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975DC" w14:textId="3B6CF05F" w:rsidR="007A777A" w:rsidRPr="001B7EFA" w:rsidRDefault="00180AD3" w:rsidP="00180AD3">
      <w:pPr>
        <w:spacing w:line="276" w:lineRule="auto"/>
        <w:jc w:val="center"/>
        <w:rPr>
          <w:rFonts w:ascii="Times New Roman" w:hAnsi="Times New Roman"/>
          <w:b/>
          <w:sz w:val="22"/>
          <w:szCs w:val="22"/>
          <w:u w:val="single"/>
        </w:rPr>
      </w:pPr>
      <w:r w:rsidRPr="001B7EFA">
        <w:rPr>
          <w:rFonts w:ascii="Times New Roman" w:hAnsi="Times New Roman"/>
          <w:b/>
          <w:sz w:val="22"/>
          <w:szCs w:val="22"/>
          <w:u w:val="single"/>
        </w:rPr>
        <w:t>İHALE KONTROL FORMU</w:t>
      </w:r>
      <w:r w:rsidR="00122909" w:rsidRPr="001B7EFA">
        <w:rPr>
          <w:rFonts w:ascii="Times New Roman" w:hAnsi="Times New Roman"/>
          <w:b/>
          <w:sz w:val="22"/>
          <w:szCs w:val="22"/>
          <w:u w:val="single"/>
        </w:rPr>
        <w:t>/TENDER CHECKLIST</w:t>
      </w:r>
    </w:p>
    <w:tbl>
      <w:tblPr>
        <w:tblpPr w:leftFromText="180" w:rightFromText="180" w:vertAnchor="page" w:horzAnchor="margin" w:tblpXSpec="center" w:tblpY="3421"/>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2"/>
        <w:gridCol w:w="1406"/>
        <w:gridCol w:w="1684"/>
      </w:tblGrid>
      <w:tr w:rsidR="00122909" w:rsidRPr="001B7EFA" w14:paraId="1C193396" w14:textId="77777777" w:rsidTr="007A4586">
        <w:trPr>
          <w:cantSplit/>
          <w:trHeight w:val="646"/>
        </w:trPr>
        <w:tc>
          <w:tcPr>
            <w:tcW w:w="3578" w:type="pct"/>
            <w:tcBorders>
              <w:top w:val="single" w:sz="4" w:space="0" w:color="auto"/>
              <w:left w:val="single" w:sz="4" w:space="0" w:color="auto"/>
              <w:bottom w:val="single" w:sz="4" w:space="0" w:color="auto"/>
              <w:right w:val="single" w:sz="4" w:space="0" w:color="auto"/>
            </w:tcBorders>
            <w:hideMark/>
          </w:tcPr>
          <w:p w14:paraId="61E5EC89" w14:textId="77777777" w:rsidR="00122909" w:rsidRPr="001B7EFA" w:rsidRDefault="00122909" w:rsidP="007A4586">
            <w:pPr>
              <w:tabs>
                <w:tab w:val="left" w:pos="-284"/>
              </w:tabs>
              <w:spacing w:line="240" w:lineRule="exact"/>
              <w:rPr>
                <w:rFonts w:ascii="Times New Roman" w:hAnsi="Times New Roman"/>
                <w:b/>
                <w:sz w:val="22"/>
                <w:szCs w:val="22"/>
              </w:rPr>
            </w:pPr>
          </w:p>
        </w:tc>
        <w:tc>
          <w:tcPr>
            <w:tcW w:w="1422" w:type="pct"/>
            <w:gridSpan w:val="2"/>
            <w:tcBorders>
              <w:top w:val="single" w:sz="4" w:space="0" w:color="auto"/>
              <w:left w:val="single" w:sz="4" w:space="0" w:color="auto"/>
              <w:bottom w:val="single" w:sz="4" w:space="0" w:color="auto"/>
              <w:right w:val="single" w:sz="4" w:space="0" w:color="auto"/>
            </w:tcBorders>
            <w:hideMark/>
          </w:tcPr>
          <w:p w14:paraId="4CB0221B" w14:textId="7B6457EB" w:rsidR="00122909" w:rsidRPr="001B7EFA" w:rsidRDefault="00122909" w:rsidP="007A4586">
            <w:pPr>
              <w:tabs>
                <w:tab w:val="left" w:pos="-284"/>
              </w:tabs>
              <w:spacing w:line="240" w:lineRule="exact"/>
              <w:jc w:val="center"/>
              <w:rPr>
                <w:rFonts w:ascii="Times New Roman" w:hAnsi="Times New Roman"/>
                <w:sz w:val="22"/>
                <w:szCs w:val="22"/>
              </w:rPr>
            </w:pPr>
            <w:proofErr w:type="spellStart"/>
            <w:r w:rsidRPr="001B7EFA">
              <w:rPr>
                <w:rFonts w:ascii="Times New Roman" w:hAnsi="Times New Roman"/>
                <w:b/>
                <w:sz w:val="22"/>
                <w:szCs w:val="22"/>
              </w:rPr>
              <w:t>Aşağıdaki</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öğeleri</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işaretleyiniz</w:t>
            </w:r>
            <w:proofErr w:type="spellEnd"/>
            <w:r w:rsidRPr="001B7EFA">
              <w:rPr>
                <w:rFonts w:ascii="Times New Roman" w:hAnsi="Times New Roman"/>
                <w:b/>
                <w:sz w:val="22"/>
                <w:szCs w:val="22"/>
              </w:rPr>
              <w:t>/</w:t>
            </w:r>
            <w:r w:rsidRPr="001B7EFA">
              <w:rPr>
                <w:rFonts w:ascii="Times New Roman" w:hAnsi="Times New Roman"/>
                <w:b/>
                <w:i/>
                <w:iCs/>
                <w:color w:val="0000FF"/>
                <w:sz w:val="22"/>
                <w:szCs w:val="22"/>
              </w:rPr>
              <w:t>Tick the items below</w:t>
            </w:r>
          </w:p>
        </w:tc>
      </w:tr>
      <w:tr w:rsidR="00122909" w:rsidRPr="001B7EFA" w14:paraId="66259CD0" w14:textId="77777777" w:rsidTr="007A4586">
        <w:trPr>
          <w:cantSplit/>
          <w:trHeight w:hRule="exact" w:val="640"/>
        </w:trPr>
        <w:tc>
          <w:tcPr>
            <w:tcW w:w="3578" w:type="pct"/>
            <w:tcBorders>
              <w:top w:val="single" w:sz="4" w:space="0" w:color="auto"/>
              <w:left w:val="single" w:sz="4" w:space="0" w:color="auto"/>
              <w:bottom w:val="single" w:sz="4" w:space="0" w:color="auto"/>
              <w:right w:val="single" w:sz="4" w:space="0" w:color="auto"/>
            </w:tcBorders>
            <w:hideMark/>
          </w:tcPr>
          <w:p w14:paraId="0DDCC9CD" w14:textId="520FA146" w:rsidR="00122909" w:rsidRPr="001B7EFA" w:rsidRDefault="00122909" w:rsidP="007A4586">
            <w:pPr>
              <w:tabs>
                <w:tab w:val="left" w:pos="-284"/>
              </w:tabs>
              <w:spacing w:line="240" w:lineRule="exact"/>
              <w:rPr>
                <w:rFonts w:ascii="Times New Roman" w:hAnsi="Times New Roman"/>
                <w:b/>
                <w:sz w:val="22"/>
                <w:szCs w:val="22"/>
                <w:lang w:val="es-ES"/>
              </w:rPr>
            </w:pPr>
            <w:proofErr w:type="spellStart"/>
            <w:r w:rsidRPr="001B7EFA">
              <w:rPr>
                <w:rFonts w:ascii="Times New Roman" w:hAnsi="Times New Roman"/>
                <w:b/>
                <w:sz w:val="22"/>
                <w:szCs w:val="22"/>
                <w:lang w:val="es-ES"/>
              </w:rPr>
              <w:t>Yayın</w:t>
            </w:r>
            <w:proofErr w:type="spellEnd"/>
            <w:r w:rsidRPr="001B7EFA">
              <w:rPr>
                <w:rFonts w:ascii="Times New Roman" w:hAnsi="Times New Roman"/>
                <w:b/>
                <w:sz w:val="22"/>
                <w:szCs w:val="22"/>
                <w:lang w:val="es-ES"/>
              </w:rPr>
              <w:t xml:space="preserve"> </w:t>
            </w:r>
            <w:proofErr w:type="spellStart"/>
            <w:r w:rsidRPr="001B7EFA">
              <w:rPr>
                <w:rFonts w:ascii="Times New Roman" w:hAnsi="Times New Roman"/>
                <w:b/>
                <w:sz w:val="22"/>
                <w:szCs w:val="22"/>
                <w:lang w:val="es-ES"/>
              </w:rPr>
              <w:t>referansı</w:t>
            </w:r>
            <w:proofErr w:type="spellEnd"/>
            <w:r w:rsidRPr="001B7EFA">
              <w:rPr>
                <w:rFonts w:ascii="Times New Roman" w:hAnsi="Times New Roman"/>
                <w:b/>
                <w:sz w:val="22"/>
                <w:szCs w:val="22"/>
                <w:lang w:val="es-ES"/>
              </w:rPr>
              <w:t xml:space="preserve"> </w:t>
            </w:r>
            <w:r w:rsidRPr="001B7EFA">
              <w:rPr>
                <w:rFonts w:ascii="Times New Roman" w:hAnsi="Times New Roman"/>
                <w:b/>
                <w:i/>
                <w:iCs/>
                <w:color w:val="0000FF"/>
                <w:sz w:val="22"/>
                <w:szCs w:val="22"/>
              </w:rPr>
              <w:t>Hibe Sözleşmesi No/</w:t>
            </w:r>
            <w:r w:rsidR="00C6581B" w:rsidRPr="001B7EFA">
              <w:rPr>
                <w:rFonts w:ascii="Times New Roman" w:hAnsi="Times New Roman"/>
                <w:b/>
                <w:i/>
                <w:iCs/>
                <w:color w:val="0000FF"/>
                <w:sz w:val="22"/>
                <w:szCs w:val="22"/>
              </w:rPr>
              <w:t>SUP/</w:t>
            </w:r>
            <w:proofErr w:type="spellStart"/>
            <w:r w:rsidR="00C6581B" w:rsidRPr="001B7EFA">
              <w:rPr>
                <w:rFonts w:ascii="Times New Roman" w:hAnsi="Times New Roman"/>
                <w:b/>
                <w:i/>
                <w:iCs/>
                <w:color w:val="0000FF"/>
                <w:sz w:val="22"/>
                <w:szCs w:val="22"/>
              </w:rPr>
              <w:t>İhale</w:t>
            </w:r>
            <w:proofErr w:type="spellEnd"/>
            <w:r w:rsidR="00C6581B" w:rsidRPr="001B7EFA">
              <w:rPr>
                <w:rFonts w:ascii="Times New Roman" w:hAnsi="Times New Roman"/>
                <w:b/>
                <w:i/>
                <w:iCs/>
                <w:color w:val="0000FF"/>
                <w:sz w:val="22"/>
                <w:szCs w:val="22"/>
              </w:rPr>
              <w:t xml:space="preserve"> no</w:t>
            </w:r>
            <w:r w:rsidRPr="001B7EFA">
              <w:rPr>
                <w:rFonts w:ascii="Times New Roman" w:hAnsi="Times New Roman"/>
                <w:b/>
                <w:i/>
                <w:iCs/>
                <w:color w:val="0000FF"/>
                <w:sz w:val="22"/>
                <w:szCs w:val="22"/>
              </w:rPr>
              <w:t>:</w:t>
            </w:r>
            <w:r w:rsidRPr="001B7EFA">
              <w:rPr>
                <w:rFonts w:ascii="Times New Roman" w:hAnsi="Times New Roman"/>
                <w:b/>
                <w:color w:val="4472C4" w:themeColor="accent1"/>
                <w:sz w:val="22"/>
                <w:szCs w:val="22"/>
                <w:lang w:val="es-ES"/>
              </w:rPr>
              <w:t xml:space="preserve"> </w:t>
            </w:r>
            <w:r w:rsidR="00FB6DC0" w:rsidRPr="001B7EFA">
              <w:rPr>
                <w:rFonts w:ascii="Times New Roman" w:hAnsi="Times New Roman"/>
                <w:b/>
                <w:sz w:val="22"/>
                <w:szCs w:val="22"/>
                <w:lang w:val="es-ES"/>
              </w:rPr>
              <w:br/>
            </w:r>
          </w:p>
        </w:tc>
        <w:tc>
          <w:tcPr>
            <w:tcW w:w="647" w:type="pct"/>
            <w:tcBorders>
              <w:top w:val="single" w:sz="4" w:space="0" w:color="auto"/>
              <w:left w:val="single" w:sz="4" w:space="0" w:color="auto"/>
              <w:bottom w:val="single" w:sz="4" w:space="0" w:color="auto"/>
              <w:right w:val="single" w:sz="4" w:space="0" w:color="auto"/>
            </w:tcBorders>
            <w:hideMark/>
          </w:tcPr>
          <w:p w14:paraId="6A367BD0" w14:textId="1AFC294B" w:rsidR="00122909" w:rsidRPr="001B7EFA" w:rsidRDefault="00122909" w:rsidP="007A4586">
            <w:pPr>
              <w:tabs>
                <w:tab w:val="left" w:pos="-284"/>
              </w:tabs>
              <w:spacing w:line="240" w:lineRule="exact"/>
              <w:jc w:val="center"/>
              <w:rPr>
                <w:rFonts w:ascii="Times New Roman" w:hAnsi="Times New Roman"/>
                <w:sz w:val="22"/>
                <w:szCs w:val="22"/>
              </w:rPr>
            </w:pPr>
            <w:r w:rsidRPr="001B7EFA">
              <w:rPr>
                <w:rFonts w:ascii="Times New Roman" w:hAnsi="Times New Roman"/>
                <w:b/>
                <w:sz w:val="22"/>
                <w:szCs w:val="22"/>
              </w:rPr>
              <w:t>Evet/</w:t>
            </w:r>
            <w:r w:rsidRPr="001B7EFA">
              <w:rPr>
                <w:rFonts w:ascii="Times New Roman" w:hAnsi="Times New Roman"/>
                <w:b/>
                <w:i/>
                <w:iCs/>
                <w:color w:val="0000FF"/>
                <w:sz w:val="22"/>
                <w:szCs w:val="22"/>
              </w:rPr>
              <w:t>Yes</w:t>
            </w:r>
          </w:p>
        </w:tc>
        <w:tc>
          <w:tcPr>
            <w:tcW w:w="775" w:type="pct"/>
            <w:tcBorders>
              <w:top w:val="single" w:sz="4" w:space="0" w:color="auto"/>
              <w:left w:val="single" w:sz="4" w:space="0" w:color="auto"/>
              <w:bottom w:val="single" w:sz="4" w:space="0" w:color="auto"/>
              <w:right w:val="single" w:sz="4" w:space="0" w:color="auto"/>
            </w:tcBorders>
            <w:hideMark/>
          </w:tcPr>
          <w:p w14:paraId="4738B932" w14:textId="3CF9C750" w:rsidR="00122909" w:rsidRPr="001B7EFA" w:rsidRDefault="00122909" w:rsidP="007A4586">
            <w:pPr>
              <w:tabs>
                <w:tab w:val="left" w:pos="-284"/>
              </w:tabs>
              <w:spacing w:line="240" w:lineRule="exact"/>
              <w:jc w:val="center"/>
              <w:rPr>
                <w:rFonts w:ascii="Times New Roman" w:hAnsi="Times New Roman"/>
                <w:sz w:val="22"/>
                <w:szCs w:val="22"/>
              </w:rPr>
            </w:pPr>
            <w:proofErr w:type="spellStart"/>
            <w:r w:rsidRPr="001B7EFA">
              <w:rPr>
                <w:rFonts w:ascii="Times New Roman" w:hAnsi="Times New Roman"/>
                <w:b/>
                <w:sz w:val="22"/>
                <w:szCs w:val="22"/>
              </w:rPr>
              <w:t>Hayır</w:t>
            </w:r>
            <w:proofErr w:type="spellEnd"/>
            <w:r w:rsidRPr="001B7EFA">
              <w:rPr>
                <w:rFonts w:ascii="Times New Roman" w:hAnsi="Times New Roman"/>
                <w:b/>
                <w:sz w:val="22"/>
                <w:szCs w:val="22"/>
              </w:rPr>
              <w:t>/</w:t>
            </w:r>
            <w:r w:rsidRPr="001B7EFA">
              <w:rPr>
                <w:rFonts w:ascii="Times New Roman" w:hAnsi="Times New Roman"/>
                <w:b/>
                <w:i/>
                <w:iCs/>
                <w:color w:val="0000FF"/>
                <w:sz w:val="22"/>
                <w:szCs w:val="22"/>
              </w:rPr>
              <w:t>No</w:t>
            </w:r>
          </w:p>
        </w:tc>
      </w:tr>
      <w:tr w:rsidR="00122909" w:rsidRPr="001B7EFA" w14:paraId="4FE9565F" w14:textId="77777777" w:rsidTr="007A4586">
        <w:trPr>
          <w:cantSplit/>
          <w:trHeight w:hRule="exact" w:val="1145"/>
        </w:trPr>
        <w:tc>
          <w:tcPr>
            <w:tcW w:w="3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DB5BF" w14:textId="531D0296" w:rsidR="00122909" w:rsidRPr="001B7EFA" w:rsidRDefault="00122909" w:rsidP="007A4586">
            <w:pPr>
              <w:pStyle w:val="ListParagraph"/>
              <w:numPr>
                <w:ilvl w:val="0"/>
                <w:numId w:val="17"/>
              </w:numPr>
              <w:tabs>
                <w:tab w:val="left" w:pos="-284"/>
                <w:tab w:val="left" w:pos="426"/>
              </w:tabs>
              <w:spacing w:line="240" w:lineRule="exact"/>
              <w:contextualSpacing/>
              <w:rPr>
                <w:rFonts w:ascii="Times New Roman" w:hAnsi="Times New Roman"/>
                <w:bCs/>
              </w:rPr>
            </w:pPr>
            <w:proofErr w:type="spellStart"/>
            <w:r w:rsidRPr="001B7EFA">
              <w:rPr>
                <w:rFonts w:ascii="Times New Roman" w:hAnsi="Times New Roman"/>
                <w:bCs/>
              </w:rPr>
              <w:t>Tüm</w:t>
            </w:r>
            <w:proofErr w:type="spellEnd"/>
            <w:r w:rsidRPr="001B7EFA">
              <w:rPr>
                <w:rFonts w:ascii="Times New Roman" w:hAnsi="Times New Roman"/>
                <w:bCs/>
              </w:rPr>
              <w:t xml:space="preserve"> </w:t>
            </w:r>
            <w:proofErr w:type="spellStart"/>
            <w:r w:rsidRPr="001B7EFA">
              <w:rPr>
                <w:rFonts w:ascii="Times New Roman" w:hAnsi="Times New Roman"/>
                <w:bCs/>
              </w:rPr>
              <w:t>istenilen</w:t>
            </w:r>
            <w:proofErr w:type="spellEnd"/>
            <w:r w:rsidRPr="001B7EFA">
              <w:rPr>
                <w:rFonts w:ascii="Times New Roman" w:hAnsi="Times New Roman"/>
                <w:bCs/>
              </w:rPr>
              <w:t xml:space="preserve"> </w:t>
            </w:r>
            <w:proofErr w:type="spellStart"/>
            <w:r w:rsidRPr="001B7EFA">
              <w:rPr>
                <w:rFonts w:ascii="Times New Roman" w:hAnsi="Times New Roman"/>
                <w:bCs/>
              </w:rPr>
              <w:t>belgeler</w:t>
            </w:r>
            <w:proofErr w:type="spellEnd"/>
            <w:r w:rsidRPr="001B7EFA">
              <w:rPr>
                <w:rFonts w:ascii="Times New Roman" w:hAnsi="Times New Roman"/>
                <w:bCs/>
              </w:rPr>
              <w:t xml:space="preserve"> </w:t>
            </w:r>
            <w:proofErr w:type="spellStart"/>
            <w:r w:rsidRPr="001B7EFA">
              <w:rPr>
                <w:rFonts w:ascii="Times New Roman" w:hAnsi="Times New Roman"/>
                <w:bCs/>
              </w:rPr>
              <w:t>gerekli</w:t>
            </w:r>
            <w:proofErr w:type="spellEnd"/>
            <w:r w:rsidRPr="001B7EFA">
              <w:rPr>
                <w:rFonts w:ascii="Times New Roman" w:hAnsi="Times New Roman"/>
                <w:bCs/>
              </w:rPr>
              <w:t xml:space="preserve"> </w:t>
            </w:r>
            <w:proofErr w:type="spellStart"/>
            <w:r w:rsidRPr="001B7EFA">
              <w:rPr>
                <w:rFonts w:ascii="Times New Roman" w:hAnsi="Times New Roman"/>
                <w:bCs/>
              </w:rPr>
              <w:t>tüm</w:t>
            </w:r>
            <w:proofErr w:type="spellEnd"/>
            <w:r w:rsidRPr="001B7EFA">
              <w:rPr>
                <w:rFonts w:ascii="Times New Roman" w:hAnsi="Times New Roman"/>
                <w:bCs/>
              </w:rPr>
              <w:t xml:space="preserve"> </w:t>
            </w:r>
            <w:proofErr w:type="spellStart"/>
            <w:r w:rsidRPr="001B7EFA">
              <w:rPr>
                <w:rFonts w:ascii="Times New Roman" w:hAnsi="Times New Roman"/>
                <w:bCs/>
              </w:rPr>
              <w:t>bilgileri</w:t>
            </w:r>
            <w:proofErr w:type="spellEnd"/>
            <w:r w:rsidRPr="001B7EFA">
              <w:rPr>
                <w:rFonts w:ascii="Times New Roman" w:hAnsi="Times New Roman"/>
                <w:bCs/>
              </w:rPr>
              <w:t xml:space="preserve"> </w:t>
            </w:r>
            <w:proofErr w:type="spellStart"/>
            <w:r w:rsidRPr="001B7EFA">
              <w:rPr>
                <w:rFonts w:ascii="Times New Roman" w:hAnsi="Times New Roman"/>
                <w:bCs/>
              </w:rPr>
              <w:t>içerecek</w:t>
            </w:r>
            <w:proofErr w:type="spellEnd"/>
            <w:r w:rsidRPr="001B7EFA">
              <w:rPr>
                <w:rFonts w:ascii="Times New Roman" w:hAnsi="Times New Roman"/>
                <w:bCs/>
              </w:rPr>
              <w:t xml:space="preserve"> </w:t>
            </w:r>
            <w:proofErr w:type="spellStart"/>
            <w:r w:rsidRPr="001B7EFA">
              <w:rPr>
                <w:rFonts w:ascii="Times New Roman" w:hAnsi="Times New Roman"/>
                <w:bCs/>
              </w:rPr>
              <w:t>şekilde</w:t>
            </w:r>
            <w:proofErr w:type="spellEnd"/>
            <w:r w:rsidRPr="001B7EFA">
              <w:rPr>
                <w:rFonts w:ascii="Times New Roman" w:hAnsi="Times New Roman"/>
                <w:bCs/>
              </w:rPr>
              <w:t xml:space="preserve">, </w:t>
            </w:r>
            <w:proofErr w:type="spellStart"/>
            <w:r w:rsidRPr="001B7EFA">
              <w:rPr>
                <w:rFonts w:ascii="Times New Roman" w:hAnsi="Times New Roman"/>
                <w:bCs/>
              </w:rPr>
              <w:t>imzalı</w:t>
            </w:r>
            <w:proofErr w:type="spellEnd"/>
            <w:r w:rsidRPr="001B7EFA">
              <w:rPr>
                <w:rFonts w:ascii="Times New Roman" w:hAnsi="Times New Roman"/>
                <w:bCs/>
              </w:rPr>
              <w:t xml:space="preserve"> </w:t>
            </w:r>
            <w:proofErr w:type="spellStart"/>
            <w:r w:rsidRPr="001B7EFA">
              <w:rPr>
                <w:rFonts w:ascii="Times New Roman" w:hAnsi="Times New Roman"/>
                <w:bCs/>
              </w:rPr>
              <w:t>ve</w:t>
            </w:r>
            <w:proofErr w:type="spellEnd"/>
            <w:r w:rsidRPr="001B7EFA">
              <w:rPr>
                <w:rFonts w:ascii="Times New Roman" w:hAnsi="Times New Roman"/>
                <w:bCs/>
              </w:rPr>
              <w:t xml:space="preserve"> </w:t>
            </w:r>
            <w:proofErr w:type="spellStart"/>
            <w:r w:rsidRPr="001B7EFA">
              <w:rPr>
                <w:rFonts w:ascii="Times New Roman" w:hAnsi="Times New Roman"/>
                <w:bCs/>
              </w:rPr>
              <w:t>kaşeli</w:t>
            </w:r>
            <w:proofErr w:type="spellEnd"/>
            <w:r w:rsidRPr="001B7EFA">
              <w:rPr>
                <w:rFonts w:ascii="Times New Roman" w:hAnsi="Times New Roman"/>
                <w:bCs/>
              </w:rPr>
              <w:t xml:space="preserve"> </w:t>
            </w:r>
            <w:proofErr w:type="spellStart"/>
            <w:r w:rsidRPr="001B7EFA">
              <w:rPr>
                <w:rFonts w:ascii="Times New Roman" w:hAnsi="Times New Roman"/>
                <w:bCs/>
              </w:rPr>
              <w:t>olarak</w:t>
            </w:r>
            <w:proofErr w:type="spellEnd"/>
            <w:r w:rsidRPr="001B7EFA">
              <w:rPr>
                <w:rFonts w:ascii="Times New Roman" w:hAnsi="Times New Roman"/>
                <w:bCs/>
              </w:rPr>
              <w:t xml:space="preserve"> </w:t>
            </w:r>
            <w:proofErr w:type="spellStart"/>
            <w:r w:rsidRPr="001B7EFA">
              <w:rPr>
                <w:rFonts w:ascii="Times New Roman" w:hAnsi="Times New Roman"/>
                <w:bCs/>
              </w:rPr>
              <w:t>doldurulmuştur</w:t>
            </w:r>
            <w:proofErr w:type="spellEnd"/>
            <w:r w:rsidR="00E92376" w:rsidRPr="001B7EFA">
              <w:rPr>
                <w:rFonts w:ascii="Times New Roman" w:hAnsi="Times New Roman"/>
                <w:bCs/>
              </w:rPr>
              <w:t>.</w:t>
            </w:r>
            <w:r w:rsidR="00E92376" w:rsidRPr="001B7EFA">
              <w:rPr>
                <w:rFonts w:ascii="Times New Roman" w:hAnsi="Times New Roman"/>
                <w:bCs/>
                <w:i/>
                <w:iCs/>
                <w:color w:val="0000FF"/>
              </w:rPr>
              <w:t xml:space="preserve"> (</w:t>
            </w:r>
            <w:r w:rsidRPr="001B7EFA">
              <w:rPr>
                <w:rFonts w:ascii="Times New Roman" w:hAnsi="Times New Roman"/>
                <w:bCs/>
                <w:i/>
                <w:iCs/>
                <w:color w:val="0000FF"/>
              </w:rPr>
              <w:t>All required documents are filled in with all the necessary information, signed and stamped</w:t>
            </w:r>
            <w:r w:rsidR="00E92376" w:rsidRPr="001B7EFA">
              <w:rPr>
                <w:rFonts w:ascii="Times New Roman" w:hAnsi="Times New Roman"/>
                <w:bCs/>
                <w:i/>
                <w:iCs/>
                <w:color w:val="0000FF"/>
              </w:rPr>
              <w:t>)</w:t>
            </w:r>
          </w:p>
        </w:tc>
        <w:tc>
          <w:tcPr>
            <w:tcW w:w="647" w:type="pct"/>
            <w:tcBorders>
              <w:top w:val="single" w:sz="4" w:space="0" w:color="auto"/>
              <w:left w:val="single" w:sz="4" w:space="0" w:color="auto"/>
              <w:bottom w:val="single" w:sz="4" w:space="0" w:color="auto"/>
              <w:right w:val="single" w:sz="4" w:space="0" w:color="auto"/>
            </w:tcBorders>
          </w:tcPr>
          <w:p w14:paraId="5F324696" w14:textId="77777777" w:rsidR="00122909" w:rsidRPr="001B7EFA" w:rsidRDefault="00122909" w:rsidP="007A4586">
            <w:pPr>
              <w:tabs>
                <w:tab w:val="left" w:pos="-284"/>
              </w:tabs>
              <w:spacing w:line="240" w:lineRule="exact"/>
              <w:rPr>
                <w:rFonts w:ascii="Times New Roman" w:hAnsi="Times New Roman"/>
                <w:sz w:val="22"/>
                <w:szCs w:val="22"/>
              </w:rPr>
            </w:pPr>
          </w:p>
        </w:tc>
        <w:tc>
          <w:tcPr>
            <w:tcW w:w="775" w:type="pct"/>
            <w:tcBorders>
              <w:top w:val="single" w:sz="4" w:space="0" w:color="auto"/>
              <w:left w:val="single" w:sz="4" w:space="0" w:color="auto"/>
              <w:bottom w:val="single" w:sz="4" w:space="0" w:color="auto"/>
              <w:right w:val="single" w:sz="4" w:space="0" w:color="auto"/>
            </w:tcBorders>
          </w:tcPr>
          <w:p w14:paraId="26CADF68" w14:textId="77777777" w:rsidR="00122909" w:rsidRPr="001B7EFA" w:rsidRDefault="00122909" w:rsidP="007A4586">
            <w:pPr>
              <w:tabs>
                <w:tab w:val="left" w:pos="-284"/>
              </w:tabs>
              <w:spacing w:line="240" w:lineRule="exact"/>
              <w:rPr>
                <w:rFonts w:ascii="Times New Roman" w:hAnsi="Times New Roman"/>
                <w:sz w:val="22"/>
                <w:szCs w:val="22"/>
              </w:rPr>
            </w:pPr>
          </w:p>
        </w:tc>
      </w:tr>
      <w:tr w:rsidR="00122909" w:rsidRPr="001B7EFA" w14:paraId="138BB166" w14:textId="77777777" w:rsidTr="007A4586">
        <w:trPr>
          <w:cantSplit/>
          <w:trHeight w:hRule="exact" w:val="788"/>
        </w:trPr>
        <w:tc>
          <w:tcPr>
            <w:tcW w:w="3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36030" w14:textId="62AA01E4" w:rsidR="00122909" w:rsidRPr="001B7EFA" w:rsidRDefault="00122909" w:rsidP="007A4586">
            <w:pPr>
              <w:pStyle w:val="ListParagraph"/>
              <w:numPr>
                <w:ilvl w:val="0"/>
                <w:numId w:val="17"/>
              </w:numPr>
              <w:tabs>
                <w:tab w:val="left" w:pos="-284"/>
                <w:tab w:val="left" w:pos="426"/>
              </w:tabs>
              <w:spacing w:line="240" w:lineRule="exact"/>
              <w:contextualSpacing/>
              <w:rPr>
                <w:rFonts w:ascii="Times New Roman" w:hAnsi="Times New Roman"/>
                <w:bCs/>
              </w:rPr>
            </w:pPr>
            <w:proofErr w:type="spellStart"/>
            <w:r w:rsidRPr="001B7EFA">
              <w:rPr>
                <w:rFonts w:ascii="Times New Roman" w:hAnsi="Times New Roman"/>
                <w:bCs/>
              </w:rPr>
              <w:t>Teklif</w:t>
            </w:r>
            <w:proofErr w:type="spellEnd"/>
            <w:r w:rsidRPr="001B7EFA">
              <w:rPr>
                <w:rFonts w:ascii="Times New Roman" w:hAnsi="Times New Roman"/>
                <w:bCs/>
              </w:rPr>
              <w:t xml:space="preserve"> </w:t>
            </w:r>
            <w:proofErr w:type="spellStart"/>
            <w:r w:rsidRPr="001B7EFA">
              <w:rPr>
                <w:rFonts w:ascii="Times New Roman" w:hAnsi="Times New Roman"/>
                <w:bCs/>
              </w:rPr>
              <w:t>İngilizce</w:t>
            </w:r>
            <w:proofErr w:type="spellEnd"/>
            <w:r w:rsidRPr="001B7EFA">
              <w:rPr>
                <w:rFonts w:ascii="Times New Roman" w:hAnsi="Times New Roman"/>
                <w:bCs/>
              </w:rPr>
              <w:t xml:space="preserve"> </w:t>
            </w:r>
            <w:proofErr w:type="spellStart"/>
            <w:r w:rsidRPr="001B7EFA">
              <w:rPr>
                <w:rFonts w:ascii="Times New Roman" w:hAnsi="Times New Roman"/>
                <w:bCs/>
              </w:rPr>
              <w:t>veya</w:t>
            </w:r>
            <w:proofErr w:type="spellEnd"/>
            <w:r w:rsidRPr="001B7EFA">
              <w:rPr>
                <w:rFonts w:ascii="Times New Roman" w:hAnsi="Times New Roman"/>
                <w:bCs/>
              </w:rPr>
              <w:t xml:space="preserve"> </w:t>
            </w:r>
            <w:proofErr w:type="spellStart"/>
            <w:r w:rsidRPr="001B7EFA">
              <w:rPr>
                <w:rFonts w:ascii="Times New Roman" w:hAnsi="Times New Roman"/>
                <w:bCs/>
              </w:rPr>
              <w:t>Türkçe’dir</w:t>
            </w:r>
            <w:proofErr w:type="spellEnd"/>
            <w:r w:rsidR="00E92376" w:rsidRPr="001B7EFA">
              <w:rPr>
                <w:rFonts w:ascii="Times New Roman" w:hAnsi="Times New Roman"/>
                <w:bCs/>
              </w:rPr>
              <w:t xml:space="preserve">. </w:t>
            </w:r>
            <w:r w:rsidR="00E92376" w:rsidRPr="001B7EFA">
              <w:rPr>
                <w:rFonts w:ascii="Times New Roman" w:hAnsi="Times New Roman"/>
                <w:bCs/>
                <w:i/>
                <w:iCs/>
                <w:color w:val="0000FF"/>
              </w:rPr>
              <w:t xml:space="preserve"> (</w:t>
            </w:r>
            <w:r w:rsidRPr="001B7EFA">
              <w:rPr>
                <w:rFonts w:ascii="Times New Roman" w:hAnsi="Times New Roman"/>
                <w:bCs/>
                <w:i/>
                <w:iCs/>
                <w:color w:val="0000FF"/>
              </w:rPr>
              <w:t>The offer is in Either English or Turkish</w:t>
            </w:r>
            <w:r w:rsidR="00E92376" w:rsidRPr="001B7EFA">
              <w:rPr>
                <w:rFonts w:ascii="Times New Roman" w:hAnsi="Times New Roman"/>
                <w:bCs/>
                <w:i/>
                <w:iCs/>
                <w:color w:val="0000FF"/>
              </w:rPr>
              <w:t>)</w:t>
            </w:r>
          </w:p>
        </w:tc>
        <w:tc>
          <w:tcPr>
            <w:tcW w:w="647" w:type="pct"/>
            <w:tcBorders>
              <w:top w:val="single" w:sz="4" w:space="0" w:color="auto"/>
              <w:left w:val="single" w:sz="4" w:space="0" w:color="auto"/>
              <w:bottom w:val="single" w:sz="4" w:space="0" w:color="auto"/>
              <w:right w:val="single" w:sz="4" w:space="0" w:color="auto"/>
            </w:tcBorders>
          </w:tcPr>
          <w:p w14:paraId="27ADFDEF" w14:textId="77777777" w:rsidR="00122909" w:rsidRPr="001B7EFA" w:rsidRDefault="00122909" w:rsidP="007A4586">
            <w:pPr>
              <w:tabs>
                <w:tab w:val="left" w:pos="-284"/>
              </w:tabs>
              <w:spacing w:line="240" w:lineRule="exact"/>
              <w:rPr>
                <w:rFonts w:ascii="Times New Roman" w:hAnsi="Times New Roman"/>
                <w:sz w:val="22"/>
                <w:szCs w:val="22"/>
              </w:rPr>
            </w:pPr>
          </w:p>
        </w:tc>
        <w:tc>
          <w:tcPr>
            <w:tcW w:w="775" w:type="pct"/>
            <w:tcBorders>
              <w:top w:val="single" w:sz="4" w:space="0" w:color="auto"/>
              <w:left w:val="single" w:sz="4" w:space="0" w:color="auto"/>
              <w:bottom w:val="single" w:sz="4" w:space="0" w:color="auto"/>
              <w:right w:val="single" w:sz="4" w:space="0" w:color="auto"/>
            </w:tcBorders>
          </w:tcPr>
          <w:p w14:paraId="58F39443" w14:textId="77777777" w:rsidR="00122909" w:rsidRPr="001B7EFA" w:rsidRDefault="00122909" w:rsidP="007A4586">
            <w:pPr>
              <w:tabs>
                <w:tab w:val="left" w:pos="-284"/>
              </w:tabs>
              <w:spacing w:line="240" w:lineRule="exact"/>
              <w:rPr>
                <w:rFonts w:ascii="Times New Roman" w:hAnsi="Times New Roman"/>
                <w:sz w:val="22"/>
                <w:szCs w:val="22"/>
              </w:rPr>
            </w:pPr>
          </w:p>
        </w:tc>
      </w:tr>
      <w:tr w:rsidR="00122909" w:rsidRPr="001B7EFA" w14:paraId="620A98A3" w14:textId="77777777" w:rsidTr="007A4586">
        <w:trPr>
          <w:cantSplit/>
          <w:trHeight w:hRule="exact" w:val="788"/>
        </w:trPr>
        <w:tc>
          <w:tcPr>
            <w:tcW w:w="3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14E79" w14:textId="302FE19A" w:rsidR="00122909" w:rsidRPr="001B7EFA" w:rsidRDefault="00122909" w:rsidP="007A4586">
            <w:pPr>
              <w:pStyle w:val="ListParagraph"/>
              <w:numPr>
                <w:ilvl w:val="0"/>
                <w:numId w:val="17"/>
              </w:numPr>
              <w:tabs>
                <w:tab w:val="left" w:pos="426"/>
                <w:tab w:val="left" w:pos="4820"/>
              </w:tabs>
              <w:spacing w:before="80" w:after="80" w:line="240" w:lineRule="exact"/>
              <w:contextualSpacing/>
              <w:rPr>
                <w:rFonts w:ascii="Times New Roman" w:hAnsi="Times New Roman"/>
                <w:bCs/>
              </w:rPr>
            </w:pPr>
            <w:proofErr w:type="spellStart"/>
            <w:r w:rsidRPr="001B7EFA">
              <w:rPr>
                <w:rFonts w:ascii="Times New Roman" w:hAnsi="Times New Roman"/>
                <w:bCs/>
              </w:rPr>
              <w:t>Finansal</w:t>
            </w:r>
            <w:proofErr w:type="spellEnd"/>
            <w:r w:rsidRPr="001B7EFA">
              <w:rPr>
                <w:rFonts w:ascii="Times New Roman" w:hAnsi="Times New Roman"/>
                <w:bCs/>
              </w:rPr>
              <w:t xml:space="preserve"> </w:t>
            </w:r>
            <w:proofErr w:type="spellStart"/>
            <w:r w:rsidRPr="001B7EFA">
              <w:rPr>
                <w:rFonts w:ascii="Times New Roman" w:hAnsi="Times New Roman"/>
                <w:bCs/>
              </w:rPr>
              <w:t>teklif</w:t>
            </w:r>
            <w:proofErr w:type="spellEnd"/>
            <w:r w:rsidRPr="001B7EFA">
              <w:rPr>
                <w:rFonts w:ascii="Times New Roman" w:hAnsi="Times New Roman"/>
                <w:bCs/>
              </w:rPr>
              <w:t xml:space="preserve"> EUR para </w:t>
            </w:r>
            <w:proofErr w:type="spellStart"/>
            <w:r w:rsidRPr="001B7EFA">
              <w:rPr>
                <w:rFonts w:ascii="Times New Roman" w:hAnsi="Times New Roman"/>
                <w:bCs/>
              </w:rPr>
              <w:t>cinsinden</w:t>
            </w:r>
            <w:proofErr w:type="spellEnd"/>
            <w:r w:rsidRPr="001B7EFA">
              <w:rPr>
                <w:rFonts w:ascii="Times New Roman" w:hAnsi="Times New Roman"/>
                <w:bCs/>
              </w:rPr>
              <w:t xml:space="preserve"> </w:t>
            </w:r>
            <w:proofErr w:type="spellStart"/>
            <w:r w:rsidRPr="001B7EFA">
              <w:rPr>
                <w:rFonts w:ascii="Times New Roman" w:hAnsi="Times New Roman"/>
                <w:bCs/>
              </w:rPr>
              <w:t>belirtilmiştir</w:t>
            </w:r>
            <w:proofErr w:type="spellEnd"/>
            <w:r w:rsidR="00E92376" w:rsidRPr="001B7EFA">
              <w:rPr>
                <w:rFonts w:ascii="Times New Roman" w:hAnsi="Times New Roman"/>
                <w:bCs/>
              </w:rPr>
              <w:t>.</w:t>
            </w:r>
            <w:r w:rsidRPr="001B7EFA">
              <w:rPr>
                <w:rFonts w:ascii="Times New Roman" w:hAnsi="Times New Roman"/>
                <w:bCs/>
              </w:rPr>
              <w:t xml:space="preserve"> </w:t>
            </w:r>
            <w:r w:rsidR="00E92376" w:rsidRPr="001B7EFA">
              <w:rPr>
                <w:rFonts w:ascii="Times New Roman" w:hAnsi="Times New Roman"/>
                <w:bCs/>
                <w:i/>
                <w:iCs/>
                <w:color w:val="0000FF"/>
              </w:rPr>
              <w:t>(</w:t>
            </w:r>
            <w:r w:rsidRPr="001B7EFA">
              <w:rPr>
                <w:rFonts w:ascii="Times New Roman" w:hAnsi="Times New Roman"/>
                <w:bCs/>
                <w:i/>
                <w:iCs/>
                <w:color w:val="0000FF"/>
              </w:rPr>
              <w:t>The financial offer is included and stated in EUR</w:t>
            </w:r>
            <w:r w:rsidR="00E92376" w:rsidRPr="001B7EFA">
              <w:rPr>
                <w:rFonts w:ascii="Times New Roman" w:hAnsi="Times New Roman"/>
                <w:bCs/>
                <w:i/>
                <w:iCs/>
                <w:color w:val="0000FF"/>
              </w:rPr>
              <w:t>)</w:t>
            </w:r>
          </w:p>
        </w:tc>
        <w:tc>
          <w:tcPr>
            <w:tcW w:w="647" w:type="pct"/>
            <w:tcBorders>
              <w:top w:val="single" w:sz="4" w:space="0" w:color="auto"/>
              <w:left w:val="single" w:sz="4" w:space="0" w:color="auto"/>
              <w:bottom w:val="single" w:sz="4" w:space="0" w:color="auto"/>
              <w:right w:val="single" w:sz="4" w:space="0" w:color="auto"/>
            </w:tcBorders>
          </w:tcPr>
          <w:p w14:paraId="25CC6F8B" w14:textId="77777777" w:rsidR="00122909" w:rsidRPr="001B7EFA" w:rsidRDefault="00122909" w:rsidP="007A4586">
            <w:pPr>
              <w:tabs>
                <w:tab w:val="left" w:pos="-284"/>
              </w:tabs>
              <w:spacing w:line="240" w:lineRule="exact"/>
              <w:rPr>
                <w:rFonts w:ascii="Times New Roman" w:hAnsi="Times New Roman"/>
                <w:sz w:val="22"/>
                <w:szCs w:val="22"/>
              </w:rPr>
            </w:pPr>
          </w:p>
        </w:tc>
        <w:tc>
          <w:tcPr>
            <w:tcW w:w="775" w:type="pct"/>
            <w:tcBorders>
              <w:top w:val="single" w:sz="4" w:space="0" w:color="auto"/>
              <w:left w:val="single" w:sz="4" w:space="0" w:color="auto"/>
              <w:bottom w:val="single" w:sz="4" w:space="0" w:color="auto"/>
              <w:right w:val="single" w:sz="4" w:space="0" w:color="auto"/>
            </w:tcBorders>
          </w:tcPr>
          <w:p w14:paraId="2EDFFD71" w14:textId="77777777" w:rsidR="00122909" w:rsidRPr="001B7EFA" w:rsidRDefault="00122909" w:rsidP="007A4586">
            <w:pPr>
              <w:tabs>
                <w:tab w:val="left" w:pos="-284"/>
              </w:tabs>
              <w:spacing w:line="240" w:lineRule="exact"/>
              <w:rPr>
                <w:rFonts w:ascii="Times New Roman" w:hAnsi="Times New Roman"/>
                <w:sz w:val="22"/>
                <w:szCs w:val="22"/>
              </w:rPr>
            </w:pPr>
          </w:p>
        </w:tc>
      </w:tr>
      <w:tr w:rsidR="00122909" w:rsidRPr="001B7EFA" w14:paraId="4D66C27D" w14:textId="77777777" w:rsidTr="007A4586">
        <w:trPr>
          <w:cantSplit/>
          <w:trHeight w:hRule="exact" w:val="788"/>
        </w:trPr>
        <w:tc>
          <w:tcPr>
            <w:tcW w:w="3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E9515" w14:textId="51C0421D" w:rsidR="00122909" w:rsidRPr="001B7EFA" w:rsidRDefault="00122909" w:rsidP="007A4586">
            <w:pPr>
              <w:pStyle w:val="ListParagraph"/>
              <w:numPr>
                <w:ilvl w:val="0"/>
                <w:numId w:val="17"/>
              </w:numPr>
              <w:tabs>
                <w:tab w:val="left" w:pos="-284"/>
                <w:tab w:val="left" w:pos="426"/>
              </w:tabs>
              <w:spacing w:line="240" w:lineRule="exact"/>
              <w:contextualSpacing/>
              <w:rPr>
                <w:rFonts w:ascii="Times New Roman" w:hAnsi="Times New Roman"/>
                <w:bCs/>
                <w:lang w:val="en-US"/>
              </w:rPr>
            </w:pPr>
            <w:r w:rsidRPr="001B7EFA">
              <w:rPr>
                <w:rFonts w:ascii="Times New Roman" w:hAnsi="Times New Roman"/>
                <w:bCs/>
                <w:lang w:val="de-DE"/>
              </w:rPr>
              <w:t>Önerilen ekipman için katalog sağlanmıştır</w:t>
            </w:r>
            <w:r w:rsidR="00E92376" w:rsidRPr="001B7EFA">
              <w:rPr>
                <w:rFonts w:ascii="Times New Roman" w:hAnsi="Times New Roman"/>
                <w:bCs/>
                <w:lang w:val="de-DE"/>
              </w:rPr>
              <w:t xml:space="preserve">. </w:t>
            </w:r>
            <w:r w:rsidR="00E92376" w:rsidRPr="001B7EFA">
              <w:rPr>
                <w:rFonts w:ascii="Times New Roman" w:hAnsi="Times New Roman"/>
                <w:bCs/>
                <w:i/>
                <w:iCs/>
                <w:color w:val="0000FF"/>
                <w:lang w:val="en-US"/>
              </w:rPr>
              <w:t>(</w:t>
            </w:r>
            <w:r w:rsidR="00FB6DC0" w:rsidRPr="001B7EFA">
              <w:rPr>
                <w:rFonts w:ascii="Times New Roman" w:hAnsi="Times New Roman"/>
                <w:bCs/>
                <w:i/>
                <w:iCs/>
                <w:color w:val="0000FF"/>
                <w:lang w:val="en-US"/>
              </w:rPr>
              <w:t>A catalogue</w:t>
            </w:r>
            <w:r w:rsidRPr="001B7EFA">
              <w:rPr>
                <w:rFonts w:ascii="Times New Roman" w:hAnsi="Times New Roman"/>
                <w:bCs/>
                <w:i/>
                <w:iCs/>
                <w:color w:val="0000FF"/>
                <w:lang w:val="en-US"/>
              </w:rPr>
              <w:t xml:space="preserve"> for the proposed equipment is provided</w:t>
            </w:r>
            <w:r w:rsidR="00E92376" w:rsidRPr="001B7EFA">
              <w:rPr>
                <w:rFonts w:ascii="Times New Roman" w:hAnsi="Times New Roman"/>
                <w:bCs/>
                <w:i/>
                <w:iCs/>
                <w:color w:val="0000FF"/>
                <w:lang w:val="en-US"/>
              </w:rPr>
              <w:t>)</w:t>
            </w:r>
          </w:p>
        </w:tc>
        <w:tc>
          <w:tcPr>
            <w:tcW w:w="647" w:type="pct"/>
            <w:tcBorders>
              <w:top w:val="single" w:sz="4" w:space="0" w:color="auto"/>
              <w:left w:val="single" w:sz="4" w:space="0" w:color="auto"/>
              <w:bottom w:val="single" w:sz="4" w:space="0" w:color="auto"/>
              <w:right w:val="single" w:sz="4" w:space="0" w:color="auto"/>
            </w:tcBorders>
          </w:tcPr>
          <w:p w14:paraId="37FA27BD" w14:textId="77777777" w:rsidR="00122909" w:rsidRPr="001B7EFA" w:rsidRDefault="00122909" w:rsidP="007A4586">
            <w:pPr>
              <w:tabs>
                <w:tab w:val="left" w:pos="-284"/>
              </w:tabs>
              <w:spacing w:line="240" w:lineRule="exact"/>
              <w:rPr>
                <w:rFonts w:ascii="Times New Roman" w:hAnsi="Times New Roman"/>
                <w:sz w:val="22"/>
                <w:szCs w:val="22"/>
                <w:lang w:val="en-US"/>
              </w:rPr>
            </w:pPr>
          </w:p>
        </w:tc>
        <w:tc>
          <w:tcPr>
            <w:tcW w:w="775" w:type="pct"/>
            <w:tcBorders>
              <w:top w:val="single" w:sz="4" w:space="0" w:color="auto"/>
              <w:left w:val="single" w:sz="4" w:space="0" w:color="auto"/>
              <w:bottom w:val="single" w:sz="4" w:space="0" w:color="auto"/>
              <w:right w:val="single" w:sz="4" w:space="0" w:color="auto"/>
            </w:tcBorders>
          </w:tcPr>
          <w:p w14:paraId="12D340B9" w14:textId="77777777" w:rsidR="00122909" w:rsidRPr="001B7EFA" w:rsidRDefault="00122909" w:rsidP="007A4586">
            <w:pPr>
              <w:tabs>
                <w:tab w:val="left" w:pos="-284"/>
              </w:tabs>
              <w:spacing w:line="240" w:lineRule="exact"/>
              <w:rPr>
                <w:rFonts w:ascii="Times New Roman" w:hAnsi="Times New Roman"/>
                <w:sz w:val="22"/>
                <w:szCs w:val="22"/>
                <w:lang w:val="en-US"/>
              </w:rPr>
            </w:pPr>
          </w:p>
        </w:tc>
      </w:tr>
      <w:tr w:rsidR="00122909" w:rsidRPr="001B7EFA" w14:paraId="7ED682F1" w14:textId="77777777" w:rsidTr="007A4586">
        <w:trPr>
          <w:cantSplit/>
          <w:trHeight w:hRule="exact" w:val="788"/>
        </w:trPr>
        <w:tc>
          <w:tcPr>
            <w:tcW w:w="3578" w:type="pct"/>
            <w:tcBorders>
              <w:top w:val="single" w:sz="4" w:space="0" w:color="auto"/>
              <w:left w:val="single" w:sz="4" w:space="0" w:color="auto"/>
              <w:bottom w:val="single" w:sz="4" w:space="0" w:color="auto"/>
              <w:right w:val="single" w:sz="4" w:space="0" w:color="auto"/>
            </w:tcBorders>
            <w:shd w:val="clear" w:color="auto" w:fill="auto"/>
            <w:vAlign w:val="center"/>
          </w:tcPr>
          <w:p w14:paraId="7A40019C" w14:textId="0494F27B" w:rsidR="00122909" w:rsidRPr="001B7EFA" w:rsidRDefault="00122909" w:rsidP="007A4586">
            <w:pPr>
              <w:pStyle w:val="ListParagraph"/>
              <w:numPr>
                <w:ilvl w:val="0"/>
                <w:numId w:val="17"/>
              </w:numPr>
              <w:tabs>
                <w:tab w:val="left" w:pos="-284"/>
                <w:tab w:val="left" w:pos="426"/>
              </w:tabs>
              <w:spacing w:line="240" w:lineRule="exact"/>
              <w:contextualSpacing/>
              <w:rPr>
                <w:rFonts w:ascii="Times New Roman" w:hAnsi="Times New Roman"/>
                <w:bCs/>
                <w:lang w:val="en-US"/>
              </w:rPr>
            </w:pPr>
            <w:proofErr w:type="spellStart"/>
            <w:r w:rsidRPr="001B7EFA">
              <w:rPr>
                <w:rFonts w:ascii="Times New Roman" w:hAnsi="Times New Roman"/>
                <w:bCs/>
              </w:rPr>
              <w:t>Şirket</w:t>
            </w:r>
            <w:proofErr w:type="spellEnd"/>
            <w:r w:rsidRPr="001B7EFA">
              <w:rPr>
                <w:rFonts w:ascii="Times New Roman" w:hAnsi="Times New Roman"/>
                <w:bCs/>
              </w:rPr>
              <w:t xml:space="preserve"> </w:t>
            </w:r>
            <w:proofErr w:type="spellStart"/>
            <w:r w:rsidRPr="001B7EFA">
              <w:rPr>
                <w:rFonts w:ascii="Times New Roman" w:hAnsi="Times New Roman"/>
                <w:bCs/>
              </w:rPr>
              <w:t>kaydının</w:t>
            </w:r>
            <w:proofErr w:type="spellEnd"/>
            <w:r w:rsidRPr="001B7EFA">
              <w:rPr>
                <w:rFonts w:ascii="Times New Roman" w:hAnsi="Times New Roman"/>
                <w:bCs/>
              </w:rPr>
              <w:t xml:space="preserve"> </w:t>
            </w:r>
            <w:proofErr w:type="spellStart"/>
            <w:r w:rsidRPr="001B7EFA">
              <w:rPr>
                <w:rFonts w:ascii="Times New Roman" w:hAnsi="Times New Roman"/>
                <w:bCs/>
              </w:rPr>
              <w:t>kopyası</w:t>
            </w:r>
            <w:proofErr w:type="spellEnd"/>
            <w:r w:rsidRPr="001B7EFA">
              <w:rPr>
                <w:rFonts w:ascii="Times New Roman" w:hAnsi="Times New Roman"/>
                <w:bCs/>
              </w:rPr>
              <w:t xml:space="preserve"> </w:t>
            </w:r>
            <w:proofErr w:type="spellStart"/>
            <w:r w:rsidRPr="001B7EFA">
              <w:rPr>
                <w:rFonts w:ascii="Times New Roman" w:hAnsi="Times New Roman"/>
                <w:bCs/>
              </w:rPr>
              <w:t>eklenmiştir</w:t>
            </w:r>
            <w:proofErr w:type="spellEnd"/>
            <w:r w:rsidR="00E92376" w:rsidRPr="001B7EFA">
              <w:rPr>
                <w:rFonts w:ascii="Times New Roman" w:hAnsi="Times New Roman"/>
                <w:bCs/>
              </w:rPr>
              <w:t xml:space="preserve">. </w:t>
            </w:r>
            <w:r w:rsidR="00E92376" w:rsidRPr="001B7EFA">
              <w:rPr>
                <w:rFonts w:ascii="Times New Roman" w:hAnsi="Times New Roman"/>
                <w:bCs/>
                <w:i/>
                <w:iCs/>
                <w:color w:val="0000FF"/>
              </w:rPr>
              <w:t>(</w:t>
            </w:r>
            <w:r w:rsidRPr="001B7EFA">
              <w:rPr>
                <w:rFonts w:ascii="Times New Roman" w:hAnsi="Times New Roman"/>
                <w:bCs/>
                <w:i/>
                <w:iCs/>
                <w:color w:val="0000FF"/>
              </w:rPr>
              <w:t>The copy of Company registration is included</w:t>
            </w:r>
            <w:r w:rsidR="00E92376" w:rsidRPr="001B7EFA">
              <w:rPr>
                <w:rFonts w:ascii="Times New Roman" w:hAnsi="Times New Roman"/>
                <w:bCs/>
                <w:i/>
                <w:iCs/>
                <w:color w:val="0000FF"/>
              </w:rPr>
              <w:t>)</w:t>
            </w:r>
          </w:p>
        </w:tc>
        <w:tc>
          <w:tcPr>
            <w:tcW w:w="647" w:type="pct"/>
            <w:tcBorders>
              <w:top w:val="single" w:sz="4" w:space="0" w:color="auto"/>
              <w:left w:val="single" w:sz="4" w:space="0" w:color="auto"/>
              <w:bottom w:val="single" w:sz="4" w:space="0" w:color="auto"/>
              <w:right w:val="single" w:sz="4" w:space="0" w:color="auto"/>
            </w:tcBorders>
          </w:tcPr>
          <w:p w14:paraId="048AB377" w14:textId="77777777" w:rsidR="00122909" w:rsidRPr="001B7EFA" w:rsidRDefault="00122909" w:rsidP="007A4586">
            <w:pPr>
              <w:tabs>
                <w:tab w:val="left" w:pos="-284"/>
              </w:tabs>
              <w:spacing w:line="240" w:lineRule="exact"/>
              <w:rPr>
                <w:rFonts w:ascii="Times New Roman" w:hAnsi="Times New Roman"/>
                <w:sz w:val="22"/>
                <w:szCs w:val="22"/>
                <w:lang w:val="en-US"/>
              </w:rPr>
            </w:pPr>
          </w:p>
        </w:tc>
        <w:tc>
          <w:tcPr>
            <w:tcW w:w="775" w:type="pct"/>
            <w:tcBorders>
              <w:top w:val="single" w:sz="4" w:space="0" w:color="auto"/>
              <w:left w:val="single" w:sz="4" w:space="0" w:color="auto"/>
              <w:bottom w:val="single" w:sz="4" w:space="0" w:color="auto"/>
              <w:right w:val="single" w:sz="4" w:space="0" w:color="auto"/>
            </w:tcBorders>
          </w:tcPr>
          <w:p w14:paraId="58137E06" w14:textId="77777777" w:rsidR="00122909" w:rsidRPr="001B7EFA" w:rsidRDefault="00122909" w:rsidP="007A4586">
            <w:pPr>
              <w:tabs>
                <w:tab w:val="left" w:pos="-284"/>
              </w:tabs>
              <w:spacing w:line="240" w:lineRule="exact"/>
              <w:rPr>
                <w:rFonts w:ascii="Times New Roman" w:hAnsi="Times New Roman"/>
                <w:sz w:val="22"/>
                <w:szCs w:val="22"/>
                <w:lang w:val="en-US"/>
              </w:rPr>
            </w:pPr>
          </w:p>
        </w:tc>
      </w:tr>
      <w:tr w:rsidR="00122909" w:rsidRPr="001B7EFA" w14:paraId="1707A78B" w14:textId="77777777" w:rsidTr="007A4586">
        <w:trPr>
          <w:cantSplit/>
          <w:trHeight w:hRule="exact" w:val="788"/>
        </w:trPr>
        <w:tc>
          <w:tcPr>
            <w:tcW w:w="3578" w:type="pct"/>
            <w:tcBorders>
              <w:top w:val="single" w:sz="4" w:space="0" w:color="auto"/>
              <w:left w:val="single" w:sz="4" w:space="0" w:color="auto"/>
              <w:bottom w:val="single" w:sz="4" w:space="0" w:color="auto"/>
              <w:right w:val="single" w:sz="4" w:space="0" w:color="auto"/>
            </w:tcBorders>
            <w:shd w:val="clear" w:color="auto" w:fill="auto"/>
            <w:vAlign w:val="center"/>
          </w:tcPr>
          <w:p w14:paraId="066A64CB" w14:textId="469F185E" w:rsidR="00122909" w:rsidRPr="001B7EFA" w:rsidRDefault="00122909" w:rsidP="007A4586">
            <w:pPr>
              <w:pStyle w:val="ListParagraph"/>
              <w:numPr>
                <w:ilvl w:val="0"/>
                <w:numId w:val="17"/>
              </w:numPr>
              <w:tabs>
                <w:tab w:val="left" w:pos="-284"/>
                <w:tab w:val="left" w:pos="426"/>
              </w:tabs>
              <w:spacing w:line="240" w:lineRule="exact"/>
              <w:contextualSpacing/>
              <w:rPr>
                <w:rFonts w:ascii="Times New Roman" w:hAnsi="Times New Roman"/>
                <w:bCs/>
              </w:rPr>
            </w:pPr>
            <w:proofErr w:type="spellStart"/>
            <w:r w:rsidRPr="001B7EFA">
              <w:rPr>
                <w:rFonts w:ascii="Times New Roman" w:hAnsi="Times New Roman"/>
                <w:bCs/>
              </w:rPr>
              <w:t>Malzemelerin</w:t>
            </w:r>
            <w:proofErr w:type="spellEnd"/>
            <w:r w:rsidRPr="001B7EFA">
              <w:rPr>
                <w:rFonts w:ascii="Times New Roman" w:hAnsi="Times New Roman"/>
                <w:bCs/>
              </w:rPr>
              <w:t xml:space="preserve"> </w:t>
            </w:r>
            <w:proofErr w:type="spellStart"/>
            <w:r w:rsidRPr="001B7EFA">
              <w:rPr>
                <w:rFonts w:ascii="Times New Roman" w:hAnsi="Times New Roman"/>
                <w:bCs/>
              </w:rPr>
              <w:t>menşeini</w:t>
            </w:r>
            <w:proofErr w:type="spellEnd"/>
            <w:r w:rsidRPr="001B7EFA">
              <w:rPr>
                <w:rFonts w:ascii="Times New Roman" w:hAnsi="Times New Roman"/>
                <w:bCs/>
              </w:rPr>
              <w:t xml:space="preserve"> </w:t>
            </w:r>
            <w:proofErr w:type="spellStart"/>
            <w:r w:rsidRPr="001B7EFA">
              <w:rPr>
                <w:rFonts w:ascii="Times New Roman" w:hAnsi="Times New Roman"/>
                <w:bCs/>
              </w:rPr>
              <w:t>doğrulayan</w:t>
            </w:r>
            <w:proofErr w:type="spellEnd"/>
            <w:r w:rsidRPr="001B7EFA">
              <w:rPr>
                <w:rFonts w:ascii="Times New Roman" w:hAnsi="Times New Roman"/>
                <w:bCs/>
              </w:rPr>
              <w:t xml:space="preserve"> </w:t>
            </w:r>
            <w:proofErr w:type="spellStart"/>
            <w:r w:rsidRPr="001B7EFA">
              <w:rPr>
                <w:rFonts w:ascii="Times New Roman" w:hAnsi="Times New Roman"/>
                <w:bCs/>
              </w:rPr>
              <w:t>beyan</w:t>
            </w:r>
            <w:proofErr w:type="spellEnd"/>
            <w:r w:rsidRPr="001B7EFA">
              <w:rPr>
                <w:rFonts w:ascii="Times New Roman" w:hAnsi="Times New Roman"/>
                <w:bCs/>
              </w:rPr>
              <w:t xml:space="preserve"> </w:t>
            </w:r>
            <w:proofErr w:type="spellStart"/>
            <w:r w:rsidRPr="001B7EFA">
              <w:rPr>
                <w:rFonts w:ascii="Times New Roman" w:hAnsi="Times New Roman"/>
                <w:bCs/>
              </w:rPr>
              <w:t>imzalanmıştır</w:t>
            </w:r>
            <w:proofErr w:type="spellEnd"/>
            <w:r w:rsidR="00E92376" w:rsidRPr="001B7EFA">
              <w:rPr>
                <w:rFonts w:ascii="Times New Roman" w:hAnsi="Times New Roman"/>
                <w:bCs/>
              </w:rPr>
              <w:t>.</w:t>
            </w:r>
            <w:r w:rsidR="00E92376" w:rsidRPr="001B7EFA">
              <w:rPr>
                <w:rFonts w:ascii="Times New Roman" w:hAnsi="Times New Roman"/>
                <w:bCs/>
                <w:i/>
                <w:iCs/>
                <w:color w:val="0000FF"/>
              </w:rPr>
              <w:t xml:space="preserve"> (</w:t>
            </w:r>
            <w:r w:rsidRPr="001B7EFA">
              <w:rPr>
                <w:rFonts w:ascii="Times New Roman" w:hAnsi="Times New Roman"/>
                <w:bCs/>
                <w:i/>
                <w:iCs/>
                <w:color w:val="0000FF"/>
              </w:rPr>
              <w:t>The declaration attesting the origin of the supplies is included and signed</w:t>
            </w:r>
            <w:r w:rsidR="00E92376" w:rsidRPr="001B7EFA">
              <w:rPr>
                <w:rFonts w:ascii="Times New Roman" w:hAnsi="Times New Roman"/>
                <w:bCs/>
                <w:i/>
                <w:iCs/>
                <w:color w:val="0000FF"/>
              </w:rPr>
              <w:t>)</w:t>
            </w:r>
          </w:p>
        </w:tc>
        <w:tc>
          <w:tcPr>
            <w:tcW w:w="647" w:type="pct"/>
            <w:tcBorders>
              <w:top w:val="single" w:sz="4" w:space="0" w:color="auto"/>
              <w:left w:val="single" w:sz="4" w:space="0" w:color="auto"/>
              <w:bottom w:val="single" w:sz="4" w:space="0" w:color="auto"/>
              <w:right w:val="single" w:sz="4" w:space="0" w:color="auto"/>
            </w:tcBorders>
          </w:tcPr>
          <w:p w14:paraId="3AA9825C" w14:textId="77777777" w:rsidR="00122909" w:rsidRPr="001B7EFA" w:rsidRDefault="00122909" w:rsidP="007A4586">
            <w:pPr>
              <w:tabs>
                <w:tab w:val="left" w:pos="-284"/>
              </w:tabs>
              <w:spacing w:line="240" w:lineRule="exact"/>
              <w:rPr>
                <w:rFonts w:ascii="Times New Roman" w:hAnsi="Times New Roman"/>
                <w:sz w:val="22"/>
                <w:szCs w:val="22"/>
              </w:rPr>
            </w:pPr>
          </w:p>
        </w:tc>
        <w:tc>
          <w:tcPr>
            <w:tcW w:w="775" w:type="pct"/>
            <w:tcBorders>
              <w:top w:val="single" w:sz="4" w:space="0" w:color="auto"/>
              <w:left w:val="single" w:sz="4" w:space="0" w:color="auto"/>
              <w:bottom w:val="single" w:sz="4" w:space="0" w:color="auto"/>
              <w:right w:val="single" w:sz="4" w:space="0" w:color="auto"/>
            </w:tcBorders>
          </w:tcPr>
          <w:p w14:paraId="13FAC942" w14:textId="77777777" w:rsidR="00122909" w:rsidRPr="001B7EFA" w:rsidRDefault="00122909" w:rsidP="007A4586">
            <w:pPr>
              <w:tabs>
                <w:tab w:val="left" w:pos="-284"/>
              </w:tabs>
              <w:spacing w:line="240" w:lineRule="exact"/>
              <w:rPr>
                <w:rFonts w:ascii="Times New Roman" w:hAnsi="Times New Roman"/>
                <w:sz w:val="22"/>
                <w:szCs w:val="22"/>
              </w:rPr>
            </w:pPr>
          </w:p>
        </w:tc>
      </w:tr>
      <w:tr w:rsidR="000D584F" w:rsidRPr="001B7EFA" w14:paraId="62AF530A" w14:textId="77777777" w:rsidTr="007A4586">
        <w:trPr>
          <w:cantSplit/>
          <w:trHeight w:hRule="exact" w:val="788"/>
        </w:trPr>
        <w:tc>
          <w:tcPr>
            <w:tcW w:w="3578" w:type="pct"/>
            <w:tcBorders>
              <w:top w:val="single" w:sz="4" w:space="0" w:color="auto"/>
              <w:left w:val="single" w:sz="4" w:space="0" w:color="auto"/>
              <w:bottom w:val="single" w:sz="4" w:space="0" w:color="auto"/>
              <w:right w:val="single" w:sz="4" w:space="0" w:color="auto"/>
            </w:tcBorders>
            <w:shd w:val="clear" w:color="auto" w:fill="auto"/>
            <w:vAlign w:val="center"/>
          </w:tcPr>
          <w:p w14:paraId="017CE3C4" w14:textId="6BC47B84" w:rsidR="000D584F" w:rsidRPr="001B7EFA" w:rsidRDefault="000D584F" w:rsidP="007A4586">
            <w:pPr>
              <w:pStyle w:val="ListParagraph"/>
              <w:numPr>
                <w:ilvl w:val="0"/>
                <w:numId w:val="17"/>
              </w:numPr>
              <w:tabs>
                <w:tab w:val="left" w:pos="-284"/>
                <w:tab w:val="left" w:pos="426"/>
              </w:tabs>
              <w:spacing w:line="240" w:lineRule="exact"/>
              <w:contextualSpacing/>
              <w:rPr>
                <w:rFonts w:ascii="Times New Roman" w:hAnsi="Times New Roman"/>
                <w:bCs/>
              </w:rPr>
            </w:pPr>
            <w:r w:rsidRPr="001B7EFA">
              <w:rPr>
                <w:rFonts w:ascii="Times New Roman" w:hAnsi="Times New Roman"/>
                <w:bCs/>
              </w:rPr>
              <w:t>Description of ancillary services in box provided under Annex II – Technical Specifications is included.</w:t>
            </w:r>
            <w:r w:rsidR="00946B11" w:rsidRPr="001B7EFA">
              <w:rPr>
                <w:rFonts w:ascii="Segoe UI" w:eastAsia="Times New Roman" w:hAnsi="Segoe UI" w:cs="Segoe UI"/>
                <w:snapToGrid w:val="0"/>
                <w:color w:val="000000"/>
              </w:rPr>
              <w:t xml:space="preserve"> </w:t>
            </w:r>
            <w:r w:rsidR="003F4C61" w:rsidRPr="001B7EFA">
              <w:rPr>
                <w:rFonts w:ascii="Segoe UI" w:eastAsia="Times New Roman" w:hAnsi="Segoe UI" w:cs="Segoe UI"/>
                <w:i/>
                <w:iCs/>
                <w:snapToGrid w:val="0"/>
                <w:color w:val="0000FF"/>
              </w:rPr>
              <w:t>(</w:t>
            </w:r>
            <w:r w:rsidR="00946B11" w:rsidRPr="001B7EFA">
              <w:rPr>
                <w:rFonts w:ascii="Times New Roman" w:hAnsi="Times New Roman"/>
                <w:bCs/>
                <w:i/>
                <w:iCs/>
                <w:color w:val="0000FF"/>
              </w:rPr>
              <w:t xml:space="preserve">Ek II – Teknik </w:t>
            </w:r>
            <w:proofErr w:type="spellStart"/>
            <w:r w:rsidR="00946B11" w:rsidRPr="001B7EFA">
              <w:rPr>
                <w:rFonts w:ascii="Times New Roman" w:hAnsi="Times New Roman"/>
                <w:bCs/>
                <w:i/>
                <w:iCs/>
                <w:color w:val="0000FF"/>
              </w:rPr>
              <w:t>Özellikler</w:t>
            </w:r>
            <w:proofErr w:type="spellEnd"/>
            <w:r w:rsidR="00946B11" w:rsidRPr="001B7EFA">
              <w:rPr>
                <w:rFonts w:ascii="Times New Roman" w:hAnsi="Times New Roman"/>
                <w:bCs/>
                <w:i/>
                <w:iCs/>
                <w:color w:val="0000FF"/>
              </w:rPr>
              <w:t xml:space="preserve"> </w:t>
            </w:r>
            <w:proofErr w:type="spellStart"/>
            <w:r w:rsidR="00946B11" w:rsidRPr="001B7EFA">
              <w:rPr>
                <w:rFonts w:ascii="Times New Roman" w:hAnsi="Times New Roman"/>
                <w:bCs/>
                <w:i/>
                <w:iCs/>
                <w:color w:val="0000FF"/>
              </w:rPr>
              <w:t>altında</w:t>
            </w:r>
            <w:proofErr w:type="spellEnd"/>
            <w:r w:rsidR="00946B11" w:rsidRPr="001B7EFA">
              <w:rPr>
                <w:rFonts w:ascii="Times New Roman" w:hAnsi="Times New Roman"/>
                <w:bCs/>
                <w:i/>
                <w:iCs/>
                <w:color w:val="0000FF"/>
              </w:rPr>
              <w:t xml:space="preserve"> </w:t>
            </w:r>
            <w:proofErr w:type="spellStart"/>
            <w:r w:rsidR="00946B11" w:rsidRPr="001B7EFA">
              <w:rPr>
                <w:rFonts w:ascii="Times New Roman" w:hAnsi="Times New Roman"/>
                <w:bCs/>
                <w:i/>
                <w:iCs/>
                <w:color w:val="0000FF"/>
              </w:rPr>
              <w:t>verilen</w:t>
            </w:r>
            <w:proofErr w:type="spellEnd"/>
            <w:r w:rsidR="00946B11" w:rsidRPr="001B7EFA">
              <w:rPr>
                <w:rFonts w:ascii="Times New Roman" w:hAnsi="Times New Roman"/>
                <w:bCs/>
                <w:i/>
                <w:iCs/>
                <w:color w:val="0000FF"/>
              </w:rPr>
              <w:t xml:space="preserve"> </w:t>
            </w:r>
            <w:proofErr w:type="spellStart"/>
            <w:r w:rsidR="00946B11" w:rsidRPr="001B7EFA">
              <w:rPr>
                <w:rFonts w:ascii="Times New Roman" w:hAnsi="Times New Roman"/>
                <w:bCs/>
                <w:i/>
                <w:iCs/>
                <w:color w:val="0000FF"/>
              </w:rPr>
              <w:t>kutuda</w:t>
            </w:r>
            <w:proofErr w:type="spellEnd"/>
            <w:r w:rsidR="00946B11" w:rsidRPr="001B7EFA">
              <w:rPr>
                <w:rFonts w:ascii="Times New Roman" w:hAnsi="Times New Roman"/>
                <w:bCs/>
                <w:i/>
                <w:iCs/>
                <w:color w:val="0000FF"/>
              </w:rPr>
              <w:t xml:space="preserve"> </w:t>
            </w:r>
            <w:proofErr w:type="spellStart"/>
            <w:r w:rsidR="00946B11" w:rsidRPr="001B7EFA">
              <w:rPr>
                <w:rFonts w:ascii="Times New Roman" w:hAnsi="Times New Roman"/>
                <w:bCs/>
                <w:i/>
                <w:iCs/>
                <w:color w:val="0000FF"/>
              </w:rPr>
              <w:t>yardımcı</w:t>
            </w:r>
            <w:proofErr w:type="spellEnd"/>
            <w:r w:rsidR="00946B11" w:rsidRPr="001B7EFA">
              <w:rPr>
                <w:rFonts w:ascii="Times New Roman" w:hAnsi="Times New Roman"/>
                <w:bCs/>
                <w:i/>
                <w:iCs/>
                <w:color w:val="0000FF"/>
              </w:rPr>
              <w:t xml:space="preserve"> </w:t>
            </w:r>
            <w:proofErr w:type="spellStart"/>
            <w:r w:rsidR="00946B11" w:rsidRPr="001B7EFA">
              <w:rPr>
                <w:rFonts w:ascii="Times New Roman" w:hAnsi="Times New Roman"/>
                <w:bCs/>
                <w:i/>
                <w:iCs/>
                <w:color w:val="0000FF"/>
              </w:rPr>
              <w:t>hizmetlerin</w:t>
            </w:r>
            <w:proofErr w:type="spellEnd"/>
            <w:r w:rsidR="00946B11" w:rsidRPr="001B7EFA">
              <w:rPr>
                <w:rFonts w:ascii="Times New Roman" w:hAnsi="Times New Roman"/>
                <w:bCs/>
                <w:i/>
                <w:iCs/>
                <w:color w:val="0000FF"/>
              </w:rPr>
              <w:t xml:space="preserve"> </w:t>
            </w:r>
            <w:proofErr w:type="spellStart"/>
            <w:r w:rsidR="00946B11" w:rsidRPr="001B7EFA">
              <w:rPr>
                <w:rFonts w:ascii="Times New Roman" w:hAnsi="Times New Roman"/>
                <w:bCs/>
                <w:i/>
                <w:iCs/>
                <w:color w:val="0000FF"/>
              </w:rPr>
              <w:t>tanımı</w:t>
            </w:r>
            <w:proofErr w:type="spellEnd"/>
            <w:r w:rsidR="00946B11" w:rsidRPr="001B7EFA">
              <w:rPr>
                <w:rFonts w:ascii="Times New Roman" w:hAnsi="Times New Roman"/>
                <w:bCs/>
                <w:i/>
                <w:iCs/>
                <w:color w:val="0000FF"/>
              </w:rPr>
              <w:t xml:space="preserve"> </w:t>
            </w:r>
            <w:proofErr w:type="spellStart"/>
            <w:r w:rsidR="00946B11" w:rsidRPr="001B7EFA">
              <w:rPr>
                <w:rFonts w:ascii="Times New Roman" w:hAnsi="Times New Roman"/>
                <w:bCs/>
                <w:i/>
                <w:iCs/>
                <w:color w:val="0000FF"/>
              </w:rPr>
              <w:t>yer</w:t>
            </w:r>
            <w:proofErr w:type="spellEnd"/>
            <w:r w:rsidR="00946B11" w:rsidRPr="001B7EFA">
              <w:rPr>
                <w:rFonts w:ascii="Times New Roman" w:hAnsi="Times New Roman"/>
                <w:bCs/>
                <w:i/>
                <w:iCs/>
                <w:color w:val="0000FF"/>
              </w:rPr>
              <w:t xml:space="preserve"> </w:t>
            </w:r>
            <w:proofErr w:type="spellStart"/>
            <w:r w:rsidR="00946B11" w:rsidRPr="001B7EFA">
              <w:rPr>
                <w:rFonts w:ascii="Times New Roman" w:hAnsi="Times New Roman"/>
                <w:bCs/>
                <w:i/>
                <w:iCs/>
                <w:color w:val="0000FF"/>
              </w:rPr>
              <w:t>almaktadır</w:t>
            </w:r>
            <w:proofErr w:type="spellEnd"/>
            <w:r w:rsidR="00946B11" w:rsidRPr="001B7EFA">
              <w:rPr>
                <w:rFonts w:ascii="Times New Roman" w:hAnsi="Times New Roman"/>
                <w:bCs/>
                <w:i/>
                <w:iCs/>
                <w:color w:val="0000FF"/>
              </w:rPr>
              <w:t>.</w:t>
            </w:r>
            <w:r w:rsidR="003F4C61" w:rsidRPr="001B7EFA">
              <w:rPr>
                <w:rFonts w:ascii="Times New Roman" w:hAnsi="Times New Roman"/>
                <w:bCs/>
                <w:i/>
                <w:iCs/>
                <w:color w:val="0000FF"/>
              </w:rPr>
              <w:t>)</w:t>
            </w:r>
          </w:p>
        </w:tc>
        <w:tc>
          <w:tcPr>
            <w:tcW w:w="647" w:type="pct"/>
            <w:tcBorders>
              <w:top w:val="single" w:sz="4" w:space="0" w:color="auto"/>
              <w:left w:val="single" w:sz="4" w:space="0" w:color="auto"/>
              <w:bottom w:val="single" w:sz="4" w:space="0" w:color="auto"/>
              <w:right w:val="single" w:sz="4" w:space="0" w:color="auto"/>
            </w:tcBorders>
          </w:tcPr>
          <w:p w14:paraId="2F3A8BB4" w14:textId="77777777" w:rsidR="000D584F" w:rsidRPr="001B7EFA" w:rsidRDefault="000D584F" w:rsidP="007A4586">
            <w:pPr>
              <w:tabs>
                <w:tab w:val="left" w:pos="-284"/>
              </w:tabs>
              <w:spacing w:line="240" w:lineRule="exact"/>
              <w:rPr>
                <w:rFonts w:ascii="Times New Roman" w:hAnsi="Times New Roman"/>
                <w:sz w:val="22"/>
                <w:szCs w:val="22"/>
              </w:rPr>
            </w:pPr>
          </w:p>
        </w:tc>
        <w:tc>
          <w:tcPr>
            <w:tcW w:w="775" w:type="pct"/>
            <w:tcBorders>
              <w:top w:val="single" w:sz="4" w:space="0" w:color="auto"/>
              <w:left w:val="single" w:sz="4" w:space="0" w:color="auto"/>
              <w:bottom w:val="single" w:sz="4" w:space="0" w:color="auto"/>
              <w:right w:val="single" w:sz="4" w:space="0" w:color="auto"/>
            </w:tcBorders>
          </w:tcPr>
          <w:p w14:paraId="740E4664" w14:textId="77777777" w:rsidR="000D584F" w:rsidRPr="001B7EFA" w:rsidRDefault="000D584F" w:rsidP="007A4586">
            <w:pPr>
              <w:tabs>
                <w:tab w:val="left" w:pos="-284"/>
              </w:tabs>
              <w:spacing w:line="240" w:lineRule="exact"/>
              <w:rPr>
                <w:rFonts w:ascii="Times New Roman" w:hAnsi="Times New Roman"/>
                <w:sz w:val="22"/>
                <w:szCs w:val="22"/>
              </w:rPr>
            </w:pPr>
          </w:p>
        </w:tc>
      </w:tr>
      <w:tr w:rsidR="000D584F" w:rsidRPr="001B7EFA" w14:paraId="7AFA3802" w14:textId="77777777" w:rsidTr="007A4586">
        <w:trPr>
          <w:cantSplit/>
          <w:trHeight w:hRule="exact" w:val="1333"/>
        </w:trPr>
        <w:tc>
          <w:tcPr>
            <w:tcW w:w="3578" w:type="pct"/>
            <w:tcBorders>
              <w:top w:val="single" w:sz="4" w:space="0" w:color="auto"/>
              <w:left w:val="single" w:sz="4" w:space="0" w:color="auto"/>
              <w:bottom w:val="single" w:sz="4" w:space="0" w:color="auto"/>
              <w:right w:val="single" w:sz="4" w:space="0" w:color="auto"/>
            </w:tcBorders>
            <w:shd w:val="clear" w:color="auto" w:fill="auto"/>
            <w:vAlign w:val="center"/>
          </w:tcPr>
          <w:p w14:paraId="4C4FC27B" w14:textId="77777777" w:rsidR="000D584F" w:rsidRPr="001B7EFA" w:rsidRDefault="000D584F" w:rsidP="007A4586">
            <w:pPr>
              <w:pStyle w:val="ListParagraph"/>
              <w:numPr>
                <w:ilvl w:val="0"/>
                <w:numId w:val="17"/>
              </w:numPr>
              <w:tabs>
                <w:tab w:val="left" w:pos="-284"/>
                <w:tab w:val="left" w:pos="426"/>
              </w:tabs>
              <w:spacing w:line="240" w:lineRule="exact"/>
              <w:contextualSpacing/>
              <w:rPr>
                <w:rFonts w:ascii="Times New Roman" w:hAnsi="Times New Roman"/>
                <w:bCs/>
              </w:rPr>
            </w:pPr>
            <w:proofErr w:type="spellStart"/>
            <w:r w:rsidRPr="001B7EFA">
              <w:rPr>
                <w:rFonts w:ascii="Times New Roman" w:hAnsi="Times New Roman"/>
                <w:bCs/>
              </w:rPr>
              <w:t>İsteklinin</w:t>
            </w:r>
            <w:proofErr w:type="spellEnd"/>
            <w:r w:rsidRPr="001B7EFA">
              <w:rPr>
                <w:rFonts w:ascii="Times New Roman" w:hAnsi="Times New Roman"/>
                <w:bCs/>
              </w:rPr>
              <w:t xml:space="preserve"> </w:t>
            </w:r>
            <w:proofErr w:type="spellStart"/>
            <w:r w:rsidRPr="001B7EFA">
              <w:rPr>
                <w:rFonts w:ascii="Times New Roman" w:hAnsi="Times New Roman"/>
                <w:bCs/>
              </w:rPr>
              <w:t>usulüne</w:t>
            </w:r>
            <w:proofErr w:type="spellEnd"/>
            <w:r w:rsidRPr="001B7EFA">
              <w:rPr>
                <w:rFonts w:ascii="Times New Roman" w:hAnsi="Times New Roman"/>
                <w:bCs/>
              </w:rPr>
              <w:t xml:space="preserve"> </w:t>
            </w:r>
            <w:proofErr w:type="spellStart"/>
            <w:r w:rsidRPr="001B7EFA">
              <w:rPr>
                <w:rFonts w:ascii="Times New Roman" w:hAnsi="Times New Roman"/>
                <w:bCs/>
              </w:rPr>
              <w:t>uygun</w:t>
            </w:r>
            <w:proofErr w:type="spellEnd"/>
            <w:r w:rsidRPr="001B7EFA">
              <w:rPr>
                <w:rFonts w:ascii="Times New Roman" w:hAnsi="Times New Roman"/>
                <w:bCs/>
              </w:rPr>
              <w:t xml:space="preserve"> </w:t>
            </w:r>
            <w:proofErr w:type="spellStart"/>
            <w:r w:rsidRPr="001B7EFA">
              <w:rPr>
                <w:rFonts w:ascii="Times New Roman" w:hAnsi="Times New Roman"/>
                <w:bCs/>
              </w:rPr>
              <w:t>olarak</w:t>
            </w:r>
            <w:proofErr w:type="spellEnd"/>
            <w:r w:rsidRPr="001B7EFA">
              <w:rPr>
                <w:rFonts w:ascii="Times New Roman" w:hAnsi="Times New Roman"/>
                <w:bCs/>
              </w:rPr>
              <w:t xml:space="preserve"> </w:t>
            </w:r>
            <w:proofErr w:type="spellStart"/>
            <w:r w:rsidRPr="001B7EFA">
              <w:rPr>
                <w:rFonts w:ascii="Times New Roman" w:hAnsi="Times New Roman"/>
                <w:bCs/>
              </w:rPr>
              <w:t>yetkilendirilmiş</w:t>
            </w:r>
            <w:proofErr w:type="spellEnd"/>
            <w:r w:rsidRPr="001B7EFA">
              <w:rPr>
                <w:rFonts w:ascii="Times New Roman" w:hAnsi="Times New Roman"/>
                <w:bCs/>
              </w:rPr>
              <w:t xml:space="preserve"> </w:t>
            </w:r>
            <w:proofErr w:type="spellStart"/>
            <w:r w:rsidRPr="001B7EFA">
              <w:rPr>
                <w:rFonts w:ascii="Times New Roman" w:hAnsi="Times New Roman"/>
                <w:bCs/>
              </w:rPr>
              <w:t>imza</w:t>
            </w:r>
            <w:proofErr w:type="spellEnd"/>
            <w:r w:rsidRPr="001B7EFA">
              <w:rPr>
                <w:rFonts w:ascii="Times New Roman" w:hAnsi="Times New Roman"/>
                <w:bCs/>
              </w:rPr>
              <w:t xml:space="preserve"> </w:t>
            </w:r>
            <w:proofErr w:type="spellStart"/>
            <w:r w:rsidRPr="001B7EFA">
              <w:rPr>
                <w:rFonts w:ascii="Times New Roman" w:hAnsi="Times New Roman"/>
                <w:bCs/>
              </w:rPr>
              <w:t>sahibini</w:t>
            </w:r>
            <w:proofErr w:type="spellEnd"/>
            <w:r w:rsidRPr="001B7EFA">
              <w:rPr>
                <w:rFonts w:ascii="Times New Roman" w:hAnsi="Times New Roman"/>
                <w:bCs/>
              </w:rPr>
              <w:t xml:space="preserve"> </w:t>
            </w:r>
            <w:proofErr w:type="spellStart"/>
            <w:r w:rsidRPr="001B7EFA">
              <w:rPr>
                <w:rFonts w:ascii="Times New Roman" w:hAnsi="Times New Roman"/>
                <w:bCs/>
              </w:rPr>
              <w:t>tanımlayan</w:t>
            </w:r>
            <w:proofErr w:type="spellEnd"/>
            <w:r w:rsidRPr="001B7EFA">
              <w:rPr>
                <w:rFonts w:ascii="Times New Roman" w:hAnsi="Times New Roman"/>
                <w:bCs/>
              </w:rPr>
              <w:t xml:space="preserve"> </w:t>
            </w:r>
            <w:proofErr w:type="spellStart"/>
            <w:r w:rsidRPr="001B7EFA">
              <w:rPr>
                <w:rFonts w:ascii="Times New Roman" w:hAnsi="Times New Roman"/>
                <w:bCs/>
              </w:rPr>
              <w:t>resmi</w:t>
            </w:r>
            <w:proofErr w:type="spellEnd"/>
            <w:r w:rsidRPr="001B7EFA">
              <w:rPr>
                <w:rFonts w:ascii="Times New Roman" w:hAnsi="Times New Roman"/>
                <w:bCs/>
              </w:rPr>
              <w:t xml:space="preserve"> </w:t>
            </w:r>
            <w:proofErr w:type="spellStart"/>
            <w:r w:rsidRPr="001B7EFA">
              <w:rPr>
                <w:rFonts w:ascii="Times New Roman" w:hAnsi="Times New Roman"/>
                <w:bCs/>
              </w:rPr>
              <w:t>belge</w:t>
            </w:r>
            <w:proofErr w:type="spellEnd"/>
            <w:r w:rsidRPr="001B7EFA">
              <w:rPr>
                <w:rFonts w:ascii="Times New Roman" w:hAnsi="Times New Roman"/>
                <w:bCs/>
              </w:rPr>
              <w:t xml:space="preserve"> </w:t>
            </w:r>
            <w:proofErr w:type="spellStart"/>
            <w:r w:rsidRPr="001B7EFA">
              <w:rPr>
                <w:rFonts w:ascii="Times New Roman" w:hAnsi="Times New Roman"/>
                <w:bCs/>
              </w:rPr>
              <w:t>dahildir</w:t>
            </w:r>
            <w:proofErr w:type="spellEnd"/>
            <w:r w:rsidRPr="001B7EFA">
              <w:rPr>
                <w:rFonts w:ascii="Times New Roman" w:hAnsi="Times New Roman"/>
                <w:bCs/>
              </w:rPr>
              <w:t xml:space="preserve">. </w:t>
            </w:r>
            <w:r w:rsidRPr="001B7EFA">
              <w:rPr>
                <w:rFonts w:ascii="Times New Roman" w:hAnsi="Times New Roman"/>
                <w:bCs/>
                <w:i/>
                <w:iCs/>
                <w:color w:val="0000FF"/>
              </w:rPr>
              <w:t>(The official document identifying the duly authorised signatory of the tenderer is included)</w:t>
            </w:r>
          </w:p>
          <w:p w14:paraId="1BB34CAD" w14:textId="60CA9DD8" w:rsidR="004B0025" w:rsidRPr="001B7EFA" w:rsidRDefault="004B0025" w:rsidP="007A4586">
            <w:pPr>
              <w:pStyle w:val="ListParagraph"/>
              <w:numPr>
                <w:ilvl w:val="0"/>
                <w:numId w:val="17"/>
              </w:numPr>
              <w:tabs>
                <w:tab w:val="left" w:pos="-284"/>
                <w:tab w:val="left" w:pos="426"/>
              </w:tabs>
              <w:spacing w:line="240" w:lineRule="exact"/>
              <w:contextualSpacing/>
              <w:rPr>
                <w:rFonts w:ascii="Times New Roman" w:hAnsi="Times New Roman"/>
                <w:bCs/>
              </w:rPr>
            </w:pPr>
          </w:p>
        </w:tc>
        <w:tc>
          <w:tcPr>
            <w:tcW w:w="647" w:type="pct"/>
            <w:tcBorders>
              <w:top w:val="single" w:sz="4" w:space="0" w:color="auto"/>
              <w:left w:val="single" w:sz="4" w:space="0" w:color="auto"/>
              <w:bottom w:val="single" w:sz="4" w:space="0" w:color="auto"/>
              <w:right w:val="single" w:sz="4" w:space="0" w:color="auto"/>
            </w:tcBorders>
          </w:tcPr>
          <w:p w14:paraId="48913FC5" w14:textId="77777777" w:rsidR="000D584F" w:rsidRPr="001B7EFA" w:rsidRDefault="000D584F" w:rsidP="007A4586">
            <w:pPr>
              <w:tabs>
                <w:tab w:val="left" w:pos="-284"/>
              </w:tabs>
              <w:spacing w:line="240" w:lineRule="exact"/>
              <w:rPr>
                <w:rFonts w:ascii="Times New Roman" w:hAnsi="Times New Roman"/>
                <w:sz w:val="22"/>
                <w:szCs w:val="22"/>
              </w:rPr>
            </w:pPr>
          </w:p>
        </w:tc>
        <w:tc>
          <w:tcPr>
            <w:tcW w:w="775" w:type="pct"/>
            <w:tcBorders>
              <w:top w:val="single" w:sz="4" w:space="0" w:color="auto"/>
              <w:left w:val="single" w:sz="4" w:space="0" w:color="auto"/>
              <w:bottom w:val="single" w:sz="4" w:space="0" w:color="auto"/>
              <w:right w:val="single" w:sz="4" w:space="0" w:color="auto"/>
            </w:tcBorders>
          </w:tcPr>
          <w:p w14:paraId="074847E1" w14:textId="77777777" w:rsidR="000D584F" w:rsidRPr="001B7EFA" w:rsidRDefault="000D584F" w:rsidP="007A4586">
            <w:pPr>
              <w:tabs>
                <w:tab w:val="left" w:pos="-284"/>
              </w:tabs>
              <w:spacing w:line="240" w:lineRule="exact"/>
              <w:rPr>
                <w:rFonts w:ascii="Times New Roman" w:hAnsi="Times New Roman"/>
                <w:sz w:val="22"/>
                <w:szCs w:val="22"/>
              </w:rPr>
            </w:pPr>
          </w:p>
        </w:tc>
      </w:tr>
    </w:tbl>
    <w:p w14:paraId="15FE04DC" w14:textId="2A6DC24D" w:rsidR="00122909" w:rsidRPr="001B7EFA" w:rsidRDefault="007A777A" w:rsidP="00122909">
      <w:pPr>
        <w:spacing w:line="276" w:lineRule="auto"/>
        <w:jc w:val="both"/>
        <w:rPr>
          <w:rFonts w:ascii="Times New Roman" w:hAnsi="Times New Roman"/>
          <w:sz w:val="22"/>
          <w:szCs w:val="22"/>
        </w:rPr>
      </w:pPr>
      <w:proofErr w:type="spellStart"/>
      <w:r w:rsidRPr="001B7EFA">
        <w:rPr>
          <w:rFonts w:ascii="Times New Roman" w:hAnsi="Times New Roman"/>
          <w:b/>
          <w:sz w:val="22"/>
          <w:szCs w:val="22"/>
        </w:rPr>
        <w:t>Teklifinizi</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göndermeden</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önce</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lütfen</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aşağıdaki</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kriterlerin</w:t>
      </w:r>
      <w:proofErr w:type="spellEnd"/>
      <w:r w:rsidRPr="001B7EFA">
        <w:rPr>
          <w:rFonts w:ascii="Times New Roman" w:hAnsi="Times New Roman"/>
          <w:b/>
          <w:sz w:val="22"/>
          <w:szCs w:val="22"/>
        </w:rPr>
        <w:t xml:space="preserve"> her </w:t>
      </w:r>
      <w:proofErr w:type="spellStart"/>
      <w:r w:rsidRPr="001B7EFA">
        <w:rPr>
          <w:rFonts w:ascii="Times New Roman" w:hAnsi="Times New Roman"/>
          <w:b/>
          <w:sz w:val="22"/>
          <w:szCs w:val="22"/>
        </w:rPr>
        <w:t>birinin</w:t>
      </w:r>
      <w:proofErr w:type="spellEnd"/>
      <w:r w:rsidRPr="001B7EFA">
        <w:rPr>
          <w:rFonts w:ascii="Times New Roman" w:hAnsi="Times New Roman"/>
          <w:b/>
          <w:sz w:val="22"/>
          <w:szCs w:val="22"/>
        </w:rPr>
        <w:t xml:space="preserve"> tam </w:t>
      </w:r>
      <w:proofErr w:type="spellStart"/>
      <w:r w:rsidRPr="001B7EFA">
        <w:rPr>
          <w:rFonts w:ascii="Times New Roman" w:hAnsi="Times New Roman"/>
          <w:b/>
          <w:sz w:val="22"/>
          <w:szCs w:val="22"/>
        </w:rPr>
        <w:t>olarak</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karşılanıp</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karşılanmadığını</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kontrol</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edin</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ve</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işaretleyin</w:t>
      </w:r>
      <w:proofErr w:type="spellEnd"/>
      <w:r w:rsidR="00122909" w:rsidRPr="001B7EFA">
        <w:rPr>
          <w:rFonts w:ascii="Times New Roman" w:hAnsi="Times New Roman"/>
          <w:b/>
          <w:sz w:val="22"/>
          <w:szCs w:val="22"/>
        </w:rPr>
        <w:t>/</w:t>
      </w:r>
      <w:bookmarkStart w:id="0" w:name="_Hlk164077481"/>
      <w:r w:rsidR="00122909" w:rsidRPr="001B7EFA">
        <w:rPr>
          <w:rFonts w:ascii="Times New Roman" w:hAnsi="Times New Roman"/>
          <w:b/>
          <w:sz w:val="22"/>
          <w:szCs w:val="22"/>
        </w:rPr>
        <w:t xml:space="preserve"> </w:t>
      </w:r>
      <w:r w:rsidR="00E92376" w:rsidRPr="001B7EFA">
        <w:rPr>
          <w:rFonts w:ascii="Times New Roman" w:hAnsi="Times New Roman"/>
          <w:b/>
          <w:i/>
          <w:iCs/>
          <w:color w:val="0000FF"/>
          <w:sz w:val="22"/>
          <w:szCs w:val="22"/>
        </w:rPr>
        <w:t>(</w:t>
      </w:r>
      <w:r w:rsidR="00122909" w:rsidRPr="001B7EFA">
        <w:rPr>
          <w:rFonts w:ascii="Times New Roman" w:hAnsi="Times New Roman"/>
          <w:b/>
          <w:i/>
          <w:iCs/>
          <w:color w:val="0000FF"/>
          <w:sz w:val="22"/>
          <w:szCs w:val="22"/>
        </w:rPr>
        <w:t>Before sending your offer, please check that each of the following criteria have been met in full and tick them off</w:t>
      </w:r>
      <w:r w:rsidR="00E92376" w:rsidRPr="001B7EFA">
        <w:rPr>
          <w:rFonts w:ascii="Times New Roman" w:hAnsi="Times New Roman"/>
          <w:b/>
          <w:i/>
          <w:iCs/>
          <w:color w:val="0000FF"/>
          <w:sz w:val="22"/>
          <w:szCs w:val="22"/>
        </w:rPr>
        <w:t>)</w:t>
      </w:r>
    </w:p>
    <w:bookmarkEnd w:id="0"/>
    <w:p w14:paraId="5320CFD7" w14:textId="4D0D2C6F" w:rsidR="007A777A" w:rsidRPr="001B7EFA" w:rsidRDefault="007A777A" w:rsidP="007A777A">
      <w:pPr>
        <w:spacing w:line="276" w:lineRule="auto"/>
        <w:jc w:val="both"/>
        <w:rPr>
          <w:rFonts w:ascii="Times New Roman" w:hAnsi="Times New Roman"/>
          <w:sz w:val="22"/>
          <w:szCs w:val="22"/>
        </w:rPr>
      </w:pPr>
    </w:p>
    <w:p w14:paraId="433D489A" w14:textId="6469636F" w:rsidR="00AF50CB" w:rsidRPr="001B7EFA" w:rsidRDefault="007A777A" w:rsidP="003211A7">
      <w:pPr>
        <w:jc w:val="center"/>
        <w:rPr>
          <w:rFonts w:ascii="Times New Roman" w:hAnsi="Times New Roman"/>
          <w:sz w:val="22"/>
          <w:szCs w:val="22"/>
        </w:rPr>
      </w:pPr>
      <w:r w:rsidRPr="001B7EFA">
        <w:rPr>
          <w:rFonts w:ascii="Times New Roman" w:hAnsi="Times New Roman"/>
          <w:sz w:val="22"/>
          <w:szCs w:val="22"/>
        </w:rPr>
        <w:br w:type="page"/>
      </w:r>
    </w:p>
    <w:p w14:paraId="44F2541E" w14:textId="1C4A6571" w:rsidR="003211A7" w:rsidRPr="001B7EFA" w:rsidRDefault="00AF50CB" w:rsidP="00B6134B">
      <w:pPr>
        <w:contextualSpacing/>
        <w:jc w:val="center"/>
        <w:rPr>
          <w:rFonts w:ascii="Times New Roman" w:hAnsi="Times New Roman"/>
          <w:b/>
          <w:smallCaps/>
          <w:sz w:val="22"/>
          <w:szCs w:val="22"/>
          <w:u w:val="single"/>
        </w:rPr>
      </w:pPr>
      <w:r w:rsidRPr="001B7EFA">
        <w:rPr>
          <w:rFonts w:ascii="Times New Roman" w:hAnsi="Times New Roman"/>
          <w:b/>
          <w:bCs/>
          <w:sz w:val="22"/>
          <w:szCs w:val="22"/>
          <w:u w:val="single"/>
        </w:rPr>
        <w:lastRenderedPageBreak/>
        <w:t>İHALE DAVETİ VE TALİMATLARI</w:t>
      </w:r>
      <w:r w:rsidR="00166131" w:rsidRPr="001B7EFA">
        <w:rPr>
          <w:rFonts w:ascii="Times New Roman" w:hAnsi="Times New Roman"/>
          <w:b/>
          <w:bCs/>
          <w:i/>
          <w:iCs/>
          <w:color w:val="0000FF"/>
          <w:sz w:val="22"/>
          <w:szCs w:val="22"/>
          <w:u w:val="single"/>
        </w:rPr>
        <w:t>/ INVITATION &amp; INSTRUCTIONS TO TENDER</w:t>
      </w:r>
      <w:r w:rsidR="00166131" w:rsidRPr="001B7EFA">
        <w:rPr>
          <w:rFonts w:ascii="Times New Roman" w:hAnsi="Times New Roman"/>
          <w:b/>
          <w:smallCaps/>
          <w:sz w:val="22"/>
          <w:szCs w:val="22"/>
          <w:u w:val="single"/>
        </w:rPr>
        <w:t xml:space="preserve"> </w:t>
      </w:r>
    </w:p>
    <w:p w14:paraId="1DB16205" w14:textId="77777777" w:rsidR="000A3109" w:rsidRPr="001B7EFA" w:rsidRDefault="000A3109" w:rsidP="000A3109">
      <w:pPr>
        <w:contextualSpacing/>
        <w:rPr>
          <w:rFonts w:ascii="Times New Roman" w:hAnsi="Times New Roman"/>
          <w:b/>
          <w:bCs/>
          <w:sz w:val="22"/>
          <w:szCs w:val="22"/>
        </w:rPr>
      </w:pPr>
    </w:p>
    <w:p w14:paraId="427D85C4" w14:textId="29BE9C29" w:rsidR="000A3109" w:rsidRPr="001B7EFA" w:rsidRDefault="00AF50CB" w:rsidP="000A3109">
      <w:pPr>
        <w:contextualSpacing/>
        <w:rPr>
          <w:rFonts w:ascii="Times New Roman" w:hAnsi="Times New Roman"/>
          <w:b/>
          <w:sz w:val="22"/>
          <w:szCs w:val="22"/>
        </w:rPr>
      </w:pPr>
      <w:r w:rsidRPr="001B7EFA">
        <w:rPr>
          <w:rFonts w:ascii="Times New Roman" w:hAnsi="Times New Roman"/>
          <w:b/>
          <w:bCs/>
          <w:sz w:val="22"/>
          <w:szCs w:val="22"/>
        </w:rPr>
        <w:t>YAYIN REF.</w:t>
      </w:r>
      <w:r w:rsidRPr="001B7EFA">
        <w:rPr>
          <w:rFonts w:ascii="Times New Roman" w:hAnsi="Times New Roman"/>
          <w:sz w:val="22"/>
          <w:szCs w:val="22"/>
        </w:rPr>
        <w:t xml:space="preserve"> </w:t>
      </w:r>
      <w:r w:rsidRPr="001B7EFA">
        <w:rPr>
          <w:rFonts w:ascii="Times New Roman" w:hAnsi="Times New Roman"/>
          <w:b/>
          <w:sz w:val="22"/>
          <w:szCs w:val="22"/>
        </w:rPr>
        <w:t>Hibe Sözleşmesi No</w:t>
      </w:r>
      <w:r w:rsidR="00122909" w:rsidRPr="001B7EFA">
        <w:rPr>
          <w:rFonts w:ascii="Times New Roman" w:hAnsi="Times New Roman"/>
          <w:b/>
          <w:bCs/>
          <w:sz w:val="22"/>
          <w:szCs w:val="22"/>
        </w:rPr>
        <w:t>/</w:t>
      </w:r>
      <w:r w:rsidR="00B6134B" w:rsidRPr="001B7EFA">
        <w:rPr>
          <w:rFonts w:ascii="Times New Roman" w:hAnsi="Times New Roman"/>
          <w:b/>
          <w:sz w:val="22"/>
          <w:szCs w:val="22"/>
        </w:rPr>
        <w:t>SUP/</w:t>
      </w:r>
      <w:proofErr w:type="spellStart"/>
      <w:r w:rsidR="00B6134B" w:rsidRPr="001B7EFA">
        <w:rPr>
          <w:rFonts w:ascii="Times New Roman" w:hAnsi="Times New Roman"/>
          <w:b/>
          <w:sz w:val="22"/>
          <w:szCs w:val="22"/>
        </w:rPr>
        <w:t>Yayın</w:t>
      </w:r>
      <w:proofErr w:type="spellEnd"/>
      <w:r w:rsidR="00B6134B" w:rsidRPr="001B7EFA">
        <w:rPr>
          <w:rFonts w:ascii="Times New Roman" w:hAnsi="Times New Roman"/>
          <w:b/>
          <w:sz w:val="22"/>
          <w:szCs w:val="22"/>
        </w:rPr>
        <w:t xml:space="preserve"> </w:t>
      </w:r>
      <w:proofErr w:type="spellStart"/>
      <w:r w:rsidR="00B6134B" w:rsidRPr="001B7EFA">
        <w:rPr>
          <w:rFonts w:ascii="Times New Roman" w:hAnsi="Times New Roman"/>
          <w:b/>
          <w:sz w:val="22"/>
          <w:szCs w:val="22"/>
        </w:rPr>
        <w:t>numarası</w:t>
      </w:r>
      <w:proofErr w:type="spellEnd"/>
      <w:r w:rsidR="000A3109" w:rsidRPr="001B7EFA">
        <w:rPr>
          <w:rFonts w:ascii="Times New Roman" w:hAnsi="Times New Roman"/>
          <w:b/>
          <w:sz w:val="22"/>
          <w:szCs w:val="22"/>
        </w:rPr>
        <w:t xml:space="preserve">: </w:t>
      </w:r>
      <w:r w:rsidR="004851F7">
        <w:rPr>
          <w:rFonts w:ascii="Times New Roman" w:hAnsi="Times New Roman"/>
          <w:b/>
          <w:sz w:val="22"/>
          <w:szCs w:val="22"/>
        </w:rPr>
        <w:t>81305262/4</w:t>
      </w:r>
    </w:p>
    <w:p w14:paraId="5DC21BF9" w14:textId="417BB939" w:rsidR="00B6134B" w:rsidRPr="001B7EFA" w:rsidRDefault="00B6134B" w:rsidP="000A3109">
      <w:pPr>
        <w:contextualSpacing/>
        <w:rPr>
          <w:rFonts w:ascii="Times New Roman" w:hAnsi="Times New Roman"/>
          <w:b/>
          <w:bCs/>
          <w:color w:val="000000"/>
          <w:sz w:val="22"/>
          <w:szCs w:val="22"/>
          <w:lang w:eastAsia="en-GB"/>
        </w:rPr>
      </w:pPr>
      <w:r w:rsidRPr="001B7EFA">
        <w:rPr>
          <w:rFonts w:ascii="Times New Roman" w:hAnsi="Times New Roman"/>
          <w:b/>
          <w:sz w:val="22"/>
          <w:szCs w:val="22"/>
        </w:rPr>
        <w:t xml:space="preserve"> </w:t>
      </w:r>
      <w:r w:rsidRPr="001B7EFA">
        <w:rPr>
          <w:rFonts w:ascii="Times New Roman" w:hAnsi="Times New Roman"/>
          <w:b/>
          <w:bCs/>
          <w:i/>
          <w:iCs/>
          <w:color w:val="0000FF"/>
          <w:sz w:val="22"/>
          <w:szCs w:val="22"/>
        </w:rPr>
        <w:t xml:space="preserve">(Contract </w:t>
      </w:r>
      <w:proofErr w:type="spellStart"/>
      <w:r w:rsidRPr="001B7EFA">
        <w:rPr>
          <w:rFonts w:ascii="Times New Roman" w:hAnsi="Times New Roman"/>
          <w:b/>
          <w:bCs/>
          <w:i/>
          <w:iCs/>
          <w:color w:val="0000FF"/>
          <w:sz w:val="22"/>
          <w:szCs w:val="22"/>
        </w:rPr>
        <w:t>noProcurement</w:t>
      </w:r>
      <w:proofErr w:type="spellEnd"/>
      <w:r w:rsidRPr="001B7EFA">
        <w:rPr>
          <w:rFonts w:ascii="Times New Roman" w:hAnsi="Times New Roman"/>
          <w:b/>
          <w:bCs/>
          <w:i/>
          <w:iCs/>
          <w:color w:val="0000FF"/>
          <w:sz w:val="22"/>
          <w:szCs w:val="22"/>
        </w:rPr>
        <w:t xml:space="preserve"> no)</w:t>
      </w:r>
      <w:r w:rsidR="00AF50CB" w:rsidRPr="001B7EFA">
        <w:rPr>
          <w:rFonts w:ascii="Times New Roman" w:hAnsi="Times New Roman"/>
          <w:b/>
          <w:sz w:val="22"/>
          <w:szCs w:val="22"/>
        </w:rPr>
        <w:t>:</w:t>
      </w:r>
      <w:r w:rsidR="00AF50CB" w:rsidRPr="001B7EFA">
        <w:rPr>
          <w:rFonts w:ascii="Times New Roman" w:hAnsi="Times New Roman"/>
          <w:b/>
          <w:color w:val="4472C4" w:themeColor="accent1"/>
          <w:sz w:val="22"/>
          <w:szCs w:val="22"/>
        </w:rPr>
        <w:t xml:space="preserve"> </w:t>
      </w:r>
    </w:p>
    <w:p w14:paraId="5305B866" w14:textId="77777777" w:rsidR="000A3109" w:rsidRPr="001B7EFA" w:rsidRDefault="000A3109" w:rsidP="00122909">
      <w:pPr>
        <w:pBdr>
          <w:top w:val="nil"/>
          <w:left w:val="nil"/>
          <w:bottom w:val="nil"/>
          <w:right w:val="nil"/>
          <w:between w:val="nil"/>
        </w:pBdr>
        <w:spacing w:after="160" w:line="276" w:lineRule="auto"/>
        <w:contextualSpacing/>
        <w:jc w:val="both"/>
        <w:rPr>
          <w:rFonts w:ascii="Times New Roman" w:hAnsi="Times New Roman"/>
          <w:b/>
          <w:bCs/>
          <w:sz w:val="22"/>
          <w:szCs w:val="22"/>
        </w:rPr>
      </w:pPr>
    </w:p>
    <w:p w14:paraId="7455AB11" w14:textId="7544B905" w:rsidR="000A3109" w:rsidRPr="001B7EFA" w:rsidRDefault="00895FC5" w:rsidP="00122909">
      <w:pPr>
        <w:pBdr>
          <w:top w:val="nil"/>
          <w:left w:val="nil"/>
          <w:bottom w:val="nil"/>
          <w:right w:val="nil"/>
          <w:between w:val="nil"/>
        </w:pBdr>
        <w:spacing w:after="160" w:line="276" w:lineRule="auto"/>
        <w:contextualSpacing/>
        <w:jc w:val="both"/>
        <w:rPr>
          <w:rFonts w:ascii="Times New Roman" w:hAnsi="Times New Roman"/>
          <w:b/>
          <w:bCs/>
          <w:sz w:val="22"/>
          <w:szCs w:val="22"/>
        </w:rPr>
      </w:pPr>
      <w:bookmarkStart w:id="1" w:name="_Hlk195260107"/>
      <w:r w:rsidRPr="001B7EFA">
        <w:rPr>
          <w:rFonts w:ascii="Times New Roman" w:hAnsi="Times New Roman"/>
          <w:b/>
          <w:bCs/>
          <w:sz w:val="22"/>
          <w:szCs w:val="22"/>
        </w:rPr>
        <w:t>KONU</w:t>
      </w:r>
      <w:r w:rsidR="00D64442">
        <w:rPr>
          <w:rFonts w:ascii="Times New Roman" w:hAnsi="Times New Roman"/>
          <w:b/>
          <w:bCs/>
          <w:sz w:val="22"/>
          <w:szCs w:val="22"/>
        </w:rPr>
        <w:t>:</w:t>
      </w:r>
      <w:r w:rsidR="000A3109" w:rsidRPr="001B7EFA">
        <w:rPr>
          <w:rFonts w:ascii="Times New Roman" w:hAnsi="Times New Roman"/>
          <w:b/>
          <w:bCs/>
          <w:sz w:val="22"/>
          <w:szCs w:val="22"/>
        </w:rPr>
        <w:t xml:space="preserve">    </w:t>
      </w:r>
      <w:r w:rsidR="00C61BA7" w:rsidRPr="001B7EFA">
        <w:rPr>
          <w:rFonts w:ascii="Times New Roman" w:hAnsi="Times New Roman"/>
          <w:b/>
          <w:bCs/>
          <w:sz w:val="22"/>
          <w:szCs w:val="22"/>
        </w:rPr>
        <w:t xml:space="preserve"> </w:t>
      </w:r>
      <w:bookmarkStart w:id="2" w:name="_Hlk162472356"/>
      <w:r w:rsidR="004851F7" w:rsidRPr="00EE549C">
        <w:rPr>
          <w:rFonts w:ascii="Times New Roman" w:hAnsi="Times New Roman"/>
          <w:b/>
          <w:bCs/>
          <w:sz w:val="24"/>
          <w:szCs w:val="24"/>
        </w:rPr>
        <w:t xml:space="preserve">1 </w:t>
      </w:r>
      <w:proofErr w:type="spellStart"/>
      <w:r w:rsidR="004851F7">
        <w:rPr>
          <w:rFonts w:ascii="Times New Roman" w:hAnsi="Times New Roman"/>
          <w:b/>
          <w:bCs/>
          <w:sz w:val="24"/>
          <w:szCs w:val="24"/>
        </w:rPr>
        <w:t>maksimum</w:t>
      </w:r>
      <w:proofErr w:type="spellEnd"/>
      <w:r w:rsidR="004851F7">
        <w:rPr>
          <w:rFonts w:ascii="Times New Roman" w:hAnsi="Times New Roman"/>
          <w:b/>
          <w:bCs/>
          <w:sz w:val="24"/>
          <w:szCs w:val="24"/>
        </w:rPr>
        <w:t xml:space="preserve"> 186 </w:t>
      </w:r>
      <w:proofErr w:type="spellStart"/>
      <w:r w:rsidR="004851F7">
        <w:rPr>
          <w:rFonts w:ascii="Times New Roman" w:hAnsi="Times New Roman"/>
          <w:b/>
          <w:bCs/>
          <w:sz w:val="24"/>
          <w:szCs w:val="24"/>
        </w:rPr>
        <w:t>kwp</w:t>
      </w:r>
      <w:proofErr w:type="spellEnd"/>
      <w:r w:rsidR="004851F7">
        <w:rPr>
          <w:rFonts w:ascii="Times New Roman" w:hAnsi="Times New Roman"/>
          <w:b/>
          <w:bCs/>
          <w:sz w:val="24"/>
          <w:szCs w:val="24"/>
        </w:rPr>
        <w:t xml:space="preserve"> ON GRID YENILENEBİLİR GES SANTRALI </w:t>
      </w:r>
      <w:bookmarkEnd w:id="2"/>
      <w:r w:rsidR="004851F7" w:rsidRPr="00EE549C">
        <w:rPr>
          <w:rFonts w:ascii="Times New Roman" w:hAnsi="Times New Roman"/>
          <w:b/>
          <w:bCs/>
          <w:sz w:val="24"/>
          <w:szCs w:val="24"/>
        </w:rPr>
        <w:t>TEMİNİ</w:t>
      </w:r>
      <w:r w:rsidR="004851F7">
        <w:rPr>
          <w:rFonts w:ascii="Times New Roman" w:hAnsi="Times New Roman"/>
          <w:b/>
          <w:bCs/>
          <w:sz w:val="22"/>
          <w:szCs w:val="22"/>
        </w:rPr>
        <w:t xml:space="preserve"> </w:t>
      </w:r>
    </w:p>
    <w:p w14:paraId="0B950BDC" w14:textId="77777777" w:rsidR="000A3109" w:rsidRPr="001B7EFA" w:rsidRDefault="000A3109" w:rsidP="000A3109">
      <w:pPr>
        <w:pBdr>
          <w:top w:val="nil"/>
          <w:left w:val="nil"/>
          <w:bottom w:val="nil"/>
          <w:right w:val="nil"/>
          <w:between w:val="nil"/>
        </w:pBdr>
        <w:spacing w:after="160" w:line="276" w:lineRule="auto"/>
        <w:contextualSpacing/>
        <w:jc w:val="both"/>
        <w:rPr>
          <w:rFonts w:ascii="Times New Roman" w:hAnsi="Times New Roman"/>
          <w:b/>
          <w:bCs/>
          <w:i/>
          <w:iCs/>
          <w:snapToGrid/>
          <w:color w:val="0000FF"/>
          <w:sz w:val="22"/>
          <w:szCs w:val="22"/>
          <w:lang w:val="tr-TR"/>
        </w:rPr>
      </w:pPr>
    </w:p>
    <w:p w14:paraId="5CD2F9FD" w14:textId="17AAB957" w:rsidR="008F3116" w:rsidRPr="001B7EFA" w:rsidRDefault="00166131" w:rsidP="000A3109">
      <w:pPr>
        <w:pBdr>
          <w:top w:val="nil"/>
          <w:left w:val="nil"/>
          <w:bottom w:val="nil"/>
          <w:right w:val="nil"/>
          <w:between w:val="nil"/>
        </w:pBdr>
        <w:spacing w:after="160" w:line="276" w:lineRule="auto"/>
        <w:contextualSpacing/>
        <w:jc w:val="both"/>
        <w:rPr>
          <w:rFonts w:ascii="Times New Roman" w:hAnsi="Times New Roman"/>
          <w:b/>
          <w:i/>
          <w:iCs/>
          <w:color w:val="0000FF"/>
          <w:sz w:val="22"/>
          <w:szCs w:val="22"/>
        </w:rPr>
      </w:pPr>
      <w:r w:rsidRPr="001B7EFA">
        <w:rPr>
          <w:rFonts w:ascii="Times New Roman" w:hAnsi="Times New Roman"/>
          <w:b/>
          <w:bCs/>
          <w:i/>
          <w:iCs/>
          <w:snapToGrid/>
          <w:color w:val="0000FF"/>
          <w:sz w:val="22"/>
          <w:szCs w:val="22"/>
          <w:lang w:val="tr-TR"/>
        </w:rPr>
        <w:t>(SUBJECT:</w:t>
      </w:r>
      <w:r w:rsidR="00D920D3" w:rsidRPr="001B7EFA">
        <w:rPr>
          <w:rFonts w:ascii="Times New Roman" w:hAnsi="Times New Roman"/>
          <w:b/>
          <w:bCs/>
          <w:i/>
          <w:iCs/>
          <w:snapToGrid/>
          <w:color w:val="0000FF"/>
          <w:sz w:val="22"/>
          <w:szCs w:val="22"/>
          <w:lang w:val="tr-TR"/>
        </w:rPr>
        <w:t xml:space="preserve"> </w:t>
      </w:r>
      <w:r w:rsidR="00895FC5" w:rsidRPr="001B7EFA">
        <w:rPr>
          <w:rFonts w:ascii="Times New Roman" w:hAnsi="Times New Roman"/>
          <w:b/>
          <w:i/>
          <w:iCs/>
          <w:color w:val="0000FF"/>
          <w:sz w:val="22"/>
          <w:szCs w:val="22"/>
        </w:rPr>
        <w:t>INVITATION TO TENDER FOR SUPPLY OF</w:t>
      </w:r>
    </w:p>
    <w:bookmarkEnd w:id="1"/>
    <w:p w14:paraId="33055E25" w14:textId="3C4A39E8" w:rsidR="004851F7" w:rsidRDefault="004851F7" w:rsidP="00122909">
      <w:pPr>
        <w:pStyle w:val="Subtitle"/>
        <w:spacing w:after="240"/>
        <w:jc w:val="both"/>
        <w:rPr>
          <w:rFonts w:ascii="Times New Roman" w:hAnsi="Times New Roman"/>
          <w:i/>
          <w:iCs/>
          <w:color w:val="0000FF"/>
          <w:sz w:val="22"/>
          <w:szCs w:val="22"/>
          <w:lang w:val="tr-TR"/>
        </w:rPr>
      </w:pPr>
      <w:r w:rsidRPr="004851F7">
        <w:rPr>
          <w:rFonts w:ascii="Times New Roman" w:hAnsi="Times New Roman"/>
          <w:i/>
          <w:iCs/>
          <w:color w:val="0000FF"/>
          <w:sz w:val="22"/>
          <w:szCs w:val="22"/>
          <w:lang w:val="en-GB"/>
        </w:rPr>
        <w:t xml:space="preserve">1 MAXIMUM 186 </w:t>
      </w:r>
      <w:proofErr w:type="spellStart"/>
      <w:r w:rsidRPr="004851F7">
        <w:rPr>
          <w:rFonts w:ascii="Times New Roman" w:hAnsi="Times New Roman"/>
          <w:i/>
          <w:iCs/>
          <w:color w:val="0000FF"/>
          <w:sz w:val="22"/>
          <w:szCs w:val="22"/>
          <w:lang w:val="en-GB"/>
        </w:rPr>
        <w:t>kwP</w:t>
      </w:r>
      <w:proofErr w:type="spellEnd"/>
      <w:r w:rsidRPr="004851F7">
        <w:rPr>
          <w:rFonts w:ascii="Times New Roman" w:hAnsi="Times New Roman"/>
          <w:i/>
          <w:iCs/>
          <w:color w:val="0000FF"/>
          <w:sz w:val="22"/>
          <w:szCs w:val="22"/>
          <w:lang w:val="en-GB"/>
        </w:rPr>
        <w:t xml:space="preserve"> ON GRID RENEWABLE </w:t>
      </w:r>
      <w:r>
        <w:rPr>
          <w:rFonts w:ascii="Times New Roman" w:hAnsi="Times New Roman"/>
          <w:i/>
          <w:iCs/>
          <w:color w:val="0000FF"/>
          <w:sz w:val="22"/>
          <w:szCs w:val="22"/>
          <w:lang w:val="en-GB"/>
        </w:rPr>
        <w:t>ENERGY SYSTEM</w:t>
      </w:r>
      <w:r w:rsidRPr="004851F7">
        <w:rPr>
          <w:rFonts w:ascii="Times New Roman" w:hAnsi="Times New Roman"/>
          <w:i/>
          <w:iCs/>
          <w:color w:val="0000FF"/>
          <w:sz w:val="22"/>
          <w:szCs w:val="22"/>
          <w:lang w:val="tr-TR"/>
        </w:rPr>
        <w:t xml:space="preserve"> </w:t>
      </w:r>
    </w:p>
    <w:p w14:paraId="515CE43A" w14:textId="2F538AEC" w:rsidR="00122909" w:rsidRPr="001B7EFA" w:rsidRDefault="00AB0764" w:rsidP="00122909">
      <w:pPr>
        <w:pStyle w:val="Subtitle"/>
        <w:spacing w:after="240"/>
        <w:jc w:val="both"/>
        <w:rPr>
          <w:rFonts w:ascii="Times New Roman" w:hAnsi="Times New Roman"/>
          <w:i/>
          <w:iCs/>
          <w:color w:val="0000FF"/>
          <w:sz w:val="22"/>
          <w:szCs w:val="22"/>
          <w:lang w:val="en-GB"/>
        </w:rPr>
      </w:pPr>
      <w:r w:rsidRPr="001B7EFA">
        <w:rPr>
          <w:rFonts w:ascii="Times New Roman" w:hAnsi="Times New Roman"/>
          <w:sz w:val="22"/>
          <w:szCs w:val="22"/>
          <w:lang w:val="tr-TR"/>
        </w:rPr>
        <w:t>Bu, yukarıda belirtilen tedarik sözleşmesi için bir ihale davetidir.</w:t>
      </w:r>
      <w:r w:rsidR="00E92376" w:rsidRPr="001B7EFA">
        <w:rPr>
          <w:rFonts w:ascii="Times New Roman" w:hAnsi="Times New Roman"/>
          <w:sz w:val="22"/>
          <w:szCs w:val="22"/>
          <w:lang w:val="tr-TR"/>
        </w:rPr>
        <w:t xml:space="preserve"> </w:t>
      </w:r>
      <w:r w:rsidR="00E92376" w:rsidRPr="001B7EFA">
        <w:rPr>
          <w:rFonts w:ascii="Times New Roman" w:hAnsi="Times New Roman"/>
          <w:i/>
          <w:iCs/>
          <w:color w:val="0000FF"/>
          <w:sz w:val="22"/>
          <w:szCs w:val="22"/>
          <w:lang w:val="en-GB"/>
        </w:rPr>
        <w:t>(</w:t>
      </w:r>
      <w:r w:rsidR="00122909" w:rsidRPr="001B7EFA">
        <w:rPr>
          <w:rFonts w:ascii="Times New Roman" w:hAnsi="Times New Roman"/>
          <w:i/>
          <w:iCs/>
          <w:color w:val="0000FF"/>
          <w:sz w:val="22"/>
          <w:szCs w:val="22"/>
          <w:lang w:val="en-GB"/>
        </w:rPr>
        <w:t>This is an invitation to tender for the above-mentioned supply contract</w:t>
      </w:r>
      <w:r w:rsidR="00E92376" w:rsidRPr="001B7EFA">
        <w:rPr>
          <w:rFonts w:ascii="Times New Roman" w:hAnsi="Times New Roman"/>
          <w:i/>
          <w:iCs/>
          <w:color w:val="0000FF"/>
          <w:sz w:val="22"/>
          <w:szCs w:val="22"/>
          <w:lang w:val="en-GB"/>
        </w:rPr>
        <w:t>)</w:t>
      </w:r>
    </w:p>
    <w:p w14:paraId="153D57D0" w14:textId="77777777" w:rsidR="00E92376" w:rsidRPr="001B7EFA" w:rsidRDefault="00121DE4" w:rsidP="00E92376">
      <w:pPr>
        <w:pStyle w:val="Subtitle"/>
        <w:spacing w:after="240"/>
        <w:jc w:val="both"/>
        <w:rPr>
          <w:rFonts w:ascii="Times New Roman" w:hAnsi="Times New Roman"/>
          <w:b w:val="0"/>
          <w:bCs/>
          <w:sz w:val="22"/>
          <w:szCs w:val="22"/>
          <w:lang w:val="en-GB"/>
        </w:rPr>
      </w:pPr>
      <w:proofErr w:type="spellStart"/>
      <w:r w:rsidRPr="001B7EFA">
        <w:rPr>
          <w:rFonts w:ascii="Times New Roman" w:hAnsi="Times New Roman"/>
          <w:b w:val="0"/>
          <w:bCs/>
          <w:sz w:val="22"/>
          <w:szCs w:val="22"/>
          <w:lang w:val="en-GB"/>
        </w:rPr>
        <w:t>Teklif</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sahipleri</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bir</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teklif</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vererek</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kendi</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satış</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koşulları</w:t>
      </w:r>
      <w:proofErr w:type="spellEnd"/>
      <w:r w:rsidRPr="001B7EFA">
        <w:rPr>
          <w:rFonts w:ascii="Times New Roman" w:hAnsi="Times New Roman"/>
          <w:b w:val="0"/>
          <w:bCs/>
          <w:sz w:val="22"/>
          <w:szCs w:val="22"/>
          <w:lang w:val="en-GB"/>
        </w:rPr>
        <w:t xml:space="preserve"> ne </w:t>
      </w:r>
      <w:proofErr w:type="spellStart"/>
      <w:r w:rsidRPr="001B7EFA">
        <w:rPr>
          <w:rFonts w:ascii="Times New Roman" w:hAnsi="Times New Roman"/>
          <w:b w:val="0"/>
          <w:bCs/>
          <w:sz w:val="22"/>
          <w:szCs w:val="22"/>
          <w:lang w:val="en-GB"/>
        </w:rPr>
        <w:t>olursa</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olsun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bu</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ihale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prosedürünün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tek</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dayanağı</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olarak</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sözleşmeyi</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düzenleyen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özel</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ve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genel</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koşulları</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tamamen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ve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kayıtsız</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şartsız</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kabul</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ederler</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İsteklilerin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dikkatle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incelemeleri</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ve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bu</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ihale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dosyasında</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yer</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alan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tüm</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talimat</w:t>
      </w:r>
      <w:proofErr w:type="spellEnd"/>
      <w:r w:rsidRPr="001B7EFA">
        <w:rPr>
          <w:rFonts w:ascii="Times New Roman" w:hAnsi="Times New Roman"/>
          <w:b w:val="0"/>
          <w:bCs/>
          <w:sz w:val="22"/>
          <w:szCs w:val="22"/>
          <w:lang w:val="en-GB"/>
        </w:rPr>
        <w:t xml:space="preserve">, form, </w:t>
      </w:r>
      <w:proofErr w:type="spellStart"/>
      <w:r w:rsidRPr="001B7EFA">
        <w:rPr>
          <w:rFonts w:ascii="Times New Roman" w:hAnsi="Times New Roman"/>
          <w:b w:val="0"/>
          <w:bCs/>
          <w:sz w:val="22"/>
          <w:szCs w:val="22"/>
          <w:lang w:val="en-GB"/>
        </w:rPr>
        <w:t>sözleşme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hükümleri</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ve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şartnamelere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uymaları</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beklenmektedir</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İstenilen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tüm</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bilgi</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ve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belgeleri</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içeren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bir</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teklifin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belirtilen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süre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içinde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sunulmaması</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teklifin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reddine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yol</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açacaktır</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İhale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dosyasına</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ilişkin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ihalede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yer</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alan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açıklamalar</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dikkate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alınamaz</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Açıklamalar</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daha</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fazla</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değerlendirme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yapılmaksızın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teklifin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derhal</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reddedilmesine</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neden</w:t>
      </w:r>
      <w:proofErr w:type="spellEnd"/>
      <w:r w:rsidRPr="001B7EFA">
        <w:rPr>
          <w:rFonts w:ascii="Times New Roman" w:hAnsi="Times New Roman"/>
          <w:b w:val="0"/>
          <w:bCs/>
          <w:sz w:val="22"/>
          <w:szCs w:val="22"/>
          <w:lang w:val="en-GB"/>
        </w:rPr>
        <w:t xml:space="preserve"> </w:t>
      </w:r>
      <w:proofErr w:type="spellStart"/>
      <w:r w:rsidRPr="001B7EFA">
        <w:rPr>
          <w:rFonts w:ascii="Times New Roman" w:hAnsi="Times New Roman"/>
          <w:b w:val="0"/>
          <w:bCs/>
          <w:sz w:val="22"/>
          <w:szCs w:val="22"/>
          <w:lang w:val="en-GB"/>
        </w:rPr>
        <w:t>olabilir</w:t>
      </w:r>
      <w:proofErr w:type="spellEnd"/>
      <w:r w:rsidRPr="001B7EFA">
        <w:rPr>
          <w:rFonts w:ascii="Times New Roman" w:hAnsi="Times New Roman"/>
          <w:b w:val="0"/>
          <w:bCs/>
          <w:sz w:val="22"/>
          <w:szCs w:val="22"/>
          <w:lang w:val="en-GB"/>
        </w:rPr>
        <w:t>.</w:t>
      </w:r>
      <w:r w:rsidR="00E92376" w:rsidRPr="001B7EFA">
        <w:rPr>
          <w:rFonts w:ascii="Times New Roman" w:hAnsi="Times New Roman"/>
          <w:b w:val="0"/>
          <w:bCs/>
          <w:sz w:val="22"/>
          <w:szCs w:val="22"/>
          <w:lang w:val="en-GB"/>
        </w:rPr>
        <w:t xml:space="preserve"> </w:t>
      </w:r>
    </w:p>
    <w:p w14:paraId="0C935330" w14:textId="34CC1B3A" w:rsidR="00E92376" w:rsidRPr="001B7EFA" w:rsidRDefault="00E92376" w:rsidP="00E92376">
      <w:pPr>
        <w:pStyle w:val="Subtitle"/>
        <w:spacing w:after="240"/>
        <w:jc w:val="both"/>
        <w:rPr>
          <w:rFonts w:ascii="Times New Roman" w:hAnsi="Times New Roman"/>
          <w:b w:val="0"/>
          <w:bCs/>
          <w:i/>
          <w:iCs/>
          <w:color w:val="0000FF"/>
          <w:sz w:val="22"/>
          <w:szCs w:val="22"/>
          <w:lang w:val="en-GB"/>
        </w:rPr>
      </w:pPr>
      <w:r w:rsidRPr="001B7EFA">
        <w:rPr>
          <w:rFonts w:ascii="Times New Roman" w:hAnsi="Times New Roman"/>
          <w:b w:val="0"/>
          <w:bCs/>
          <w:i/>
          <w:iCs/>
          <w:color w:val="0000FF"/>
          <w:sz w:val="22"/>
          <w:szCs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32A6080B" w14:textId="77777777" w:rsidR="003211A7" w:rsidRPr="001B7EFA" w:rsidRDefault="003211A7" w:rsidP="003211A7">
      <w:pPr>
        <w:tabs>
          <w:tab w:val="left" w:pos="709"/>
          <w:tab w:val="left" w:pos="851"/>
          <w:tab w:val="left" w:pos="1134"/>
          <w:tab w:val="left" w:pos="1418"/>
        </w:tabs>
        <w:spacing w:before="60" w:after="60"/>
        <w:jc w:val="both"/>
        <w:rPr>
          <w:rFonts w:ascii="Times New Roman" w:hAnsi="Times New Roman"/>
          <w:sz w:val="22"/>
          <w:szCs w:val="22"/>
        </w:rPr>
      </w:pPr>
      <w:bookmarkStart w:id="3" w:name="_Toc42488070"/>
      <w:proofErr w:type="spellStart"/>
      <w:r w:rsidRPr="001B7EFA">
        <w:rPr>
          <w:rFonts w:ascii="Times New Roman" w:hAnsi="Times New Roman"/>
          <w:sz w:val="22"/>
          <w:szCs w:val="22"/>
        </w:rPr>
        <w:t>İhale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dosyası</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bu</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doküman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aşağıdaki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eklerden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oluşmaktadır</w:t>
      </w:r>
      <w:proofErr w:type="spellEnd"/>
      <w:r w:rsidRPr="001B7EFA">
        <w:rPr>
          <w:rFonts w:ascii="Times New Roman" w:hAnsi="Times New Roman"/>
          <w:sz w:val="22"/>
          <w:szCs w:val="22"/>
        </w:rPr>
        <w:t>:</w:t>
      </w:r>
    </w:p>
    <w:p w14:paraId="27C94C13" w14:textId="6576E354" w:rsidR="00461BBA" w:rsidRPr="001B7EFA" w:rsidRDefault="00056995" w:rsidP="00B03A6A">
      <w:pPr>
        <w:numPr>
          <w:ilvl w:val="0"/>
          <w:numId w:val="12"/>
        </w:numPr>
        <w:tabs>
          <w:tab w:val="left" w:pos="993"/>
          <w:tab w:val="left" w:pos="2410"/>
        </w:tabs>
        <w:snapToGrid w:val="0"/>
        <w:spacing w:before="0" w:after="0"/>
        <w:rPr>
          <w:rFonts w:ascii="Times New Roman" w:hAnsi="Times New Roman"/>
          <w:sz w:val="22"/>
          <w:szCs w:val="22"/>
          <w:lang w:val="de-DE"/>
        </w:rPr>
      </w:pPr>
      <w:r w:rsidRPr="001B7EFA">
        <w:rPr>
          <w:rFonts w:ascii="Times New Roman" w:hAnsi="Times New Roman"/>
          <w:sz w:val="22"/>
          <w:szCs w:val="22"/>
          <w:lang w:val="de-DE"/>
        </w:rPr>
        <w:t xml:space="preserve">Ek I  </w:t>
      </w:r>
      <w:r w:rsidR="00DD2C87" w:rsidRPr="001B7EFA">
        <w:rPr>
          <w:rFonts w:ascii="Times New Roman" w:hAnsi="Times New Roman"/>
          <w:sz w:val="22"/>
          <w:szCs w:val="22"/>
          <w:lang w:val="de-DE"/>
        </w:rPr>
        <w:t xml:space="preserve">  </w:t>
      </w:r>
      <w:r w:rsidR="00F802D7" w:rsidRPr="001B7EFA">
        <w:rPr>
          <w:rFonts w:ascii="Times New Roman" w:hAnsi="Times New Roman"/>
          <w:sz w:val="22"/>
          <w:szCs w:val="22"/>
          <w:lang w:val="de-DE"/>
        </w:rPr>
        <w:t xml:space="preserve">Teknik özellikler + teknik teklif </w:t>
      </w:r>
    </w:p>
    <w:p w14:paraId="2D5175B0" w14:textId="082F10FE" w:rsidR="00DD2C87" w:rsidRPr="001B7EFA" w:rsidRDefault="00DD2C87" w:rsidP="00DD2C87">
      <w:pPr>
        <w:numPr>
          <w:ilvl w:val="0"/>
          <w:numId w:val="12"/>
        </w:numPr>
        <w:tabs>
          <w:tab w:val="left" w:pos="993"/>
          <w:tab w:val="left" w:pos="2410"/>
        </w:tabs>
        <w:snapToGrid w:val="0"/>
        <w:spacing w:before="0" w:after="0"/>
        <w:rPr>
          <w:rFonts w:ascii="Times New Roman" w:hAnsi="Times New Roman"/>
          <w:sz w:val="22"/>
          <w:szCs w:val="22"/>
          <w:lang w:val="en-US"/>
        </w:rPr>
      </w:pPr>
      <w:r w:rsidRPr="001B7EFA">
        <w:rPr>
          <w:rFonts w:ascii="Times New Roman" w:hAnsi="Times New Roman"/>
          <w:sz w:val="22"/>
          <w:szCs w:val="22"/>
        </w:rPr>
        <w:t xml:space="preserve">Ek II   </w:t>
      </w:r>
      <w:proofErr w:type="spellStart"/>
      <w:r w:rsidRPr="001B7EFA">
        <w:rPr>
          <w:rFonts w:ascii="Times New Roman" w:hAnsi="Times New Roman"/>
          <w:sz w:val="22"/>
          <w:szCs w:val="22"/>
        </w:rPr>
        <w:t>Finansal</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Teklif</w:t>
      </w:r>
      <w:proofErr w:type="spellEnd"/>
    </w:p>
    <w:p w14:paraId="4171A5F8" w14:textId="4314E751" w:rsidR="00DD2C87" w:rsidRPr="001B7EFA" w:rsidRDefault="00DD2C87" w:rsidP="00DD2C87">
      <w:pPr>
        <w:numPr>
          <w:ilvl w:val="0"/>
          <w:numId w:val="12"/>
        </w:numPr>
        <w:tabs>
          <w:tab w:val="left" w:pos="993"/>
          <w:tab w:val="left" w:pos="2410"/>
        </w:tabs>
        <w:snapToGrid w:val="0"/>
        <w:spacing w:before="0" w:after="0"/>
        <w:rPr>
          <w:rFonts w:ascii="Times New Roman" w:hAnsi="Times New Roman"/>
          <w:sz w:val="22"/>
          <w:szCs w:val="22"/>
          <w:lang w:val="en-US"/>
        </w:rPr>
      </w:pPr>
      <w:r w:rsidRPr="001B7EFA">
        <w:rPr>
          <w:rFonts w:ascii="Times New Roman" w:hAnsi="Times New Roman"/>
          <w:sz w:val="22"/>
          <w:szCs w:val="22"/>
          <w:lang w:val="en-US"/>
        </w:rPr>
        <w:t xml:space="preserve">Ek III </w:t>
      </w:r>
      <w:proofErr w:type="spellStart"/>
      <w:r w:rsidR="00A83BF3" w:rsidRPr="001B7EFA">
        <w:rPr>
          <w:rFonts w:ascii="Times New Roman" w:hAnsi="Times New Roman"/>
          <w:sz w:val="22"/>
          <w:szCs w:val="22"/>
          <w:lang w:val="en-US"/>
        </w:rPr>
        <w:t>Tedarikçinin</w:t>
      </w:r>
      <w:proofErr w:type="spellEnd"/>
      <w:r w:rsidR="00A83BF3" w:rsidRPr="001B7EFA">
        <w:rPr>
          <w:rFonts w:ascii="Times New Roman" w:hAnsi="Times New Roman"/>
          <w:sz w:val="22"/>
          <w:szCs w:val="22"/>
          <w:lang w:val="en-US"/>
        </w:rPr>
        <w:t xml:space="preserve"> </w:t>
      </w:r>
      <w:proofErr w:type="spellStart"/>
      <w:r w:rsidR="00A83BF3" w:rsidRPr="001B7EFA">
        <w:rPr>
          <w:rFonts w:ascii="Times New Roman" w:hAnsi="Times New Roman"/>
          <w:sz w:val="22"/>
          <w:szCs w:val="22"/>
          <w:lang w:val="en-US"/>
        </w:rPr>
        <w:t>sunulan</w:t>
      </w:r>
      <w:proofErr w:type="spellEnd"/>
      <w:r w:rsidR="00A83BF3" w:rsidRPr="001B7EFA">
        <w:rPr>
          <w:rFonts w:ascii="Times New Roman" w:hAnsi="Times New Roman"/>
          <w:sz w:val="22"/>
          <w:szCs w:val="22"/>
          <w:lang w:val="en-US"/>
        </w:rPr>
        <w:t xml:space="preserve"> </w:t>
      </w:r>
      <w:proofErr w:type="spellStart"/>
      <w:r w:rsidR="00A83BF3" w:rsidRPr="001B7EFA">
        <w:rPr>
          <w:rFonts w:ascii="Times New Roman" w:hAnsi="Times New Roman"/>
          <w:sz w:val="22"/>
          <w:szCs w:val="22"/>
          <w:lang w:val="en-US"/>
        </w:rPr>
        <w:t>malların</w:t>
      </w:r>
      <w:proofErr w:type="spellEnd"/>
      <w:r w:rsidR="00A83BF3" w:rsidRPr="001B7EFA">
        <w:rPr>
          <w:rFonts w:ascii="Times New Roman" w:hAnsi="Times New Roman"/>
          <w:sz w:val="22"/>
          <w:szCs w:val="22"/>
          <w:lang w:val="en-US"/>
        </w:rPr>
        <w:t xml:space="preserve"> </w:t>
      </w:r>
      <w:proofErr w:type="spellStart"/>
      <w:r w:rsidR="00A83BF3" w:rsidRPr="001B7EFA">
        <w:rPr>
          <w:rFonts w:ascii="Times New Roman" w:hAnsi="Times New Roman"/>
          <w:sz w:val="22"/>
          <w:szCs w:val="22"/>
          <w:lang w:val="en-US"/>
        </w:rPr>
        <w:t>menşei</w:t>
      </w:r>
      <w:proofErr w:type="spellEnd"/>
      <w:r w:rsidR="00A83BF3" w:rsidRPr="001B7EFA">
        <w:rPr>
          <w:rFonts w:ascii="Times New Roman" w:hAnsi="Times New Roman"/>
          <w:sz w:val="22"/>
          <w:szCs w:val="22"/>
          <w:lang w:val="en-US"/>
        </w:rPr>
        <w:t xml:space="preserve"> </w:t>
      </w:r>
      <w:proofErr w:type="spellStart"/>
      <w:r w:rsidR="00A83BF3" w:rsidRPr="001B7EFA">
        <w:rPr>
          <w:rFonts w:ascii="Times New Roman" w:hAnsi="Times New Roman"/>
          <w:sz w:val="22"/>
          <w:szCs w:val="22"/>
          <w:lang w:val="en-US"/>
        </w:rPr>
        <w:t>hakkındaki</w:t>
      </w:r>
      <w:proofErr w:type="spellEnd"/>
      <w:r w:rsidR="00A83BF3" w:rsidRPr="001B7EFA">
        <w:rPr>
          <w:rFonts w:ascii="Times New Roman" w:hAnsi="Times New Roman"/>
          <w:sz w:val="22"/>
          <w:szCs w:val="22"/>
          <w:lang w:val="en-US"/>
        </w:rPr>
        <w:t xml:space="preserve"> </w:t>
      </w:r>
      <w:proofErr w:type="spellStart"/>
      <w:r w:rsidR="00A83BF3" w:rsidRPr="001B7EFA">
        <w:rPr>
          <w:rFonts w:ascii="Times New Roman" w:hAnsi="Times New Roman"/>
          <w:sz w:val="22"/>
          <w:szCs w:val="22"/>
          <w:lang w:val="en-US"/>
        </w:rPr>
        <w:t>beyanı</w:t>
      </w:r>
      <w:proofErr w:type="spellEnd"/>
      <w:r w:rsidRPr="001B7EFA">
        <w:rPr>
          <w:rFonts w:ascii="Times New Roman" w:hAnsi="Times New Roman"/>
          <w:sz w:val="22"/>
          <w:szCs w:val="22"/>
          <w:lang w:val="en-US"/>
        </w:rPr>
        <w:t xml:space="preserve">, </w:t>
      </w:r>
    </w:p>
    <w:p w14:paraId="31A7BE8C" w14:textId="20E64BD6" w:rsidR="00461BBA" w:rsidRPr="001B7EFA" w:rsidRDefault="00056995" w:rsidP="00B03A6A">
      <w:pPr>
        <w:numPr>
          <w:ilvl w:val="0"/>
          <w:numId w:val="12"/>
        </w:numPr>
        <w:tabs>
          <w:tab w:val="num" w:pos="720"/>
          <w:tab w:val="left" w:pos="993"/>
          <w:tab w:val="left" w:pos="2410"/>
        </w:tabs>
        <w:snapToGrid w:val="0"/>
        <w:spacing w:before="0" w:after="0"/>
        <w:rPr>
          <w:rFonts w:ascii="Times New Roman" w:hAnsi="Times New Roman"/>
          <w:sz w:val="22"/>
          <w:szCs w:val="22"/>
          <w:lang w:val="de-DE"/>
        </w:rPr>
      </w:pPr>
      <w:r w:rsidRPr="001B7EFA">
        <w:rPr>
          <w:rFonts w:ascii="Times New Roman" w:hAnsi="Times New Roman"/>
          <w:sz w:val="22"/>
          <w:szCs w:val="22"/>
          <w:lang w:val="de-DE"/>
        </w:rPr>
        <w:t>Ek I</w:t>
      </w:r>
      <w:r w:rsidR="00DD2C87" w:rsidRPr="001B7EFA">
        <w:rPr>
          <w:rFonts w:ascii="Times New Roman" w:hAnsi="Times New Roman"/>
          <w:sz w:val="22"/>
          <w:szCs w:val="22"/>
          <w:lang w:val="de-DE"/>
        </w:rPr>
        <w:t>V</w:t>
      </w:r>
      <w:r w:rsidRPr="001B7EFA">
        <w:rPr>
          <w:rFonts w:ascii="Times New Roman" w:hAnsi="Times New Roman"/>
          <w:sz w:val="22"/>
          <w:szCs w:val="22"/>
          <w:lang w:val="de-DE"/>
        </w:rPr>
        <w:t xml:space="preserve"> </w:t>
      </w:r>
      <w:r w:rsidR="00DD2C87" w:rsidRPr="001B7EFA">
        <w:rPr>
          <w:rFonts w:ascii="Times New Roman" w:hAnsi="Times New Roman"/>
          <w:sz w:val="22"/>
          <w:szCs w:val="22"/>
          <w:lang w:val="de-DE"/>
        </w:rPr>
        <w:t xml:space="preserve"> </w:t>
      </w:r>
      <w:proofErr w:type="spellStart"/>
      <w:r w:rsidR="00A83BF3" w:rsidRPr="001B7EFA">
        <w:rPr>
          <w:rFonts w:ascii="Times New Roman" w:hAnsi="Times New Roman"/>
          <w:sz w:val="22"/>
          <w:szCs w:val="22"/>
          <w:lang w:val="en-US"/>
        </w:rPr>
        <w:t>İhale</w:t>
      </w:r>
      <w:proofErr w:type="spellEnd"/>
      <w:r w:rsidR="00A83BF3" w:rsidRPr="001B7EFA">
        <w:rPr>
          <w:rFonts w:ascii="Times New Roman" w:hAnsi="Times New Roman"/>
          <w:sz w:val="22"/>
          <w:szCs w:val="22"/>
          <w:lang w:val="en-US"/>
        </w:rPr>
        <w:t xml:space="preserve"> </w:t>
      </w:r>
      <w:proofErr w:type="spellStart"/>
      <w:r w:rsidR="00A83BF3" w:rsidRPr="001B7EFA">
        <w:rPr>
          <w:rFonts w:ascii="Times New Roman" w:hAnsi="Times New Roman"/>
          <w:sz w:val="22"/>
          <w:szCs w:val="22"/>
          <w:lang w:val="en-US"/>
        </w:rPr>
        <w:t>Başvuru</w:t>
      </w:r>
      <w:proofErr w:type="spellEnd"/>
      <w:r w:rsidR="00A83BF3" w:rsidRPr="001B7EFA">
        <w:rPr>
          <w:rFonts w:ascii="Times New Roman" w:hAnsi="Times New Roman"/>
          <w:sz w:val="22"/>
          <w:szCs w:val="22"/>
          <w:lang w:val="en-US"/>
        </w:rPr>
        <w:t xml:space="preserve"> Formu</w:t>
      </w:r>
    </w:p>
    <w:bookmarkEnd w:id="3"/>
    <w:p w14:paraId="1F6EA293" w14:textId="77777777" w:rsidR="00E92376" w:rsidRPr="001B7EFA" w:rsidRDefault="00E92376" w:rsidP="00E92376">
      <w:pPr>
        <w:tabs>
          <w:tab w:val="left" w:pos="993"/>
          <w:tab w:val="left" w:pos="2410"/>
        </w:tabs>
        <w:snapToGrid w:val="0"/>
        <w:spacing w:before="0" w:after="0"/>
        <w:rPr>
          <w:rFonts w:ascii="Times New Roman" w:hAnsi="Times New Roman"/>
          <w:sz w:val="22"/>
          <w:szCs w:val="22"/>
          <w:lang w:val="de-DE"/>
        </w:rPr>
      </w:pPr>
    </w:p>
    <w:p w14:paraId="3961549B" w14:textId="5AA87D8A" w:rsidR="00E92376" w:rsidRPr="001B7EFA" w:rsidRDefault="00E92376" w:rsidP="00E92376">
      <w:pPr>
        <w:tabs>
          <w:tab w:val="left" w:pos="709"/>
          <w:tab w:val="left" w:pos="851"/>
          <w:tab w:val="left" w:pos="1134"/>
          <w:tab w:val="left" w:pos="1418"/>
        </w:tabs>
        <w:spacing w:before="60" w:after="60"/>
        <w:jc w:val="both"/>
        <w:rPr>
          <w:rFonts w:ascii="Times New Roman" w:hAnsi="Times New Roman"/>
          <w:i/>
          <w:iCs/>
          <w:snapToGrid/>
          <w:color w:val="0000FF"/>
          <w:sz w:val="22"/>
          <w:szCs w:val="22"/>
        </w:rPr>
      </w:pPr>
      <w:r w:rsidRPr="001B7EFA">
        <w:rPr>
          <w:rFonts w:ascii="Times New Roman" w:hAnsi="Times New Roman"/>
          <w:i/>
          <w:iCs/>
          <w:color w:val="0000FF"/>
          <w:sz w:val="22"/>
          <w:szCs w:val="22"/>
        </w:rPr>
        <w:t>(The tender dossier is constituted of this document in addition to the below annexes:</w:t>
      </w:r>
    </w:p>
    <w:p w14:paraId="264E0C15" w14:textId="2C0BC1B8" w:rsidR="00E92376" w:rsidRPr="001B7EFA" w:rsidRDefault="005F3AD4" w:rsidP="00E92376">
      <w:pPr>
        <w:numPr>
          <w:ilvl w:val="0"/>
          <w:numId w:val="18"/>
        </w:numPr>
        <w:tabs>
          <w:tab w:val="left" w:pos="993"/>
          <w:tab w:val="left" w:pos="2410"/>
        </w:tabs>
        <w:snapToGrid w:val="0"/>
        <w:spacing w:before="0" w:after="0"/>
        <w:ind w:left="720"/>
        <w:rPr>
          <w:rFonts w:ascii="Times New Roman" w:hAnsi="Times New Roman"/>
          <w:i/>
          <w:iCs/>
          <w:color w:val="0000FF"/>
          <w:sz w:val="22"/>
          <w:szCs w:val="22"/>
          <w:lang w:val="en-US"/>
        </w:rPr>
      </w:pPr>
      <w:r w:rsidRPr="001B7EFA">
        <w:rPr>
          <w:rFonts w:ascii="Times New Roman" w:hAnsi="Times New Roman"/>
          <w:i/>
          <w:iCs/>
          <w:color w:val="0000FF"/>
          <w:sz w:val="22"/>
          <w:szCs w:val="22"/>
        </w:rPr>
        <w:t xml:space="preserve">Annex </w:t>
      </w:r>
      <w:r w:rsidR="00D161D7" w:rsidRPr="001B7EFA">
        <w:rPr>
          <w:rFonts w:ascii="Times New Roman" w:hAnsi="Times New Roman"/>
          <w:i/>
          <w:iCs/>
          <w:color w:val="0000FF"/>
          <w:sz w:val="22"/>
          <w:szCs w:val="22"/>
        </w:rPr>
        <w:t>I</w:t>
      </w:r>
      <w:r w:rsidRPr="001B7EFA">
        <w:rPr>
          <w:rFonts w:ascii="Times New Roman" w:hAnsi="Times New Roman"/>
          <w:i/>
          <w:iCs/>
          <w:color w:val="0000FF"/>
          <w:sz w:val="22"/>
          <w:szCs w:val="22"/>
        </w:rPr>
        <w:t xml:space="preserve"> </w:t>
      </w:r>
      <w:r w:rsidR="00E92376" w:rsidRPr="001B7EFA">
        <w:rPr>
          <w:rFonts w:ascii="Times New Roman" w:hAnsi="Times New Roman"/>
          <w:i/>
          <w:iCs/>
          <w:color w:val="0000FF"/>
          <w:sz w:val="22"/>
          <w:szCs w:val="22"/>
        </w:rPr>
        <w:t xml:space="preserve">Technical specifications + technical </w:t>
      </w:r>
      <w:proofErr w:type="gramStart"/>
      <w:r w:rsidR="00E92376" w:rsidRPr="001B7EFA">
        <w:rPr>
          <w:rFonts w:ascii="Times New Roman" w:hAnsi="Times New Roman"/>
          <w:i/>
          <w:iCs/>
          <w:color w:val="0000FF"/>
          <w:sz w:val="22"/>
          <w:szCs w:val="22"/>
        </w:rPr>
        <w:t>offer;</w:t>
      </w:r>
      <w:proofErr w:type="gramEnd"/>
      <w:r w:rsidR="00E92376" w:rsidRPr="001B7EFA">
        <w:rPr>
          <w:rFonts w:ascii="Times New Roman" w:hAnsi="Times New Roman"/>
          <w:i/>
          <w:iCs/>
          <w:color w:val="0000FF"/>
          <w:sz w:val="22"/>
          <w:szCs w:val="22"/>
        </w:rPr>
        <w:t xml:space="preserve"> </w:t>
      </w:r>
    </w:p>
    <w:p w14:paraId="2F88BEC8" w14:textId="327B6735" w:rsidR="00CA0982" w:rsidRPr="001B7EFA" w:rsidRDefault="00CA0982" w:rsidP="00CA0982">
      <w:pPr>
        <w:numPr>
          <w:ilvl w:val="0"/>
          <w:numId w:val="18"/>
        </w:numPr>
        <w:tabs>
          <w:tab w:val="left" w:pos="993"/>
          <w:tab w:val="left" w:pos="2410"/>
        </w:tabs>
        <w:snapToGrid w:val="0"/>
        <w:spacing w:before="0" w:after="0"/>
        <w:ind w:left="720"/>
        <w:rPr>
          <w:rFonts w:ascii="Times New Roman" w:hAnsi="Times New Roman"/>
          <w:i/>
          <w:iCs/>
          <w:color w:val="0000FF"/>
          <w:sz w:val="22"/>
          <w:szCs w:val="22"/>
          <w:lang w:val="en-US"/>
        </w:rPr>
      </w:pPr>
      <w:bookmarkStart w:id="4" w:name="_Hlk162351444"/>
      <w:r w:rsidRPr="001B7EFA">
        <w:rPr>
          <w:rFonts w:ascii="Times New Roman" w:hAnsi="Times New Roman"/>
          <w:i/>
          <w:iCs/>
          <w:color w:val="0000FF"/>
          <w:sz w:val="22"/>
          <w:szCs w:val="22"/>
        </w:rPr>
        <w:t>Annex II Financial Offer</w:t>
      </w:r>
    </w:p>
    <w:p w14:paraId="23689361" w14:textId="0E5F427F" w:rsidR="00CA0982" w:rsidRPr="001B7EFA" w:rsidRDefault="00CA0982" w:rsidP="00BA5BC1">
      <w:pPr>
        <w:numPr>
          <w:ilvl w:val="0"/>
          <w:numId w:val="18"/>
        </w:numPr>
        <w:tabs>
          <w:tab w:val="left" w:pos="993"/>
          <w:tab w:val="left" w:pos="2410"/>
        </w:tabs>
        <w:snapToGrid w:val="0"/>
        <w:spacing w:before="0" w:after="0"/>
        <w:ind w:left="720"/>
        <w:rPr>
          <w:rFonts w:ascii="Times New Roman" w:hAnsi="Times New Roman"/>
          <w:i/>
          <w:iCs/>
          <w:color w:val="0000FF"/>
          <w:sz w:val="22"/>
          <w:szCs w:val="22"/>
          <w:lang w:val="en-US"/>
        </w:rPr>
      </w:pPr>
      <w:r w:rsidRPr="001B7EFA">
        <w:rPr>
          <w:rFonts w:ascii="Times New Roman" w:hAnsi="Times New Roman"/>
          <w:i/>
          <w:iCs/>
          <w:color w:val="0000FF"/>
          <w:sz w:val="22"/>
          <w:szCs w:val="22"/>
        </w:rPr>
        <w:t xml:space="preserve">Annex III </w:t>
      </w:r>
      <w:r w:rsidR="00EE34D9" w:rsidRPr="001B7EFA">
        <w:rPr>
          <w:rFonts w:ascii="Times New Roman" w:hAnsi="Times New Roman"/>
          <w:i/>
          <w:iCs/>
          <w:color w:val="0000FF"/>
          <w:sz w:val="22"/>
          <w:szCs w:val="22"/>
        </w:rPr>
        <w:t>Supplier’s statement about origin of goods offered</w:t>
      </w:r>
      <w:r w:rsidRPr="001B7EFA">
        <w:rPr>
          <w:rFonts w:ascii="Times New Roman" w:hAnsi="Times New Roman"/>
          <w:i/>
          <w:iCs/>
          <w:color w:val="0000FF"/>
          <w:sz w:val="22"/>
          <w:szCs w:val="22"/>
        </w:rPr>
        <w:t xml:space="preserve"> </w:t>
      </w:r>
    </w:p>
    <w:p w14:paraId="74175158" w14:textId="7BF81F91" w:rsidR="00E92376" w:rsidRPr="001B7EFA" w:rsidRDefault="005F3AD4" w:rsidP="00D656FF">
      <w:pPr>
        <w:numPr>
          <w:ilvl w:val="0"/>
          <w:numId w:val="18"/>
        </w:numPr>
        <w:tabs>
          <w:tab w:val="left" w:pos="993"/>
          <w:tab w:val="left" w:pos="2410"/>
        </w:tabs>
        <w:snapToGrid w:val="0"/>
        <w:spacing w:before="0" w:after="0"/>
        <w:ind w:left="720"/>
        <w:rPr>
          <w:rFonts w:ascii="Times New Roman" w:hAnsi="Times New Roman"/>
          <w:i/>
          <w:iCs/>
          <w:color w:val="0000FF"/>
          <w:sz w:val="22"/>
          <w:szCs w:val="22"/>
          <w:lang w:val="en-US"/>
        </w:rPr>
      </w:pPr>
      <w:r w:rsidRPr="001B7EFA">
        <w:rPr>
          <w:rFonts w:ascii="Times New Roman" w:hAnsi="Times New Roman"/>
          <w:i/>
          <w:iCs/>
          <w:color w:val="0000FF"/>
          <w:sz w:val="22"/>
          <w:szCs w:val="22"/>
        </w:rPr>
        <w:t>Annex I</w:t>
      </w:r>
      <w:r w:rsidR="00CA0982" w:rsidRPr="001B7EFA">
        <w:rPr>
          <w:rFonts w:ascii="Times New Roman" w:hAnsi="Times New Roman"/>
          <w:i/>
          <w:iCs/>
          <w:color w:val="0000FF"/>
          <w:sz w:val="22"/>
          <w:szCs w:val="22"/>
        </w:rPr>
        <w:t>V</w:t>
      </w:r>
      <w:r w:rsidRPr="001B7EFA">
        <w:rPr>
          <w:rFonts w:ascii="Times New Roman" w:hAnsi="Times New Roman"/>
          <w:i/>
          <w:iCs/>
          <w:color w:val="0000FF"/>
          <w:sz w:val="22"/>
          <w:szCs w:val="22"/>
        </w:rPr>
        <w:t xml:space="preserve"> </w:t>
      </w:r>
      <w:r w:rsidR="00EE34D9" w:rsidRPr="001B7EFA">
        <w:rPr>
          <w:rFonts w:ascii="Times New Roman" w:hAnsi="Times New Roman"/>
          <w:i/>
          <w:iCs/>
          <w:color w:val="0000FF"/>
          <w:sz w:val="22"/>
          <w:szCs w:val="22"/>
        </w:rPr>
        <w:t>Tender Submission Form,</w:t>
      </w:r>
      <w:bookmarkEnd w:id="4"/>
    </w:p>
    <w:p w14:paraId="3D9889EA" w14:textId="77777777" w:rsidR="00E92376" w:rsidRPr="001B7EFA" w:rsidRDefault="00E92376" w:rsidP="00E92376">
      <w:pPr>
        <w:tabs>
          <w:tab w:val="left" w:pos="993"/>
          <w:tab w:val="left" w:pos="2410"/>
        </w:tabs>
        <w:snapToGrid w:val="0"/>
        <w:spacing w:before="0" w:after="0"/>
        <w:ind w:left="720"/>
        <w:rPr>
          <w:rFonts w:ascii="Times New Roman" w:hAnsi="Times New Roman"/>
          <w:i/>
          <w:iCs/>
          <w:color w:val="0000FF"/>
          <w:sz w:val="22"/>
          <w:szCs w:val="22"/>
          <w:lang w:val="en-US"/>
        </w:rPr>
      </w:pPr>
    </w:p>
    <w:p w14:paraId="1825DFEE" w14:textId="77777777" w:rsidR="007139C8" w:rsidRPr="001B7EFA" w:rsidRDefault="007139C8" w:rsidP="00E92376">
      <w:pPr>
        <w:tabs>
          <w:tab w:val="left" w:pos="993"/>
          <w:tab w:val="left" w:pos="2410"/>
        </w:tabs>
        <w:snapToGrid w:val="0"/>
        <w:spacing w:before="0" w:after="0"/>
        <w:ind w:left="720"/>
        <w:rPr>
          <w:rFonts w:ascii="Times New Roman" w:hAnsi="Times New Roman"/>
          <w:i/>
          <w:iCs/>
          <w:color w:val="0000FF"/>
          <w:sz w:val="22"/>
          <w:szCs w:val="22"/>
          <w:lang w:val="en-US"/>
        </w:rPr>
      </w:pPr>
    </w:p>
    <w:p w14:paraId="6D673C6A" w14:textId="77777777" w:rsidR="00DF4403" w:rsidRPr="001B7EFA" w:rsidRDefault="00DF4403" w:rsidP="00DF4403">
      <w:pPr>
        <w:tabs>
          <w:tab w:val="left" w:pos="993"/>
          <w:tab w:val="left" w:pos="2410"/>
        </w:tabs>
        <w:snapToGrid w:val="0"/>
        <w:spacing w:before="0" w:after="0"/>
        <w:ind w:left="720"/>
        <w:rPr>
          <w:rFonts w:ascii="Times New Roman" w:hAnsi="Times New Roman"/>
          <w:sz w:val="22"/>
          <w:szCs w:val="22"/>
          <w:lang w:val="en-US"/>
        </w:rPr>
      </w:pPr>
    </w:p>
    <w:p w14:paraId="4B7B5E7A" w14:textId="10497A0A" w:rsidR="0047783A" w:rsidRPr="001B7EFA" w:rsidRDefault="003211A7" w:rsidP="00376B4B">
      <w:pPr>
        <w:pStyle w:val="Heading1"/>
      </w:pPr>
      <w:proofErr w:type="spellStart"/>
      <w:r w:rsidRPr="001B7EFA">
        <w:lastRenderedPageBreak/>
        <w:t>Sözleşmenin</w:t>
      </w:r>
      <w:proofErr w:type="spellEnd"/>
      <w:r w:rsidRPr="001B7EFA">
        <w:t xml:space="preserve"> </w:t>
      </w:r>
      <w:proofErr w:type="spellStart"/>
      <w:r w:rsidRPr="001B7EFA">
        <w:t>tanımı</w:t>
      </w:r>
      <w:proofErr w:type="spellEnd"/>
      <w:r w:rsidR="00D56E22" w:rsidRPr="001B7EFA">
        <w:t xml:space="preserve"> (Description of </w:t>
      </w:r>
      <w:proofErr w:type="spellStart"/>
      <w:r w:rsidR="00D56E22" w:rsidRPr="001B7EFA">
        <w:t>contract</w:t>
      </w:r>
      <w:proofErr w:type="spellEnd"/>
      <w:r w:rsidR="00D56E22" w:rsidRPr="001B7EFA">
        <w:t>)</w:t>
      </w:r>
    </w:p>
    <w:p w14:paraId="60CC15EB" w14:textId="4585B8CE" w:rsidR="0047783A" w:rsidRPr="001B7EFA" w:rsidRDefault="0047783A" w:rsidP="00B7351E">
      <w:pPr>
        <w:numPr>
          <w:ilvl w:val="1"/>
          <w:numId w:val="5"/>
        </w:numPr>
        <w:spacing w:before="0" w:after="0"/>
        <w:ind w:left="567" w:hanging="567"/>
        <w:jc w:val="both"/>
        <w:rPr>
          <w:rFonts w:ascii="Times New Roman" w:hAnsi="Times New Roman"/>
          <w:sz w:val="22"/>
          <w:szCs w:val="22"/>
        </w:rPr>
      </w:pPr>
      <w:proofErr w:type="spellStart"/>
      <w:r w:rsidRPr="001B7EFA">
        <w:rPr>
          <w:rFonts w:ascii="Times New Roman" w:hAnsi="Times New Roman"/>
          <w:sz w:val="22"/>
          <w:szCs w:val="22"/>
          <w:lang w:val="fr-BE"/>
        </w:rPr>
        <w:t>Sözleşmenin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konusu</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yüklenici</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tarafından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aşağıdaki</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malların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tedariki</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teslimi</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yerleştirilmesi</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ve</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montajı</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devreye</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alınması</w:t>
      </w:r>
      <w:proofErr w:type="spellEnd"/>
      <w:r w:rsidRPr="001B7EFA">
        <w:rPr>
          <w:rFonts w:ascii="Times New Roman" w:hAnsi="Times New Roman"/>
          <w:sz w:val="22"/>
          <w:szCs w:val="22"/>
          <w:lang w:val="fr-BE"/>
        </w:rPr>
        <w:t xml:space="preserve">, </w:t>
      </w:r>
      <w:proofErr w:type="spellStart"/>
      <w:r w:rsidR="0019137F" w:rsidRPr="001B7EFA">
        <w:rPr>
          <w:rFonts w:ascii="Times New Roman" w:hAnsi="Times New Roman"/>
          <w:sz w:val="22"/>
          <w:szCs w:val="22"/>
          <w:lang w:val="fr-BE"/>
        </w:rPr>
        <w:t>ve</w:t>
      </w:r>
      <w:proofErr w:type="spellEnd"/>
      <w:r w:rsidR="0019137F"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satış</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sonrası</w:t>
      </w:r>
      <w:proofErr w:type="spellEnd"/>
      <w:r w:rsidRPr="001B7EFA">
        <w:rPr>
          <w:rFonts w:ascii="Times New Roman" w:hAnsi="Times New Roman"/>
          <w:sz w:val="22"/>
          <w:szCs w:val="22"/>
          <w:lang w:val="fr-BE"/>
        </w:rPr>
        <w:t xml:space="preserve"> </w:t>
      </w:r>
      <w:proofErr w:type="spellStart"/>
      <w:proofErr w:type="gramStart"/>
      <w:r w:rsidRPr="001B7EFA">
        <w:rPr>
          <w:rFonts w:ascii="Times New Roman" w:hAnsi="Times New Roman"/>
          <w:sz w:val="22"/>
          <w:szCs w:val="22"/>
          <w:lang w:val="fr-BE"/>
        </w:rPr>
        <w:t>hizmetidir</w:t>
      </w:r>
      <w:proofErr w:type="spellEnd"/>
      <w:r w:rsidRPr="001B7EFA">
        <w:rPr>
          <w:rFonts w:ascii="Times New Roman" w:hAnsi="Times New Roman"/>
          <w:sz w:val="22"/>
          <w:szCs w:val="22"/>
          <w:lang w:val="fr-BE"/>
        </w:rPr>
        <w:t>:</w:t>
      </w:r>
      <w:proofErr w:type="gramEnd"/>
      <w:r w:rsidR="00166131" w:rsidRPr="001B7EFA">
        <w:rPr>
          <w:rFonts w:ascii="Times New Roman" w:hAnsi="Times New Roman"/>
          <w:sz w:val="22"/>
          <w:szCs w:val="22"/>
          <w:lang w:val="fr-BE"/>
        </w:rPr>
        <w:t xml:space="preserve"> </w:t>
      </w:r>
      <w:r w:rsidR="00166131" w:rsidRPr="001B7EFA">
        <w:rPr>
          <w:rFonts w:ascii="Times New Roman" w:hAnsi="Times New Roman"/>
          <w:i/>
          <w:iCs/>
          <w:color w:val="0000FF"/>
          <w:sz w:val="22"/>
          <w:szCs w:val="22"/>
          <w:lang w:val="fr-BE"/>
        </w:rPr>
        <w:t>(</w:t>
      </w:r>
      <w:r w:rsidR="00D56E22" w:rsidRPr="001B7EFA">
        <w:rPr>
          <w:rFonts w:ascii="Times New Roman" w:hAnsi="Times New Roman"/>
          <w:i/>
          <w:iCs/>
          <w:color w:val="0000FF"/>
          <w:sz w:val="22"/>
          <w:szCs w:val="22"/>
        </w:rPr>
        <w:t>The subject of the contract is the supply, delivery, installation, commissioning, and post-sales service of the following goods by the contractor:</w:t>
      </w:r>
      <w:r w:rsidR="00166131" w:rsidRPr="001B7EFA">
        <w:rPr>
          <w:rFonts w:ascii="Times New Roman" w:hAnsi="Times New Roman"/>
          <w:i/>
          <w:iCs/>
          <w:color w:val="0000FF"/>
          <w:sz w:val="22"/>
          <w:szCs w:val="22"/>
        </w:rPr>
        <w:t xml:space="preserve">) </w:t>
      </w:r>
    </w:p>
    <w:p w14:paraId="2A7C2416" w14:textId="77777777" w:rsidR="00E405ED" w:rsidRPr="001B7EFA" w:rsidRDefault="00E405ED" w:rsidP="00E405ED">
      <w:pPr>
        <w:pBdr>
          <w:top w:val="nil"/>
          <w:left w:val="nil"/>
          <w:bottom w:val="nil"/>
          <w:right w:val="nil"/>
          <w:between w:val="nil"/>
        </w:pBdr>
        <w:spacing w:after="160" w:line="276" w:lineRule="auto"/>
        <w:ind w:firstLine="567"/>
        <w:contextualSpacing/>
        <w:jc w:val="both"/>
        <w:rPr>
          <w:rFonts w:ascii="Times New Roman" w:hAnsi="Times New Roman"/>
          <w:b/>
          <w:bCs/>
          <w:sz w:val="22"/>
          <w:szCs w:val="22"/>
        </w:rPr>
      </w:pPr>
      <w:bookmarkStart w:id="5" w:name="_Hlk165020686"/>
    </w:p>
    <w:p w14:paraId="2B4E9C45" w14:textId="41F93A28" w:rsidR="00AE6B45" w:rsidRDefault="004851F7" w:rsidP="00B743D6">
      <w:pPr>
        <w:pBdr>
          <w:top w:val="nil"/>
          <w:left w:val="nil"/>
          <w:bottom w:val="nil"/>
          <w:right w:val="nil"/>
          <w:between w:val="nil"/>
        </w:pBdr>
        <w:spacing w:after="160" w:line="276" w:lineRule="auto"/>
        <w:contextualSpacing/>
        <w:jc w:val="both"/>
        <w:rPr>
          <w:rFonts w:ascii="Times New Roman" w:hAnsi="Times New Roman"/>
          <w:b/>
          <w:bCs/>
          <w:sz w:val="24"/>
          <w:szCs w:val="24"/>
        </w:rPr>
      </w:pPr>
      <w:r w:rsidRPr="00EE549C">
        <w:rPr>
          <w:rFonts w:ascii="Times New Roman" w:hAnsi="Times New Roman"/>
          <w:b/>
          <w:bCs/>
          <w:sz w:val="24"/>
          <w:szCs w:val="24"/>
        </w:rPr>
        <w:t xml:space="preserve">1 </w:t>
      </w:r>
      <w:proofErr w:type="spellStart"/>
      <w:r>
        <w:rPr>
          <w:rFonts w:ascii="Times New Roman" w:hAnsi="Times New Roman"/>
          <w:b/>
          <w:bCs/>
          <w:sz w:val="24"/>
          <w:szCs w:val="24"/>
        </w:rPr>
        <w:t>maksimum</w:t>
      </w:r>
      <w:proofErr w:type="spellEnd"/>
      <w:r>
        <w:rPr>
          <w:rFonts w:ascii="Times New Roman" w:hAnsi="Times New Roman"/>
          <w:b/>
          <w:bCs/>
          <w:sz w:val="24"/>
          <w:szCs w:val="24"/>
        </w:rPr>
        <w:t xml:space="preserve"> 186 </w:t>
      </w:r>
      <w:proofErr w:type="spellStart"/>
      <w:r>
        <w:rPr>
          <w:rFonts w:ascii="Times New Roman" w:hAnsi="Times New Roman"/>
          <w:b/>
          <w:bCs/>
          <w:sz w:val="24"/>
          <w:szCs w:val="24"/>
        </w:rPr>
        <w:t>kwp</w:t>
      </w:r>
      <w:proofErr w:type="spellEnd"/>
      <w:r>
        <w:rPr>
          <w:rFonts w:ascii="Times New Roman" w:hAnsi="Times New Roman"/>
          <w:b/>
          <w:bCs/>
          <w:sz w:val="24"/>
          <w:szCs w:val="24"/>
        </w:rPr>
        <w:t xml:space="preserve"> ON GRID YENILENEBİLİR GES SANTRALI</w:t>
      </w:r>
    </w:p>
    <w:p w14:paraId="50C8E192" w14:textId="77777777" w:rsidR="004851F7" w:rsidRPr="001B7EFA" w:rsidRDefault="004851F7" w:rsidP="00B743D6">
      <w:pPr>
        <w:pBdr>
          <w:top w:val="nil"/>
          <w:left w:val="nil"/>
          <w:bottom w:val="nil"/>
          <w:right w:val="nil"/>
          <w:between w:val="nil"/>
        </w:pBdr>
        <w:spacing w:after="160" w:line="276" w:lineRule="auto"/>
        <w:contextualSpacing/>
        <w:jc w:val="both"/>
        <w:rPr>
          <w:rFonts w:ascii="Times New Roman" w:hAnsi="Times New Roman"/>
          <w:b/>
          <w:bCs/>
          <w:i/>
          <w:iCs/>
          <w:color w:val="0000FF"/>
          <w:sz w:val="22"/>
          <w:szCs w:val="22"/>
        </w:rPr>
      </w:pPr>
    </w:p>
    <w:p w14:paraId="36D77F90" w14:textId="6EB85FDE" w:rsidR="00B743D6" w:rsidRPr="001B7EFA" w:rsidRDefault="00D3120B" w:rsidP="00B743D6">
      <w:pPr>
        <w:pBdr>
          <w:top w:val="nil"/>
          <w:left w:val="nil"/>
          <w:bottom w:val="nil"/>
          <w:right w:val="nil"/>
          <w:between w:val="nil"/>
        </w:pBdr>
        <w:spacing w:after="160" w:line="276" w:lineRule="auto"/>
        <w:contextualSpacing/>
        <w:jc w:val="both"/>
        <w:rPr>
          <w:rFonts w:ascii="Times New Roman" w:hAnsi="Times New Roman"/>
          <w:b/>
          <w:bCs/>
          <w:i/>
          <w:iCs/>
          <w:color w:val="0000FF"/>
          <w:sz w:val="22"/>
          <w:szCs w:val="22"/>
        </w:rPr>
      </w:pPr>
      <w:r>
        <w:rPr>
          <w:rFonts w:ascii="Times New Roman" w:hAnsi="Times New Roman"/>
          <w:b/>
          <w:bCs/>
          <w:i/>
          <w:iCs/>
          <w:color w:val="0000FF"/>
          <w:sz w:val="22"/>
          <w:szCs w:val="22"/>
        </w:rPr>
        <w:t>THERMOFORM PACKAGING SYSTEM</w:t>
      </w:r>
    </w:p>
    <w:bookmarkEnd w:id="5"/>
    <w:p w14:paraId="54029174" w14:textId="7B0FA107" w:rsidR="00D56E22" w:rsidRPr="001B7EFA" w:rsidRDefault="00A7277A" w:rsidP="00D56E22">
      <w:pPr>
        <w:pStyle w:val="NoSpacing"/>
        <w:rPr>
          <w:rFonts w:ascii="Times New Roman" w:hAnsi="Times New Roman" w:cs="Times New Roman"/>
          <w:lang w:val="en"/>
        </w:rPr>
      </w:pPr>
      <w:proofErr w:type="spellStart"/>
      <w:r w:rsidRPr="001B7EFA">
        <w:rPr>
          <w:rFonts w:ascii="Times New Roman" w:hAnsi="Times New Roman" w:cs="Times New Roman"/>
          <w:lang w:val="fr-BE"/>
        </w:rPr>
        <w:t>M</w:t>
      </w:r>
      <w:r w:rsidR="003211A7" w:rsidRPr="001B7EFA">
        <w:rPr>
          <w:rFonts w:ascii="Times New Roman" w:hAnsi="Times New Roman" w:cs="Times New Roman"/>
          <w:lang w:val="fr-BE"/>
        </w:rPr>
        <w:t>alzemeler</w:t>
      </w:r>
      <w:proofErr w:type="spellEnd"/>
      <w:r w:rsidRPr="001B7EFA">
        <w:rPr>
          <w:rFonts w:ascii="Times New Roman" w:hAnsi="Times New Roman" w:cs="Times New Roman"/>
          <w:lang w:val="fr-BE"/>
        </w:rPr>
        <w:t xml:space="preserve">, </w:t>
      </w:r>
      <w:proofErr w:type="spellStart"/>
      <w:r w:rsidR="003211A7" w:rsidRPr="001B7EFA">
        <w:rPr>
          <w:rFonts w:ascii="Times New Roman" w:hAnsi="Times New Roman" w:cs="Times New Roman"/>
          <w:lang w:val="fr-BE"/>
        </w:rPr>
        <w:t>sözleşme</w:t>
      </w:r>
      <w:proofErr w:type="spellEnd"/>
      <w:r w:rsidR="003211A7" w:rsidRPr="001B7EFA">
        <w:rPr>
          <w:rFonts w:ascii="Times New Roman" w:hAnsi="Times New Roman" w:cs="Times New Roman"/>
          <w:lang w:val="fr-BE"/>
        </w:rPr>
        <w:t xml:space="preserve"> </w:t>
      </w:r>
      <w:proofErr w:type="spellStart"/>
      <w:r w:rsidR="003211A7" w:rsidRPr="001B7EFA">
        <w:rPr>
          <w:rFonts w:ascii="Times New Roman" w:hAnsi="Times New Roman" w:cs="Times New Roman"/>
          <w:lang w:val="fr-BE"/>
        </w:rPr>
        <w:t>şartlarına</w:t>
      </w:r>
      <w:proofErr w:type="spellEnd"/>
      <w:r w:rsidR="003211A7" w:rsidRPr="001B7EFA">
        <w:rPr>
          <w:rFonts w:ascii="Times New Roman" w:hAnsi="Times New Roman" w:cs="Times New Roman"/>
          <w:lang w:val="fr-BE"/>
        </w:rPr>
        <w:t xml:space="preserve"> </w:t>
      </w:r>
      <w:proofErr w:type="spellStart"/>
      <w:r w:rsidR="003211A7" w:rsidRPr="001B7EFA">
        <w:rPr>
          <w:rFonts w:ascii="Times New Roman" w:hAnsi="Times New Roman" w:cs="Times New Roman"/>
          <w:lang w:val="fr-BE"/>
        </w:rPr>
        <w:t>uygun</w:t>
      </w:r>
      <w:proofErr w:type="spellEnd"/>
      <w:r w:rsidR="003211A7" w:rsidRPr="001B7EFA">
        <w:rPr>
          <w:rFonts w:ascii="Times New Roman" w:hAnsi="Times New Roman" w:cs="Times New Roman"/>
          <w:lang w:val="fr-BE"/>
        </w:rPr>
        <w:t xml:space="preserve"> </w:t>
      </w:r>
      <w:proofErr w:type="spellStart"/>
      <w:r w:rsidR="003211A7" w:rsidRPr="001B7EFA">
        <w:rPr>
          <w:rFonts w:ascii="Times New Roman" w:hAnsi="Times New Roman" w:cs="Times New Roman"/>
          <w:lang w:val="fr-BE"/>
        </w:rPr>
        <w:t>olarak</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sözleşme</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imza</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tarihinden</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itibaren</w:t>
      </w:r>
      <w:proofErr w:type="spellEnd"/>
      <w:r w:rsidRPr="001B7EFA">
        <w:rPr>
          <w:rFonts w:ascii="Times New Roman" w:hAnsi="Times New Roman" w:cs="Times New Roman"/>
          <w:lang w:val="fr-BE"/>
        </w:rPr>
        <w:t xml:space="preserve"> </w:t>
      </w:r>
      <w:proofErr w:type="gramStart"/>
      <w:r w:rsidR="00E405ED" w:rsidRPr="001B7EFA">
        <w:rPr>
          <w:rFonts w:ascii="Times New Roman" w:hAnsi="Times New Roman" w:cs="Times New Roman"/>
          <w:lang w:val="fr-BE"/>
        </w:rPr>
        <w:t>60</w:t>
      </w:r>
      <w:r w:rsidR="00FB6DC0" w:rsidRPr="001B7EFA">
        <w:rPr>
          <w:rFonts w:ascii="Times New Roman" w:hAnsi="Times New Roman" w:cs="Times New Roman"/>
          <w:lang w:val="fr-BE"/>
        </w:rPr>
        <w:t xml:space="preserve"> </w:t>
      </w:r>
      <w:r w:rsidR="003211A7" w:rsidRPr="001B7EFA">
        <w:rPr>
          <w:rFonts w:ascii="Times New Roman" w:hAnsi="Times New Roman" w:cs="Times New Roman"/>
          <w:lang w:val="fr-BE"/>
        </w:rPr>
        <w:t xml:space="preserve"> </w:t>
      </w:r>
      <w:proofErr w:type="spellStart"/>
      <w:r w:rsidR="003211A7" w:rsidRPr="001B7EFA">
        <w:rPr>
          <w:rFonts w:ascii="Times New Roman" w:hAnsi="Times New Roman" w:cs="Times New Roman"/>
          <w:lang w:val="fr-BE"/>
        </w:rPr>
        <w:t>gün</w:t>
      </w:r>
      <w:proofErr w:type="spellEnd"/>
      <w:proofErr w:type="gramEnd"/>
      <w:r w:rsidR="003211A7" w:rsidRPr="001B7EFA">
        <w:rPr>
          <w:rFonts w:ascii="Times New Roman" w:hAnsi="Times New Roman" w:cs="Times New Roman"/>
          <w:lang w:val="fr-BE"/>
        </w:rPr>
        <w:t xml:space="preserve"> </w:t>
      </w:r>
      <w:proofErr w:type="spellStart"/>
      <w:r w:rsidR="003211A7" w:rsidRPr="001B7EFA">
        <w:rPr>
          <w:rFonts w:ascii="Times New Roman" w:hAnsi="Times New Roman" w:cs="Times New Roman"/>
          <w:lang w:val="fr-BE"/>
        </w:rPr>
        <w:t>içinde</w:t>
      </w:r>
      <w:proofErr w:type="spellEnd"/>
      <w:r w:rsidR="003211A7" w:rsidRPr="001B7EFA">
        <w:rPr>
          <w:rFonts w:ascii="Times New Roman" w:hAnsi="Times New Roman" w:cs="Times New Roman"/>
          <w:lang w:val="fr-BE"/>
        </w:rPr>
        <w:t xml:space="preserve"> </w:t>
      </w:r>
      <w:r w:rsidR="009D237E" w:rsidRPr="001B7EFA">
        <w:rPr>
          <w:rFonts w:ascii="Times New Roman" w:hAnsi="Times New Roman" w:cs="Times New Roman"/>
          <w:lang w:val="fr-BE"/>
        </w:rPr>
        <w:t>DDP</w:t>
      </w:r>
      <w:r w:rsidR="00E405ED" w:rsidRPr="001B7EFA">
        <w:rPr>
          <w:rFonts w:ascii="Times New Roman" w:hAnsi="Times New Roman" w:cs="Times New Roman"/>
          <w:lang w:val="fr-BE"/>
        </w:rPr>
        <w:t xml:space="preserve"> </w:t>
      </w:r>
      <w:proofErr w:type="spellStart"/>
      <w:r w:rsidR="00805F68" w:rsidRPr="001B7EFA">
        <w:rPr>
          <w:rFonts w:ascii="Times New Roman" w:hAnsi="Times New Roman" w:cs="Times New Roman"/>
          <w:lang w:val="fr-BE"/>
        </w:rPr>
        <w:t>teslim</w:t>
      </w:r>
      <w:proofErr w:type="spellEnd"/>
      <w:r w:rsidR="00805F68" w:rsidRPr="001B7EFA">
        <w:rPr>
          <w:rFonts w:ascii="Times New Roman" w:hAnsi="Times New Roman" w:cs="Times New Roman"/>
          <w:lang w:val="fr-BE"/>
        </w:rPr>
        <w:t xml:space="preserve"> </w:t>
      </w:r>
      <w:proofErr w:type="spellStart"/>
      <w:r w:rsidR="00805F68" w:rsidRPr="001B7EFA">
        <w:rPr>
          <w:rFonts w:ascii="Times New Roman" w:hAnsi="Times New Roman" w:cs="Times New Roman"/>
          <w:lang w:val="fr-BE"/>
        </w:rPr>
        <w:t>şartıyla</w:t>
      </w:r>
      <w:proofErr w:type="spellEnd"/>
      <w:r w:rsidR="00805F68" w:rsidRPr="001B7EFA">
        <w:rPr>
          <w:rFonts w:ascii="Times New Roman" w:hAnsi="Times New Roman" w:cs="Times New Roman"/>
          <w:lang w:val="fr-BE"/>
        </w:rPr>
        <w:t xml:space="preserve"> </w:t>
      </w:r>
      <w:r w:rsidR="00D04A9E">
        <w:rPr>
          <w:rFonts w:ascii="Times New Roman" w:hAnsi="Times New Roman" w:cs="Times New Roman"/>
          <w:lang w:val="fr-BE"/>
        </w:rPr>
        <w:t>Mora/</w:t>
      </w:r>
      <w:proofErr w:type="spellStart"/>
      <w:r w:rsidR="00D04A9E">
        <w:rPr>
          <w:rFonts w:ascii="Times New Roman" w:hAnsi="Times New Roman" w:cs="Times New Roman"/>
          <w:lang w:val="fr-BE"/>
        </w:rPr>
        <w:t>Meriç</w:t>
      </w:r>
      <w:proofErr w:type="spellEnd"/>
      <w:r w:rsidR="009D430C">
        <w:rPr>
          <w:rFonts w:ascii="Times New Roman" w:hAnsi="Times New Roman" w:cs="Times New Roman"/>
          <w:lang w:val="fr-BE"/>
        </w:rPr>
        <w:t xml:space="preserve"> </w:t>
      </w:r>
      <w:proofErr w:type="spellStart"/>
      <w:r w:rsidR="00D04A9E">
        <w:rPr>
          <w:rFonts w:ascii="Times New Roman" w:hAnsi="Times New Roman" w:cs="Times New Roman"/>
          <w:lang w:val="fr-BE"/>
        </w:rPr>
        <w:t>Nicosia</w:t>
      </w:r>
      <w:proofErr w:type="spellEnd"/>
      <w:r w:rsidR="00D04A9E">
        <w:rPr>
          <w:rFonts w:ascii="Times New Roman" w:hAnsi="Times New Roman" w:cs="Times New Roman"/>
          <w:lang w:val="fr-BE"/>
        </w:rPr>
        <w:t xml:space="preserve"> </w:t>
      </w:r>
      <w:proofErr w:type="spellStart"/>
      <w:r w:rsidRPr="001B7EFA">
        <w:rPr>
          <w:rFonts w:ascii="Times New Roman" w:hAnsi="Times New Roman" w:cs="Times New Roman"/>
          <w:lang w:val="fr-BE"/>
        </w:rPr>
        <w:t>adresin</w:t>
      </w:r>
      <w:r w:rsidR="00D04A9E">
        <w:rPr>
          <w:rFonts w:ascii="Times New Roman" w:hAnsi="Times New Roman" w:cs="Times New Roman"/>
          <w:lang w:val="fr-BE"/>
        </w:rPr>
        <w:t>deki</w:t>
      </w:r>
      <w:proofErr w:type="spellEnd"/>
      <w:r w:rsidR="00D04A9E">
        <w:rPr>
          <w:rFonts w:ascii="Times New Roman" w:hAnsi="Times New Roman" w:cs="Times New Roman"/>
          <w:lang w:val="fr-BE"/>
        </w:rPr>
        <w:t xml:space="preserve"> </w:t>
      </w:r>
      <w:proofErr w:type="spellStart"/>
      <w:r w:rsidR="00D04A9E">
        <w:rPr>
          <w:rFonts w:ascii="Times New Roman" w:hAnsi="Times New Roman" w:cs="Times New Roman"/>
          <w:lang w:val="fr-BE"/>
        </w:rPr>
        <w:t>fabrikamıza</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teslim</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edilece</w:t>
      </w:r>
      <w:r w:rsidR="00AF50CB" w:rsidRPr="001B7EFA">
        <w:rPr>
          <w:rFonts w:ascii="Times New Roman" w:hAnsi="Times New Roman" w:cs="Times New Roman"/>
          <w:lang w:val="fr-BE"/>
        </w:rPr>
        <w:t>k</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kurulaca</w:t>
      </w:r>
      <w:r w:rsidR="00AF50CB" w:rsidRPr="001B7EFA">
        <w:rPr>
          <w:rFonts w:ascii="Times New Roman" w:hAnsi="Times New Roman" w:cs="Times New Roman"/>
          <w:lang w:val="fr-BE"/>
        </w:rPr>
        <w:t>k</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devreye</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alınaca</w:t>
      </w:r>
      <w:r w:rsidR="00AF50CB" w:rsidRPr="001B7EFA">
        <w:rPr>
          <w:rFonts w:ascii="Times New Roman" w:hAnsi="Times New Roman" w:cs="Times New Roman"/>
          <w:lang w:val="fr-BE"/>
        </w:rPr>
        <w:t>k</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ve</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kullanıcı</w:t>
      </w:r>
      <w:proofErr w:type="spellEnd"/>
      <w:r w:rsidRPr="001B7EFA">
        <w:rPr>
          <w:rFonts w:ascii="Times New Roman" w:hAnsi="Times New Roman" w:cs="Times New Roman"/>
          <w:lang w:val="fr-BE"/>
        </w:rPr>
        <w:t xml:space="preserve"> </w:t>
      </w:r>
      <w:proofErr w:type="spellStart"/>
      <w:r w:rsidRPr="001B7EFA">
        <w:rPr>
          <w:rFonts w:ascii="Times New Roman" w:hAnsi="Times New Roman" w:cs="Times New Roman"/>
          <w:lang w:val="fr-BE"/>
        </w:rPr>
        <w:t>eğitimi</w:t>
      </w:r>
      <w:proofErr w:type="spellEnd"/>
      <w:r w:rsidR="003211A7" w:rsidRPr="001B7EFA">
        <w:rPr>
          <w:rFonts w:ascii="Times New Roman" w:hAnsi="Times New Roman" w:cs="Times New Roman"/>
          <w:lang w:val="fr-BE"/>
        </w:rPr>
        <w:t xml:space="preserve"> </w:t>
      </w:r>
      <w:proofErr w:type="spellStart"/>
      <w:r w:rsidR="003211A7" w:rsidRPr="001B7EFA">
        <w:rPr>
          <w:rFonts w:ascii="Times New Roman" w:hAnsi="Times New Roman" w:cs="Times New Roman"/>
          <w:lang w:val="fr-BE"/>
        </w:rPr>
        <w:t>sağlanaca</w:t>
      </w:r>
      <w:r w:rsidR="00AF50CB" w:rsidRPr="001B7EFA">
        <w:rPr>
          <w:rFonts w:ascii="Times New Roman" w:hAnsi="Times New Roman" w:cs="Times New Roman"/>
          <w:lang w:val="fr-BE"/>
        </w:rPr>
        <w:t>ktır</w:t>
      </w:r>
      <w:proofErr w:type="spellEnd"/>
      <w:r w:rsidR="00AF50CB" w:rsidRPr="001B7EFA">
        <w:rPr>
          <w:rFonts w:ascii="Times New Roman" w:hAnsi="Times New Roman" w:cs="Times New Roman"/>
          <w:lang w:val="fr-BE"/>
        </w:rPr>
        <w:t>.</w:t>
      </w:r>
      <w:r w:rsidR="007B1EA9" w:rsidRPr="001B7EFA">
        <w:rPr>
          <w:rFonts w:ascii="Times New Roman" w:hAnsi="Times New Roman" w:cs="Times New Roman"/>
          <w:lang w:val="fr-BE"/>
        </w:rPr>
        <w:t xml:space="preserve"> </w:t>
      </w:r>
      <w:r w:rsidR="00166131" w:rsidRPr="001B7EFA">
        <w:rPr>
          <w:rFonts w:ascii="Times New Roman" w:hAnsi="Times New Roman" w:cs="Times New Roman"/>
          <w:i/>
          <w:iCs/>
          <w:color w:val="0000FF"/>
          <w:lang w:val="fr-BE"/>
        </w:rPr>
        <w:t>(</w:t>
      </w:r>
      <w:r w:rsidR="00D56E22" w:rsidRPr="001B7EFA">
        <w:rPr>
          <w:rFonts w:ascii="Times New Roman" w:hAnsi="Times New Roman" w:cs="Times New Roman"/>
          <w:i/>
          <w:iCs/>
          <w:color w:val="0000FF"/>
          <w:lang w:val="en"/>
        </w:rPr>
        <w:t xml:space="preserve">In accordance with the terms of the contract, the materials will be delivered, installed, commissioned and user training will be provided to </w:t>
      </w:r>
      <w:r w:rsidR="00D04A9E">
        <w:rPr>
          <w:rFonts w:ascii="Times New Roman" w:hAnsi="Times New Roman" w:cs="Times New Roman"/>
          <w:i/>
          <w:iCs/>
          <w:color w:val="0000FF"/>
          <w:lang w:val="en"/>
        </w:rPr>
        <w:t xml:space="preserve">our factory in Mora/Meriç/Nicosia </w:t>
      </w:r>
      <w:r w:rsidR="00BA4A93" w:rsidRPr="001B7EFA">
        <w:rPr>
          <w:rFonts w:ascii="Times New Roman" w:hAnsi="Times New Roman" w:cs="Times New Roman"/>
          <w:i/>
          <w:iCs/>
          <w:color w:val="0000FF"/>
          <w:lang w:val="en"/>
        </w:rPr>
        <w:t>DDP</w:t>
      </w:r>
      <w:r w:rsidR="00E63BED" w:rsidRPr="001B7EFA">
        <w:rPr>
          <w:rFonts w:ascii="Times New Roman" w:hAnsi="Times New Roman" w:cs="Times New Roman"/>
          <w:i/>
          <w:iCs/>
          <w:color w:val="0000FF"/>
          <w:lang w:val="en"/>
        </w:rPr>
        <w:t xml:space="preserve"> </w:t>
      </w:r>
      <w:r w:rsidR="00D56E22" w:rsidRPr="001B7EFA">
        <w:rPr>
          <w:rFonts w:ascii="Times New Roman" w:hAnsi="Times New Roman" w:cs="Times New Roman"/>
          <w:i/>
          <w:iCs/>
          <w:color w:val="0000FF"/>
          <w:lang w:val="en"/>
        </w:rPr>
        <w:t xml:space="preserve">within </w:t>
      </w:r>
      <w:r w:rsidR="00E405ED" w:rsidRPr="001B7EFA">
        <w:rPr>
          <w:rFonts w:ascii="Times New Roman" w:hAnsi="Times New Roman" w:cs="Times New Roman"/>
          <w:i/>
          <w:iCs/>
          <w:color w:val="0000FF"/>
          <w:lang w:val="en"/>
        </w:rPr>
        <w:t>60</w:t>
      </w:r>
      <w:r w:rsidR="00FB6DC0" w:rsidRPr="001B7EFA">
        <w:rPr>
          <w:rFonts w:ascii="Times New Roman" w:hAnsi="Times New Roman" w:cs="Times New Roman"/>
          <w:i/>
          <w:iCs/>
          <w:color w:val="0000FF"/>
          <w:lang w:val="en"/>
        </w:rPr>
        <w:t xml:space="preserve"> d</w:t>
      </w:r>
      <w:r w:rsidR="00D56E22" w:rsidRPr="001B7EFA">
        <w:rPr>
          <w:rFonts w:ascii="Times New Roman" w:hAnsi="Times New Roman" w:cs="Times New Roman"/>
          <w:i/>
          <w:iCs/>
          <w:color w:val="0000FF"/>
          <w:lang w:val="en"/>
        </w:rPr>
        <w:t>ays from the date of contract signature</w:t>
      </w:r>
      <w:r w:rsidR="00166131" w:rsidRPr="001B7EFA">
        <w:rPr>
          <w:rFonts w:ascii="Times New Roman" w:hAnsi="Times New Roman" w:cs="Times New Roman"/>
          <w:i/>
          <w:iCs/>
          <w:color w:val="0000FF"/>
          <w:lang w:val="en"/>
        </w:rPr>
        <w:t>)</w:t>
      </w:r>
    </w:p>
    <w:p w14:paraId="0A4F2420" w14:textId="77777777" w:rsidR="00D56E22" w:rsidRPr="001B7EFA" w:rsidRDefault="00D56E22" w:rsidP="0024170C">
      <w:pPr>
        <w:pStyle w:val="NoSpacing"/>
        <w:rPr>
          <w:rFonts w:ascii="Times New Roman" w:hAnsi="Times New Roman" w:cs="Times New Roman"/>
          <w:lang w:val="en"/>
        </w:rPr>
      </w:pPr>
    </w:p>
    <w:p w14:paraId="5B9E916F" w14:textId="780FC7FE" w:rsidR="00DF4403" w:rsidRPr="001B7EFA" w:rsidRDefault="0047783A" w:rsidP="00373A6E">
      <w:pPr>
        <w:pStyle w:val="Heading2"/>
        <w:keepNext w:val="0"/>
        <w:numPr>
          <w:ilvl w:val="1"/>
          <w:numId w:val="7"/>
        </w:numPr>
        <w:jc w:val="both"/>
        <w:rPr>
          <w:rFonts w:ascii="Times New Roman" w:hAnsi="Times New Roman"/>
          <w:i/>
          <w:iCs/>
          <w:color w:val="0000FF"/>
          <w:sz w:val="22"/>
          <w:szCs w:val="22"/>
        </w:rPr>
      </w:pPr>
      <w:bookmarkStart w:id="6" w:name="_Ref499723935"/>
      <w:bookmarkStart w:id="7" w:name="_Ref500330319"/>
      <w:proofErr w:type="spellStart"/>
      <w:r w:rsidRPr="001B7EFA">
        <w:rPr>
          <w:rFonts w:ascii="Times New Roman" w:hAnsi="Times New Roman"/>
          <w:sz w:val="22"/>
          <w:szCs w:val="22"/>
        </w:rPr>
        <w:t>Tedarik</w:t>
      </w:r>
      <w:r w:rsidR="00EE56CF" w:rsidRPr="001B7EFA">
        <w:rPr>
          <w:rFonts w:ascii="Times New Roman" w:hAnsi="Times New Roman"/>
          <w:sz w:val="22"/>
          <w:szCs w:val="22"/>
        </w:rPr>
        <w:t>çi</w:t>
      </w:r>
      <w:r w:rsidRPr="001B7EFA">
        <w:rPr>
          <w:rFonts w:ascii="Times New Roman" w:hAnsi="Times New Roman"/>
          <w:sz w:val="22"/>
          <w:szCs w:val="22"/>
        </w:rPr>
        <w:t>ler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ihale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dosyasında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belirtilen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teknik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şartnamelere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tam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uymalı</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her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bakımdan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miktar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modellere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diğer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talimatlara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uygun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olmalıdır</w:t>
      </w:r>
      <w:proofErr w:type="spellEnd"/>
      <w:r w:rsidRPr="001B7EFA">
        <w:rPr>
          <w:rFonts w:ascii="Times New Roman" w:hAnsi="Times New Roman"/>
          <w:sz w:val="22"/>
          <w:szCs w:val="22"/>
        </w:rPr>
        <w:t xml:space="preserve">. </w:t>
      </w:r>
      <w:bookmarkEnd w:id="6"/>
      <w:bookmarkEnd w:id="7"/>
      <w:r w:rsidR="00166131" w:rsidRPr="001B7EFA">
        <w:rPr>
          <w:rFonts w:ascii="Times New Roman" w:hAnsi="Times New Roman"/>
          <w:i/>
          <w:iCs/>
          <w:color w:val="0000FF"/>
          <w:sz w:val="22"/>
          <w:szCs w:val="22"/>
        </w:rPr>
        <w:t>(</w:t>
      </w:r>
      <w:r w:rsidR="00D56E22" w:rsidRPr="001B7EFA">
        <w:rPr>
          <w:rFonts w:ascii="Times New Roman" w:hAnsi="Times New Roman"/>
          <w:i/>
          <w:iCs/>
          <w:color w:val="0000FF"/>
          <w:sz w:val="22"/>
          <w:szCs w:val="22"/>
          <w:lang w:val="en-GB"/>
        </w:rPr>
        <w:t>Supplies must fully comply with the technical specifications specified in the tender dossier and comply in all respects with the quantities and models and other instructions</w:t>
      </w:r>
      <w:r w:rsidR="00166131" w:rsidRPr="001B7EFA">
        <w:rPr>
          <w:rFonts w:ascii="Times New Roman" w:hAnsi="Times New Roman"/>
          <w:i/>
          <w:iCs/>
          <w:color w:val="0000FF"/>
          <w:sz w:val="22"/>
          <w:szCs w:val="22"/>
          <w:lang w:val="en-GB"/>
        </w:rPr>
        <w:t>)</w:t>
      </w:r>
    </w:p>
    <w:p w14:paraId="12496388" w14:textId="5D5CB731" w:rsidR="00D56E22" w:rsidRPr="001B7EFA" w:rsidRDefault="0047783A" w:rsidP="00B74595">
      <w:pPr>
        <w:pStyle w:val="Heading2"/>
        <w:keepNext w:val="0"/>
        <w:numPr>
          <w:ilvl w:val="1"/>
          <w:numId w:val="7"/>
        </w:numPr>
        <w:jc w:val="both"/>
        <w:rPr>
          <w:rFonts w:ascii="Times New Roman" w:hAnsi="Times New Roman"/>
          <w:sz w:val="22"/>
          <w:szCs w:val="22"/>
        </w:rPr>
      </w:pPr>
      <w:proofErr w:type="spellStart"/>
      <w:r w:rsidRPr="001B7EFA">
        <w:rPr>
          <w:rFonts w:ascii="Times New Roman" w:hAnsi="Times New Roman"/>
          <w:sz w:val="22"/>
          <w:szCs w:val="22"/>
        </w:rPr>
        <w:t>İstekliler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mevcut</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ihaleye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farklı</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bir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çözüm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için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teklif</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vermeye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yetkili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değildir</w:t>
      </w:r>
      <w:proofErr w:type="spellEnd"/>
      <w:r w:rsidRPr="001B7EFA">
        <w:rPr>
          <w:rFonts w:ascii="Times New Roman" w:hAnsi="Times New Roman"/>
          <w:sz w:val="22"/>
          <w:szCs w:val="22"/>
        </w:rPr>
        <w:t>.</w:t>
      </w:r>
      <w:r w:rsidR="00166131" w:rsidRPr="001B7EFA">
        <w:rPr>
          <w:rFonts w:ascii="Times New Roman" w:hAnsi="Times New Roman"/>
          <w:i/>
          <w:iCs/>
          <w:color w:val="0000FF"/>
          <w:sz w:val="22"/>
          <w:szCs w:val="22"/>
        </w:rPr>
        <w:t xml:space="preserve"> (</w:t>
      </w:r>
      <w:r w:rsidR="00D56E22" w:rsidRPr="001B7EFA">
        <w:rPr>
          <w:rFonts w:ascii="Times New Roman" w:hAnsi="Times New Roman"/>
          <w:i/>
          <w:iCs/>
          <w:color w:val="0000FF"/>
          <w:sz w:val="22"/>
          <w:szCs w:val="22"/>
          <w:lang w:val="en-GB"/>
        </w:rPr>
        <w:t xml:space="preserve">Bidders are not authorized to bid for a </w:t>
      </w:r>
      <w:r w:rsidR="00CA0982" w:rsidRPr="001B7EFA">
        <w:rPr>
          <w:rFonts w:ascii="Times New Roman" w:hAnsi="Times New Roman"/>
          <w:i/>
          <w:iCs/>
          <w:color w:val="0000FF"/>
          <w:sz w:val="22"/>
          <w:szCs w:val="22"/>
          <w:lang w:val="en-GB"/>
        </w:rPr>
        <w:t>variant</w:t>
      </w:r>
      <w:r w:rsidR="00D56E22" w:rsidRPr="001B7EFA">
        <w:rPr>
          <w:rFonts w:ascii="Times New Roman" w:hAnsi="Times New Roman"/>
          <w:i/>
          <w:iCs/>
          <w:color w:val="0000FF"/>
          <w:sz w:val="22"/>
          <w:szCs w:val="22"/>
          <w:lang w:val="en-GB"/>
        </w:rPr>
        <w:t xml:space="preserve"> solution in addition to the existing tender.</w:t>
      </w:r>
      <w:r w:rsidR="00166131" w:rsidRPr="001B7EFA">
        <w:rPr>
          <w:rFonts w:ascii="Times New Roman" w:hAnsi="Times New Roman"/>
          <w:i/>
          <w:iCs/>
          <w:color w:val="0000FF"/>
          <w:sz w:val="22"/>
          <w:szCs w:val="22"/>
          <w:lang w:val="en-GB"/>
        </w:rPr>
        <w:t>)</w:t>
      </w:r>
    </w:p>
    <w:p w14:paraId="5D140675" w14:textId="47DDA040" w:rsidR="0047783A" w:rsidRPr="001B7EFA" w:rsidRDefault="0038029F" w:rsidP="00376B4B">
      <w:pPr>
        <w:pStyle w:val="Heading1"/>
        <w:rPr>
          <w:i/>
          <w:iCs/>
          <w:color w:val="0000FF"/>
        </w:rPr>
      </w:pPr>
      <w:r w:rsidRPr="001B7EFA">
        <w:t xml:space="preserve">Zaman </w:t>
      </w:r>
      <w:proofErr w:type="spellStart"/>
      <w:r w:rsidRPr="001B7EFA">
        <w:t>Çizelgesi</w:t>
      </w:r>
      <w:proofErr w:type="spellEnd"/>
      <w:r w:rsidR="00D56E22" w:rsidRPr="001B7EFA">
        <w:t xml:space="preserve"> </w:t>
      </w:r>
      <w:r w:rsidR="00D56E22" w:rsidRPr="001B7EFA">
        <w:rPr>
          <w:i/>
          <w:iCs/>
          <w:color w:val="0000FF"/>
        </w:rPr>
        <w:t>(Timeline)</w:t>
      </w:r>
    </w:p>
    <w:p w14:paraId="714F2C09" w14:textId="6D22877E" w:rsidR="00EE56CF" w:rsidRPr="001B7EFA" w:rsidRDefault="00B743D6" w:rsidP="00EE56CF">
      <w:pPr>
        <w:rPr>
          <w:rFonts w:ascii="Times New Roman" w:hAnsi="Times New Roman"/>
          <w:i/>
          <w:iCs/>
          <w:color w:val="0000FF"/>
          <w:sz w:val="22"/>
          <w:szCs w:val="22"/>
        </w:rPr>
      </w:pPr>
      <w:proofErr w:type="spellStart"/>
      <w:r w:rsidRPr="001B7EFA">
        <w:rPr>
          <w:rFonts w:ascii="Times New Roman" w:hAnsi="Times New Roman"/>
          <w:sz w:val="22"/>
          <w:szCs w:val="22"/>
          <w:lang w:val="fr-BE"/>
        </w:rPr>
        <w:t>Te</w:t>
      </w:r>
      <w:r w:rsidR="00E405ED" w:rsidRPr="001B7EFA">
        <w:rPr>
          <w:rFonts w:ascii="Times New Roman" w:hAnsi="Times New Roman"/>
          <w:sz w:val="22"/>
          <w:szCs w:val="22"/>
          <w:lang w:val="fr-BE"/>
        </w:rPr>
        <w:t>kliflerin</w:t>
      </w:r>
      <w:proofErr w:type="spellEnd"/>
      <w:r w:rsidR="00E405ED" w:rsidRPr="001B7EFA">
        <w:rPr>
          <w:rFonts w:ascii="Times New Roman" w:hAnsi="Times New Roman"/>
          <w:sz w:val="22"/>
          <w:szCs w:val="22"/>
          <w:lang w:val="fr-BE"/>
        </w:rPr>
        <w:t xml:space="preserve"> son </w:t>
      </w:r>
      <w:proofErr w:type="spellStart"/>
      <w:r w:rsidR="00E405ED" w:rsidRPr="001B7EFA">
        <w:rPr>
          <w:rFonts w:ascii="Times New Roman" w:hAnsi="Times New Roman"/>
          <w:sz w:val="22"/>
          <w:szCs w:val="22"/>
          <w:lang w:val="fr-BE"/>
        </w:rPr>
        <w:t>teslim</w:t>
      </w:r>
      <w:proofErr w:type="spellEnd"/>
      <w:r w:rsidR="00E405ED" w:rsidRPr="001B7EFA">
        <w:rPr>
          <w:rFonts w:ascii="Times New Roman" w:hAnsi="Times New Roman"/>
          <w:sz w:val="22"/>
          <w:szCs w:val="22"/>
          <w:lang w:val="fr-BE"/>
        </w:rPr>
        <w:t xml:space="preserve"> </w:t>
      </w:r>
      <w:proofErr w:type="spellStart"/>
      <w:r w:rsidR="00E405ED" w:rsidRPr="001B7EFA">
        <w:rPr>
          <w:rFonts w:ascii="Times New Roman" w:hAnsi="Times New Roman"/>
          <w:sz w:val="22"/>
          <w:szCs w:val="22"/>
          <w:lang w:val="fr-BE"/>
        </w:rPr>
        <w:t>tarihi</w:t>
      </w:r>
      <w:proofErr w:type="spellEnd"/>
      <w:r w:rsidR="00E405ED"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Kıbrıs</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saati</w:t>
      </w:r>
      <w:proofErr w:type="spellEnd"/>
      <w:r w:rsidRPr="001B7EFA">
        <w:rPr>
          <w:rFonts w:ascii="Times New Roman" w:hAnsi="Times New Roman"/>
          <w:sz w:val="22"/>
          <w:szCs w:val="22"/>
          <w:lang w:val="fr-BE"/>
        </w:rPr>
        <w:t xml:space="preserve"> ile </w:t>
      </w:r>
      <w:r w:rsidR="000A71BA">
        <w:rPr>
          <w:rFonts w:ascii="Times New Roman" w:hAnsi="Times New Roman"/>
          <w:sz w:val="22"/>
          <w:szCs w:val="22"/>
          <w:lang w:val="fr-BE"/>
        </w:rPr>
        <w:t>19/08/</w:t>
      </w:r>
      <w:r w:rsidR="00600C09">
        <w:rPr>
          <w:rFonts w:ascii="Times New Roman" w:hAnsi="Times New Roman"/>
          <w:sz w:val="22"/>
          <w:szCs w:val="22"/>
          <w:lang w:val="fr-BE"/>
        </w:rPr>
        <w:t>2025</w:t>
      </w:r>
      <w:r w:rsidR="00E405ED" w:rsidRPr="001B7EFA">
        <w:rPr>
          <w:rFonts w:ascii="Times New Roman" w:hAnsi="Times New Roman"/>
          <w:sz w:val="22"/>
          <w:szCs w:val="22"/>
          <w:lang w:val="fr-BE"/>
        </w:rPr>
        <w:t xml:space="preserve"> </w:t>
      </w:r>
      <w:proofErr w:type="spellStart"/>
      <w:r w:rsidR="00E405ED" w:rsidRPr="001B7EFA">
        <w:rPr>
          <w:rFonts w:ascii="Times New Roman" w:hAnsi="Times New Roman"/>
          <w:sz w:val="22"/>
          <w:szCs w:val="22"/>
          <w:lang w:val="fr-BE"/>
        </w:rPr>
        <w:t>saat</w:t>
      </w:r>
      <w:proofErr w:type="spellEnd"/>
      <w:r w:rsidR="00E405ED" w:rsidRPr="001B7EFA">
        <w:rPr>
          <w:rFonts w:ascii="Times New Roman" w:hAnsi="Times New Roman"/>
          <w:sz w:val="22"/>
          <w:szCs w:val="22"/>
          <w:lang w:val="fr-BE"/>
        </w:rPr>
        <w:t xml:space="preserve"> 17.00’dir. </w:t>
      </w:r>
      <w:r w:rsidRPr="001B7EFA">
        <w:rPr>
          <w:rFonts w:ascii="Times New Roman" w:hAnsi="Times New Roman"/>
          <w:sz w:val="22"/>
          <w:szCs w:val="22"/>
          <w:lang w:val="fr-BE"/>
        </w:rPr>
        <w:t>(</w:t>
      </w:r>
      <w:r w:rsidR="00EE56CF" w:rsidRPr="001B7EFA">
        <w:rPr>
          <w:rFonts w:ascii="Times New Roman" w:hAnsi="Times New Roman"/>
          <w:i/>
          <w:iCs/>
          <w:color w:val="0000FF"/>
          <w:sz w:val="22"/>
          <w:szCs w:val="22"/>
        </w:rPr>
        <w:t xml:space="preserve">Deadline for submission of tenders is </w:t>
      </w:r>
      <w:r w:rsidR="000A71BA">
        <w:rPr>
          <w:rFonts w:ascii="Times New Roman" w:hAnsi="Times New Roman"/>
          <w:i/>
          <w:iCs/>
          <w:color w:val="0000FF"/>
          <w:sz w:val="22"/>
          <w:szCs w:val="22"/>
        </w:rPr>
        <w:t xml:space="preserve">19/08/2025 </w:t>
      </w:r>
      <w:proofErr w:type="gramStart"/>
      <w:r w:rsidR="000A71BA">
        <w:rPr>
          <w:rFonts w:ascii="Times New Roman" w:hAnsi="Times New Roman"/>
          <w:i/>
          <w:iCs/>
          <w:color w:val="0000FF"/>
          <w:sz w:val="22"/>
          <w:szCs w:val="22"/>
        </w:rPr>
        <w:t>17.</w:t>
      </w:r>
      <w:r w:rsidR="00EE56CF" w:rsidRPr="001B7EFA">
        <w:rPr>
          <w:rFonts w:ascii="Times New Roman" w:hAnsi="Times New Roman"/>
          <w:i/>
          <w:iCs/>
          <w:color w:val="0000FF"/>
          <w:sz w:val="22"/>
          <w:szCs w:val="22"/>
        </w:rPr>
        <w:t>00</w:t>
      </w:r>
      <w:r w:rsidR="00923991">
        <w:rPr>
          <w:rFonts w:ascii="Times New Roman" w:hAnsi="Times New Roman"/>
          <w:i/>
          <w:iCs/>
          <w:color w:val="0000FF"/>
          <w:sz w:val="22"/>
          <w:szCs w:val="22"/>
        </w:rPr>
        <w:t xml:space="preserve"> </w:t>
      </w:r>
      <w:r w:rsidRPr="001B7EFA">
        <w:rPr>
          <w:rFonts w:ascii="Times New Roman" w:hAnsi="Times New Roman"/>
          <w:i/>
          <w:iCs/>
          <w:color w:val="0000FF"/>
          <w:sz w:val="22"/>
          <w:szCs w:val="22"/>
        </w:rPr>
        <w:t>,</w:t>
      </w:r>
      <w:proofErr w:type="gramEnd"/>
      <w:r w:rsidRPr="001B7EFA">
        <w:rPr>
          <w:rFonts w:ascii="Times New Roman" w:hAnsi="Times New Roman"/>
          <w:i/>
          <w:iCs/>
          <w:color w:val="0000FF"/>
          <w:sz w:val="22"/>
          <w:szCs w:val="22"/>
        </w:rPr>
        <w:t xml:space="preserve"> Cyprus Time)</w:t>
      </w:r>
    </w:p>
    <w:p w14:paraId="62249C1F" w14:textId="2F334166" w:rsidR="0047783A" w:rsidRPr="001B7EFA" w:rsidRDefault="0047783A" w:rsidP="00376B4B">
      <w:pPr>
        <w:pStyle w:val="Heading1"/>
      </w:pPr>
      <w:bookmarkStart w:id="8" w:name="_Toc42488073"/>
      <w:proofErr w:type="spellStart"/>
      <w:r w:rsidRPr="001B7EFA">
        <w:t>Köken</w:t>
      </w:r>
      <w:bookmarkEnd w:id="8"/>
      <w:proofErr w:type="spellEnd"/>
      <w:r w:rsidR="00D56E22" w:rsidRPr="001B7EFA">
        <w:t xml:space="preserve"> (Origin)</w:t>
      </w:r>
    </w:p>
    <w:p w14:paraId="558EBC94" w14:textId="4740BC89" w:rsidR="00742A6A" w:rsidRPr="001B7EFA" w:rsidRDefault="00742A6A" w:rsidP="00B03A6A">
      <w:pPr>
        <w:pStyle w:val="Heading2"/>
        <w:keepNext w:val="0"/>
        <w:numPr>
          <w:ilvl w:val="0"/>
          <w:numId w:val="6"/>
        </w:numPr>
        <w:ind w:left="720" w:hanging="720"/>
        <w:jc w:val="both"/>
        <w:rPr>
          <w:rFonts w:ascii="Times New Roman" w:hAnsi="Times New Roman"/>
          <w:sz w:val="22"/>
          <w:szCs w:val="22"/>
        </w:rPr>
      </w:pPr>
      <w:proofErr w:type="spellStart"/>
      <w:r w:rsidRPr="001B7EFA">
        <w:rPr>
          <w:rFonts w:ascii="Times New Roman" w:hAnsi="Times New Roman"/>
          <w:sz w:val="22"/>
          <w:szCs w:val="22"/>
        </w:rPr>
        <w:t>Satın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alınan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tüm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mallar</w:t>
      </w:r>
      <w:proofErr w:type="spellEnd"/>
      <w:r w:rsidRPr="001B7EFA">
        <w:rPr>
          <w:rFonts w:ascii="Times New Roman" w:hAnsi="Times New Roman"/>
          <w:sz w:val="22"/>
          <w:szCs w:val="22"/>
        </w:rPr>
        <w:t xml:space="preserve">, 389/2006 </w:t>
      </w:r>
      <w:proofErr w:type="spellStart"/>
      <w:r w:rsidRPr="001B7EFA">
        <w:rPr>
          <w:rFonts w:ascii="Times New Roman" w:hAnsi="Times New Roman"/>
          <w:sz w:val="22"/>
          <w:szCs w:val="22"/>
        </w:rPr>
        <w:t>sayılı</w:t>
      </w:r>
      <w:proofErr w:type="spellEnd"/>
      <w:r w:rsidRPr="001B7EFA">
        <w:rPr>
          <w:rFonts w:ascii="Times New Roman" w:hAnsi="Times New Roman"/>
          <w:sz w:val="22"/>
          <w:szCs w:val="22"/>
        </w:rPr>
        <w:t xml:space="preserve"> KONSEY YÖNETMELİĞİ (AT) </w:t>
      </w:r>
      <w:proofErr w:type="spellStart"/>
      <w:r w:rsidRPr="001B7EFA">
        <w:rPr>
          <w:rFonts w:ascii="Times New Roman" w:hAnsi="Times New Roman"/>
          <w:sz w:val="22"/>
          <w:szCs w:val="22"/>
        </w:rPr>
        <w:t>Madde</w:t>
      </w:r>
      <w:proofErr w:type="spellEnd"/>
      <w:r w:rsidRPr="001B7EFA">
        <w:rPr>
          <w:rFonts w:ascii="Times New Roman" w:hAnsi="Times New Roman"/>
          <w:sz w:val="22"/>
          <w:szCs w:val="22"/>
        </w:rPr>
        <w:t xml:space="preserve"> 9 (4) </w:t>
      </w:r>
      <w:proofErr w:type="spellStart"/>
      <w:r w:rsidRPr="001B7EFA">
        <w:rPr>
          <w:rFonts w:ascii="Times New Roman" w:hAnsi="Times New Roman"/>
          <w:sz w:val="22"/>
          <w:szCs w:val="22"/>
        </w:rPr>
        <w:t>uyarınca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Topluluk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gümrük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bölgesinden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bölgelerinden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veya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bir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ülkeden</w:t>
      </w:r>
      <w:proofErr w:type="spellEnd"/>
      <w:r w:rsidRPr="001B7EFA">
        <w:rPr>
          <w:rFonts w:ascii="Times New Roman" w:hAnsi="Times New Roman"/>
          <w:sz w:val="22"/>
          <w:szCs w:val="22"/>
        </w:rPr>
        <w:t xml:space="preserve"> </w:t>
      </w:r>
      <w:proofErr w:type="spellStart"/>
      <w:proofErr w:type="gramStart"/>
      <w:r w:rsidRPr="001B7EFA">
        <w:rPr>
          <w:rFonts w:ascii="Times New Roman" w:hAnsi="Times New Roman"/>
          <w:sz w:val="22"/>
          <w:szCs w:val="22"/>
        </w:rPr>
        <w:t>gelmelidir</w:t>
      </w:r>
      <w:proofErr w:type="spellEnd"/>
      <w:r w:rsidRPr="001B7EFA">
        <w:rPr>
          <w:rFonts w:ascii="Times New Roman" w:hAnsi="Times New Roman"/>
          <w:sz w:val="22"/>
          <w:szCs w:val="22"/>
        </w:rPr>
        <w:t>:</w:t>
      </w:r>
      <w:proofErr w:type="gramEnd"/>
    </w:p>
    <w:p w14:paraId="5FE559BF" w14:textId="77777777" w:rsidR="00742A6A" w:rsidRPr="001B7EFA" w:rsidRDefault="00742A6A" w:rsidP="00B03A6A">
      <w:pPr>
        <w:pStyle w:val="ListParagraph"/>
        <w:numPr>
          <w:ilvl w:val="0"/>
          <w:numId w:val="9"/>
        </w:numPr>
        <w:spacing w:after="160" w:line="256" w:lineRule="auto"/>
        <w:contextualSpacing/>
        <w:rPr>
          <w:rFonts w:ascii="Times New Roman" w:hAnsi="Times New Roman"/>
        </w:rPr>
      </w:pPr>
      <w:proofErr w:type="spellStart"/>
      <w:r w:rsidRPr="001B7EFA">
        <w:rPr>
          <w:rFonts w:ascii="Times New Roman" w:hAnsi="Times New Roman"/>
        </w:rPr>
        <w:t>Avrupa</w:t>
      </w:r>
      <w:proofErr w:type="spellEnd"/>
      <w:r w:rsidRPr="001B7EFA">
        <w:rPr>
          <w:rFonts w:ascii="Times New Roman" w:hAnsi="Times New Roman"/>
        </w:rPr>
        <w:t xml:space="preserve"> </w:t>
      </w:r>
      <w:proofErr w:type="spellStart"/>
      <w:r w:rsidRPr="001B7EFA">
        <w:rPr>
          <w:rFonts w:ascii="Times New Roman" w:hAnsi="Times New Roman"/>
        </w:rPr>
        <w:t>Birliği</w:t>
      </w:r>
      <w:proofErr w:type="spellEnd"/>
      <w:r w:rsidRPr="001B7EFA">
        <w:rPr>
          <w:rFonts w:ascii="Times New Roman" w:hAnsi="Times New Roman"/>
        </w:rPr>
        <w:t xml:space="preserve"> </w:t>
      </w:r>
      <w:proofErr w:type="spellStart"/>
      <w:r w:rsidRPr="001B7EFA">
        <w:rPr>
          <w:rFonts w:ascii="Times New Roman" w:hAnsi="Times New Roman"/>
        </w:rPr>
        <w:t>Üye</w:t>
      </w:r>
      <w:proofErr w:type="spellEnd"/>
      <w:r w:rsidRPr="001B7EFA">
        <w:rPr>
          <w:rFonts w:ascii="Times New Roman" w:hAnsi="Times New Roman"/>
        </w:rPr>
        <w:t xml:space="preserve"> </w:t>
      </w:r>
      <w:proofErr w:type="spellStart"/>
      <w:proofErr w:type="gramStart"/>
      <w:r w:rsidRPr="001B7EFA">
        <w:rPr>
          <w:rFonts w:ascii="Times New Roman" w:hAnsi="Times New Roman"/>
        </w:rPr>
        <w:t>Devletleri</w:t>
      </w:r>
      <w:proofErr w:type="spellEnd"/>
      <w:r w:rsidRPr="001B7EFA">
        <w:rPr>
          <w:rFonts w:ascii="Times New Roman" w:hAnsi="Times New Roman"/>
        </w:rPr>
        <w:t>;</w:t>
      </w:r>
      <w:proofErr w:type="gramEnd"/>
    </w:p>
    <w:p w14:paraId="7CB0E85F" w14:textId="77777777" w:rsidR="00742A6A" w:rsidRPr="001B7EFA" w:rsidRDefault="00742A6A" w:rsidP="00B03A6A">
      <w:pPr>
        <w:pStyle w:val="ListParagraph"/>
        <w:numPr>
          <w:ilvl w:val="0"/>
          <w:numId w:val="9"/>
        </w:numPr>
        <w:spacing w:after="160" w:line="256" w:lineRule="auto"/>
        <w:contextualSpacing/>
        <w:rPr>
          <w:rFonts w:ascii="Times New Roman" w:hAnsi="Times New Roman"/>
        </w:rPr>
      </w:pPr>
      <w:proofErr w:type="spellStart"/>
      <w:r w:rsidRPr="001B7EFA">
        <w:rPr>
          <w:rFonts w:ascii="Times New Roman" w:hAnsi="Times New Roman"/>
        </w:rPr>
        <w:t>Avrupa</w:t>
      </w:r>
      <w:proofErr w:type="spellEnd"/>
      <w:r w:rsidRPr="001B7EFA">
        <w:rPr>
          <w:rFonts w:ascii="Times New Roman" w:hAnsi="Times New Roman"/>
        </w:rPr>
        <w:t xml:space="preserve"> </w:t>
      </w:r>
      <w:proofErr w:type="spellStart"/>
      <w:r w:rsidRPr="001B7EFA">
        <w:rPr>
          <w:rFonts w:ascii="Times New Roman" w:hAnsi="Times New Roman"/>
        </w:rPr>
        <w:t>Ekonomik</w:t>
      </w:r>
      <w:proofErr w:type="spellEnd"/>
      <w:r w:rsidRPr="001B7EFA">
        <w:rPr>
          <w:rFonts w:ascii="Times New Roman" w:hAnsi="Times New Roman"/>
        </w:rPr>
        <w:t xml:space="preserve"> </w:t>
      </w:r>
      <w:proofErr w:type="spellStart"/>
      <w:r w:rsidRPr="001B7EFA">
        <w:rPr>
          <w:rFonts w:ascii="Times New Roman" w:hAnsi="Times New Roman"/>
        </w:rPr>
        <w:t>Alanı</w:t>
      </w:r>
      <w:proofErr w:type="spellEnd"/>
      <w:r w:rsidRPr="001B7EFA">
        <w:rPr>
          <w:rFonts w:ascii="Times New Roman" w:hAnsi="Times New Roman"/>
        </w:rPr>
        <w:t xml:space="preserve"> </w:t>
      </w:r>
      <w:proofErr w:type="spellStart"/>
      <w:r w:rsidRPr="001B7EFA">
        <w:rPr>
          <w:rFonts w:ascii="Times New Roman" w:hAnsi="Times New Roman"/>
        </w:rPr>
        <w:t>Üye</w:t>
      </w:r>
      <w:proofErr w:type="spellEnd"/>
      <w:r w:rsidRPr="001B7EFA">
        <w:rPr>
          <w:rFonts w:ascii="Times New Roman" w:hAnsi="Times New Roman"/>
        </w:rPr>
        <w:t xml:space="preserve"> </w:t>
      </w:r>
      <w:proofErr w:type="spellStart"/>
      <w:proofErr w:type="gramStart"/>
      <w:r w:rsidRPr="001B7EFA">
        <w:rPr>
          <w:rFonts w:ascii="Times New Roman" w:hAnsi="Times New Roman"/>
        </w:rPr>
        <w:t>Devleti</w:t>
      </w:r>
      <w:proofErr w:type="spellEnd"/>
      <w:r w:rsidRPr="001B7EFA">
        <w:rPr>
          <w:rFonts w:ascii="Times New Roman" w:hAnsi="Times New Roman"/>
        </w:rPr>
        <w:t>;</w:t>
      </w:r>
      <w:proofErr w:type="gramEnd"/>
    </w:p>
    <w:p w14:paraId="29CF8B9C" w14:textId="77777777" w:rsidR="00742A6A" w:rsidRPr="001B7EFA" w:rsidRDefault="00742A6A" w:rsidP="00B03A6A">
      <w:pPr>
        <w:pStyle w:val="ListParagraph"/>
        <w:numPr>
          <w:ilvl w:val="0"/>
          <w:numId w:val="9"/>
        </w:numPr>
        <w:spacing w:after="160" w:line="256" w:lineRule="auto"/>
        <w:contextualSpacing/>
        <w:rPr>
          <w:rFonts w:ascii="Times New Roman" w:hAnsi="Times New Roman"/>
        </w:rPr>
      </w:pPr>
      <w:proofErr w:type="spellStart"/>
      <w:r w:rsidRPr="001B7EFA">
        <w:rPr>
          <w:rFonts w:ascii="Times New Roman" w:hAnsi="Times New Roman"/>
        </w:rPr>
        <w:t>Avrupa</w:t>
      </w:r>
      <w:proofErr w:type="spellEnd"/>
      <w:r w:rsidRPr="001B7EFA">
        <w:rPr>
          <w:rFonts w:ascii="Times New Roman" w:hAnsi="Times New Roman"/>
        </w:rPr>
        <w:t xml:space="preserve"> </w:t>
      </w:r>
      <w:proofErr w:type="spellStart"/>
      <w:r w:rsidRPr="001B7EFA">
        <w:rPr>
          <w:rFonts w:ascii="Times New Roman" w:hAnsi="Times New Roman"/>
        </w:rPr>
        <w:t>Birliği'ne</w:t>
      </w:r>
      <w:proofErr w:type="spellEnd"/>
      <w:r w:rsidRPr="001B7EFA">
        <w:rPr>
          <w:rFonts w:ascii="Times New Roman" w:hAnsi="Times New Roman"/>
        </w:rPr>
        <w:t xml:space="preserve"> </w:t>
      </w:r>
      <w:proofErr w:type="spellStart"/>
      <w:r w:rsidRPr="001B7EFA">
        <w:rPr>
          <w:rFonts w:ascii="Times New Roman" w:hAnsi="Times New Roman"/>
        </w:rPr>
        <w:t>Katılım</w:t>
      </w:r>
      <w:proofErr w:type="spellEnd"/>
      <w:r w:rsidRPr="001B7EFA">
        <w:rPr>
          <w:rFonts w:ascii="Times New Roman" w:hAnsi="Times New Roman"/>
        </w:rPr>
        <w:t xml:space="preserve"> </w:t>
      </w:r>
      <w:proofErr w:type="spellStart"/>
      <w:r w:rsidRPr="001B7EFA">
        <w:rPr>
          <w:rFonts w:ascii="Times New Roman" w:hAnsi="Times New Roman"/>
        </w:rPr>
        <w:t>için</w:t>
      </w:r>
      <w:proofErr w:type="spellEnd"/>
      <w:r w:rsidRPr="001B7EFA">
        <w:rPr>
          <w:rFonts w:ascii="Times New Roman" w:hAnsi="Times New Roman"/>
        </w:rPr>
        <w:t xml:space="preserve"> Aday </w:t>
      </w:r>
      <w:proofErr w:type="spellStart"/>
      <w:r w:rsidRPr="001B7EFA">
        <w:rPr>
          <w:rFonts w:ascii="Times New Roman" w:hAnsi="Times New Roman"/>
        </w:rPr>
        <w:t>Ülkeler</w:t>
      </w:r>
      <w:proofErr w:type="spellEnd"/>
    </w:p>
    <w:p w14:paraId="1A2BA655" w14:textId="2A95AA98" w:rsidR="00742A6A" w:rsidRPr="001B7EFA" w:rsidRDefault="00742A6A" w:rsidP="00B03A6A">
      <w:pPr>
        <w:pStyle w:val="ListParagraph"/>
        <w:numPr>
          <w:ilvl w:val="0"/>
          <w:numId w:val="9"/>
        </w:numPr>
        <w:spacing w:after="160" w:line="256" w:lineRule="auto"/>
        <w:contextualSpacing/>
        <w:rPr>
          <w:rFonts w:ascii="Times New Roman" w:hAnsi="Times New Roman"/>
        </w:rPr>
      </w:pPr>
      <w:proofErr w:type="spellStart"/>
      <w:r w:rsidRPr="001B7EFA">
        <w:rPr>
          <w:rFonts w:ascii="Times New Roman" w:hAnsi="Times New Roman"/>
        </w:rPr>
        <w:t>dış</w:t>
      </w:r>
      <w:proofErr w:type="spellEnd"/>
      <w:r w:rsidRPr="001B7EFA">
        <w:rPr>
          <w:rFonts w:ascii="Times New Roman" w:hAnsi="Times New Roman"/>
        </w:rPr>
        <w:t xml:space="preserve"> </w:t>
      </w:r>
      <w:proofErr w:type="spellStart"/>
      <w:r w:rsidRPr="001B7EFA">
        <w:rPr>
          <w:rFonts w:ascii="Times New Roman" w:hAnsi="Times New Roman"/>
        </w:rPr>
        <w:t>yardımlarına</w:t>
      </w:r>
      <w:proofErr w:type="spellEnd"/>
      <w:r w:rsidRPr="001B7EFA">
        <w:rPr>
          <w:rFonts w:ascii="Times New Roman" w:hAnsi="Times New Roman"/>
        </w:rPr>
        <w:t xml:space="preserve"> </w:t>
      </w:r>
      <w:proofErr w:type="spellStart"/>
      <w:r w:rsidRPr="001B7EFA">
        <w:rPr>
          <w:rFonts w:ascii="Times New Roman" w:hAnsi="Times New Roman"/>
        </w:rPr>
        <w:t>karşılıklı</w:t>
      </w:r>
      <w:proofErr w:type="spellEnd"/>
      <w:r w:rsidRPr="001B7EFA">
        <w:rPr>
          <w:rFonts w:ascii="Times New Roman" w:hAnsi="Times New Roman"/>
        </w:rPr>
        <w:t xml:space="preserve"> </w:t>
      </w:r>
      <w:proofErr w:type="spellStart"/>
      <w:r w:rsidRPr="001B7EFA">
        <w:rPr>
          <w:rFonts w:ascii="Times New Roman" w:hAnsi="Times New Roman"/>
        </w:rPr>
        <w:t>erişimin</w:t>
      </w:r>
      <w:proofErr w:type="spellEnd"/>
      <w:r w:rsidRPr="001B7EFA">
        <w:rPr>
          <w:rFonts w:ascii="Times New Roman" w:hAnsi="Times New Roman"/>
        </w:rPr>
        <w:t xml:space="preserve"> </w:t>
      </w:r>
      <w:proofErr w:type="spellStart"/>
      <w:r w:rsidRPr="001B7EFA">
        <w:rPr>
          <w:rFonts w:ascii="Times New Roman" w:hAnsi="Times New Roman"/>
        </w:rPr>
        <w:t>sağlandığı</w:t>
      </w:r>
      <w:proofErr w:type="spellEnd"/>
      <w:r w:rsidRPr="001B7EFA">
        <w:rPr>
          <w:rFonts w:ascii="Times New Roman" w:hAnsi="Times New Roman"/>
        </w:rPr>
        <w:t xml:space="preserve"> </w:t>
      </w:r>
      <w:proofErr w:type="spellStart"/>
      <w:r w:rsidRPr="001B7EFA">
        <w:rPr>
          <w:rFonts w:ascii="Times New Roman" w:hAnsi="Times New Roman"/>
        </w:rPr>
        <w:t>durumlarda</w:t>
      </w:r>
      <w:proofErr w:type="spellEnd"/>
      <w:r w:rsidRPr="001B7EFA">
        <w:rPr>
          <w:rFonts w:ascii="Times New Roman" w:hAnsi="Times New Roman"/>
        </w:rPr>
        <w:t xml:space="preserve"> </w:t>
      </w:r>
      <w:proofErr w:type="spellStart"/>
      <w:r w:rsidRPr="001B7EFA">
        <w:rPr>
          <w:rFonts w:ascii="Times New Roman" w:hAnsi="Times New Roman"/>
        </w:rPr>
        <w:t>diğer</w:t>
      </w:r>
      <w:proofErr w:type="spellEnd"/>
      <w:r w:rsidRPr="001B7EFA">
        <w:rPr>
          <w:rFonts w:ascii="Times New Roman" w:hAnsi="Times New Roman"/>
        </w:rPr>
        <w:t xml:space="preserve"> </w:t>
      </w:r>
      <w:proofErr w:type="spellStart"/>
      <w:r w:rsidRPr="001B7EFA">
        <w:rPr>
          <w:rFonts w:ascii="Times New Roman" w:hAnsi="Times New Roman"/>
        </w:rPr>
        <w:t>ülkeler</w:t>
      </w:r>
      <w:proofErr w:type="spellEnd"/>
      <w:r w:rsidRPr="001B7EFA">
        <w:rPr>
          <w:rFonts w:ascii="Times New Roman" w:hAnsi="Times New Roman"/>
        </w:rPr>
        <w:t>.</w:t>
      </w:r>
    </w:p>
    <w:p w14:paraId="4ABE41CB" w14:textId="23768648" w:rsidR="00EB3CDA" w:rsidRDefault="00EB3CDA" w:rsidP="00B03A6A">
      <w:pPr>
        <w:pStyle w:val="ListParagraph"/>
        <w:numPr>
          <w:ilvl w:val="0"/>
          <w:numId w:val="9"/>
        </w:numPr>
        <w:spacing w:after="160" w:line="256" w:lineRule="auto"/>
        <w:contextualSpacing/>
        <w:rPr>
          <w:rFonts w:ascii="Times New Roman" w:hAnsi="Times New Roman"/>
        </w:rPr>
      </w:pPr>
      <w:proofErr w:type="spellStart"/>
      <w:r w:rsidRPr="001B7EFA">
        <w:rPr>
          <w:rFonts w:ascii="Times New Roman" w:hAnsi="Times New Roman"/>
        </w:rPr>
        <w:t>Tedarikçi</w:t>
      </w:r>
      <w:proofErr w:type="spellEnd"/>
      <w:r w:rsidRPr="001B7EFA">
        <w:rPr>
          <w:rFonts w:ascii="Times New Roman" w:hAnsi="Times New Roman"/>
        </w:rPr>
        <w:t xml:space="preserve"> </w:t>
      </w:r>
      <w:proofErr w:type="spellStart"/>
      <w:r w:rsidRPr="001B7EFA">
        <w:rPr>
          <w:rFonts w:ascii="Times New Roman" w:hAnsi="Times New Roman"/>
        </w:rPr>
        <w:t>tarafından</w:t>
      </w:r>
      <w:proofErr w:type="spellEnd"/>
      <w:r w:rsidRPr="001B7EFA">
        <w:rPr>
          <w:rFonts w:ascii="Times New Roman" w:hAnsi="Times New Roman"/>
          <w:b/>
          <w:bCs/>
        </w:rPr>
        <w:t xml:space="preserve"> </w:t>
      </w:r>
      <w:proofErr w:type="spellStart"/>
      <w:r w:rsidRPr="001B7EFA">
        <w:rPr>
          <w:rFonts w:ascii="Times New Roman" w:hAnsi="Times New Roman"/>
          <w:b/>
          <w:bCs/>
        </w:rPr>
        <w:t>menşe</w:t>
      </w:r>
      <w:proofErr w:type="spellEnd"/>
      <w:r w:rsidRPr="001B7EFA">
        <w:rPr>
          <w:rFonts w:ascii="Times New Roman" w:hAnsi="Times New Roman"/>
          <w:b/>
          <w:bCs/>
        </w:rPr>
        <w:t xml:space="preserve"> </w:t>
      </w:r>
      <w:proofErr w:type="spellStart"/>
      <w:r w:rsidRPr="001B7EFA">
        <w:rPr>
          <w:rFonts w:ascii="Times New Roman" w:hAnsi="Times New Roman"/>
          <w:b/>
          <w:bCs/>
        </w:rPr>
        <w:t>şahadetnamesi</w:t>
      </w:r>
      <w:proofErr w:type="spellEnd"/>
      <w:r w:rsidRPr="001B7EFA">
        <w:rPr>
          <w:rFonts w:ascii="Times New Roman" w:hAnsi="Times New Roman"/>
        </w:rPr>
        <w:t xml:space="preserve"> </w:t>
      </w:r>
      <w:proofErr w:type="spellStart"/>
      <w:r w:rsidRPr="001B7EFA">
        <w:rPr>
          <w:rFonts w:ascii="Times New Roman" w:hAnsi="Times New Roman"/>
        </w:rPr>
        <w:t>sağlanmalıdır</w:t>
      </w:r>
      <w:proofErr w:type="spellEnd"/>
      <w:r w:rsidRPr="001B7EFA">
        <w:rPr>
          <w:rFonts w:ascii="Times New Roman" w:hAnsi="Times New Roman"/>
        </w:rPr>
        <w:t>.</w:t>
      </w:r>
    </w:p>
    <w:p w14:paraId="13D1A04E" w14:textId="77777777" w:rsidR="007A4586" w:rsidRDefault="007A4586" w:rsidP="007A4586">
      <w:pPr>
        <w:pStyle w:val="ListParagraph"/>
        <w:tabs>
          <w:tab w:val="num" w:pos="720"/>
        </w:tabs>
        <w:spacing w:after="160" w:line="256" w:lineRule="auto"/>
        <w:ind w:hanging="720"/>
        <w:contextualSpacing/>
        <w:rPr>
          <w:rFonts w:ascii="Times New Roman" w:eastAsia="Times New Roman" w:hAnsi="Times New Roman"/>
          <w:snapToGrid w:val="0"/>
          <w:lang w:val="fr-BE"/>
        </w:rPr>
      </w:pPr>
    </w:p>
    <w:p w14:paraId="269E967B" w14:textId="25C6E3AE" w:rsidR="007A4586" w:rsidRPr="007A4586" w:rsidRDefault="007A4586" w:rsidP="007A4586">
      <w:pPr>
        <w:pStyle w:val="ListParagraph"/>
        <w:tabs>
          <w:tab w:val="num" w:pos="0"/>
        </w:tabs>
        <w:spacing w:after="160" w:line="256" w:lineRule="auto"/>
        <w:ind w:hanging="720"/>
        <w:contextualSpacing/>
        <w:rPr>
          <w:rFonts w:ascii="Times New Roman" w:eastAsia="Times New Roman" w:hAnsi="Times New Roman"/>
          <w:snapToGrid w:val="0"/>
          <w:lang w:val="fr-BE"/>
        </w:rPr>
      </w:pPr>
      <w:r>
        <w:rPr>
          <w:rFonts w:ascii="Times New Roman" w:eastAsia="Times New Roman" w:hAnsi="Times New Roman"/>
          <w:snapToGrid w:val="0"/>
          <w:lang w:val="fr-BE"/>
        </w:rPr>
        <w:tab/>
      </w:r>
      <w:proofErr w:type="spellStart"/>
      <w:r w:rsidRPr="007A4586">
        <w:rPr>
          <w:rFonts w:ascii="Times New Roman" w:eastAsia="Times New Roman" w:hAnsi="Times New Roman"/>
          <w:snapToGrid w:val="0"/>
          <w:lang w:val="fr-BE"/>
        </w:rPr>
        <w:t>Teklif</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verirken</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istekliler</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Ek</w:t>
      </w:r>
      <w:proofErr w:type="spellEnd"/>
      <w:r w:rsidRPr="007A4586">
        <w:rPr>
          <w:rFonts w:ascii="Times New Roman" w:eastAsia="Times New Roman" w:hAnsi="Times New Roman"/>
          <w:snapToGrid w:val="0"/>
          <w:lang w:val="fr-BE"/>
        </w:rPr>
        <w:t xml:space="preserve"> III – </w:t>
      </w:r>
      <w:proofErr w:type="spellStart"/>
      <w:r w:rsidRPr="007A4586">
        <w:rPr>
          <w:rFonts w:ascii="Times New Roman" w:eastAsia="Times New Roman" w:hAnsi="Times New Roman"/>
          <w:snapToGrid w:val="0"/>
          <w:lang w:val="fr-BE"/>
        </w:rPr>
        <w:t>Tedarikçinin</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teklif</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edilen</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malların</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menşei</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hakkındaki</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beyanında</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tüm</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malların</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menşe</w:t>
      </w:r>
      <w:proofErr w:type="spellEnd"/>
      <w:r w:rsidRPr="007A4586">
        <w:rPr>
          <w:rFonts w:ascii="Times New Roman" w:eastAsia="Times New Roman" w:hAnsi="Times New Roman"/>
          <w:snapToGrid w:val="0"/>
          <w:lang w:val="fr-BE"/>
        </w:rPr>
        <w:t xml:space="preserve"> ile </w:t>
      </w:r>
      <w:proofErr w:type="spellStart"/>
      <w:r w:rsidRPr="007A4586">
        <w:rPr>
          <w:rFonts w:ascii="Times New Roman" w:eastAsia="Times New Roman" w:hAnsi="Times New Roman"/>
          <w:snapToGrid w:val="0"/>
          <w:lang w:val="fr-BE"/>
        </w:rPr>
        <w:t>ilgili</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gereklilikleri</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karşıladığını</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ve</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menşe</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ülkelerini</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belirtmelidir</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Bununla</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bağlantılı</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olarak</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ek</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bilgi</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sağlamaları</w:t>
      </w:r>
      <w:proofErr w:type="spellEnd"/>
      <w:r w:rsidRPr="007A4586">
        <w:rPr>
          <w:rFonts w:ascii="Times New Roman" w:eastAsia="Times New Roman" w:hAnsi="Times New Roman"/>
          <w:snapToGrid w:val="0"/>
          <w:lang w:val="fr-BE"/>
        </w:rPr>
        <w:t xml:space="preserve"> </w:t>
      </w:r>
      <w:proofErr w:type="spellStart"/>
      <w:r w:rsidRPr="007A4586">
        <w:rPr>
          <w:rFonts w:ascii="Times New Roman" w:eastAsia="Times New Roman" w:hAnsi="Times New Roman"/>
          <w:snapToGrid w:val="0"/>
          <w:lang w:val="fr-BE"/>
        </w:rPr>
        <w:t>istenebilir</w:t>
      </w:r>
      <w:proofErr w:type="spellEnd"/>
      <w:r w:rsidRPr="007A4586">
        <w:rPr>
          <w:rFonts w:ascii="Times New Roman" w:eastAsia="Times New Roman" w:hAnsi="Times New Roman"/>
          <w:snapToGrid w:val="0"/>
          <w:lang w:val="fr-BE"/>
        </w:rPr>
        <w:t>.</w:t>
      </w:r>
    </w:p>
    <w:p w14:paraId="1EFAE858" w14:textId="77777777" w:rsidR="007A4586" w:rsidRPr="007A4586" w:rsidRDefault="007A4586" w:rsidP="007A4586">
      <w:pPr>
        <w:spacing w:after="160" w:line="256" w:lineRule="auto"/>
        <w:contextualSpacing/>
        <w:rPr>
          <w:rFonts w:ascii="Times New Roman" w:hAnsi="Times New Roman"/>
          <w:lang w:val="fr-BE"/>
        </w:rPr>
      </w:pPr>
    </w:p>
    <w:p w14:paraId="760E64E7" w14:textId="77777777" w:rsidR="00166131" w:rsidRPr="001B7EFA" w:rsidRDefault="00166131" w:rsidP="00D56E22">
      <w:pPr>
        <w:spacing w:after="160" w:line="256" w:lineRule="auto"/>
        <w:contextualSpacing/>
        <w:rPr>
          <w:rFonts w:ascii="Times New Roman" w:hAnsi="Times New Roman"/>
          <w:i/>
          <w:iCs/>
          <w:color w:val="0000FF"/>
          <w:sz w:val="22"/>
          <w:szCs w:val="22"/>
        </w:rPr>
      </w:pPr>
      <w:r w:rsidRPr="001B7EFA">
        <w:rPr>
          <w:rFonts w:ascii="Times New Roman" w:hAnsi="Times New Roman"/>
          <w:i/>
          <w:iCs/>
          <w:color w:val="0000FF"/>
          <w:sz w:val="22"/>
          <w:szCs w:val="22"/>
        </w:rPr>
        <w:lastRenderedPageBreak/>
        <w:t>(</w:t>
      </w:r>
      <w:r w:rsidR="00D56E22" w:rsidRPr="001B7EFA">
        <w:rPr>
          <w:rFonts w:ascii="Times New Roman" w:hAnsi="Times New Roman"/>
          <w:i/>
          <w:iCs/>
          <w:color w:val="0000FF"/>
          <w:sz w:val="22"/>
          <w:szCs w:val="22"/>
        </w:rPr>
        <w:t xml:space="preserve">All goods purchased must come from the customs territory of the Community, its territories or a country pursuant to Article 9 (4) of COUNCIL REGULATION (EC) No 389/2006: </w:t>
      </w:r>
    </w:p>
    <w:p w14:paraId="7EB83D3C" w14:textId="77777777" w:rsidR="00166131" w:rsidRPr="001B7EFA" w:rsidRDefault="00D56E22" w:rsidP="00FB6DC0">
      <w:pPr>
        <w:pStyle w:val="ListParagraph"/>
        <w:numPr>
          <w:ilvl w:val="0"/>
          <w:numId w:val="19"/>
        </w:numPr>
        <w:spacing w:after="160" w:line="256" w:lineRule="auto"/>
        <w:contextualSpacing/>
        <w:rPr>
          <w:rFonts w:ascii="Times New Roman" w:hAnsi="Times New Roman"/>
          <w:i/>
          <w:iCs/>
          <w:color w:val="0000FF"/>
        </w:rPr>
      </w:pPr>
      <w:r w:rsidRPr="001B7EFA">
        <w:rPr>
          <w:rFonts w:ascii="Times New Roman" w:hAnsi="Times New Roman"/>
          <w:i/>
          <w:iCs/>
          <w:color w:val="0000FF"/>
        </w:rPr>
        <w:t xml:space="preserve">Member States of the European </w:t>
      </w:r>
      <w:proofErr w:type="gramStart"/>
      <w:r w:rsidRPr="001B7EFA">
        <w:rPr>
          <w:rFonts w:ascii="Times New Roman" w:hAnsi="Times New Roman"/>
          <w:i/>
          <w:iCs/>
          <w:color w:val="0000FF"/>
        </w:rPr>
        <w:t>Union;</w:t>
      </w:r>
      <w:proofErr w:type="gramEnd"/>
      <w:r w:rsidRPr="001B7EFA">
        <w:rPr>
          <w:rFonts w:ascii="Times New Roman" w:hAnsi="Times New Roman"/>
          <w:i/>
          <w:iCs/>
          <w:color w:val="0000FF"/>
        </w:rPr>
        <w:t xml:space="preserve"> </w:t>
      </w:r>
    </w:p>
    <w:p w14:paraId="3D54F267" w14:textId="77777777" w:rsidR="00166131" w:rsidRPr="001B7EFA" w:rsidRDefault="00D56E22" w:rsidP="00FB6DC0">
      <w:pPr>
        <w:pStyle w:val="ListParagraph"/>
        <w:numPr>
          <w:ilvl w:val="0"/>
          <w:numId w:val="19"/>
        </w:numPr>
        <w:spacing w:after="160" w:line="256" w:lineRule="auto"/>
        <w:contextualSpacing/>
        <w:rPr>
          <w:rFonts w:ascii="Times New Roman" w:hAnsi="Times New Roman"/>
          <w:i/>
          <w:iCs/>
          <w:color w:val="0000FF"/>
        </w:rPr>
      </w:pPr>
      <w:r w:rsidRPr="001B7EFA">
        <w:rPr>
          <w:rFonts w:ascii="Times New Roman" w:hAnsi="Times New Roman"/>
          <w:i/>
          <w:iCs/>
          <w:color w:val="0000FF"/>
        </w:rPr>
        <w:t>Member State</w:t>
      </w:r>
      <w:r w:rsidR="00166131" w:rsidRPr="001B7EFA">
        <w:rPr>
          <w:rFonts w:ascii="Times New Roman" w:hAnsi="Times New Roman"/>
          <w:i/>
          <w:iCs/>
          <w:color w:val="0000FF"/>
        </w:rPr>
        <w:t>s</w:t>
      </w:r>
      <w:r w:rsidRPr="001B7EFA">
        <w:rPr>
          <w:rFonts w:ascii="Times New Roman" w:hAnsi="Times New Roman"/>
          <w:i/>
          <w:iCs/>
          <w:color w:val="0000FF"/>
        </w:rPr>
        <w:t xml:space="preserve"> of the European Economic </w:t>
      </w:r>
      <w:proofErr w:type="gramStart"/>
      <w:r w:rsidRPr="001B7EFA">
        <w:rPr>
          <w:rFonts w:ascii="Times New Roman" w:hAnsi="Times New Roman"/>
          <w:i/>
          <w:iCs/>
          <w:color w:val="0000FF"/>
        </w:rPr>
        <w:t>Area;</w:t>
      </w:r>
      <w:proofErr w:type="gramEnd"/>
      <w:r w:rsidRPr="001B7EFA">
        <w:rPr>
          <w:rFonts w:ascii="Times New Roman" w:hAnsi="Times New Roman"/>
          <w:i/>
          <w:iCs/>
          <w:color w:val="0000FF"/>
        </w:rPr>
        <w:t xml:space="preserve"> </w:t>
      </w:r>
    </w:p>
    <w:p w14:paraId="11225896" w14:textId="77777777" w:rsidR="00166131" w:rsidRPr="001B7EFA" w:rsidRDefault="00D56E22" w:rsidP="00FB6DC0">
      <w:pPr>
        <w:pStyle w:val="ListParagraph"/>
        <w:numPr>
          <w:ilvl w:val="0"/>
          <w:numId w:val="19"/>
        </w:numPr>
        <w:spacing w:after="160" w:line="256" w:lineRule="auto"/>
        <w:contextualSpacing/>
        <w:rPr>
          <w:rFonts w:ascii="Times New Roman" w:hAnsi="Times New Roman"/>
          <w:i/>
          <w:iCs/>
          <w:color w:val="0000FF"/>
        </w:rPr>
      </w:pPr>
      <w:r w:rsidRPr="001B7EFA">
        <w:rPr>
          <w:rFonts w:ascii="Times New Roman" w:hAnsi="Times New Roman"/>
          <w:i/>
          <w:iCs/>
          <w:color w:val="0000FF"/>
        </w:rPr>
        <w:t xml:space="preserve">Candidate Countries for Accession to the European Union other countries in cases where mutual access to their foreign assistance is ensured. </w:t>
      </w:r>
    </w:p>
    <w:p w14:paraId="05C5B058" w14:textId="096E8111" w:rsidR="00D56E22" w:rsidRDefault="00D56E22" w:rsidP="00FB6DC0">
      <w:pPr>
        <w:pStyle w:val="ListParagraph"/>
        <w:numPr>
          <w:ilvl w:val="0"/>
          <w:numId w:val="19"/>
        </w:numPr>
        <w:spacing w:after="160" w:line="256" w:lineRule="auto"/>
        <w:contextualSpacing/>
        <w:rPr>
          <w:rFonts w:ascii="Times New Roman" w:hAnsi="Times New Roman"/>
          <w:i/>
          <w:iCs/>
          <w:color w:val="0000FF"/>
        </w:rPr>
      </w:pPr>
      <w:r w:rsidRPr="001B7EFA">
        <w:rPr>
          <w:rFonts w:ascii="Times New Roman" w:hAnsi="Times New Roman"/>
          <w:i/>
          <w:iCs/>
          <w:color w:val="0000FF"/>
        </w:rPr>
        <w:t>A certificate of origin must be provided</w:t>
      </w:r>
      <w:r w:rsidR="00135990" w:rsidRPr="001B7EFA">
        <w:rPr>
          <w:rFonts w:ascii="Times New Roman" w:hAnsi="Times New Roman"/>
          <w:i/>
          <w:iCs/>
          <w:color w:val="0000FF"/>
        </w:rPr>
        <w:t xml:space="preserve"> </w:t>
      </w:r>
      <w:r w:rsidRPr="001B7EFA">
        <w:rPr>
          <w:rFonts w:ascii="Times New Roman" w:hAnsi="Times New Roman"/>
          <w:i/>
          <w:iCs/>
          <w:color w:val="0000FF"/>
        </w:rPr>
        <w:t>by the supplier.</w:t>
      </w:r>
      <w:r w:rsidR="00166131" w:rsidRPr="001B7EFA">
        <w:rPr>
          <w:rFonts w:ascii="Times New Roman" w:hAnsi="Times New Roman"/>
          <w:i/>
          <w:iCs/>
          <w:color w:val="0000FF"/>
        </w:rPr>
        <w:t>)</w:t>
      </w:r>
    </w:p>
    <w:p w14:paraId="6E260261" w14:textId="77777777" w:rsidR="001B7EFA" w:rsidRPr="001B7EFA" w:rsidRDefault="001B7EFA" w:rsidP="001B7EFA">
      <w:pPr>
        <w:pStyle w:val="ListParagraph"/>
        <w:spacing w:after="160" w:line="256" w:lineRule="auto"/>
        <w:contextualSpacing/>
        <w:rPr>
          <w:rFonts w:ascii="Times New Roman" w:hAnsi="Times New Roman"/>
          <w:i/>
          <w:iCs/>
          <w:color w:val="0000FF"/>
        </w:rPr>
      </w:pPr>
    </w:p>
    <w:p w14:paraId="6EE20006" w14:textId="47082FE2" w:rsidR="00CF7BDF" w:rsidRPr="001B7EFA" w:rsidRDefault="00CF7BDF" w:rsidP="00785184">
      <w:pPr>
        <w:pStyle w:val="ListParagraph"/>
        <w:spacing w:after="160" w:line="256" w:lineRule="auto"/>
        <w:contextualSpacing/>
        <w:rPr>
          <w:rFonts w:ascii="Times New Roman" w:hAnsi="Times New Roman"/>
          <w:i/>
          <w:iCs/>
          <w:color w:val="0000FF"/>
        </w:rPr>
      </w:pPr>
      <w:r w:rsidRPr="001B7EFA">
        <w:rPr>
          <w:rFonts w:ascii="Times New Roman" w:hAnsi="Times New Roman"/>
          <w:i/>
          <w:iCs/>
          <w:color w:val="0000FF"/>
        </w:rPr>
        <w:t>All supplies under this contract must originate in one or more of the above countries.</w:t>
      </w:r>
    </w:p>
    <w:p w14:paraId="66C69BCF" w14:textId="77777777" w:rsidR="00785184" w:rsidRPr="001B7EFA" w:rsidRDefault="00785184" w:rsidP="00785184">
      <w:pPr>
        <w:pStyle w:val="ListParagraph"/>
        <w:spacing w:after="160" w:line="256" w:lineRule="auto"/>
        <w:contextualSpacing/>
        <w:rPr>
          <w:rFonts w:ascii="Times New Roman" w:hAnsi="Times New Roman"/>
          <w:i/>
          <w:iCs/>
          <w:color w:val="0000FF"/>
        </w:rPr>
      </w:pPr>
    </w:p>
    <w:p w14:paraId="6F27D3CC" w14:textId="65305C26" w:rsidR="00CF7BDF" w:rsidRPr="001B7EFA" w:rsidRDefault="00CF7BDF" w:rsidP="00785184">
      <w:pPr>
        <w:pStyle w:val="ListParagraph"/>
        <w:spacing w:after="160" w:line="256" w:lineRule="auto"/>
        <w:contextualSpacing/>
        <w:rPr>
          <w:rFonts w:ascii="Times New Roman" w:hAnsi="Times New Roman"/>
          <w:i/>
          <w:iCs/>
          <w:color w:val="0000FF"/>
        </w:rPr>
      </w:pPr>
      <w:bookmarkStart w:id="9" w:name="_Hlk195959260"/>
      <w:r w:rsidRPr="001B7EFA">
        <w:rPr>
          <w:rFonts w:ascii="Times New Roman" w:hAnsi="Times New Roman"/>
          <w:i/>
          <w:iCs/>
          <w:color w:val="0000FF"/>
        </w:rPr>
        <w:t xml:space="preserve">When submitting tenders, tenderers must state expressly in Annex </w:t>
      </w:r>
      <w:r w:rsidR="00785184" w:rsidRPr="001B7EFA">
        <w:rPr>
          <w:rFonts w:ascii="Times New Roman" w:hAnsi="Times New Roman"/>
          <w:i/>
          <w:iCs/>
          <w:color w:val="0000FF"/>
        </w:rPr>
        <w:t>I</w:t>
      </w:r>
      <w:r w:rsidR="00135990" w:rsidRPr="001B7EFA">
        <w:rPr>
          <w:rFonts w:ascii="Times New Roman" w:hAnsi="Times New Roman"/>
          <w:i/>
          <w:iCs/>
          <w:color w:val="0000FF"/>
        </w:rPr>
        <w:t>II</w:t>
      </w:r>
      <w:r w:rsidRPr="001B7EFA">
        <w:rPr>
          <w:rFonts w:ascii="Times New Roman" w:hAnsi="Times New Roman"/>
          <w:i/>
          <w:iCs/>
          <w:color w:val="0000FF"/>
        </w:rPr>
        <w:t xml:space="preserve"> – Supplier’s statement about origin of goods offered that all the goods meet the requirements concerning origin and must state the countries of origin. They may be asked to provide additional information in connection with this.</w:t>
      </w:r>
    </w:p>
    <w:p w14:paraId="67A01B0D" w14:textId="670F22A1" w:rsidR="0047783A" w:rsidRPr="001B7EFA" w:rsidRDefault="0047783A" w:rsidP="00376B4B">
      <w:pPr>
        <w:pStyle w:val="Heading1"/>
      </w:pPr>
      <w:bookmarkStart w:id="10" w:name="_Toc42488074"/>
      <w:bookmarkEnd w:id="9"/>
      <w:proofErr w:type="spellStart"/>
      <w:r w:rsidRPr="001B7EFA">
        <w:t>Sözleşme</w:t>
      </w:r>
      <w:proofErr w:type="spellEnd"/>
      <w:r w:rsidRPr="001B7EFA">
        <w:t xml:space="preserve"> </w:t>
      </w:r>
      <w:proofErr w:type="spellStart"/>
      <w:r w:rsidRPr="001B7EFA">
        <w:t>türü</w:t>
      </w:r>
      <w:bookmarkEnd w:id="10"/>
      <w:proofErr w:type="spellEnd"/>
      <w:r w:rsidR="00D56E22" w:rsidRPr="001B7EFA">
        <w:t xml:space="preserve"> (Type of </w:t>
      </w:r>
      <w:proofErr w:type="spellStart"/>
      <w:r w:rsidR="00D56E22" w:rsidRPr="001B7EFA">
        <w:t>contract</w:t>
      </w:r>
      <w:proofErr w:type="spellEnd"/>
      <w:r w:rsidR="00D56E22" w:rsidRPr="001B7EFA">
        <w:t>)</w:t>
      </w:r>
    </w:p>
    <w:p w14:paraId="6C858AD2" w14:textId="44F4BA1F" w:rsidR="00D56E22" w:rsidRPr="001B7EFA" w:rsidRDefault="00A4393C" w:rsidP="00166131">
      <w:pPr>
        <w:pStyle w:val="Heading2"/>
        <w:keepNext w:val="0"/>
        <w:ind w:left="360"/>
        <w:jc w:val="both"/>
        <w:rPr>
          <w:rFonts w:ascii="Times New Roman" w:hAnsi="Times New Roman"/>
          <w:i/>
          <w:iCs/>
          <w:color w:val="0000FF"/>
          <w:sz w:val="22"/>
          <w:szCs w:val="22"/>
        </w:rPr>
      </w:pPr>
      <w:bookmarkStart w:id="11" w:name="_Toc42488075"/>
      <w:proofErr w:type="spellStart"/>
      <w:r w:rsidRPr="001B7EFA">
        <w:rPr>
          <w:rFonts w:ascii="Times New Roman" w:hAnsi="Times New Roman"/>
          <w:sz w:val="22"/>
          <w:szCs w:val="22"/>
        </w:rPr>
        <w:t>Birim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fiyat</w:t>
      </w:r>
      <w:proofErr w:type="spellEnd"/>
      <w:r w:rsidR="00166131" w:rsidRPr="001B7EFA">
        <w:rPr>
          <w:rFonts w:ascii="Times New Roman" w:hAnsi="Times New Roman"/>
          <w:sz w:val="22"/>
          <w:szCs w:val="22"/>
        </w:rPr>
        <w:t xml:space="preserve"> </w:t>
      </w:r>
      <w:r w:rsidR="00166131" w:rsidRPr="001B7EFA">
        <w:rPr>
          <w:rFonts w:ascii="Times New Roman" w:hAnsi="Times New Roman"/>
          <w:i/>
          <w:iCs/>
          <w:color w:val="0000FF"/>
          <w:sz w:val="22"/>
          <w:szCs w:val="22"/>
        </w:rPr>
        <w:t>(</w:t>
      </w:r>
      <w:r w:rsidR="00D56E22" w:rsidRPr="001B7EFA">
        <w:rPr>
          <w:rFonts w:ascii="Times New Roman" w:hAnsi="Times New Roman"/>
          <w:i/>
          <w:iCs/>
          <w:color w:val="0000FF"/>
          <w:sz w:val="22"/>
          <w:szCs w:val="22"/>
        </w:rPr>
        <w:t xml:space="preserve">Unit </w:t>
      </w:r>
      <w:proofErr w:type="spellStart"/>
      <w:r w:rsidR="00D56E22" w:rsidRPr="001B7EFA">
        <w:rPr>
          <w:rFonts w:ascii="Times New Roman" w:hAnsi="Times New Roman"/>
          <w:i/>
          <w:iCs/>
          <w:color w:val="0000FF"/>
          <w:sz w:val="22"/>
          <w:szCs w:val="22"/>
        </w:rPr>
        <w:t>price</w:t>
      </w:r>
      <w:proofErr w:type="spellEnd"/>
      <w:r w:rsidR="00166131" w:rsidRPr="001B7EFA">
        <w:rPr>
          <w:rFonts w:ascii="Times New Roman" w:hAnsi="Times New Roman"/>
          <w:i/>
          <w:iCs/>
          <w:color w:val="0000FF"/>
          <w:sz w:val="22"/>
          <w:szCs w:val="22"/>
        </w:rPr>
        <w:t>)</w:t>
      </w:r>
    </w:p>
    <w:p w14:paraId="5A9670A4" w14:textId="55951F29" w:rsidR="0047783A" w:rsidRPr="001B7EFA" w:rsidRDefault="0047783A" w:rsidP="00376B4B">
      <w:pPr>
        <w:pStyle w:val="Heading1"/>
      </w:pPr>
      <w:r w:rsidRPr="001B7EFA">
        <w:t xml:space="preserve">Para </w:t>
      </w:r>
      <w:proofErr w:type="spellStart"/>
      <w:r w:rsidRPr="001B7EFA">
        <w:t>birimi</w:t>
      </w:r>
      <w:bookmarkEnd w:id="11"/>
      <w:proofErr w:type="spellEnd"/>
      <w:r w:rsidR="00D56E22" w:rsidRPr="001B7EFA">
        <w:t xml:space="preserve"> </w:t>
      </w:r>
      <w:r w:rsidR="00D56E22" w:rsidRPr="001B7EFA">
        <w:rPr>
          <w:i/>
          <w:iCs/>
          <w:color w:val="0000FF"/>
        </w:rPr>
        <w:t>(Currency)</w:t>
      </w:r>
    </w:p>
    <w:p w14:paraId="276BEA4D" w14:textId="70AAF6B1" w:rsidR="00D56E22" w:rsidRPr="001B7EFA" w:rsidRDefault="0047783A" w:rsidP="00C32ACE">
      <w:pPr>
        <w:ind w:left="360"/>
        <w:rPr>
          <w:rFonts w:ascii="Times New Roman" w:hAnsi="Times New Roman"/>
          <w:sz w:val="22"/>
          <w:szCs w:val="22"/>
        </w:rPr>
      </w:pPr>
      <w:proofErr w:type="spellStart"/>
      <w:r w:rsidRPr="001B7EFA">
        <w:rPr>
          <w:rFonts w:ascii="Times New Roman" w:hAnsi="Times New Roman"/>
          <w:sz w:val="22"/>
          <w:szCs w:val="22"/>
          <w:lang w:val="en-US"/>
        </w:rPr>
        <w:t>Teklifler</w:t>
      </w:r>
      <w:proofErr w:type="spellEnd"/>
      <w:r w:rsidRPr="001B7EFA">
        <w:rPr>
          <w:rFonts w:ascii="Times New Roman" w:hAnsi="Times New Roman"/>
          <w:sz w:val="22"/>
          <w:szCs w:val="22"/>
          <w:lang w:val="en-US"/>
        </w:rPr>
        <w:t xml:space="preserve"> Euro </w:t>
      </w:r>
      <w:proofErr w:type="spellStart"/>
      <w:r w:rsidRPr="001B7EFA">
        <w:rPr>
          <w:rFonts w:ascii="Times New Roman" w:hAnsi="Times New Roman"/>
          <w:sz w:val="22"/>
          <w:szCs w:val="22"/>
          <w:lang w:val="en-US"/>
        </w:rPr>
        <w:t>cinsinden</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sunulmalıdır</w:t>
      </w:r>
      <w:proofErr w:type="spellEnd"/>
      <w:r w:rsidRPr="001B7EFA">
        <w:rPr>
          <w:rFonts w:ascii="Times New Roman" w:hAnsi="Times New Roman"/>
          <w:sz w:val="22"/>
          <w:szCs w:val="22"/>
          <w:lang w:val="en-US"/>
        </w:rPr>
        <w:t>.</w:t>
      </w:r>
      <w:r w:rsidR="00166131" w:rsidRPr="001B7EFA">
        <w:rPr>
          <w:rFonts w:ascii="Times New Roman" w:hAnsi="Times New Roman"/>
          <w:sz w:val="22"/>
          <w:szCs w:val="22"/>
          <w:lang w:val="en-US"/>
        </w:rPr>
        <w:t xml:space="preserve"> </w:t>
      </w:r>
      <w:r w:rsidR="00166131" w:rsidRPr="001B7EFA">
        <w:rPr>
          <w:rFonts w:ascii="Times New Roman" w:hAnsi="Times New Roman"/>
          <w:i/>
          <w:iCs/>
          <w:color w:val="0000FF"/>
          <w:sz w:val="22"/>
          <w:szCs w:val="22"/>
          <w:lang w:val="en-US"/>
        </w:rPr>
        <w:t>(</w:t>
      </w:r>
      <w:r w:rsidR="00D56E22" w:rsidRPr="001B7EFA">
        <w:rPr>
          <w:rFonts w:ascii="Times New Roman" w:hAnsi="Times New Roman"/>
          <w:i/>
          <w:iCs/>
          <w:color w:val="0000FF"/>
          <w:sz w:val="22"/>
          <w:szCs w:val="22"/>
        </w:rPr>
        <w:t>Proposals must be submitted in Euros.</w:t>
      </w:r>
      <w:r w:rsidR="00166131" w:rsidRPr="001B7EFA">
        <w:rPr>
          <w:rFonts w:ascii="Times New Roman" w:hAnsi="Times New Roman"/>
          <w:i/>
          <w:iCs/>
          <w:color w:val="0000FF"/>
          <w:sz w:val="22"/>
          <w:szCs w:val="22"/>
        </w:rPr>
        <w:t>)</w:t>
      </w:r>
    </w:p>
    <w:p w14:paraId="2638193C" w14:textId="44439F4F" w:rsidR="0047783A" w:rsidRPr="001B7EFA" w:rsidRDefault="0047783A" w:rsidP="00376B4B">
      <w:pPr>
        <w:pStyle w:val="Heading1"/>
      </w:pPr>
      <w:bookmarkStart w:id="12" w:name="_Toc42488078"/>
      <w:bookmarkStart w:id="13" w:name="_Ref500330462"/>
      <w:proofErr w:type="spellStart"/>
      <w:r w:rsidRPr="001B7EFA">
        <w:t>İhalelerin</w:t>
      </w:r>
      <w:proofErr w:type="spellEnd"/>
      <w:r w:rsidRPr="001B7EFA">
        <w:t xml:space="preserve"> </w:t>
      </w:r>
      <w:proofErr w:type="spellStart"/>
      <w:r w:rsidRPr="001B7EFA">
        <w:t>dili</w:t>
      </w:r>
      <w:bookmarkEnd w:id="12"/>
      <w:proofErr w:type="spellEnd"/>
      <w:r w:rsidR="00D56E22" w:rsidRPr="001B7EFA">
        <w:t xml:space="preserve"> (</w:t>
      </w:r>
      <w:proofErr w:type="spellStart"/>
      <w:r w:rsidR="00D56E22" w:rsidRPr="001B7EFA">
        <w:t>Language</w:t>
      </w:r>
      <w:proofErr w:type="spellEnd"/>
      <w:r w:rsidR="00D56E22" w:rsidRPr="001B7EFA">
        <w:t xml:space="preserve"> of tenders)</w:t>
      </w:r>
    </w:p>
    <w:bookmarkEnd w:id="13"/>
    <w:p w14:paraId="41E29BC1" w14:textId="52EB5445" w:rsidR="00D56E22" w:rsidRPr="001B7EFA" w:rsidRDefault="0047783A" w:rsidP="00166131">
      <w:pPr>
        <w:pStyle w:val="Heading2"/>
        <w:keepNext w:val="0"/>
        <w:ind w:left="360"/>
        <w:jc w:val="both"/>
        <w:rPr>
          <w:rFonts w:ascii="Times New Roman" w:hAnsi="Times New Roman"/>
          <w:i/>
          <w:iCs/>
          <w:color w:val="0000FF"/>
          <w:sz w:val="22"/>
          <w:szCs w:val="22"/>
        </w:rPr>
      </w:pPr>
      <w:proofErr w:type="spellStart"/>
      <w:r w:rsidRPr="001B7EFA">
        <w:rPr>
          <w:rFonts w:ascii="Times New Roman" w:hAnsi="Times New Roman"/>
          <w:sz w:val="22"/>
          <w:szCs w:val="22"/>
        </w:rPr>
        <w:t>Teklif</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sahibi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Sözleşme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Makamı</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tarafından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teati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edilen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teklifler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ihaleye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ilişkin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tüm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yazışmalar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belgeler</w:t>
      </w:r>
      <w:proofErr w:type="spellEnd"/>
      <w:r w:rsidRPr="001B7EFA">
        <w:rPr>
          <w:rFonts w:ascii="Times New Roman" w:hAnsi="Times New Roman"/>
          <w:sz w:val="22"/>
          <w:szCs w:val="22"/>
        </w:rPr>
        <w:t xml:space="preserve"> </w:t>
      </w:r>
      <w:proofErr w:type="spellStart"/>
      <w:r w:rsidRPr="001B7EFA">
        <w:rPr>
          <w:rFonts w:ascii="Times New Roman" w:hAnsi="Times New Roman"/>
          <w:b/>
          <w:bCs/>
          <w:sz w:val="22"/>
          <w:szCs w:val="22"/>
        </w:rPr>
        <w:t>İngilizce</w:t>
      </w:r>
      <w:proofErr w:type="spellEnd"/>
      <w:r w:rsidR="00C554E7" w:rsidRPr="001B7EFA">
        <w:rPr>
          <w:rFonts w:ascii="Times New Roman" w:hAnsi="Times New Roman"/>
          <w:b/>
          <w:bCs/>
          <w:sz w:val="22"/>
          <w:szCs w:val="22"/>
        </w:rPr>
        <w:t xml:space="preserve"> </w:t>
      </w:r>
      <w:proofErr w:type="spellStart"/>
      <w:r w:rsidR="00C554E7" w:rsidRPr="001B7EFA">
        <w:rPr>
          <w:rFonts w:ascii="Times New Roman" w:hAnsi="Times New Roman"/>
          <w:b/>
          <w:bCs/>
          <w:sz w:val="22"/>
          <w:szCs w:val="22"/>
        </w:rPr>
        <w:t>veya</w:t>
      </w:r>
      <w:proofErr w:type="spellEnd"/>
      <w:r w:rsidR="00C554E7" w:rsidRPr="001B7EFA">
        <w:rPr>
          <w:rFonts w:ascii="Times New Roman" w:hAnsi="Times New Roman"/>
          <w:b/>
          <w:bCs/>
          <w:sz w:val="22"/>
          <w:szCs w:val="22"/>
        </w:rPr>
        <w:t xml:space="preserve"> </w:t>
      </w:r>
      <w:proofErr w:type="spellStart"/>
      <w:r w:rsidRPr="001B7EFA">
        <w:rPr>
          <w:rFonts w:ascii="Times New Roman" w:hAnsi="Times New Roman"/>
          <w:b/>
          <w:bCs/>
          <w:sz w:val="22"/>
          <w:szCs w:val="22"/>
        </w:rPr>
        <w:t>Türkçe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yazılmalıdır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Bilgi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amaçlı</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ekipman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özelliklerine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ilişkin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belgeler</w:t>
      </w:r>
      <w:proofErr w:type="spellEnd"/>
      <w:r w:rsidR="00A54D7B" w:rsidRPr="001B7EFA">
        <w:rPr>
          <w:rFonts w:ascii="Times New Roman" w:hAnsi="Times New Roman"/>
          <w:sz w:val="22"/>
          <w:szCs w:val="22"/>
        </w:rPr>
        <w:t>/</w:t>
      </w:r>
      <w:proofErr w:type="spellStart"/>
      <w:r w:rsidR="00A54D7B" w:rsidRPr="001B7EFA">
        <w:rPr>
          <w:rFonts w:ascii="Times New Roman" w:hAnsi="Times New Roman"/>
          <w:sz w:val="22"/>
          <w:szCs w:val="22"/>
        </w:rPr>
        <w:t>broşür</w:t>
      </w:r>
      <w:proofErr w:type="spellEnd"/>
      <w:r w:rsidR="00A54D7B" w:rsidRPr="001B7EFA">
        <w:rPr>
          <w:rFonts w:ascii="Times New Roman" w:hAnsi="Times New Roman"/>
          <w:sz w:val="22"/>
          <w:szCs w:val="22"/>
        </w:rPr>
        <w:t>/</w:t>
      </w:r>
      <w:proofErr w:type="spellStart"/>
      <w:r w:rsidR="00A54D7B" w:rsidRPr="001B7EFA">
        <w:rPr>
          <w:rFonts w:ascii="Times New Roman" w:hAnsi="Times New Roman"/>
          <w:sz w:val="22"/>
          <w:szCs w:val="22"/>
        </w:rPr>
        <w:t>kataloglar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ayrıca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Türkçe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da </w:t>
      </w:r>
      <w:proofErr w:type="spellStart"/>
      <w:r w:rsidRPr="001B7EFA">
        <w:rPr>
          <w:rFonts w:ascii="Times New Roman" w:hAnsi="Times New Roman"/>
          <w:sz w:val="22"/>
          <w:szCs w:val="22"/>
        </w:rPr>
        <w:t>sağlanabilir</w:t>
      </w:r>
      <w:proofErr w:type="spellEnd"/>
      <w:r w:rsidRPr="001B7EFA">
        <w:rPr>
          <w:rFonts w:ascii="Times New Roman" w:hAnsi="Times New Roman"/>
          <w:sz w:val="22"/>
          <w:szCs w:val="22"/>
        </w:rPr>
        <w:t>.</w:t>
      </w:r>
      <w:r w:rsidR="00166131" w:rsidRPr="001B7EFA">
        <w:rPr>
          <w:rFonts w:ascii="Times New Roman" w:hAnsi="Times New Roman"/>
          <w:sz w:val="22"/>
          <w:szCs w:val="22"/>
        </w:rPr>
        <w:t xml:space="preserve"> </w:t>
      </w:r>
      <w:r w:rsidR="00166131" w:rsidRPr="001B7EFA">
        <w:rPr>
          <w:rFonts w:ascii="Times New Roman" w:hAnsi="Times New Roman"/>
          <w:i/>
          <w:iCs/>
          <w:color w:val="0000FF"/>
          <w:sz w:val="22"/>
          <w:szCs w:val="22"/>
          <w:lang w:val="en-GB"/>
        </w:rPr>
        <w:t>(</w:t>
      </w:r>
      <w:r w:rsidR="00D56E22" w:rsidRPr="001B7EFA">
        <w:rPr>
          <w:rFonts w:ascii="Times New Roman" w:hAnsi="Times New Roman"/>
          <w:i/>
          <w:iCs/>
          <w:color w:val="0000FF"/>
          <w:sz w:val="22"/>
          <w:szCs w:val="22"/>
          <w:lang w:val="en-GB"/>
        </w:rPr>
        <w:t xml:space="preserve">Tenders </w:t>
      </w:r>
      <w:r w:rsidR="00166131" w:rsidRPr="001B7EFA">
        <w:rPr>
          <w:rFonts w:ascii="Times New Roman" w:hAnsi="Times New Roman"/>
          <w:i/>
          <w:iCs/>
          <w:color w:val="0000FF"/>
          <w:sz w:val="22"/>
          <w:szCs w:val="22"/>
          <w:lang w:val="en-GB"/>
        </w:rPr>
        <w:t>offered</w:t>
      </w:r>
      <w:r w:rsidR="00D56E22" w:rsidRPr="001B7EFA">
        <w:rPr>
          <w:rFonts w:ascii="Times New Roman" w:hAnsi="Times New Roman"/>
          <w:i/>
          <w:iCs/>
          <w:color w:val="0000FF"/>
          <w:sz w:val="22"/>
          <w:szCs w:val="22"/>
          <w:lang w:val="en-GB"/>
        </w:rPr>
        <w:t xml:space="preserve"> by the bidder and (Contracting Authority), all correspondence and documents related to the tender must be written in English or Turkish. For informational purposes, documentation on equipment specifications</w:t>
      </w:r>
      <w:r w:rsidR="00A54D7B" w:rsidRPr="001B7EFA">
        <w:rPr>
          <w:rFonts w:ascii="Times New Roman" w:hAnsi="Times New Roman"/>
          <w:i/>
          <w:iCs/>
          <w:color w:val="0000FF"/>
          <w:sz w:val="22"/>
          <w:szCs w:val="22"/>
          <w:lang w:val="en-GB"/>
        </w:rPr>
        <w:t>/brochures/catalogues</w:t>
      </w:r>
      <w:r w:rsidR="00D56E22" w:rsidRPr="001B7EFA">
        <w:rPr>
          <w:rFonts w:ascii="Times New Roman" w:hAnsi="Times New Roman"/>
          <w:i/>
          <w:iCs/>
          <w:color w:val="0000FF"/>
          <w:sz w:val="22"/>
          <w:szCs w:val="22"/>
          <w:lang w:val="en-GB"/>
        </w:rPr>
        <w:t xml:space="preserve"> can also be provided in Turkish.</w:t>
      </w:r>
      <w:r w:rsidR="00166131" w:rsidRPr="001B7EFA">
        <w:rPr>
          <w:rFonts w:ascii="Times New Roman" w:hAnsi="Times New Roman"/>
          <w:i/>
          <w:iCs/>
          <w:color w:val="0000FF"/>
          <w:sz w:val="22"/>
          <w:szCs w:val="22"/>
          <w:lang w:val="en-GB"/>
        </w:rPr>
        <w:t>)</w:t>
      </w:r>
    </w:p>
    <w:p w14:paraId="3AEE392C" w14:textId="690E3C47" w:rsidR="00D56E22" w:rsidRPr="001B7EFA" w:rsidRDefault="0047783A" w:rsidP="00376B4B">
      <w:pPr>
        <w:pStyle w:val="Heading1"/>
        <w:rPr>
          <w:lang w:val="en-US"/>
        </w:rPr>
      </w:pPr>
      <w:bookmarkStart w:id="14" w:name="_Toc42488079"/>
      <w:proofErr w:type="spellStart"/>
      <w:r w:rsidRPr="001B7EFA">
        <w:t>Tekliflerin</w:t>
      </w:r>
      <w:proofErr w:type="spellEnd"/>
      <w:r w:rsidRPr="001B7EFA">
        <w:t xml:space="preserve"> </w:t>
      </w:r>
      <w:proofErr w:type="spellStart"/>
      <w:r w:rsidRPr="001B7EFA">
        <w:t>sunulması</w:t>
      </w:r>
      <w:bookmarkEnd w:id="14"/>
      <w:proofErr w:type="spellEnd"/>
      <w:r w:rsidR="00D56E22" w:rsidRPr="001B7EFA">
        <w:t xml:space="preserve"> (</w:t>
      </w:r>
      <w:proofErr w:type="spellStart"/>
      <w:r w:rsidR="00D56E22" w:rsidRPr="001B7EFA">
        <w:t>Submission</w:t>
      </w:r>
      <w:proofErr w:type="spellEnd"/>
      <w:r w:rsidR="00D56E22" w:rsidRPr="001B7EFA">
        <w:t xml:space="preserve"> of proposals)</w:t>
      </w:r>
    </w:p>
    <w:p w14:paraId="117A74AB" w14:textId="534FEF7B" w:rsidR="00CA4EE8" w:rsidRPr="001B7EFA" w:rsidRDefault="00CA4EE8" w:rsidP="00B03A6A">
      <w:pPr>
        <w:pStyle w:val="ListParagraph"/>
        <w:numPr>
          <w:ilvl w:val="0"/>
          <w:numId w:val="8"/>
        </w:numPr>
        <w:ind w:left="426"/>
        <w:rPr>
          <w:rFonts w:ascii="Times New Roman" w:eastAsia="Times New Roman" w:hAnsi="Times New Roman"/>
          <w:snapToGrid w:val="0"/>
          <w:lang w:val="fr-BE"/>
        </w:rPr>
      </w:pPr>
      <w:bookmarkStart w:id="15" w:name="_Hlk164086840"/>
      <w:proofErr w:type="spellStart"/>
      <w:r w:rsidRPr="001B7EFA">
        <w:rPr>
          <w:rFonts w:ascii="Times New Roman" w:eastAsia="Times New Roman" w:hAnsi="Times New Roman"/>
          <w:snapToGrid w:val="0"/>
          <w:lang w:val="fr-BE"/>
        </w:rPr>
        <w:t>Aşağıdaki</w:t>
      </w:r>
      <w:proofErr w:type="spellEnd"/>
      <w:r w:rsidRPr="001B7EFA">
        <w:rPr>
          <w:rFonts w:ascii="Times New Roman" w:eastAsia="Times New Roman" w:hAnsi="Times New Roman"/>
          <w:snapToGrid w:val="0"/>
          <w:lang w:val="fr-BE"/>
        </w:rPr>
        <w:t xml:space="preserve"> </w:t>
      </w:r>
      <w:proofErr w:type="spellStart"/>
      <w:r w:rsidRPr="001B7EFA">
        <w:rPr>
          <w:rFonts w:ascii="Times New Roman" w:eastAsia="Times New Roman" w:hAnsi="Times New Roman"/>
          <w:snapToGrid w:val="0"/>
          <w:lang w:val="fr-BE"/>
        </w:rPr>
        <w:t>Madde</w:t>
      </w:r>
      <w:proofErr w:type="spellEnd"/>
      <w:r w:rsidRPr="001B7EFA">
        <w:rPr>
          <w:rFonts w:ascii="Times New Roman" w:eastAsia="Times New Roman" w:hAnsi="Times New Roman"/>
          <w:snapToGrid w:val="0"/>
          <w:lang w:val="fr-BE"/>
        </w:rPr>
        <w:t xml:space="preserve"> 8'de </w:t>
      </w:r>
      <w:proofErr w:type="spellStart"/>
      <w:r w:rsidRPr="001B7EFA">
        <w:rPr>
          <w:rFonts w:ascii="Times New Roman" w:eastAsia="Times New Roman" w:hAnsi="Times New Roman"/>
          <w:snapToGrid w:val="0"/>
          <w:lang w:val="fr-BE"/>
        </w:rPr>
        <w:t>belirtilen</w:t>
      </w:r>
      <w:proofErr w:type="spellEnd"/>
      <w:r w:rsidRPr="001B7EFA">
        <w:rPr>
          <w:rFonts w:ascii="Times New Roman" w:eastAsia="Times New Roman" w:hAnsi="Times New Roman"/>
          <w:snapToGrid w:val="0"/>
          <w:lang w:val="fr-BE"/>
        </w:rPr>
        <w:t xml:space="preserve"> </w:t>
      </w:r>
      <w:proofErr w:type="spellStart"/>
      <w:r w:rsidRPr="001B7EFA">
        <w:rPr>
          <w:rFonts w:ascii="Times New Roman" w:eastAsia="Times New Roman" w:hAnsi="Times New Roman"/>
          <w:snapToGrid w:val="0"/>
          <w:lang w:val="fr-BE"/>
        </w:rPr>
        <w:t>içerikten</w:t>
      </w:r>
      <w:proofErr w:type="spellEnd"/>
      <w:r w:rsidRPr="001B7EFA">
        <w:rPr>
          <w:rFonts w:ascii="Times New Roman" w:eastAsia="Times New Roman" w:hAnsi="Times New Roman"/>
          <w:snapToGrid w:val="0"/>
          <w:lang w:val="fr-BE"/>
        </w:rPr>
        <w:t xml:space="preserve"> </w:t>
      </w:r>
      <w:proofErr w:type="spellStart"/>
      <w:r w:rsidRPr="001B7EFA">
        <w:rPr>
          <w:rFonts w:ascii="Times New Roman" w:eastAsia="Times New Roman" w:hAnsi="Times New Roman"/>
          <w:snapToGrid w:val="0"/>
          <w:lang w:val="fr-BE"/>
        </w:rPr>
        <w:t>oluşan</w:t>
      </w:r>
      <w:proofErr w:type="spellEnd"/>
      <w:r w:rsidRPr="001B7EFA">
        <w:rPr>
          <w:rFonts w:ascii="Times New Roman" w:eastAsia="Times New Roman" w:hAnsi="Times New Roman"/>
          <w:snapToGrid w:val="0"/>
          <w:lang w:val="fr-BE"/>
        </w:rPr>
        <w:t xml:space="preserve"> </w:t>
      </w:r>
      <w:proofErr w:type="spellStart"/>
      <w:r w:rsidRPr="001B7EFA">
        <w:rPr>
          <w:rFonts w:ascii="Times New Roman" w:eastAsia="Times New Roman" w:hAnsi="Times New Roman"/>
          <w:snapToGrid w:val="0"/>
          <w:lang w:val="fr-BE"/>
        </w:rPr>
        <w:t>teklifler</w:t>
      </w:r>
      <w:proofErr w:type="spellEnd"/>
      <w:r w:rsidRPr="001B7EFA">
        <w:rPr>
          <w:rFonts w:ascii="Times New Roman" w:eastAsia="Times New Roman" w:hAnsi="Times New Roman"/>
          <w:snapToGrid w:val="0"/>
          <w:lang w:val="fr-BE"/>
        </w:rPr>
        <w:t xml:space="preserve">, </w:t>
      </w:r>
      <w:proofErr w:type="spellStart"/>
      <w:r w:rsidRPr="001B7EFA">
        <w:rPr>
          <w:rFonts w:ascii="Times New Roman" w:eastAsia="Times New Roman" w:hAnsi="Times New Roman"/>
          <w:snapToGrid w:val="0"/>
          <w:lang w:val="fr-BE"/>
        </w:rPr>
        <w:t>Madde</w:t>
      </w:r>
      <w:proofErr w:type="spellEnd"/>
      <w:r w:rsidRPr="001B7EFA">
        <w:rPr>
          <w:rFonts w:ascii="Times New Roman" w:eastAsia="Times New Roman" w:hAnsi="Times New Roman"/>
          <w:snapToGrid w:val="0"/>
          <w:lang w:val="fr-BE"/>
        </w:rPr>
        <w:t xml:space="preserve"> 2'de </w:t>
      </w:r>
      <w:proofErr w:type="spellStart"/>
      <w:r w:rsidRPr="001B7EFA">
        <w:rPr>
          <w:rFonts w:ascii="Times New Roman" w:eastAsia="Times New Roman" w:hAnsi="Times New Roman"/>
          <w:snapToGrid w:val="0"/>
          <w:lang w:val="fr-BE"/>
        </w:rPr>
        <w:t>belirtilen</w:t>
      </w:r>
      <w:proofErr w:type="spellEnd"/>
      <w:r w:rsidRPr="001B7EFA">
        <w:rPr>
          <w:rFonts w:ascii="Times New Roman" w:eastAsia="Times New Roman" w:hAnsi="Times New Roman"/>
          <w:snapToGrid w:val="0"/>
          <w:lang w:val="fr-BE"/>
        </w:rPr>
        <w:t xml:space="preserve"> son </w:t>
      </w:r>
      <w:proofErr w:type="spellStart"/>
      <w:r w:rsidRPr="001B7EFA">
        <w:rPr>
          <w:rFonts w:ascii="Times New Roman" w:eastAsia="Times New Roman" w:hAnsi="Times New Roman"/>
          <w:snapToGrid w:val="0"/>
          <w:lang w:val="fr-BE"/>
        </w:rPr>
        <w:t>tarihten</w:t>
      </w:r>
      <w:proofErr w:type="spellEnd"/>
      <w:r w:rsidRPr="001B7EFA">
        <w:rPr>
          <w:rFonts w:ascii="Times New Roman" w:eastAsia="Times New Roman" w:hAnsi="Times New Roman"/>
          <w:snapToGrid w:val="0"/>
          <w:lang w:val="fr-BE"/>
        </w:rPr>
        <w:t xml:space="preserve"> </w:t>
      </w:r>
      <w:proofErr w:type="spellStart"/>
      <w:r w:rsidRPr="001B7EFA">
        <w:rPr>
          <w:rFonts w:ascii="Times New Roman" w:eastAsia="Times New Roman" w:hAnsi="Times New Roman"/>
          <w:snapToGrid w:val="0"/>
          <w:lang w:val="fr-BE"/>
        </w:rPr>
        <w:t>önce</w:t>
      </w:r>
      <w:proofErr w:type="spellEnd"/>
      <w:r w:rsidRPr="001B7EFA">
        <w:rPr>
          <w:rFonts w:ascii="Times New Roman" w:eastAsia="Times New Roman" w:hAnsi="Times New Roman"/>
          <w:snapToGrid w:val="0"/>
          <w:lang w:val="fr-BE"/>
        </w:rPr>
        <w:t xml:space="preserve"> </w:t>
      </w:r>
      <w:proofErr w:type="spellStart"/>
      <w:r w:rsidRPr="001B7EFA">
        <w:rPr>
          <w:rFonts w:ascii="Times New Roman" w:eastAsia="Times New Roman" w:hAnsi="Times New Roman"/>
          <w:snapToGrid w:val="0"/>
          <w:lang w:val="fr-BE"/>
        </w:rPr>
        <w:t>Sözleşme</w:t>
      </w:r>
      <w:proofErr w:type="spellEnd"/>
      <w:r w:rsidRPr="001B7EFA">
        <w:rPr>
          <w:rFonts w:ascii="Times New Roman" w:eastAsia="Times New Roman" w:hAnsi="Times New Roman"/>
          <w:snapToGrid w:val="0"/>
          <w:lang w:val="fr-BE"/>
        </w:rPr>
        <w:t xml:space="preserve"> </w:t>
      </w:r>
      <w:proofErr w:type="spellStart"/>
      <w:r w:rsidRPr="001B7EFA">
        <w:rPr>
          <w:rFonts w:ascii="Times New Roman" w:eastAsia="Times New Roman" w:hAnsi="Times New Roman"/>
          <w:snapToGrid w:val="0"/>
          <w:lang w:val="fr-BE"/>
        </w:rPr>
        <w:t>Makamına</w:t>
      </w:r>
      <w:proofErr w:type="spellEnd"/>
      <w:r w:rsidRPr="001B7EFA">
        <w:rPr>
          <w:rFonts w:ascii="Times New Roman" w:eastAsia="Times New Roman" w:hAnsi="Times New Roman"/>
          <w:snapToGrid w:val="0"/>
          <w:lang w:val="fr-BE"/>
        </w:rPr>
        <w:t xml:space="preserve"> </w:t>
      </w:r>
      <w:hyperlink r:id="rId8" w:history="1">
        <w:proofErr w:type="spellStart"/>
        <w:r w:rsidR="00A70067" w:rsidRPr="001B7EFA">
          <w:rPr>
            <w:rStyle w:val="Hyperlink"/>
            <w:rFonts w:ascii="Times New Roman" w:hAnsi="Times New Roman"/>
            <w:b/>
            <w:bCs/>
            <w:lang w:val="fr-BE"/>
          </w:rPr>
          <w:t>aşağıdaki</w:t>
        </w:r>
        <w:proofErr w:type="spellEnd"/>
      </w:hyperlink>
      <w:r w:rsidR="00A70067" w:rsidRPr="001B7EFA">
        <w:rPr>
          <w:rFonts w:ascii="Times New Roman" w:hAnsi="Times New Roman"/>
          <w:b/>
          <w:bCs/>
          <w:lang w:val="fr-BE"/>
        </w:rPr>
        <w:t xml:space="preserve"> </w:t>
      </w:r>
      <w:r w:rsidRPr="001B7EFA">
        <w:rPr>
          <w:rFonts w:ascii="Times New Roman" w:eastAsia="Times New Roman" w:hAnsi="Times New Roman"/>
          <w:snapToGrid w:val="0"/>
          <w:lang w:val="fr-BE"/>
        </w:rPr>
        <w:t xml:space="preserve">e-posta </w:t>
      </w:r>
      <w:proofErr w:type="spellStart"/>
      <w:r w:rsidR="00A70067" w:rsidRPr="001B7EFA">
        <w:rPr>
          <w:rFonts w:ascii="Times New Roman" w:eastAsia="Times New Roman" w:hAnsi="Times New Roman"/>
          <w:snapToGrid w:val="0"/>
          <w:lang w:val="fr-BE"/>
        </w:rPr>
        <w:t>adresine</w:t>
      </w:r>
      <w:proofErr w:type="spellEnd"/>
      <w:r w:rsidR="00A70067" w:rsidRPr="001B7EFA">
        <w:rPr>
          <w:rFonts w:ascii="Times New Roman" w:eastAsia="Times New Roman" w:hAnsi="Times New Roman"/>
          <w:snapToGrid w:val="0"/>
          <w:lang w:val="fr-BE"/>
        </w:rPr>
        <w:t xml:space="preserve"> </w:t>
      </w:r>
      <w:proofErr w:type="spellStart"/>
      <w:r w:rsidRPr="001B7EFA">
        <w:rPr>
          <w:rFonts w:ascii="Times New Roman" w:eastAsia="Times New Roman" w:hAnsi="Times New Roman"/>
          <w:snapToGrid w:val="0"/>
          <w:lang w:val="fr-BE"/>
        </w:rPr>
        <w:t>gönderilmelidir</w:t>
      </w:r>
      <w:proofErr w:type="spellEnd"/>
      <w:r w:rsidRPr="001B7EFA">
        <w:rPr>
          <w:rFonts w:ascii="Times New Roman" w:eastAsia="Times New Roman" w:hAnsi="Times New Roman"/>
          <w:snapToGrid w:val="0"/>
          <w:lang w:val="fr-BE"/>
        </w:rPr>
        <w:t>.</w:t>
      </w:r>
    </w:p>
    <w:bookmarkEnd w:id="15"/>
    <w:p w14:paraId="29688D11" w14:textId="77777777" w:rsidR="00AD4FA8" w:rsidRDefault="00AD4FA8" w:rsidP="00342740">
      <w:pPr>
        <w:pStyle w:val="Heading2"/>
        <w:keepNext w:val="0"/>
        <w:spacing w:before="0" w:after="0"/>
        <w:ind w:left="426"/>
        <w:jc w:val="both"/>
      </w:pPr>
    </w:p>
    <w:p w14:paraId="028EB599" w14:textId="23904FC3" w:rsidR="00AD4FA8" w:rsidRDefault="00AD4FA8" w:rsidP="00342740">
      <w:pPr>
        <w:pStyle w:val="Heading2"/>
        <w:keepNext w:val="0"/>
        <w:spacing w:before="0" w:after="0"/>
        <w:ind w:left="426"/>
        <w:jc w:val="both"/>
        <w:rPr>
          <w:rFonts w:ascii="Times New Roman" w:hAnsi="Times New Roman"/>
        </w:rPr>
      </w:pPr>
      <w:hyperlink r:id="rId9" w:history="1">
        <w:r w:rsidRPr="00563483">
          <w:rPr>
            <w:rStyle w:val="Hyperlink"/>
            <w:rFonts w:ascii="Times New Roman" w:hAnsi="Times New Roman"/>
          </w:rPr>
          <w:t>ihale.ardengida@outlook.com</w:t>
        </w:r>
      </w:hyperlink>
      <w:r>
        <w:rPr>
          <w:rFonts w:ascii="Times New Roman" w:hAnsi="Times New Roman"/>
        </w:rPr>
        <w:t>)</w:t>
      </w:r>
    </w:p>
    <w:p w14:paraId="13E4F098" w14:textId="77777777" w:rsidR="00AD4FA8" w:rsidRDefault="00AD4FA8" w:rsidP="00342740">
      <w:pPr>
        <w:pStyle w:val="Heading2"/>
        <w:keepNext w:val="0"/>
        <w:spacing w:before="0" w:after="0"/>
        <w:ind w:left="426"/>
        <w:jc w:val="both"/>
        <w:rPr>
          <w:rFonts w:ascii="Times New Roman" w:hAnsi="Times New Roman"/>
          <w:sz w:val="22"/>
          <w:szCs w:val="22"/>
        </w:rPr>
      </w:pPr>
    </w:p>
    <w:p w14:paraId="4D324AA6" w14:textId="3BADC17F" w:rsidR="008136CB" w:rsidRPr="001B7EFA" w:rsidRDefault="007B5322" w:rsidP="00342740">
      <w:pPr>
        <w:pStyle w:val="Heading2"/>
        <w:keepNext w:val="0"/>
        <w:spacing w:before="0" w:after="0"/>
        <w:ind w:left="426"/>
        <w:jc w:val="both"/>
        <w:rPr>
          <w:rFonts w:ascii="Times New Roman" w:hAnsi="Times New Roman"/>
          <w:sz w:val="22"/>
          <w:szCs w:val="22"/>
          <w:lang w:val="tr-TR"/>
        </w:rPr>
      </w:pPr>
      <w:r w:rsidRPr="001B7EFA">
        <w:rPr>
          <w:rFonts w:ascii="Times New Roman" w:hAnsi="Times New Roman"/>
          <w:sz w:val="22"/>
          <w:szCs w:val="22"/>
        </w:rPr>
        <w:t>E-</w:t>
      </w:r>
      <w:proofErr w:type="spellStart"/>
      <w:r w:rsidRPr="001B7EFA">
        <w:rPr>
          <w:rFonts w:ascii="Times New Roman" w:hAnsi="Times New Roman"/>
          <w:sz w:val="22"/>
          <w:szCs w:val="22"/>
        </w:rPr>
        <w:t>postanın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Konusu</w:t>
      </w:r>
      <w:proofErr w:type="spellEnd"/>
      <w:r w:rsidR="00A70067" w:rsidRPr="001B7EFA">
        <w:rPr>
          <w:rFonts w:ascii="Times New Roman" w:hAnsi="Times New Roman"/>
          <w:sz w:val="22"/>
          <w:szCs w:val="22"/>
        </w:rPr>
        <w:t xml:space="preserve"> bu </w:t>
      </w:r>
      <w:proofErr w:type="spellStart"/>
      <w:r w:rsidR="00A70067" w:rsidRPr="001B7EFA">
        <w:rPr>
          <w:rFonts w:ascii="Times New Roman" w:hAnsi="Times New Roman"/>
          <w:sz w:val="22"/>
          <w:szCs w:val="22"/>
        </w:rPr>
        <w:t>ihalenin</w:t>
      </w:r>
      <w:proofErr w:type="spellEnd"/>
      <w:r w:rsidR="00A70067" w:rsidRPr="001B7EFA">
        <w:rPr>
          <w:rFonts w:ascii="Times New Roman" w:hAnsi="Times New Roman"/>
          <w:sz w:val="22"/>
          <w:szCs w:val="22"/>
        </w:rPr>
        <w:t xml:space="preserve"> </w:t>
      </w:r>
      <w:proofErr w:type="spellStart"/>
      <w:r w:rsidR="00A70067" w:rsidRPr="001B7EFA">
        <w:rPr>
          <w:rFonts w:ascii="Times New Roman" w:hAnsi="Times New Roman"/>
          <w:sz w:val="22"/>
          <w:szCs w:val="22"/>
        </w:rPr>
        <w:t>kodu</w:t>
      </w:r>
      <w:proofErr w:type="spellEnd"/>
      <w:r w:rsidR="00A70067" w:rsidRPr="001B7EFA">
        <w:rPr>
          <w:rFonts w:ascii="Times New Roman" w:hAnsi="Times New Roman"/>
          <w:sz w:val="22"/>
          <w:szCs w:val="22"/>
        </w:rPr>
        <w:t xml:space="preserve"> </w:t>
      </w:r>
      <w:proofErr w:type="spellStart"/>
      <w:r w:rsidR="00A70067" w:rsidRPr="001B7EFA">
        <w:rPr>
          <w:rFonts w:ascii="Times New Roman" w:hAnsi="Times New Roman"/>
          <w:sz w:val="22"/>
          <w:szCs w:val="22"/>
        </w:rPr>
        <w:t>olmalıdır</w:t>
      </w:r>
      <w:proofErr w:type="spellEnd"/>
      <w:r w:rsidR="00A70067" w:rsidRPr="001B7EFA">
        <w:rPr>
          <w:rFonts w:ascii="Times New Roman" w:hAnsi="Times New Roman"/>
          <w:sz w:val="22"/>
          <w:szCs w:val="22"/>
        </w:rPr>
        <w:t xml:space="preserve"> : </w:t>
      </w:r>
      <w:proofErr w:type="spellStart"/>
      <w:r w:rsidR="00A70067" w:rsidRPr="001B7EFA">
        <w:rPr>
          <w:rFonts w:ascii="Times New Roman" w:hAnsi="Times New Roman"/>
          <w:sz w:val="22"/>
          <w:szCs w:val="22"/>
        </w:rPr>
        <w:t>örneğin</w:t>
      </w:r>
      <w:proofErr w:type="spellEnd"/>
      <w:r w:rsidR="00A70067" w:rsidRPr="001B7EFA">
        <w:rPr>
          <w:rFonts w:ascii="Times New Roman" w:hAnsi="Times New Roman"/>
          <w:sz w:val="22"/>
          <w:szCs w:val="22"/>
        </w:rPr>
        <w:t xml:space="preserve"> : (i.e. </w:t>
      </w:r>
      <w:proofErr w:type="spellStart"/>
      <w:r w:rsidR="00B743D6" w:rsidRPr="001B7EFA">
        <w:rPr>
          <w:rFonts w:ascii="Times New Roman" w:hAnsi="Times New Roman"/>
          <w:sz w:val="22"/>
          <w:szCs w:val="22"/>
        </w:rPr>
        <w:t>kontrat</w:t>
      </w:r>
      <w:proofErr w:type="spellEnd"/>
      <w:r w:rsidR="00B743D6" w:rsidRPr="001B7EFA">
        <w:rPr>
          <w:rFonts w:ascii="Times New Roman" w:hAnsi="Times New Roman"/>
          <w:sz w:val="22"/>
          <w:szCs w:val="22"/>
        </w:rPr>
        <w:t xml:space="preserve"> No </w:t>
      </w:r>
      <w:r w:rsidR="004851F7">
        <w:rPr>
          <w:rFonts w:ascii="Times New Roman" w:hAnsi="Times New Roman"/>
          <w:sz w:val="22"/>
          <w:szCs w:val="22"/>
        </w:rPr>
        <w:t>81305262/4</w:t>
      </w:r>
      <w:r w:rsidR="00B743D6" w:rsidRPr="001B7EFA">
        <w:rPr>
          <w:rFonts w:ascii="Times New Roman" w:hAnsi="Times New Roman"/>
          <w:sz w:val="22"/>
          <w:szCs w:val="22"/>
        </w:rPr>
        <w:t>)</w:t>
      </w:r>
    </w:p>
    <w:p w14:paraId="083883B6" w14:textId="0E6E5AEB" w:rsidR="00A70067" w:rsidRDefault="00166131" w:rsidP="008136CB">
      <w:pPr>
        <w:rPr>
          <w:rFonts w:ascii="Times New Roman" w:hAnsi="Times New Roman"/>
          <w:i/>
          <w:iCs/>
          <w:color w:val="0000FF"/>
          <w:sz w:val="22"/>
          <w:szCs w:val="22"/>
        </w:rPr>
      </w:pPr>
      <w:r w:rsidRPr="001B7EFA">
        <w:rPr>
          <w:rFonts w:ascii="Times New Roman" w:hAnsi="Times New Roman"/>
          <w:i/>
          <w:iCs/>
          <w:color w:val="0000FF"/>
          <w:sz w:val="22"/>
          <w:szCs w:val="22"/>
        </w:rPr>
        <w:t>(</w:t>
      </w:r>
      <w:r w:rsidR="00D56E22" w:rsidRPr="001B7EFA">
        <w:rPr>
          <w:rFonts w:ascii="Times New Roman" w:hAnsi="Times New Roman"/>
          <w:i/>
          <w:iCs/>
          <w:color w:val="0000FF"/>
          <w:sz w:val="22"/>
          <w:szCs w:val="22"/>
        </w:rPr>
        <w:t>Proposals consisting of the content referred to in Article 8 below must be emailed to the Contracting Authority (</w:t>
      </w:r>
      <w:hyperlink r:id="rId10" w:history="1">
        <w:r w:rsidR="00AD4FA8" w:rsidRPr="00171162">
          <w:rPr>
            <w:rStyle w:val="Hyperlink"/>
            <w:rFonts w:ascii="Times New Roman" w:hAnsi="Times New Roman"/>
            <w:lang w:val="fr-BE"/>
          </w:rPr>
          <w:t>ihale.ardengida@outlook.com</w:t>
        </w:r>
      </w:hyperlink>
      <w:r w:rsidR="00AD4FA8">
        <w:rPr>
          <w:rFonts w:ascii="Times New Roman" w:hAnsi="Times New Roman"/>
          <w:lang w:val="fr-BE"/>
        </w:rPr>
        <w:t>)</w:t>
      </w:r>
      <w:r w:rsidR="00D56E22" w:rsidRPr="001B7EFA">
        <w:rPr>
          <w:rFonts w:ascii="Times New Roman" w:hAnsi="Times New Roman"/>
          <w:i/>
          <w:iCs/>
          <w:color w:val="0000FF"/>
          <w:sz w:val="22"/>
          <w:szCs w:val="22"/>
        </w:rPr>
        <w:t xml:space="preserve"> before the deadline set out in Article 2. </w:t>
      </w:r>
      <w:r w:rsidR="00A70067" w:rsidRPr="001B7EFA">
        <w:rPr>
          <w:rFonts w:ascii="Times New Roman" w:hAnsi="Times New Roman"/>
          <w:i/>
          <w:iCs/>
          <w:color w:val="0000FF"/>
          <w:sz w:val="22"/>
          <w:szCs w:val="22"/>
        </w:rPr>
        <w:t xml:space="preserve">The subject of the email must be the reference code of this tender procedure (i.e. contract </w:t>
      </w:r>
      <w:r w:rsidR="004851F7">
        <w:rPr>
          <w:rFonts w:ascii="Times New Roman" w:hAnsi="Times New Roman"/>
          <w:i/>
          <w:iCs/>
          <w:color w:val="0000FF"/>
          <w:sz w:val="22"/>
          <w:szCs w:val="22"/>
        </w:rPr>
        <w:t>81305262/4</w:t>
      </w:r>
      <w:r w:rsidR="00A70067" w:rsidRPr="001B7EFA">
        <w:rPr>
          <w:rFonts w:ascii="Times New Roman" w:hAnsi="Times New Roman"/>
          <w:i/>
          <w:iCs/>
          <w:color w:val="0000FF"/>
          <w:sz w:val="22"/>
          <w:szCs w:val="22"/>
        </w:rPr>
        <w:t>).</w:t>
      </w:r>
    </w:p>
    <w:p w14:paraId="74E2222E" w14:textId="77777777" w:rsidR="00072041" w:rsidRPr="001B7EFA" w:rsidRDefault="00072041" w:rsidP="008136CB">
      <w:pPr>
        <w:rPr>
          <w:rFonts w:ascii="Times New Roman" w:hAnsi="Times New Roman"/>
          <w:i/>
          <w:iCs/>
          <w:color w:val="0000FF"/>
          <w:sz w:val="22"/>
          <w:szCs w:val="22"/>
        </w:rPr>
      </w:pPr>
    </w:p>
    <w:p w14:paraId="72D3FEEE" w14:textId="07D37121" w:rsidR="0047783A" w:rsidRPr="001B7EFA" w:rsidRDefault="009C7798" w:rsidP="00342740">
      <w:pPr>
        <w:rPr>
          <w:sz w:val="22"/>
          <w:szCs w:val="22"/>
        </w:rPr>
      </w:pPr>
      <w:bookmarkStart w:id="16" w:name="_Toc42488080"/>
      <w:r w:rsidRPr="001B7EFA">
        <w:rPr>
          <w:rFonts w:ascii="Times New Roman" w:hAnsi="Times New Roman"/>
          <w:b/>
          <w:bCs/>
          <w:sz w:val="22"/>
          <w:szCs w:val="22"/>
          <w:lang w:val="fr-BE"/>
        </w:rPr>
        <w:lastRenderedPageBreak/>
        <w:t xml:space="preserve">8. </w:t>
      </w:r>
      <w:proofErr w:type="spellStart"/>
      <w:r w:rsidR="0047783A" w:rsidRPr="001B7EFA">
        <w:rPr>
          <w:rFonts w:ascii="Times New Roman" w:hAnsi="Times New Roman"/>
          <w:b/>
          <w:bCs/>
          <w:sz w:val="22"/>
          <w:szCs w:val="22"/>
          <w:lang w:val="fr-BE"/>
        </w:rPr>
        <w:t>İhalelerin</w:t>
      </w:r>
      <w:proofErr w:type="spellEnd"/>
      <w:r w:rsidR="0047783A" w:rsidRPr="001B7EFA">
        <w:rPr>
          <w:rFonts w:ascii="Times New Roman" w:hAnsi="Times New Roman"/>
          <w:b/>
          <w:bCs/>
          <w:sz w:val="22"/>
          <w:szCs w:val="22"/>
          <w:lang w:val="fr-BE"/>
        </w:rPr>
        <w:t xml:space="preserve"> </w:t>
      </w:r>
      <w:proofErr w:type="spellStart"/>
      <w:r w:rsidR="0047783A" w:rsidRPr="001B7EFA">
        <w:rPr>
          <w:rFonts w:ascii="Times New Roman" w:hAnsi="Times New Roman"/>
          <w:b/>
          <w:bCs/>
          <w:sz w:val="22"/>
          <w:szCs w:val="22"/>
          <w:lang w:val="fr-BE"/>
        </w:rPr>
        <w:t>içeriği</w:t>
      </w:r>
      <w:bookmarkEnd w:id="16"/>
      <w:proofErr w:type="spellEnd"/>
      <w:r w:rsidR="00D56E22" w:rsidRPr="001B7EFA">
        <w:rPr>
          <w:rFonts w:ascii="Times New Roman" w:hAnsi="Times New Roman"/>
          <w:b/>
          <w:bCs/>
          <w:sz w:val="22"/>
          <w:szCs w:val="22"/>
          <w:lang w:val="fr-BE"/>
        </w:rPr>
        <w:t xml:space="preserve"> (Content of tenders)</w:t>
      </w:r>
    </w:p>
    <w:p w14:paraId="0CED24CD" w14:textId="399DD3D9" w:rsidR="00D56E22" w:rsidRPr="001B7EFA" w:rsidRDefault="006D4CEC" w:rsidP="00C32ACE">
      <w:pPr>
        <w:spacing w:after="0"/>
        <w:ind w:left="360"/>
        <w:jc w:val="both"/>
        <w:outlineLvl w:val="0"/>
        <w:rPr>
          <w:rFonts w:ascii="Times New Roman" w:hAnsi="Times New Roman"/>
          <w:i/>
          <w:iCs/>
          <w:color w:val="0000FF"/>
          <w:sz w:val="22"/>
          <w:szCs w:val="22"/>
          <w:lang w:val="en"/>
        </w:rPr>
      </w:pPr>
      <w:proofErr w:type="spellStart"/>
      <w:r w:rsidRPr="001B7EFA">
        <w:rPr>
          <w:rFonts w:ascii="Times New Roman" w:hAnsi="Times New Roman"/>
          <w:sz w:val="22"/>
          <w:szCs w:val="22"/>
          <w:lang w:val="fr-BE"/>
        </w:rPr>
        <w:t>İstenilen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tüm</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bilgilerin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eksiksiz</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doldurulmaması</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usulsüzlük</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teşkil</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edecek</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ve</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teklifin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reddi</w:t>
      </w:r>
      <w:proofErr w:type="spellEnd"/>
      <w:r w:rsidRPr="001B7EFA">
        <w:rPr>
          <w:rFonts w:ascii="Times New Roman" w:hAnsi="Times New Roman"/>
          <w:sz w:val="22"/>
          <w:szCs w:val="22"/>
          <w:lang w:val="fr-BE"/>
        </w:rPr>
        <w:t xml:space="preserve"> ile </w:t>
      </w:r>
      <w:proofErr w:type="spellStart"/>
      <w:r w:rsidRPr="001B7EFA">
        <w:rPr>
          <w:rFonts w:ascii="Times New Roman" w:hAnsi="Times New Roman"/>
          <w:sz w:val="22"/>
          <w:szCs w:val="22"/>
          <w:lang w:val="fr-BE"/>
        </w:rPr>
        <w:t>sonuçlanabilecektir</w:t>
      </w:r>
      <w:proofErr w:type="spellEnd"/>
      <w:r w:rsidRPr="001B7EFA">
        <w:rPr>
          <w:rFonts w:ascii="Times New Roman" w:hAnsi="Times New Roman"/>
          <w:sz w:val="22"/>
          <w:szCs w:val="22"/>
          <w:lang w:val="fr-BE"/>
        </w:rPr>
        <w:t xml:space="preserve">. </w:t>
      </w:r>
      <w:r w:rsidR="00166131" w:rsidRPr="001B7EFA">
        <w:rPr>
          <w:rFonts w:ascii="Times New Roman" w:hAnsi="Times New Roman"/>
          <w:i/>
          <w:iCs/>
          <w:color w:val="0000FF"/>
          <w:sz w:val="22"/>
          <w:szCs w:val="22"/>
          <w:lang w:val="en"/>
        </w:rPr>
        <w:t>(</w:t>
      </w:r>
      <w:r w:rsidR="00D56E22" w:rsidRPr="001B7EFA">
        <w:rPr>
          <w:rFonts w:ascii="Times New Roman" w:hAnsi="Times New Roman"/>
          <w:i/>
          <w:iCs/>
          <w:color w:val="0000FF"/>
          <w:sz w:val="22"/>
          <w:szCs w:val="22"/>
          <w:lang w:val="en"/>
        </w:rPr>
        <w:t>Failure to fill in all the requested information completely will constitute an irregularity and may result in the rejection of the offer.</w:t>
      </w:r>
      <w:r w:rsidR="00166131" w:rsidRPr="001B7EFA">
        <w:rPr>
          <w:rFonts w:ascii="Times New Roman" w:hAnsi="Times New Roman"/>
          <w:i/>
          <w:iCs/>
          <w:color w:val="0000FF"/>
          <w:sz w:val="22"/>
          <w:szCs w:val="22"/>
          <w:lang w:val="en"/>
        </w:rPr>
        <w:t>)</w:t>
      </w:r>
    </w:p>
    <w:p w14:paraId="0AD58BE9" w14:textId="0BBFCDE8" w:rsidR="00D56E22" w:rsidRPr="001B7EFA" w:rsidRDefault="0047783A" w:rsidP="00D56E22">
      <w:pPr>
        <w:spacing w:after="0"/>
        <w:ind w:left="360"/>
        <w:jc w:val="both"/>
        <w:outlineLvl w:val="0"/>
        <w:rPr>
          <w:rFonts w:ascii="Times New Roman" w:hAnsi="Times New Roman"/>
          <w:i/>
          <w:iCs/>
          <w:color w:val="0000FF"/>
          <w:sz w:val="22"/>
          <w:szCs w:val="22"/>
          <w:lang w:val="en"/>
        </w:rPr>
      </w:pPr>
      <w:proofErr w:type="spellStart"/>
      <w:r w:rsidRPr="001B7EFA">
        <w:rPr>
          <w:rFonts w:ascii="Times New Roman" w:hAnsi="Times New Roman"/>
          <w:sz w:val="22"/>
          <w:szCs w:val="22"/>
          <w:lang w:val="fr-BE"/>
        </w:rPr>
        <w:t>Sunulan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tüm</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teklifler</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ihale</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dosyasındaki</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gerekliliklere</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uygun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olmalı</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ve</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şunları</w:t>
      </w:r>
      <w:proofErr w:type="spellEnd"/>
      <w:r w:rsidRPr="001B7EFA">
        <w:rPr>
          <w:rFonts w:ascii="Times New Roman" w:hAnsi="Times New Roman"/>
          <w:sz w:val="22"/>
          <w:szCs w:val="22"/>
          <w:lang w:val="fr-BE"/>
        </w:rPr>
        <w:t xml:space="preserve"> </w:t>
      </w:r>
      <w:proofErr w:type="spellStart"/>
      <w:proofErr w:type="gramStart"/>
      <w:r w:rsidRPr="001B7EFA">
        <w:rPr>
          <w:rFonts w:ascii="Times New Roman" w:hAnsi="Times New Roman"/>
          <w:sz w:val="22"/>
          <w:szCs w:val="22"/>
          <w:lang w:val="fr-BE"/>
        </w:rPr>
        <w:t>içermelidir</w:t>
      </w:r>
      <w:proofErr w:type="spellEnd"/>
      <w:r w:rsidRPr="001B7EFA">
        <w:rPr>
          <w:rFonts w:ascii="Times New Roman" w:hAnsi="Times New Roman"/>
          <w:sz w:val="22"/>
          <w:szCs w:val="22"/>
          <w:lang w:val="fr-BE"/>
        </w:rPr>
        <w:t>:</w:t>
      </w:r>
      <w:proofErr w:type="gramEnd"/>
      <w:r w:rsidR="00166131" w:rsidRPr="001B7EFA">
        <w:rPr>
          <w:rFonts w:ascii="Times New Roman" w:hAnsi="Times New Roman"/>
          <w:sz w:val="22"/>
          <w:szCs w:val="22"/>
          <w:lang w:val="fr-BE"/>
        </w:rPr>
        <w:t xml:space="preserve"> </w:t>
      </w:r>
      <w:r w:rsidR="00166131" w:rsidRPr="001B7EFA">
        <w:rPr>
          <w:rFonts w:ascii="Times New Roman" w:hAnsi="Times New Roman"/>
          <w:i/>
          <w:iCs/>
          <w:color w:val="0000FF"/>
          <w:sz w:val="22"/>
          <w:szCs w:val="22"/>
          <w:lang w:val="en"/>
        </w:rPr>
        <w:t>(</w:t>
      </w:r>
      <w:r w:rsidR="00D56E22" w:rsidRPr="001B7EFA">
        <w:rPr>
          <w:rFonts w:ascii="Times New Roman" w:hAnsi="Times New Roman"/>
          <w:i/>
          <w:iCs/>
          <w:color w:val="0000FF"/>
          <w:sz w:val="22"/>
          <w:szCs w:val="22"/>
          <w:lang w:val="en"/>
        </w:rPr>
        <w:t>All submitted tenders must comply with the requirements in the tender dossier and include</w:t>
      </w:r>
      <w:r w:rsidR="00166131" w:rsidRPr="001B7EFA">
        <w:rPr>
          <w:rFonts w:ascii="Times New Roman" w:hAnsi="Times New Roman"/>
          <w:i/>
          <w:iCs/>
          <w:color w:val="0000FF"/>
          <w:sz w:val="22"/>
          <w:szCs w:val="22"/>
          <w:lang w:val="en"/>
        </w:rPr>
        <w:t>)</w:t>
      </w:r>
    </w:p>
    <w:p w14:paraId="5933C94A" w14:textId="506478BB" w:rsidR="00B72602" w:rsidRPr="001B7EFA" w:rsidRDefault="00B72602" w:rsidP="00D56E22">
      <w:pPr>
        <w:numPr>
          <w:ilvl w:val="0"/>
          <w:numId w:val="2"/>
        </w:numPr>
        <w:tabs>
          <w:tab w:val="clear" w:pos="1211"/>
          <w:tab w:val="num" w:pos="927"/>
        </w:tabs>
        <w:spacing w:after="0"/>
        <w:ind w:left="927" w:hanging="567"/>
        <w:jc w:val="both"/>
        <w:rPr>
          <w:rFonts w:ascii="Times New Roman" w:hAnsi="Times New Roman"/>
          <w:i/>
          <w:iCs/>
          <w:color w:val="0000FF"/>
          <w:sz w:val="22"/>
          <w:szCs w:val="22"/>
          <w:lang w:val="en"/>
        </w:rPr>
      </w:pPr>
      <w:proofErr w:type="spellStart"/>
      <w:r w:rsidRPr="001B7EFA">
        <w:rPr>
          <w:rFonts w:ascii="Times New Roman" w:hAnsi="Times New Roman"/>
          <w:sz w:val="22"/>
          <w:szCs w:val="22"/>
        </w:rPr>
        <w:t>Şirket</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kaydının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kopyası</w:t>
      </w:r>
      <w:proofErr w:type="spellEnd"/>
      <w:r w:rsidRPr="001B7EFA">
        <w:rPr>
          <w:rFonts w:ascii="Times New Roman" w:hAnsi="Times New Roman"/>
          <w:sz w:val="22"/>
          <w:szCs w:val="22"/>
        </w:rPr>
        <w:t>.</w:t>
      </w:r>
      <w:r w:rsidR="00D56E22" w:rsidRPr="001B7EFA">
        <w:rPr>
          <w:rFonts w:ascii="Times New Roman" w:hAnsi="Times New Roman"/>
          <w:sz w:val="22"/>
          <w:szCs w:val="22"/>
        </w:rPr>
        <w:t xml:space="preserve"> </w:t>
      </w:r>
      <w:r w:rsidR="00166131" w:rsidRPr="001B7EFA">
        <w:rPr>
          <w:rFonts w:ascii="Times New Roman" w:hAnsi="Times New Roman"/>
          <w:i/>
          <w:iCs/>
          <w:color w:val="0000FF"/>
          <w:sz w:val="22"/>
          <w:szCs w:val="22"/>
        </w:rPr>
        <w:t>(</w:t>
      </w:r>
      <w:r w:rsidR="00D56E22" w:rsidRPr="001B7EFA">
        <w:rPr>
          <w:rFonts w:ascii="Times New Roman" w:hAnsi="Times New Roman"/>
          <w:i/>
          <w:iCs/>
          <w:color w:val="0000FF"/>
          <w:sz w:val="22"/>
          <w:szCs w:val="22"/>
          <w:lang w:val="en"/>
        </w:rPr>
        <w:t>Copy of company registration.</w:t>
      </w:r>
      <w:r w:rsidR="00166131" w:rsidRPr="001B7EFA">
        <w:rPr>
          <w:rFonts w:ascii="Times New Roman" w:hAnsi="Times New Roman"/>
          <w:i/>
          <w:iCs/>
          <w:color w:val="0000FF"/>
          <w:sz w:val="22"/>
          <w:szCs w:val="22"/>
          <w:lang w:val="en"/>
        </w:rPr>
        <w:t>)</w:t>
      </w:r>
    </w:p>
    <w:p w14:paraId="05E5ECB3" w14:textId="5F0D30B6" w:rsidR="00DF4403" w:rsidRPr="001B7EFA" w:rsidRDefault="00281172" w:rsidP="00166131">
      <w:pPr>
        <w:numPr>
          <w:ilvl w:val="0"/>
          <w:numId w:val="2"/>
        </w:numPr>
        <w:tabs>
          <w:tab w:val="clear" w:pos="1211"/>
          <w:tab w:val="num" w:pos="927"/>
        </w:tabs>
        <w:spacing w:after="0"/>
        <w:ind w:left="927" w:hanging="567"/>
        <w:jc w:val="both"/>
        <w:rPr>
          <w:rFonts w:ascii="Times New Roman" w:hAnsi="Times New Roman"/>
          <w:sz w:val="22"/>
          <w:szCs w:val="22"/>
          <w:lang w:val="en-US"/>
        </w:rPr>
      </w:pPr>
      <w:proofErr w:type="spellStart"/>
      <w:r w:rsidRPr="001B7EFA">
        <w:rPr>
          <w:rFonts w:ascii="Times New Roman" w:hAnsi="Times New Roman"/>
          <w:sz w:val="22"/>
          <w:szCs w:val="22"/>
        </w:rPr>
        <w:t>Usulüne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uygun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yetkilendirilmiş</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imza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Şirket</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ortak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girişim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veya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konsorsiyum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adına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imza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atan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kişinin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usulüne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uygun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yetkilendirildiğini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kanıtlayan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resmi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bir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belge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tüzük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vekaletname</w:t>
      </w:r>
      <w:proofErr w:type="spellEnd"/>
      <w:r w:rsidRPr="001B7EFA">
        <w:rPr>
          <w:rFonts w:ascii="Times New Roman" w:hAnsi="Times New Roman"/>
          <w:sz w:val="22"/>
          <w:szCs w:val="22"/>
        </w:rPr>
        <w:t xml:space="preserve">, noter </w:t>
      </w:r>
      <w:proofErr w:type="spellStart"/>
      <w:r w:rsidRPr="001B7EFA">
        <w:rPr>
          <w:rFonts w:ascii="Times New Roman" w:hAnsi="Times New Roman"/>
          <w:sz w:val="22"/>
          <w:szCs w:val="22"/>
        </w:rPr>
        <w:t>beyanı</w:t>
      </w:r>
      <w:proofErr w:type="spellEnd"/>
      <w:r w:rsidRPr="001B7EFA">
        <w:rPr>
          <w:rFonts w:ascii="Times New Roman" w:hAnsi="Times New Roman"/>
          <w:sz w:val="22"/>
          <w:szCs w:val="22"/>
        </w:rPr>
        <w:t xml:space="preserve"> </w:t>
      </w:r>
      <w:proofErr w:type="spellStart"/>
      <w:proofErr w:type="gramStart"/>
      <w:r w:rsidR="00FD10EC" w:rsidRPr="001B7EFA">
        <w:rPr>
          <w:rFonts w:ascii="Times New Roman" w:hAnsi="Times New Roman"/>
          <w:sz w:val="22"/>
          <w:szCs w:val="22"/>
        </w:rPr>
        <w:t>vb</w:t>
      </w:r>
      <w:proofErr w:type="spellEnd"/>
      <w:r w:rsidR="002F4B71" w:rsidRPr="001B7EFA">
        <w:rPr>
          <w:rFonts w:ascii="Times New Roman" w:hAnsi="Times New Roman"/>
          <w:sz w:val="22"/>
          <w:szCs w:val="22"/>
        </w:rPr>
        <w:t xml:space="preserve">  </w:t>
      </w:r>
      <w:r w:rsidRPr="001B7EFA">
        <w:rPr>
          <w:rFonts w:ascii="Times New Roman" w:hAnsi="Times New Roman"/>
          <w:sz w:val="22"/>
          <w:szCs w:val="22"/>
        </w:rPr>
        <w:t>.</w:t>
      </w:r>
      <w:proofErr w:type="gramEnd"/>
      <w:r w:rsidRPr="001B7EFA">
        <w:rPr>
          <w:rFonts w:ascii="Times New Roman" w:hAnsi="Times New Roman"/>
          <w:sz w:val="22"/>
          <w:szCs w:val="22"/>
        </w:rPr>
        <w:t>).</w:t>
      </w:r>
      <w:r w:rsidR="00D56E22" w:rsidRPr="001B7EFA">
        <w:rPr>
          <w:rFonts w:ascii="Times New Roman" w:hAnsi="Times New Roman"/>
          <w:i/>
          <w:iCs/>
          <w:color w:val="0000FF"/>
          <w:sz w:val="22"/>
          <w:szCs w:val="22"/>
        </w:rPr>
        <w:t xml:space="preserve"> </w:t>
      </w:r>
      <w:r w:rsidR="00166131" w:rsidRPr="001B7EFA">
        <w:rPr>
          <w:rFonts w:ascii="Times New Roman" w:hAnsi="Times New Roman"/>
          <w:i/>
          <w:iCs/>
          <w:color w:val="0000FF"/>
          <w:sz w:val="22"/>
          <w:szCs w:val="22"/>
        </w:rPr>
        <w:t>(</w:t>
      </w:r>
      <w:r w:rsidR="00D56E22" w:rsidRPr="001B7EFA">
        <w:rPr>
          <w:rFonts w:ascii="Times New Roman" w:hAnsi="Times New Roman"/>
          <w:i/>
          <w:iCs/>
          <w:color w:val="0000FF"/>
          <w:sz w:val="22"/>
          <w:szCs w:val="22"/>
          <w:lang w:val="en"/>
        </w:rPr>
        <w:t>Duly authorized signature: An official document (statute, power of attorney, notarial statement, etc.) proving that the person signing on behalf of the company, joint venture, or consortium is duly authorized.</w:t>
      </w:r>
      <w:r w:rsidR="00166131" w:rsidRPr="001B7EFA">
        <w:rPr>
          <w:rFonts w:ascii="Times New Roman" w:hAnsi="Times New Roman"/>
          <w:i/>
          <w:iCs/>
          <w:color w:val="0000FF"/>
          <w:sz w:val="22"/>
          <w:szCs w:val="22"/>
          <w:lang w:val="en"/>
        </w:rPr>
        <w:t>)</w:t>
      </w:r>
    </w:p>
    <w:p w14:paraId="67EC65B1" w14:textId="7764CE4B" w:rsidR="00D56E22" w:rsidRPr="001B7EFA" w:rsidRDefault="00130DD8" w:rsidP="00D56E22">
      <w:pPr>
        <w:numPr>
          <w:ilvl w:val="0"/>
          <w:numId w:val="2"/>
        </w:numPr>
        <w:tabs>
          <w:tab w:val="clear" w:pos="1211"/>
          <w:tab w:val="num" w:pos="927"/>
        </w:tabs>
        <w:spacing w:after="0"/>
        <w:ind w:left="927" w:hanging="567"/>
        <w:jc w:val="both"/>
        <w:rPr>
          <w:rFonts w:ascii="Times New Roman" w:hAnsi="Times New Roman"/>
          <w:bCs/>
          <w:i/>
          <w:iCs/>
          <w:color w:val="0000FF"/>
          <w:sz w:val="22"/>
          <w:szCs w:val="22"/>
          <w:lang w:val="en"/>
        </w:rPr>
      </w:pPr>
      <w:r w:rsidRPr="001B7EFA">
        <w:rPr>
          <w:rFonts w:ascii="Times New Roman" w:hAnsi="Times New Roman"/>
          <w:sz w:val="22"/>
          <w:szCs w:val="22"/>
          <w:lang w:val="en-US"/>
        </w:rPr>
        <w:t xml:space="preserve">Ek I: Teknik </w:t>
      </w:r>
      <w:proofErr w:type="spellStart"/>
      <w:r w:rsidRPr="001B7EFA">
        <w:rPr>
          <w:rFonts w:ascii="Times New Roman" w:hAnsi="Times New Roman"/>
          <w:sz w:val="22"/>
          <w:szCs w:val="22"/>
          <w:lang w:val="en-US"/>
        </w:rPr>
        <w:t>Özellikler</w:t>
      </w:r>
      <w:proofErr w:type="spellEnd"/>
      <w:r w:rsidRPr="001B7EFA">
        <w:rPr>
          <w:rFonts w:ascii="Times New Roman" w:hAnsi="Times New Roman"/>
          <w:sz w:val="22"/>
          <w:szCs w:val="22"/>
          <w:lang w:val="en-US"/>
        </w:rPr>
        <w:t xml:space="preserve"> + Teknik </w:t>
      </w:r>
      <w:proofErr w:type="spellStart"/>
      <w:r w:rsidRPr="001B7EFA">
        <w:rPr>
          <w:rFonts w:ascii="Times New Roman" w:hAnsi="Times New Roman"/>
          <w:sz w:val="22"/>
          <w:szCs w:val="22"/>
          <w:lang w:val="en-US"/>
        </w:rPr>
        <w:t>Teklif</w:t>
      </w:r>
      <w:proofErr w:type="spellEnd"/>
      <w:r w:rsidRPr="001B7EFA">
        <w:rPr>
          <w:rFonts w:ascii="Times New Roman" w:hAnsi="Times New Roman"/>
          <w:sz w:val="22"/>
          <w:szCs w:val="22"/>
          <w:lang w:val="en-US"/>
        </w:rPr>
        <w:t xml:space="preserve">: </w:t>
      </w:r>
      <w:r w:rsidR="0053298E" w:rsidRPr="001B7EFA">
        <w:rPr>
          <w:rFonts w:ascii="Times New Roman" w:hAnsi="Times New Roman"/>
          <w:bCs/>
          <w:sz w:val="22"/>
          <w:szCs w:val="22"/>
          <w:lang w:val="en-US"/>
        </w:rPr>
        <w:t xml:space="preserve">Marka </w:t>
      </w:r>
      <w:proofErr w:type="spellStart"/>
      <w:r w:rsidR="0053298E" w:rsidRPr="001B7EFA">
        <w:rPr>
          <w:rFonts w:ascii="Times New Roman" w:hAnsi="Times New Roman"/>
          <w:bCs/>
          <w:sz w:val="22"/>
          <w:szCs w:val="22"/>
          <w:lang w:val="en-US"/>
        </w:rPr>
        <w:t>ve</w:t>
      </w:r>
      <w:proofErr w:type="spellEnd"/>
      <w:r w:rsidR="0053298E" w:rsidRPr="001B7EFA">
        <w:rPr>
          <w:rFonts w:ascii="Times New Roman" w:hAnsi="Times New Roman"/>
          <w:bCs/>
          <w:sz w:val="22"/>
          <w:szCs w:val="22"/>
          <w:lang w:val="en-US"/>
        </w:rPr>
        <w:t xml:space="preserve"> Model </w:t>
      </w:r>
      <w:proofErr w:type="spellStart"/>
      <w:r w:rsidR="0053298E" w:rsidRPr="001B7EFA">
        <w:rPr>
          <w:rFonts w:ascii="Times New Roman" w:hAnsi="Times New Roman"/>
          <w:bCs/>
          <w:sz w:val="22"/>
          <w:szCs w:val="22"/>
          <w:lang w:val="en-US"/>
        </w:rPr>
        <w:t>Numarası</w:t>
      </w:r>
      <w:proofErr w:type="spellEnd"/>
      <w:r w:rsidR="0053298E" w:rsidRPr="001B7EFA">
        <w:rPr>
          <w:rFonts w:ascii="Times New Roman" w:hAnsi="Times New Roman"/>
          <w:bCs/>
          <w:sz w:val="22"/>
          <w:szCs w:val="22"/>
          <w:lang w:val="en-US"/>
        </w:rPr>
        <w:t xml:space="preserve"> </w:t>
      </w:r>
      <w:proofErr w:type="spellStart"/>
      <w:r w:rsidR="0053298E" w:rsidRPr="001B7EFA">
        <w:rPr>
          <w:rFonts w:ascii="Times New Roman" w:hAnsi="Times New Roman"/>
          <w:bCs/>
          <w:sz w:val="22"/>
          <w:szCs w:val="22"/>
          <w:lang w:val="en-US"/>
        </w:rPr>
        <w:t>dahil</w:t>
      </w:r>
      <w:proofErr w:type="spellEnd"/>
      <w:r w:rsidR="0053298E" w:rsidRPr="001B7EFA">
        <w:rPr>
          <w:rFonts w:ascii="Times New Roman" w:hAnsi="Times New Roman"/>
          <w:bCs/>
          <w:sz w:val="22"/>
          <w:szCs w:val="22"/>
          <w:lang w:val="en-US"/>
        </w:rPr>
        <w:t xml:space="preserve"> </w:t>
      </w:r>
      <w:proofErr w:type="spellStart"/>
      <w:r w:rsidR="0053298E" w:rsidRPr="001B7EFA">
        <w:rPr>
          <w:rFonts w:ascii="Times New Roman" w:hAnsi="Times New Roman"/>
          <w:bCs/>
          <w:sz w:val="22"/>
          <w:szCs w:val="22"/>
          <w:lang w:val="en-US"/>
        </w:rPr>
        <w:t>tamamlanmış</w:t>
      </w:r>
      <w:proofErr w:type="spellEnd"/>
      <w:r w:rsidR="0053298E" w:rsidRPr="001B7EFA">
        <w:rPr>
          <w:rFonts w:ascii="Times New Roman" w:hAnsi="Times New Roman"/>
          <w:bCs/>
          <w:sz w:val="22"/>
          <w:szCs w:val="22"/>
          <w:lang w:val="en-US"/>
        </w:rPr>
        <w:t xml:space="preserve"> Teknik </w:t>
      </w:r>
      <w:proofErr w:type="spellStart"/>
      <w:r w:rsidR="0053298E" w:rsidRPr="001B7EFA">
        <w:rPr>
          <w:rFonts w:ascii="Times New Roman" w:hAnsi="Times New Roman"/>
          <w:bCs/>
          <w:sz w:val="22"/>
          <w:szCs w:val="22"/>
          <w:lang w:val="en-US"/>
        </w:rPr>
        <w:t>Özellikler</w:t>
      </w:r>
      <w:proofErr w:type="spellEnd"/>
      <w:r w:rsidR="0053298E" w:rsidRPr="001B7EFA">
        <w:rPr>
          <w:rFonts w:ascii="Times New Roman" w:hAnsi="Times New Roman"/>
          <w:bCs/>
          <w:sz w:val="22"/>
          <w:szCs w:val="22"/>
          <w:lang w:val="en-US"/>
        </w:rPr>
        <w:t xml:space="preserve"> </w:t>
      </w:r>
      <w:proofErr w:type="spellStart"/>
      <w:r w:rsidR="0053298E" w:rsidRPr="001B7EFA">
        <w:rPr>
          <w:rFonts w:ascii="Times New Roman" w:hAnsi="Times New Roman"/>
          <w:bCs/>
          <w:sz w:val="22"/>
          <w:szCs w:val="22"/>
          <w:lang w:val="en-US"/>
        </w:rPr>
        <w:t>ve</w:t>
      </w:r>
      <w:proofErr w:type="spellEnd"/>
      <w:r w:rsidR="0053298E" w:rsidRPr="001B7EFA">
        <w:rPr>
          <w:rFonts w:ascii="Times New Roman" w:hAnsi="Times New Roman"/>
          <w:bCs/>
          <w:sz w:val="22"/>
          <w:szCs w:val="22"/>
          <w:lang w:val="en-US"/>
        </w:rPr>
        <w:t xml:space="preserve"> </w:t>
      </w:r>
      <w:proofErr w:type="spellStart"/>
      <w:r w:rsidR="0053298E" w:rsidRPr="001B7EFA">
        <w:rPr>
          <w:rFonts w:ascii="Times New Roman" w:hAnsi="Times New Roman"/>
          <w:bCs/>
          <w:sz w:val="22"/>
          <w:szCs w:val="22"/>
          <w:lang w:val="en-US"/>
        </w:rPr>
        <w:t>Kataloğun</w:t>
      </w:r>
      <w:proofErr w:type="spellEnd"/>
      <w:r w:rsidR="0053298E" w:rsidRPr="001B7EFA">
        <w:rPr>
          <w:rFonts w:ascii="Times New Roman" w:hAnsi="Times New Roman"/>
          <w:bCs/>
          <w:sz w:val="22"/>
          <w:szCs w:val="22"/>
          <w:lang w:val="en-US"/>
        </w:rPr>
        <w:t xml:space="preserve"> </w:t>
      </w:r>
      <w:proofErr w:type="spellStart"/>
      <w:r w:rsidR="0098038C" w:rsidRPr="001B7EFA">
        <w:rPr>
          <w:rFonts w:ascii="Times New Roman" w:hAnsi="Times New Roman"/>
          <w:bCs/>
          <w:sz w:val="22"/>
          <w:szCs w:val="22"/>
          <w:lang w:val="en-US"/>
        </w:rPr>
        <w:t>İngilizce</w:t>
      </w:r>
      <w:proofErr w:type="spellEnd"/>
      <w:r w:rsidR="0098038C" w:rsidRPr="001B7EFA">
        <w:rPr>
          <w:rFonts w:ascii="Times New Roman" w:hAnsi="Times New Roman"/>
          <w:bCs/>
          <w:sz w:val="22"/>
          <w:szCs w:val="22"/>
          <w:lang w:val="en-US"/>
        </w:rPr>
        <w:t xml:space="preserve"> </w:t>
      </w:r>
      <w:proofErr w:type="spellStart"/>
      <w:r w:rsidR="0098038C" w:rsidRPr="001B7EFA">
        <w:rPr>
          <w:rFonts w:ascii="Times New Roman" w:hAnsi="Times New Roman"/>
          <w:bCs/>
          <w:sz w:val="22"/>
          <w:szCs w:val="22"/>
          <w:lang w:val="en-US"/>
        </w:rPr>
        <w:t>veya</w:t>
      </w:r>
      <w:proofErr w:type="spellEnd"/>
      <w:r w:rsidR="0098038C" w:rsidRPr="001B7EFA">
        <w:rPr>
          <w:rFonts w:ascii="Times New Roman" w:hAnsi="Times New Roman"/>
          <w:bCs/>
          <w:sz w:val="22"/>
          <w:szCs w:val="22"/>
          <w:lang w:val="en-US"/>
        </w:rPr>
        <w:t xml:space="preserve"> </w:t>
      </w:r>
      <w:proofErr w:type="spellStart"/>
      <w:proofErr w:type="gramStart"/>
      <w:r w:rsidR="0098038C" w:rsidRPr="001B7EFA">
        <w:rPr>
          <w:rFonts w:ascii="Times New Roman" w:hAnsi="Times New Roman"/>
          <w:bCs/>
          <w:sz w:val="22"/>
          <w:szCs w:val="22"/>
          <w:lang w:val="en-US"/>
        </w:rPr>
        <w:t>Türkçe</w:t>
      </w:r>
      <w:proofErr w:type="spellEnd"/>
      <w:r w:rsidR="0098038C" w:rsidRPr="001B7EFA">
        <w:rPr>
          <w:rFonts w:ascii="Times New Roman" w:hAnsi="Times New Roman"/>
          <w:bCs/>
          <w:sz w:val="22"/>
          <w:szCs w:val="22"/>
          <w:lang w:val="en-US"/>
        </w:rPr>
        <w:t xml:space="preserve"> </w:t>
      </w:r>
      <w:r w:rsidR="0053298E" w:rsidRPr="001B7EFA">
        <w:rPr>
          <w:rFonts w:ascii="Times New Roman" w:hAnsi="Times New Roman"/>
          <w:bCs/>
          <w:sz w:val="22"/>
          <w:szCs w:val="22"/>
          <w:lang w:val="en-US"/>
        </w:rPr>
        <w:t xml:space="preserve"> </w:t>
      </w:r>
      <w:proofErr w:type="spellStart"/>
      <w:r w:rsidR="0053298E" w:rsidRPr="001B7EFA">
        <w:rPr>
          <w:rFonts w:ascii="Times New Roman" w:hAnsi="Times New Roman"/>
          <w:bCs/>
          <w:sz w:val="22"/>
          <w:szCs w:val="22"/>
          <w:lang w:val="en-US"/>
        </w:rPr>
        <w:t>kopyası</w:t>
      </w:r>
      <w:proofErr w:type="spellEnd"/>
      <w:proofErr w:type="gramEnd"/>
      <w:r w:rsidR="00527859" w:rsidRPr="001B7EFA">
        <w:rPr>
          <w:rFonts w:ascii="Times New Roman" w:hAnsi="Times New Roman"/>
          <w:bCs/>
          <w:sz w:val="22"/>
          <w:szCs w:val="22"/>
          <w:lang w:val="en-US"/>
        </w:rPr>
        <w:t xml:space="preserve"> </w:t>
      </w:r>
      <w:proofErr w:type="spellStart"/>
      <w:r w:rsidR="00527859" w:rsidRPr="001B7EFA">
        <w:rPr>
          <w:rFonts w:ascii="Times New Roman" w:hAnsi="Times New Roman"/>
          <w:bCs/>
          <w:sz w:val="22"/>
          <w:szCs w:val="22"/>
          <w:lang w:val="en-US"/>
        </w:rPr>
        <w:t>veya</w:t>
      </w:r>
      <w:proofErr w:type="spellEnd"/>
      <w:r w:rsidR="00527859" w:rsidRPr="001B7EFA">
        <w:rPr>
          <w:rFonts w:ascii="Times New Roman" w:hAnsi="Times New Roman"/>
          <w:bCs/>
          <w:sz w:val="22"/>
          <w:szCs w:val="22"/>
          <w:lang w:val="en-US"/>
        </w:rPr>
        <w:t xml:space="preserve"> </w:t>
      </w:r>
      <w:proofErr w:type="spellStart"/>
      <w:r w:rsidR="00527859" w:rsidRPr="001B7EFA">
        <w:rPr>
          <w:rFonts w:ascii="Times New Roman" w:hAnsi="Times New Roman"/>
          <w:bCs/>
          <w:sz w:val="22"/>
          <w:szCs w:val="22"/>
          <w:lang w:val="en-US"/>
        </w:rPr>
        <w:t>ürünle</w:t>
      </w:r>
      <w:proofErr w:type="spellEnd"/>
      <w:r w:rsidR="00527859" w:rsidRPr="001B7EFA">
        <w:rPr>
          <w:rFonts w:ascii="Times New Roman" w:hAnsi="Times New Roman"/>
          <w:bCs/>
          <w:sz w:val="22"/>
          <w:szCs w:val="22"/>
          <w:lang w:val="en-US"/>
        </w:rPr>
        <w:t xml:space="preserve"> </w:t>
      </w:r>
      <w:proofErr w:type="spellStart"/>
      <w:r w:rsidR="00527859" w:rsidRPr="001B7EFA">
        <w:rPr>
          <w:rFonts w:ascii="Times New Roman" w:hAnsi="Times New Roman"/>
          <w:bCs/>
          <w:sz w:val="22"/>
          <w:szCs w:val="22"/>
          <w:lang w:val="en-US"/>
        </w:rPr>
        <w:t>ilgili</w:t>
      </w:r>
      <w:proofErr w:type="spellEnd"/>
      <w:r w:rsidR="00527859" w:rsidRPr="001B7EFA">
        <w:rPr>
          <w:rFonts w:ascii="Times New Roman" w:hAnsi="Times New Roman"/>
          <w:bCs/>
          <w:sz w:val="22"/>
          <w:szCs w:val="22"/>
          <w:lang w:val="en-US"/>
        </w:rPr>
        <w:t xml:space="preserve"> </w:t>
      </w:r>
      <w:proofErr w:type="spellStart"/>
      <w:r w:rsidR="00527859" w:rsidRPr="001B7EFA">
        <w:rPr>
          <w:rFonts w:ascii="Times New Roman" w:hAnsi="Times New Roman"/>
          <w:bCs/>
          <w:sz w:val="22"/>
          <w:szCs w:val="22"/>
          <w:lang w:val="en-US"/>
        </w:rPr>
        <w:t>teknik</w:t>
      </w:r>
      <w:proofErr w:type="spellEnd"/>
      <w:r w:rsidR="00527859" w:rsidRPr="001B7EFA">
        <w:rPr>
          <w:rFonts w:ascii="Times New Roman" w:hAnsi="Times New Roman"/>
          <w:bCs/>
          <w:sz w:val="22"/>
          <w:szCs w:val="22"/>
          <w:lang w:val="en-US"/>
        </w:rPr>
        <w:t xml:space="preserve"> </w:t>
      </w:r>
      <w:proofErr w:type="spellStart"/>
      <w:r w:rsidR="00527859" w:rsidRPr="001B7EFA">
        <w:rPr>
          <w:rFonts w:ascii="Times New Roman" w:hAnsi="Times New Roman"/>
          <w:bCs/>
          <w:sz w:val="22"/>
          <w:szCs w:val="22"/>
          <w:lang w:val="en-US"/>
        </w:rPr>
        <w:t>detaylar</w:t>
      </w:r>
      <w:proofErr w:type="spellEnd"/>
      <w:r w:rsidR="00D56E22" w:rsidRPr="001B7EFA">
        <w:rPr>
          <w:rFonts w:ascii="Times New Roman" w:hAnsi="Times New Roman"/>
          <w:bCs/>
          <w:sz w:val="22"/>
          <w:szCs w:val="22"/>
          <w:lang w:val="en-US"/>
        </w:rPr>
        <w:t xml:space="preserve">. </w:t>
      </w:r>
      <w:r w:rsidR="00166131" w:rsidRPr="001B7EFA">
        <w:rPr>
          <w:rFonts w:ascii="Times New Roman" w:hAnsi="Times New Roman"/>
          <w:bCs/>
          <w:sz w:val="22"/>
          <w:szCs w:val="22"/>
          <w:lang w:val="en-US"/>
        </w:rPr>
        <w:t>(</w:t>
      </w:r>
      <w:proofErr w:type="gramStart"/>
      <w:r w:rsidR="00D56E22" w:rsidRPr="001B7EFA">
        <w:rPr>
          <w:rFonts w:ascii="Times New Roman" w:hAnsi="Times New Roman"/>
          <w:bCs/>
          <w:i/>
          <w:iCs/>
          <w:color w:val="0000FF"/>
          <w:sz w:val="22"/>
          <w:szCs w:val="22"/>
          <w:lang w:val="en"/>
        </w:rPr>
        <w:t>A</w:t>
      </w:r>
      <w:r w:rsidR="00056995" w:rsidRPr="001B7EFA">
        <w:rPr>
          <w:rFonts w:ascii="Times New Roman" w:hAnsi="Times New Roman"/>
          <w:bCs/>
          <w:i/>
          <w:iCs/>
          <w:color w:val="0000FF"/>
          <w:sz w:val="22"/>
          <w:szCs w:val="22"/>
          <w:lang w:val="en"/>
        </w:rPr>
        <w:t xml:space="preserve">nnex </w:t>
      </w:r>
      <w:r w:rsidR="00D56E22" w:rsidRPr="001B7EFA">
        <w:rPr>
          <w:rFonts w:ascii="Times New Roman" w:hAnsi="Times New Roman"/>
          <w:bCs/>
          <w:i/>
          <w:iCs/>
          <w:color w:val="0000FF"/>
          <w:sz w:val="22"/>
          <w:szCs w:val="22"/>
          <w:lang w:val="en"/>
        </w:rPr>
        <w:t xml:space="preserve"> I</w:t>
      </w:r>
      <w:proofErr w:type="gramEnd"/>
      <w:r w:rsidR="00D56E22" w:rsidRPr="001B7EFA">
        <w:rPr>
          <w:rFonts w:ascii="Times New Roman" w:hAnsi="Times New Roman"/>
          <w:bCs/>
          <w:i/>
          <w:iCs/>
          <w:color w:val="0000FF"/>
          <w:sz w:val="22"/>
          <w:szCs w:val="22"/>
          <w:lang w:val="en"/>
        </w:rPr>
        <w:t xml:space="preserve">: Specifications + Technical Offer: Completed Specifications including </w:t>
      </w:r>
      <w:r w:rsidR="009C7798" w:rsidRPr="001B7EFA">
        <w:rPr>
          <w:rFonts w:ascii="Times New Roman" w:hAnsi="Times New Roman"/>
          <w:bCs/>
          <w:i/>
          <w:iCs/>
          <w:color w:val="0000FF"/>
          <w:sz w:val="22"/>
          <w:szCs w:val="22"/>
          <w:lang w:val="en"/>
        </w:rPr>
        <w:t xml:space="preserve">Brand </w:t>
      </w:r>
      <w:r w:rsidR="00D56E22" w:rsidRPr="001B7EFA">
        <w:rPr>
          <w:rFonts w:ascii="Times New Roman" w:hAnsi="Times New Roman"/>
          <w:bCs/>
          <w:i/>
          <w:iCs/>
          <w:color w:val="0000FF"/>
          <w:sz w:val="22"/>
          <w:szCs w:val="22"/>
          <w:lang w:val="en"/>
        </w:rPr>
        <w:t>and Model Number and English or Turkish copy of the Catalogue or technical details about the product</w:t>
      </w:r>
      <w:r w:rsidR="00166131" w:rsidRPr="001B7EFA">
        <w:rPr>
          <w:rFonts w:ascii="Times New Roman" w:hAnsi="Times New Roman"/>
          <w:bCs/>
          <w:i/>
          <w:iCs/>
          <w:color w:val="0000FF"/>
          <w:sz w:val="22"/>
          <w:szCs w:val="22"/>
          <w:lang w:val="en"/>
        </w:rPr>
        <w:t>)</w:t>
      </w:r>
    </w:p>
    <w:p w14:paraId="079E53CB" w14:textId="3998BECE" w:rsidR="000C7339" w:rsidRPr="001B7EFA" w:rsidRDefault="000C7339" w:rsidP="000C7339">
      <w:pPr>
        <w:numPr>
          <w:ilvl w:val="0"/>
          <w:numId w:val="2"/>
        </w:numPr>
        <w:tabs>
          <w:tab w:val="clear" w:pos="1211"/>
          <w:tab w:val="num" w:pos="927"/>
        </w:tabs>
        <w:spacing w:after="0"/>
        <w:ind w:left="927" w:hanging="567"/>
        <w:jc w:val="both"/>
        <w:rPr>
          <w:rFonts w:ascii="Times New Roman" w:hAnsi="Times New Roman"/>
          <w:sz w:val="22"/>
          <w:szCs w:val="22"/>
          <w:lang w:val="en"/>
        </w:rPr>
      </w:pPr>
      <w:r w:rsidRPr="001B7EFA">
        <w:rPr>
          <w:rFonts w:ascii="Times New Roman" w:hAnsi="Times New Roman"/>
          <w:sz w:val="22"/>
          <w:szCs w:val="22"/>
        </w:rPr>
        <w:t xml:space="preserve">Ek II: </w:t>
      </w:r>
      <w:proofErr w:type="spellStart"/>
      <w:r w:rsidRPr="001B7EFA">
        <w:rPr>
          <w:rFonts w:ascii="Times New Roman" w:hAnsi="Times New Roman"/>
          <w:sz w:val="22"/>
          <w:szCs w:val="22"/>
        </w:rPr>
        <w:t>Finansal</w:t>
      </w:r>
      <w:proofErr w:type="spellEnd"/>
      <w:r w:rsidRPr="001B7EFA">
        <w:rPr>
          <w:rFonts w:ascii="Times New Roman" w:hAnsi="Times New Roman"/>
          <w:sz w:val="22"/>
          <w:szCs w:val="22"/>
        </w:rPr>
        <w:t xml:space="preserve"> </w:t>
      </w:r>
      <w:proofErr w:type="spellStart"/>
      <w:proofErr w:type="gramStart"/>
      <w:r w:rsidRPr="001B7EFA">
        <w:rPr>
          <w:rFonts w:ascii="Times New Roman" w:hAnsi="Times New Roman"/>
          <w:sz w:val="22"/>
          <w:szCs w:val="22"/>
        </w:rPr>
        <w:t>Teklif</w:t>
      </w:r>
      <w:proofErr w:type="spellEnd"/>
      <w:r w:rsidRPr="001B7EFA">
        <w:rPr>
          <w:rFonts w:ascii="Times New Roman" w:hAnsi="Times New Roman"/>
          <w:sz w:val="22"/>
          <w:szCs w:val="22"/>
        </w:rPr>
        <w:t xml:space="preserve">  (</w:t>
      </w:r>
      <w:proofErr w:type="gramEnd"/>
      <w:r w:rsidRPr="001B7EFA">
        <w:rPr>
          <w:rFonts w:ascii="Times New Roman" w:hAnsi="Times New Roman"/>
          <w:i/>
          <w:iCs/>
          <w:color w:val="0000FF"/>
          <w:sz w:val="22"/>
          <w:szCs w:val="22"/>
          <w:lang w:val="en"/>
        </w:rPr>
        <w:t>A</w:t>
      </w:r>
      <w:r w:rsidR="001B7EFA">
        <w:rPr>
          <w:rFonts w:ascii="Times New Roman" w:hAnsi="Times New Roman"/>
          <w:i/>
          <w:iCs/>
          <w:color w:val="0000FF"/>
          <w:sz w:val="22"/>
          <w:szCs w:val="22"/>
          <w:lang w:val="en"/>
        </w:rPr>
        <w:t>nnex</w:t>
      </w:r>
      <w:r w:rsidRPr="001B7EFA">
        <w:rPr>
          <w:rFonts w:ascii="Times New Roman" w:hAnsi="Times New Roman"/>
          <w:i/>
          <w:iCs/>
          <w:color w:val="0000FF"/>
          <w:sz w:val="22"/>
          <w:szCs w:val="22"/>
          <w:lang w:val="en"/>
        </w:rPr>
        <w:t xml:space="preserve"> I</w:t>
      </w:r>
      <w:r w:rsidR="00AE6B45" w:rsidRPr="001B7EFA">
        <w:rPr>
          <w:rFonts w:ascii="Times New Roman" w:hAnsi="Times New Roman"/>
          <w:i/>
          <w:iCs/>
          <w:color w:val="0000FF"/>
          <w:sz w:val="22"/>
          <w:szCs w:val="22"/>
          <w:lang w:val="en"/>
        </w:rPr>
        <w:t>II</w:t>
      </w:r>
      <w:r w:rsidRPr="001B7EFA">
        <w:rPr>
          <w:rFonts w:ascii="Times New Roman" w:hAnsi="Times New Roman"/>
          <w:i/>
          <w:iCs/>
          <w:color w:val="0000FF"/>
          <w:sz w:val="22"/>
          <w:szCs w:val="22"/>
          <w:lang w:val="en"/>
        </w:rPr>
        <w:t xml:space="preserve">: Financial </w:t>
      </w:r>
      <w:r w:rsidR="00682E81" w:rsidRPr="001B7EFA">
        <w:rPr>
          <w:rFonts w:ascii="Times New Roman" w:hAnsi="Times New Roman"/>
          <w:i/>
          <w:iCs/>
          <w:color w:val="0000FF"/>
          <w:sz w:val="22"/>
          <w:szCs w:val="22"/>
          <w:lang w:val="en"/>
        </w:rPr>
        <w:t>Offer</w:t>
      </w:r>
      <w:r w:rsidRPr="001B7EFA">
        <w:rPr>
          <w:rFonts w:ascii="Times New Roman" w:hAnsi="Times New Roman"/>
          <w:i/>
          <w:iCs/>
          <w:color w:val="0000FF"/>
          <w:sz w:val="22"/>
          <w:szCs w:val="22"/>
          <w:lang w:val="en"/>
        </w:rPr>
        <w:t>)</w:t>
      </w:r>
    </w:p>
    <w:p w14:paraId="5828523D" w14:textId="0C614E8B" w:rsidR="00975F84" w:rsidRPr="001B7EFA" w:rsidRDefault="00975F84" w:rsidP="00975F84">
      <w:pPr>
        <w:numPr>
          <w:ilvl w:val="0"/>
          <w:numId w:val="2"/>
        </w:numPr>
        <w:tabs>
          <w:tab w:val="clear" w:pos="1211"/>
          <w:tab w:val="num" w:pos="927"/>
        </w:tabs>
        <w:spacing w:after="0"/>
        <w:ind w:left="927" w:hanging="567"/>
        <w:jc w:val="both"/>
        <w:rPr>
          <w:rFonts w:ascii="Times New Roman" w:hAnsi="Times New Roman"/>
          <w:sz w:val="22"/>
          <w:szCs w:val="22"/>
          <w:lang w:val="en-US"/>
        </w:rPr>
      </w:pPr>
      <w:r w:rsidRPr="001B7EFA">
        <w:rPr>
          <w:rFonts w:ascii="Times New Roman" w:hAnsi="Times New Roman"/>
          <w:sz w:val="22"/>
          <w:szCs w:val="22"/>
          <w:lang w:val="en-US"/>
        </w:rPr>
        <w:t>Ek: I</w:t>
      </w:r>
      <w:r w:rsidR="00A706A5" w:rsidRPr="001B7EFA">
        <w:rPr>
          <w:rFonts w:ascii="Times New Roman" w:hAnsi="Times New Roman"/>
          <w:sz w:val="22"/>
          <w:szCs w:val="22"/>
          <w:lang w:val="en-US"/>
        </w:rPr>
        <w:t>II</w:t>
      </w:r>
      <w:r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Teklif</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sahibi</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tarafından</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ihale</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edilen</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malzemelerin</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menşeini</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onaylayan</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bir</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beyan</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veya</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örnek</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menşe</w:t>
      </w:r>
      <w:proofErr w:type="spellEnd"/>
      <w:r w:rsidR="00527859" w:rsidRPr="001B7EFA">
        <w:rPr>
          <w:rFonts w:ascii="Times New Roman" w:hAnsi="Times New Roman"/>
          <w:sz w:val="22"/>
          <w:szCs w:val="22"/>
          <w:lang w:val="en-US"/>
        </w:rPr>
        <w:t xml:space="preserve"> </w:t>
      </w:r>
      <w:proofErr w:type="spellStart"/>
      <w:r w:rsidR="00527859" w:rsidRPr="001B7EFA">
        <w:rPr>
          <w:rFonts w:ascii="Times New Roman" w:hAnsi="Times New Roman"/>
          <w:sz w:val="22"/>
          <w:szCs w:val="22"/>
          <w:lang w:val="en-US"/>
        </w:rPr>
        <w:t>şahadetnamesi</w:t>
      </w:r>
      <w:proofErr w:type="spellEnd"/>
      <w:r w:rsidR="00527859" w:rsidRPr="001B7EFA">
        <w:rPr>
          <w:rFonts w:ascii="Times New Roman" w:hAnsi="Times New Roman"/>
          <w:sz w:val="22"/>
          <w:szCs w:val="22"/>
          <w:lang w:val="en-US"/>
        </w:rPr>
        <w:t>).</w:t>
      </w:r>
      <w:r w:rsidR="00D56E22" w:rsidRPr="001B7EFA">
        <w:rPr>
          <w:rFonts w:ascii="Times New Roman" w:hAnsi="Times New Roman"/>
          <w:sz w:val="22"/>
          <w:szCs w:val="22"/>
          <w:lang w:val="en-US"/>
        </w:rPr>
        <w:t xml:space="preserve">  </w:t>
      </w:r>
      <w:r w:rsidR="00166131" w:rsidRPr="001B7EFA">
        <w:rPr>
          <w:rFonts w:ascii="Times New Roman" w:hAnsi="Times New Roman"/>
          <w:i/>
          <w:iCs/>
          <w:color w:val="0000FF"/>
          <w:sz w:val="22"/>
          <w:szCs w:val="22"/>
          <w:lang w:val="en-US"/>
        </w:rPr>
        <w:t>(</w:t>
      </w:r>
      <w:r w:rsidR="00D56E22" w:rsidRPr="001B7EFA">
        <w:rPr>
          <w:rFonts w:ascii="Times New Roman" w:hAnsi="Times New Roman"/>
          <w:i/>
          <w:iCs/>
          <w:color w:val="0000FF"/>
          <w:sz w:val="22"/>
          <w:szCs w:val="22"/>
        </w:rPr>
        <w:t>Annex I</w:t>
      </w:r>
      <w:r w:rsidR="00AE6B45" w:rsidRPr="001B7EFA">
        <w:rPr>
          <w:rFonts w:ascii="Times New Roman" w:hAnsi="Times New Roman"/>
          <w:i/>
          <w:iCs/>
          <w:color w:val="0000FF"/>
          <w:sz w:val="22"/>
          <w:szCs w:val="22"/>
        </w:rPr>
        <w:t>I</w:t>
      </w:r>
      <w:r w:rsidR="00D56E22" w:rsidRPr="001B7EFA">
        <w:rPr>
          <w:rFonts w:ascii="Times New Roman" w:hAnsi="Times New Roman"/>
          <w:i/>
          <w:iCs/>
          <w:color w:val="0000FF"/>
          <w:sz w:val="22"/>
          <w:szCs w:val="22"/>
        </w:rPr>
        <w:t xml:space="preserve">I: A declaration (or sample certificate of origin) by the bidder confirming the origin of the </w:t>
      </w:r>
      <w:r w:rsidR="00166131" w:rsidRPr="001B7EFA">
        <w:rPr>
          <w:rFonts w:ascii="Times New Roman" w:hAnsi="Times New Roman"/>
          <w:i/>
          <w:iCs/>
          <w:color w:val="0000FF"/>
          <w:sz w:val="22"/>
          <w:szCs w:val="22"/>
        </w:rPr>
        <w:t>offered</w:t>
      </w:r>
      <w:r w:rsidR="00D56E22" w:rsidRPr="001B7EFA">
        <w:rPr>
          <w:rFonts w:ascii="Times New Roman" w:hAnsi="Times New Roman"/>
          <w:i/>
          <w:iCs/>
          <w:color w:val="0000FF"/>
          <w:sz w:val="22"/>
          <w:szCs w:val="22"/>
        </w:rPr>
        <w:t xml:space="preserve"> materials.</w:t>
      </w:r>
      <w:r w:rsidR="00166131" w:rsidRPr="001B7EFA">
        <w:rPr>
          <w:rFonts w:ascii="Times New Roman" w:hAnsi="Times New Roman"/>
          <w:i/>
          <w:iCs/>
          <w:color w:val="0000FF"/>
          <w:sz w:val="22"/>
          <w:szCs w:val="22"/>
        </w:rPr>
        <w:t>)</w:t>
      </w:r>
    </w:p>
    <w:p w14:paraId="3ED53124" w14:textId="6D99C5D9" w:rsidR="00CA0982" w:rsidRPr="00EA71E6" w:rsidRDefault="00CA0982" w:rsidP="00CA0982">
      <w:pPr>
        <w:numPr>
          <w:ilvl w:val="0"/>
          <w:numId w:val="2"/>
        </w:numPr>
        <w:tabs>
          <w:tab w:val="clear" w:pos="1211"/>
          <w:tab w:val="num" w:pos="927"/>
        </w:tabs>
        <w:spacing w:after="0"/>
        <w:ind w:left="927" w:hanging="567"/>
        <w:jc w:val="both"/>
        <w:rPr>
          <w:rFonts w:ascii="Times New Roman" w:hAnsi="Times New Roman"/>
          <w:sz w:val="22"/>
          <w:szCs w:val="22"/>
          <w:lang w:val="en-US"/>
        </w:rPr>
      </w:pPr>
      <w:r w:rsidRPr="001B7EFA">
        <w:rPr>
          <w:rFonts w:ascii="Times New Roman" w:hAnsi="Times New Roman"/>
          <w:sz w:val="22"/>
          <w:szCs w:val="22"/>
          <w:lang w:val="en-US"/>
        </w:rPr>
        <w:t>Ek I</w:t>
      </w:r>
      <w:r w:rsidR="000C7339" w:rsidRPr="001B7EFA">
        <w:rPr>
          <w:rFonts w:ascii="Times New Roman" w:hAnsi="Times New Roman"/>
          <w:sz w:val="22"/>
          <w:szCs w:val="22"/>
          <w:lang w:val="en-US"/>
        </w:rPr>
        <w:t>V</w:t>
      </w:r>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İhale</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Başvuru</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Formu</w:t>
      </w:r>
      <w:proofErr w:type="spellEnd"/>
      <w:r w:rsidRPr="001B7EFA">
        <w:rPr>
          <w:rFonts w:ascii="Times New Roman" w:hAnsi="Times New Roman"/>
          <w:sz w:val="22"/>
          <w:szCs w:val="22"/>
          <w:lang w:val="en-US"/>
        </w:rPr>
        <w:t xml:space="preserve"> </w:t>
      </w:r>
      <w:r w:rsidR="000C7339" w:rsidRPr="001B7EFA">
        <w:rPr>
          <w:rFonts w:ascii="Times New Roman" w:hAnsi="Times New Roman"/>
          <w:i/>
          <w:iCs/>
          <w:color w:val="0000FF"/>
          <w:sz w:val="22"/>
          <w:szCs w:val="22"/>
        </w:rPr>
        <w:t>(</w:t>
      </w:r>
      <w:r w:rsidRPr="001B7EFA">
        <w:rPr>
          <w:rFonts w:ascii="Times New Roman" w:hAnsi="Times New Roman"/>
          <w:i/>
          <w:iCs/>
          <w:color w:val="0000FF"/>
          <w:sz w:val="22"/>
          <w:szCs w:val="22"/>
        </w:rPr>
        <w:t xml:space="preserve">Annex </w:t>
      </w:r>
      <w:r w:rsidR="000C7339" w:rsidRPr="001B7EFA">
        <w:rPr>
          <w:rFonts w:ascii="Times New Roman" w:hAnsi="Times New Roman"/>
          <w:i/>
          <w:iCs/>
          <w:color w:val="0000FF"/>
          <w:sz w:val="22"/>
          <w:szCs w:val="22"/>
        </w:rPr>
        <w:t>IV</w:t>
      </w:r>
      <w:r w:rsidRPr="001B7EFA">
        <w:rPr>
          <w:rFonts w:ascii="Times New Roman" w:hAnsi="Times New Roman"/>
          <w:i/>
          <w:iCs/>
          <w:color w:val="0000FF"/>
          <w:sz w:val="22"/>
          <w:szCs w:val="22"/>
        </w:rPr>
        <w:t>: Tender Application Form)</w:t>
      </w:r>
    </w:p>
    <w:p w14:paraId="07455D5A" w14:textId="4DCC78D0" w:rsidR="00EA71E6" w:rsidRPr="00EA71E6" w:rsidRDefault="00EA71E6" w:rsidP="00CA0982">
      <w:pPr>
        <w:numPr>
          <w:ilvl w:val="0"/>
          <w:numId w:val="2"/>
        </w:numPr>
        <w:tabs>
          <w:tab w:val="clear" w:pos="1211"/>
          <w:tab w:val="num" w:pos="927"/>
        </w:tabs>
        <w:spacing w:after="0"/>
        <w:ind w:left="927" w:hanging="567"/>
        <w:jc w:val="both"/>
        <w:rPr>
          <w:rFonts w:ascii="Times New Roman" w:hAnsi="Times New Roman"/>
          <w:b/>
          <w:bCs/>
          <w:sz w:val="22"/>
          <w:szCs w:val="22"/>
          <w:lang w:val="en-US"/>
        </w:rPr>
      </w:pPr>
      <w:r w:rsidRPr="00EA71E6">
        <w:rPr>
          <w:rFonts w:ascii="Times New Roman" w:hAnsi="Times New Roman"/>
          <w:b/>
          <w:bCs/>
          <w:sz w:val="22"/>
          <w:szCs w:val="22"/>
        </w:rPr>
        <w:t>Ek A-</w:t>
      </w:r>
      <w:proofErr w:type="spellStart"/>
      <w:r w:rsidRPr="00EA71E6">
        <w:rPr>
          <w:rFonts w:ascii="Times New Roman" w:hAnsi="Times New Roman"/>
          <w:b/>
          <w:bCs/>
          <w:sz w:val="22"/>
          <w:szCs w:val="22"/>
        </w:rPr>
        <w:t>Keşif</w:t>
      </w:r>
      <w:proofErr w:type="spellEnd"/>
      <w:r w:rsidRPr="00EA71E6">
        <w:rPr>
          <w:rFonts w:ascii="Times New Roman" w:hAnsi="Times New Roman"/>
          <w:b/>
          <w:bCs/>
          <w:sz w:val="22"/>
          <w:szCs w:val="22"/>
        </w:rPr>
        <w:t xml:space="preserve"> </w:t>
      </w:r>
      <w:proofErr w:type="spellStart"/>
      <w:r w:rsidRPr="00EA71E6">
        <w:rPr>
          <w:rFonts w:ascii="Times New Roman" w:hAnsi="Times New Roman"/>
          <w:b/>
          <w:bCs/>
          <w:sz w:val="22"/>
          <w:szCs w:val="22"/>
        </w:rPr>
        <w:t>Listesi</w:t>
      </w:r>
      <w:proofErr w:type="spellEnd"/>
    </w:p>
    <w:p w14:paraId="282E0854" w14:textId="00F00071" w:rsidR="00EA71E6" w:rsidRPr="00EA71E6" w:rsidRDefault="00EA71E6" w:rsidP="00CA0982">
      <w:pPr>
        <w:numPr>
          <w:ilvl w:val="0"/>
          <w:numId w:val="2"/>
        </w:numPr>
        <w:tabs>
          <w:tab w:val="clear" w:pos="1211"/>
          <w:tab w:val="num" w:pos="927"/>
        </w:tabs>
        <w:spacing w:after="0"/>
        <w:ind w:left="927" w:hanging="567"/>
        <w:jc w:val="both"/>
        <w:rPr>
          <w:rFonts w:ascii="Times New Roman" w:hAnsi="Times New Roman"/>
          <w:b/>
          <w:bCs/>
          <w:sz w:val="22"/>
          <w:szCs w:val="22"/>
          <w:lang w:val="en-US"/>
        </w:rPr>
      </w:pPr>
      <w:r w:rsidRPr="00EA71E6">
        <w:rPr>
          <w:rFonts w:ascii="Times New Roman" w:hAnsi="Times New Roman"/>
          <w:b/>
          <w:bCs/>
          <w:sz w:val="22"/>
          <w:szCs w:val="22"/>
        </w:rPr>
        <w:t xml:space="preserve">Ek B </w:t>
      </w:r>
      <w:proofErr w:type="spellStart"/>
      <w:r w:rsidRPr="00EA71E6">
        <w:rPr>
          <w:rFonts w:ascii="Times New Roman" w:hAnsi="Times New Roman"/>
          <w:b/>
          <w:bCs/>
          <w:sz w:val="22"/>
          <w:szCs w:val="22"/>
        </w:rPr>
        <w:t>Fizibilite</w:t>
      </w:r>
      <w:proofErr w:type="spellEnd"/>
      <w:r w:rsidRPr="00EA71E6">
        <w:rPr>
          <w:rFonts w:ascii="Times New Roman" w:hAnsi="Times New Roman"/>
          <w:b/>
          <w:bCs/>
          <w:sz w:val="22"/>
          <w:szCs w:val="22"/>
        </w:rPr>
        <w:t xml:space="preserve"> </w:t>
      </w:r>
      <w:proofErr w:type="spellStart"/>
      <w:r w:rsidRPr="00EA71E6">
        <w:rPr>
          <w:rFonts w:ascii="Times New Roman" w:hAnsi="Times New Roman"/>
          <w:b/>
          <w:bCs/>
          <w:sz w:val="22"/>
          <w:szCs w:val="22"/>
        </w:rPr>
        <w:t>Raporu</w:t>
      </w:r>
      <w:proofErr w:type="spellEnd"/>
    </w:p>
    <w:p w14:paraId="48F9145A" w14:textId="7CED1899" w:rsidR="00EA71E6" w:rsidRPr="00692536" w:rsidRDefault="00EA71E6" w:rsidP="00CA0982">
      <w:pPr>
        <w:numPr>
          <w:ilvl w:val="0"/>
          <w:numId w:val="2"/>
        </w:numPr>
        <w:tabs>
          <w:tab w:val="clear" w:pos="1211"/>
          <w:tab w:val="num" w:pos="927"/>
        </w:tabs>
        <w:spacing w:after="0"/>
        <w:ind w:left="927" w:hanging="567"/>
        <w:jc w:val="both"/>
        <w:rPr>
          <w:rFonts w:ascii="Times New Roman" w:hAnsi="Times New Roman"/>
          <w:b/>
          <w:bCs/>
          <w:sz w:val="22"/>
          <w:szCs w:val="22"/>
          <w:lang w:val="en-US"/>
        </w:rPr>
      </w:pPr>
      <w:r w:rsidRPr="00EA71E6">
        <w:rPr>
          <w:rFonts w:ascii="Times New Roman" w:hAnsi="Times New Roman"/>
          <w:b/>
          <w:bCs/>
          <w:sz w:val="22"/>
          <w:szCs w:val="22"/>
        </w:rPr>
        <w:t xml:space="preserve">Ek C Marka </w:t>
      </w:r>
      <w:proofErr w:type="spellStart"/>
      <w:r w:rsidRPr="00EA71E6">
        <w:rPr>
          <w:rFonts w:ascii="Times New Roman" w:hAnsi="Times New Roman"/>
          <w:b/>
          <w:bCs/>
          <w:sz w:val="22"/>
          <w:szCs w:val="22"/>
        </w:rPr>
        <w:t>Listesi</w:t>
      </w:r>
      <w:proofErr w:type="spellEnd"/>
    </w:p>
    <w:p w14:paraId="73AFD606" w14:textId="00FA234E" w:rsidR="00692536" w:rsidRPr="00EA71E6" w:rsidRDefault="00692536" w:rsidP="00CA0982">
      <w:pPr>
        <w:numPr>
          <w:ilvl w:val="0"/>
          <w:numId w:val="2"/>
        </w:numPr>
        <w:tabs>
          <w:tab w:val="clear" w:pos="1211"/>
          <w:tab w:val="num" w:pos="927"/>
        </w:tabs>
        <w:spacing w:after="0"/>
        <w:ind w:left="927" w:hanging="567"/>
        <w:jc w:val="both"/>
        <w:rPr>
          <w:rFonts w:ascii="Times New Roman" w:hAnsi="Times New Roman"/>
          <w:b/>
          <w:bCs/>
          <w:sz w:val="22"/>
          <w:szCs w:val="22"/>
          <w:lang w:val="en-US"/>
        </w:rPr>
      </w:pPr>
      <w:r>
        <w:rPr>
          <w:rFonts w:ascii="Times New Roman" w:hAnsi="Times New Roman"/>
          <w:b/>
          <w:bCs/>
          <w:sz w:val="22"/>
          <w:szCs w:val="22"/>
        </w:rPr>
        <w:t xml:space="preserve">Ek D </w:t>
      </w:r>
      <w:proofErr w:type="spellStart"/>
      <w:r>
        <w:rPr>
          <w:rFonts w:ascii="Times New Roman" w:hAnsi="Times New Roman"/>
          <w:b/>
          <w:bCs/>
          <w:sz w:val="22"/>
          <w:szCs w:val="22"/>
        </w:rPr>
        <w:t>Uygulama</w:t>
      </w:r>
      <w:proofErr w:type="spellEnd"/>
      <w:r>
        <w:rPr>
          <w:rFonts w:ascii="Times New Roman" w:hAnsi="Times New Roman"/>
          <w:b/>
          <w:bCs/>
          <w:sz w:val="22"/>
          <w:szCs w:val="22"/>
        </w:rPr>
        <w:t xml:space="preserve"> </w:t>
      </w:r>
      <w:proofErr w:type="spellStart"/>
      <w:r>
        <w:rPr>
          <w:rFonts w:ascii="Times New Roman" w:hAnsi="Times New Roman"/>
          <w:b/>
          <w:bCs/>
          <w:sz w:val="22"/>
          <w:szCs w:val="22"/>
        </w:rPr>
        <w:t>Projesi</w:t>
      </w:r>
      <w:proofErr w:type="spellEnd"/>
    </w:p>
    <w:p w14:paraId="540221A2" w14:textId="359435C5" w:rsidR="00526350" w:rsidRPr="001B7EFA" w:rsidRDefault="00526350" w:rsidP="00D50046">
      <w:pPr>
        <w:spacing w:before="0" w:after="0"/>
        <w:ind w:left="1134"/>
        <w:jc w:val="both"/>
        <w:rPr>
          <w:rFonts w:ascii="Times New Roman" w:hAnsi="Times New Roman"/>
          <w:sz w:val="22"/>
          <w:szCs w:val="22"/>
          <w:lang w:val="tr-TR"/>
        </w:rPr>
      </w:pPr>
    </w:p>
    <w:p w14:paraId="6E69C7E7" w14:textId="4C04E8DD" w:rsidR="0047783A" w:rsidRPr="001B7EFA" w:rsidRDefault="0047783A" w:rsidP="00376B4B">
      <w:pPr>
        <w:pStyle w:val="Heading1"/>
        <w:numPr>
          <w:ilvl w:val="0"/>
          <w:numId w:val="0"/>
        </w:numPr>
        <w:ind w:left="357"/>
        <w:rPr>
          <w:lang w:val="en"/>
        </w:rPr>
      </w:pPr>
      <w:bookmarkStart w:id="17" w:name="_Toc42488081"/>
      <w:proofErr w:type="spellStart"/>
      <w:r w:rsidRPr="001B7EFA">
        <w:t>Vergiler</w:t>
      </w:r>
      <w:proofErr w:type="spellEnd"/>
      <w:r w:rsidRPr="001B7EFA">
        <w:t xml:space="preserve"> </w:t>
      </w:r>
      <w:proofErr w:type="spellStart"/>
      <w:r w:rsidRPr="001B7EFA">
        <w:t>ve</w:t>
      </w:r>
      <w:proofErr w:type="spellEnd"/>
      <w:r w:rsidRPr="001B7EFA">
        <w:t xml:space="preserve"> </w:t>
      </w:r>
      <w:proofErr w:type="spellStart"/>
      <w:r w:rsidRPr="001B7EFA">
        <w:t>diğer</w:t>
      </w:r>
      <w:proofErr w:type="spellEnd"/>
      <w:r w:rsidRPr="001B7EFA">
        <w:t xml:space="preserve"> </w:t>
      </w:r>
      <w:proofErr w:type="spellStart"/>
      <w:r w:rsidRPr="001B7EFA">
        <w:t>masraflar</w:t>
      </w:r>
      <w:bookmarkEnd w:id="17"/>
      <w:proofErr w:type="spellEnd"/>
      <w:r w:rsidR="00D56E22" w:rsidRPr="001B7EFA">
        <w:t xml:space="preserve"> </w:t>
      </w:r>
      <w:r w:rsidR="00166131" w:rsidRPr="001B7EFA">
        <w:rPr>
          <w:i/>
          <w:iCs/>
          <w:color w:val="0000FF"/>
        </w:rPr>
        <w:t>(</w:t>
      </w:r>
      <w:r w:rsidR="00D56E22" w:rsidRPr="001B7EFA">
        <w:rPr>
          <w:i/>
          <w:iCs/>
          <w:color w:val="0000FF"/>
          <w:lang w:val="en"/>
        </w:rPr>
        <w:t>Taxes and other charges</w:t>
      </w:r>
      <w:r w:rsidR="00166131" w:rsidRPr="001B7EFA">
        <w:rPr>
          <w:i/>
          <w:iCs/>
          <w:color w:val="0000FF"/>
          <w:lang w:val="en"/>
        </w:rPr>
        <w:t>)</w:t>
      </w:r>
    </w:p>
    <w:p w14:paraId="58E45B8C" w14:textId="3E9432FE" w:rsidR="008747CC" w:rsidRPr="001B7EFA" w:rsidRDefault="008747CC" w:rsidP="00376B4B">
      <w:pPr>
        <w:pStyle w:val="Heading1"/>
        <w:numPr>
          <w:ilvl w:val="0"/>
          <w:numId w:val="0"/>
        </w:numPr>
        <w:ind w:left="357"/>
      </w:pPr>
      <w:bookmarkStart w:id="18" w:name="_Toc42488082"/>
      <w:r w:rsidRPr="001B7EFA">
        <w:t xml:space="preserve">VAT exempt in Turkish </w:t>
      </w:r>
      <w:proofErr w:type="spellStart"/>
      <w:r w:rsidRPr="001B7EFA">
        <w:t>Cypriot</w:t>
      </w:r>
      <w:proofErr w:type="spellEnd"/>
      <w:r w:rsidRPr="001B7EFA">
        <w:t xml:space="preserve"> Community, VAT exempt </w:t>
      </w:r>
      <w:proofErr w:type="spellStart"/>
      <w:r w:rsidRPr="001B7EFA">
        <w:t>from</w:t>
      </w:r>
      <w:proofErr w:type="spellEnd"/>
      <w:r w:rsidRPr="001B7EFA">
        <w:t xml:space="preserve"> </w:t>
      </w:r>
      <w:proofErr w:type="spellStart"/>
      <w:r w:rsidRPr="001B7EFA">
        <w:t>Turkey</w:t>
      </w:r>
      <w:proofErr w:type="spellEnd"/>
      <w:r w:rsidRPr="001B7EFA">
        <w:t xml:space="preserve"> as an export, and not VAT exempt in </w:t>
      </w:r>
      <w:r w:rsidR="00D21F6D">
        <w:t xml:space="preserve">and </w:t>
      </w:r>
      <w:proofErr w:type="spellStart"/>
      <w:r w:rsidR="00D21F6D">
        <w:t>from</w:t>
      </w:r>
      <w:proofErr w:type="spellEnd"/>
      <w:r w:rsidR="00D21F6D">
        <w:t xml:space="preserve"> </w:t>
      </w:r>
      <w:r w:rsidRPr="001B7EFA">
        <w:t xml:space="preserve">Republic of </w:t>
      </w:r>
      <w:proofErr w:type="spellStart"/>
      <w:r w:rsidRPr="001B7EFA">
        <w:t>Cyprus</w:t>
      </w:r>
      <w:proofErr w:type="spellEnd"/>
      <w:r w:rsidR="0020691B">
        <w:t>.</w:t>
      </w:r>
    </w:p>
    <w:p w14:paraId="4595CC39" w14:textId="0D290300" w:rsidR="008747CC" w:rsidRPr="001B7EFA" w:rsidRDefault="008747CC" w:rsidP="008747CC">
      <w:pPr>
        <w:rPr>
          <w:rFonts w:ascii="Times New Roman" w:hAnsi="Times New Roman"/>
          <w:i/>
          <w:iCs/>
          <w:color w:val="0000FF"/>
          <w:sz w:val="22"/>
          <w:szCs w:val="22"/>
          <w:shd w:val="clear" w:color="auto" w:fill="FFFFFF"/>
          <w:lang w:val="fr-BE"/>
        </w:rPr>
      </w:pPr>
      <w:r w:rsidRPr="001B7EFA">
        <w:rPr>
          <w:rFonts w:ascii="Times New Roman" w:hAnsi="Times New Roman"/>
          <w:i/>
          <w:iCs/>
          <w:color w:val="0000FF"/>
          <w:sz w:val="22"/>
          <w:szCs w:val="22"/>
          <w:shd w:val="clear" w:color="auto" w:fill="FFFFFF"/>
          <w:lang w:val="fr-BE"/>
        </w:rPr>
        <w:t>(</w:t>
      </w:r>
      <w:proofErr w:type="spellStart"/>
      <w:r w:rsidRPr="001B7EFA">
        <w:rPr>
          <w:rFonts w:ascii="Times New Roman" w:hAnsi="Times New Roman"/>
          <w:i/>
          <w:iCs/>
          <w:color w:val="0000FF"/>
          <w:sz w:val="22"/>
          <w:szCs w:val="22"/>
          <w:shd w:val="clear" w:color="auto" w:fill="FFFFFF"/>
          <w:lang w:val="fr-BE"/>
        </w:rPr>
        <w:t>Kıbrıs</w:t>
      </w:r>
      <w:proofErr w:type="spellEnd"/>
      <w:r w:rsidRPr="001B7EFA">
        <w:rPr>
          <w:rFonts w:ascii="Times New Roman" w:hAnsi="Times New Roman"/>
          <w:i/>
          <w:iCs/>
          <w:color w:val="0000FF"/>
          <w:sz w:val="22"/>
          <w:szCs w:val="22"/>
          <w:shd w:val="clear" w:color="auto" w:fill="FFFFFF"/>
          <w:lang w:val="fr-BE"/>
        </w:rPr>
        <w:t xml:space="preserve"> Türk </w:t>
      </w:r>
      <w:proofErr w:type="spellStart"/>
      <w:r w:rsidRPr="001B7EFA">
        <w:rPr>
          <w:rFonts w:ascii="Times New Roman" w:hAnsi="Times New Roman"/>
          <w:i/>
          <w:iCs/>
          <w:color w:val="0000FF"/>
          <w:sz w:val="22"/>
          <w:szCs w:val="22"/>
          <w:shd w:val="clear" w:color="auto" w:fill="FFFFFF"/>
          <w:lang w:val="fr-BE"/>
        </w:rPr>
        <w:t>Toplumu'nda</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KDV'den</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muaf</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ihracat</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olarak</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Türkiye'den</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KDV'den</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muaf</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Kıbrıs</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Cumhuriyeti'nde</w:t>
      </w:r>
      <w:r w:rsidR="00D21F6D">
        <w:rPr>
          <w:rFonts w:ascii="Times New Roman" w:hAnsi="Times New Roman"/>
          <w:i/>
          <w:iCs/>
          <w:color w:val="0000FF"/>
          <w:sz w:val="22"/>
          <w:szCs w:val="22"/>
          <w:shd w:val="clear" w:color="auto" w:fill="FFFFFF"/>
          <w:lang w:val="fr-BE"/>
        </w:rPr>
        <w:t>n</w:t>
      </w:r>
      <w:proofErr w:type="spellEnd"/>
      <w:r w:rsidR="00D21F6D">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KDV'den</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muaf</w:t>
      </w:r>
      <w:proofErr w:type="spellEnd"/>
      <w:r w:rsidRPr="001B7EFA">
        <w:rPr>
          <w:rFonts w:ascii="Times New Roman" w:hAnsi="Times New Roman"/>
          <w:i/>
          <w:iCs/>
          <w:color w:val="0000FF"/>
          <w:sz w:val="22"/>
          <w:szCs w:val="22"/>
          <w:shd w:val="clear" w:color="auto" w:fill="FFFFFF"/>
          <w:lang w:val="fr-BE"/>
        </w:rPr>
        <w:t xml:space="preserve"> </w:t>
      </w:r>
      <w:proofErr w:type="spellStart"/>
      <w:r w:rsidRPr="001B7EFA">
        <w:rPr>
          <w:rFonts w:ascii="Times New Roman" w:hAnsi="Times New Roman"/>
          <w:i/>
          <w:iCs/>
          <w:color w:val="0000FF"/>
          <w:sz w:val="22"/>
          <w:szCs w:val="22"/>
          <w:shd w:val="clear" w:color="auto" w:fill="FFFFFF"/>
          <w:lang w:val="fr-BE"/>
        </w:rPr>
        <w:t>değildir</w:t>
      </w:r>
      <w:proofErr w:type="spellEnd"/>
      <w:r w:rsidRPr="001B7EFA">
        <w:rPr>
          <w:rFonts w:ascii="Times New Roman" w:hAnsi="Times New Roman"/>
          <w:i/>
          <w:iCs/>
          <w:color w:val="0000FF"/>
          <w:sz w:val="22"/>
          <w:szCs w:val="22"/>
          <w:shd w:val="clear" w:color="auto" w:fill="FFFFFF"/>
          <w:lang w:val="fr-BE"/>
        </w:rPr>
        <w:t>.)</w:t>
      </w:r>
    </w:p>
    <w:bookmarkEnd w:id="18"/>
    <w:p w14:paraId="5122D33D" w14:textId="2AEB797F" w:rsidR="0047783A" w:rsidRPr="001B7EFA" w:rsidRDefault="009915D8" w:rsidP="00376B4B">
      <w:pPr>
        <w:pStyle w:val="Heading1"/>
        <w:numPr>
          <w:ilvl w:val="0"/>
          <w:numId w:val="0"/>
        </w:numPr>
        <w:ind w:left="357"/>
      </w:pPr>
      <w:r w:rsidRPr="001B7EFA">
        <w:t xml:space="preserve"> </w:t>
      </w:r>
      <w:proofErr w:type="spellStart"/>
      <w:r w:rsidR="002F4B71" w:rsidRPr="001B7EFA">
        <w:t>Seçim</w:t>
      </w:r>
      <w:proofErr w:type="spellEnd"/>
      <w:r w:rsidRPr="001B7EFA">
        <w:t xml:space="preserve"> </w:t>
      </w:r>
      <w:proofErr w:type="spellStart"/>
      <w:r w:rsidRPr="001B7EFA">
        <w:t>kriterleri</w:t>
      </w:r>
      <w:proofErr w:type="spellEnd"/>
      <w:r w:rsidR="00D56E22" w:rsidRPr="001B7EFA">
        <w:t xml:space="preserve"> (</w:t>
      </w:r>
      <w:proofErr w:type="spellStart"/>
      <w:r w:rsidR="00D56E22" w:rsidRPr="001B7EFA">
        <w:t>Selection</w:t>
      </w:r>
      <w:proofErr w:type="spellEnd"/>
      <w:r w:rsidR="00D56E22" w:rsidRPr="001B7EFA">
        <w:t xml:space="preserve"> </w:t>
      </w:r>
      <w:proofErr w:type="spellStart"/>
      <w:r w:rsidR="00D56E22" w:rsidRPr="001B7EFA">
        <w:t>criteria</w:t>
      </w:r>
      <w:proofErr w:type="spellEnd"/>
      <w:r w:rsidR="00D56E22" w:rsidRPr="001B7EFA">
        <w:t>)</w:t>
      </w:r>
    </w:p>
    <w:p w14:paraId="7FB810C7" w14:textId="49B85273" w:rsidR="00D56E22" w:rsidRPr="001B7EFA" w:rsidRDefault="0047783A" w:rsidP="00166131">
      <w:pPr>
        <w:jc w:val="both"/>
        <w:outlineLvl w:val="0"/>
        <w:rPr>
          <w:rFonts w:ascii="Times New Roman" w:hAnsi="Times New Roman"/>
          <w:i/>
          <w:iCs/>
          <w:color w:val="0000FF"/>
          <w:sz w:val="22"/>
          <w:szCs w:val="22"/>
          <w:lang w:val="fr-BE"/>
        </w:rPr>
      </w:pPr>
      <w:proofErr w:type="spellStart"/>
      <w:r w:rsidRPr="001B7EFA">
        <w:rPr>
          <w:rFonts w:ascii="Times New Roman" w:hAnsi="Times New Roman"/>
          <w:sz w:val="22"/>
          <w:szCs w:val="22"/>
          <w:lang w:val="fr-BE"/>
        </w:rPr>
        <w:t>Sözleşme</w:t>
      </w:r>
      <w:proofErr w:type="spellEnd"/>
      <w:r w:rsidRPr="001B7EFA">
        <w:rPr>
          <w:rFonts w:ascii="Times New Roman" w:hAnsi="Times New Roman"/>
          <w:sz w:val="22"/>
          <w:szCs w:val="22"/>
          <w:lang w:val="fr-BE"/>
        </w:rPr>
        <w:t xml:space="preserve">, bu </w:t>
      </w:r>
      <w:proofErr w:type="spellStart"/>
      <w:r w:rsidRPr="001B7EFA">
        <w:rPr>
          <w:rFonts w:ascii="Times New Roman" w:hAnsi="Times New Roman"/>
          <w:sz w:val="22"/>
          <w:szCs w:val="22"/>
          <w:lang w:val="fr-BE"/>
        </w:rPr>
        <w:t>dosyada</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yer</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alan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teknik</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şartnameye</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teknik</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olarak</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tam</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uyumlu</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olarak</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değerlendirilen</w:t>
      </w:r>
      <w:proofErr w:type="spellEnd"/>
      <w:r w:rsidRPr="001B7EFA">
        <w:rPr>
          <w:rFonts w:ascii="Times New Roman" w:hAnsi="Times New Roman"/>
          <w:sz w:val="22"/>
          <w:szCs w:val="22"/>
          <w:lang w:val="fr-BE"/>
        </w:rPr>
        <w:t xml:space="preserve"> </w:t>
      </w:r>
      <w:proofErr w:type="spellStart"/>
      <w:proofErr w:type="gramStart"/>
      <w:r w:rsidRPr="001B7EFA">
        <w:rPr>
          <w:rFonts w:ascii="Times New Roman" w:hAnsi="Times New Roman"/>
          <w:sz w:val="22"/>
          <w:szCs w:val="22"/>
          <w:lang w:val="fr-BE"/>
        </w:rPr>
        <w:t>tekliflerin</w:t>
      </w:r>
      <w:proofErr w:type="spellEnd"/>
      <w:r w:rsidRPr="001B7EFA">
        <w:rPr>
          <w:rFonts w:ascii="Times New Roman" w:hAnsi="Times New Roman"/>
          <w:sz w:val="22"/>
          <w:szCs w:val="22"/>
          <w:lang w:val="fr-BE"/>
        </w:rPr>
        <w:t xml:space="preserve"> </w:t>
      </w:r>
      <w:r w:rsidR="009C7798" w:rsidRPr="001B7EFA">
        <w:rPr>
          <w:rFonts w:ascii="Times New Roman" w:hAnsi="Times New Roman"/>
          <w:sz w:val="22"/>
          <w:szCs w:val="22"/>
          <w:lang w:val="fr-BE"/>
        </w:rPr>
        <w:t xml:space="preserve"> </w:t>
      </w:r>
      <w:proofErr w:type="spellStart"/>
      <w:r w:rsidR="009C7798" w:rsidRPr="001B7EFA">
        <w:rPr>
          <w:rFonts w:ascii="Times New Roman" w:hAnsi="Times New Roman"/>
          <w:sz w:val="22"/>
          <w:szCs w:val="22"/>
          <w:lang w:val="fr-BE"/>
        </w:rPr>
        <w:t>idari</w:t>
      </w:r>
      <w:proofErr w:type="spellEnd"/>
      <w:proofErr w:type="gramEnd"/>
      <w:r w:rsidR="009C7798" w:rsidRPr="001B7EFA">
        <w:rPr>
          <w:rFonts w:ascii="Times New Roman" w:hAnsi="Times New Roman"/>
          <w:sz w:val="22"/>
          <w:szCs w:val="22"/>
          <w:lang w:val="fr-BE"/>
        </w:rPr>
        <w:t xml:space="preserve"> </w:t>
      </w:r>
      <w:proofErr w:type="spellStart"/>
      <w:r w:rsidR="009C7798" w:rsidRPr="001B7EFA">
        <w:rPr>
          <w:rFonts w:ascii="Times New Roman" w:hAnsi="Times New Roman"/>
          <w:sz w:val="22"/>
          <w:szCs w:val="22"/>
          <w:lang w:val="fr-BE"/>
        </w:rPr>
        <w:t>ve</w:t>
      </w:r>
      <w:proofErr w:type="spellEnd"/>
      <w:r w:rsidR="009C7798" w:rsidRPr="001B7EFA">
        <w:rPr>
          <w:rFonts w:ascii="Times New Roman" w:hAnsi="Times New Roman"/>
          <w:sz w:val="22"/>
          <w:szCs w:val="22"/>
          <w:lang w:val="fr-BE"/>
        </w:rPr>
        <w:t xml:space="preserve"> </w:t>
      </w:r>
      <w:proofErr w:type="spellStart"/>
      <w:r w:rsidR="009C7798" w:rsidRPr="001B7EFA">
        <w:rPr>
          <w:rFonts w:ascii="Times New Roman" w:hAnsi="Times New Roman"/>
          <w:sz w:val="22"/>
          <w:szCs w:val="22"/>
          <w:lang w:val="fr-BE"/>
        </w:rPr>
        <w:t>teknik</w:t>
      </w:r>
      <w:proofErr w:type="spellEnd"/>
      <w:r w:rsidR="009C7798" w:rsidRPr="001B7EFA">
        <w:rPr>
          <w:rFonts w:ascii="Times New Roman" w:hAnsi="Times New Roman"/>
          <w:sz w:val="22"/>
          <w:szCs w:val="22"/>
          <w:lang w:val="fr-BE"/>
        </w:rPr>
        <w:t xml:space="preserve"> </w:t>
      </w:r>
      <w:proofErr w:type="spellStart"/>
      <w:r w:rsidR="009C7798" w:rsidRPr="001B7EFA">
        <w:rPr>
          <w:rFonts w:ascii="Times New Roman" w:hAnsi="Times New Roman"/>
          <w:sz w:val="22"/>
          <w:szCs w:val="22"/>
          <w:lang w:val="fr-BE"/>
        </w:rPr>
        <w:t>açıdan</w:t>
      </w:r>
      <w:proofErr w:type="spellEnd"/>
      <w:r w:rsidR="009C7798" w:rsidRPr="001B7EFA">
        <w:rPr>
          <w:rFonts w:ascii="Times New Roman" w:hAnsi="Times New Roman"/>
          <w:sz w:val="22"/>
          <w:szCs w:val="22"/>
          <w:lang w:val="fr-BE"/>
        </w:rPr>
        <w:t xml:space="preserve"> </w:t>
      </w:r>
      <w:proofErr w:type="spellStart"/>
      <w:r w:rsidR="009C7798" w:rsidRPr="001B7EFA">
        <w:rPr>
          <w:rFonts w:ascii="Times New Roman" w:hAnsi="Times New Roman"/>
          <w:sz w:val="22"/>
          <w:szCs w:val="22"/>
          <w:lang w:val="fr-BE"/>
        </w:rPr>
        <w:t>uygun</w:t>
      </w:r>
      <w:proofErr w:type="spellEnd"/>
      <w:r w:rsidR="009C7798" w:rsidRPr="001B7EFA">
        <w:rPr>
          <w:rFonts w:ascii="Times New Roman" w:hAnsi="Times New Roman"/>
          <w:sz w:val="22"/>
          <w:szCs w:val="22"/>
          <w:lang w:val="fr-BE"/>
        </w:rPr>
        <w:t xml:space="preserve">, mali </w:t>
      </w:r>
      <w:proofErr w:type="spellStart"/>
      <w:r w:rsidR="009C7798" w:rsidRPr="001B7EFA">
        <w:rPr>
          <w:rFonts w:ascii="Times New Roman" w:hAnsi="Times New Roman"/>
          <w:sz w:val="22"/>
          <w:szCs w:val="22"/>
          <w:lang w:val="fr-BE"/>
        </w:rPr>
        <w:t>olarak</w:t>
      </w:r>
      <w:proofErr w:type="spellEnd"/>
      <w:r w:rsidR="009C7798" w:rsidRPr="001B7EFA">
        <w:rPr>
          <w:rFonts w:ascii="Times New Roman" w:hAnsi="Times New Roman"/>
          <w:sz w:val="22"/>
          <w:szCs w:val="22"/>
          <w:lang w:val="fr-BE"/>
        </w:rPr>
        <w:t xml:space="preserve"> en </w:t>
      </w:r>
      <w:proofErr w:type="spellStart"/>
      <w:r w:rsidR="009C7798" w:rsidRPr="001B7EFA">
        <w:rPr>
          <w:rFonts w:ascii="Times New Roman" w:hAnsi="Times New Roman"/>
          <w:sz w:val="22"/>
          <w:szCs w:val="22"/>
          <w:lang w:val="fr-BE"/>
        </w:rPr>
        <w:t>düşük</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fiyatı</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esas</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alınarak</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verilecektir</w:t>
      </w:r>
      <w:proofErr w:type="spellEnd"/>
      <w:r w:rsidRPr="001B7EFA">
        <w:rPr>
          <w:rFonts w:ascii="Times New Roman" w:hAnsi="Times New Roman"/>
          <w:sz w:val="22"/>
          <w:szCs w:val="22"/>
          <w:lang w:val="fr-BE"/>
        </w:rPr>
        <w:t>.</w:t>
      </w:r>
      <w:r w:rsidR="00166131" w:rsidRPr="001B7EFA">
        <w:rPr>
          <w:rFonts w:ascii="Times New Roman" w:hAnsi="Times New Roman"/>
          <w:sz w:val="22"/>
          <w:szCs w:val="22"/>
          <w:lang w:val="fr-BE"/>
        </w:rPr>
        <w:t xml:space="preserve"> </w:t>
      </w:r>
      <w:r w:rsidR="00166131" w:rsidRPr="001B7EFA">
        <w:rPr>
          <w:rFonts w:ascii="Times New Roman" w:hAnsi="Times New Roman"/>
          <w:i/>
          <w:iCs/>
          <w:color w:val="0000FF"/>
          <w:sz w:val="22"/>
          <w:szCs w:val="22"/>
          <w:lang w:val="fr-BE"/>
        </w:rPr>
        <w:t>(</w:t>
      </w:r>
      <w:r w:rsidR="009C7798" w:rsidRPr="001B7EFA">
        <w:rPr>
          <w:rFonts w:ascii="Times New Roman" w:hAnsi="Times New Roman"/>
          <w:i/>
          <w:iCs/>
          <w:color w:val="0000FF"/>
          <w:sz w:val="22"/>
          <w:szCs w:val="22"/>
        </w:rPr>
        <w:t>The contract will be awarded to the lowest administratively and technically compliant tender.</w:t>
      </w:r>
      <w:r w:rsidR="00166131" w:rsidRPr="001B7EFA">
        <w:rPr>
          <w:rFonts w:ascii="Times New Roman" w:hAnsi="Times New Roman"/>
          <w:i/>
          <w:iCs/>
          <w:color w:val="0000FF"/>
          <w:sz w:val="22"/>
          <w:szCs w:val="22"/>
        </w:rPr>
        <w:t>)</w:t>
      </w:r>
    </w:p>
    <w:p w14:paraId="3BF1897D" w14:textId="1A73D68C" w:rsidR="00B1299C" w:rsidRPr="001B7EFA" w:rsidRDefault="002F4B71" w:rsidP="00B1299C">
      <w:pPr>
        <w:ind w:left="-270"/>
        <w:jc w:val="both"/>
        <w:rPr>
          <w:rFonts w:ascii="Times New Roman" w:hAnsi="Times New Roman"/>
          <w:snapToGrid/>
          <w:sz w:val="22"/>
          <w:szCs w:val="22"/>
          <w:lang w:val="fr-BE"/>
        </w:rPr>
      </w:pPr>
      <w:proofErr w:type="spellStart"/>
      <w:r w:rsidRPr="001B7EFA">
        <w:rPr>
          <w:rFonts w:ascii="Times New Roman" w:hAnsi="Times New Roman"/>
          <w:sz w:val="22"/>
          <w:szCs w:val="22"/>
          <w:lang w:val="fr-BE"/>
        </w:rPr>
        <w:lastRenderedPageBreak/>
        <w:t>Teklifinizi</w:t>
      </w:r>
      <w:proofErr w:type="spellEnd"/>
      <w:r w:rsidRPr="001B7EFA">
        <w:rPr>
          <w:rFonts w:ascii="Times New Roman" w:hAnsi="Times New Roman"/>
          <w:sz w:val="22"/>
          <w:szCs w:val="22"/>
          <w:lang w:val="fr-BE"/>
        </w:rPr>
        <w:t xml:space="preserve"> s</w:t>
      </w:r>
      <w:r w:rsidR="00B1299C" w:rsidRPr="001B7EFA">
        <w:rPr>
          <w:rFonts w:ascii="Times New Roman" w:hAnsi="Times New Roman"/>
          <w:sz w:val="22"/>
          <w:szCs w:val="22"/>
          <w:lang w:val="fr-BE"/>
        </w:rPr>
        <w:t xml:space="preserve">on </w:t>
      </w:r>
      <w:proofErr w:type="spellStart"/>
      <w:r w:rsidR="00B1299C" w:rsidRPr="001B7EFA">
        <w:rPr>
          <w:rFonts w:ascii="Times New Roman" w:hAnsi="Times New Roman"/>
          <w:sz w:val="22"/>
          <w:szCs w:val="22"/>
          <w:lang w:val="fr-BE"/>
        </w:rPr>
        <w:t>teslim</w:t>
      </w:r>
      <w:proofErr w:type="spellEnd"/>
      <w:r w:rsidR="00B1299C" w:rsidRPr="001B7EFA">
        <w:rPr>
          <w:rFonts w:ascii="Times New Roman" w:hAnsi="Times New Roman"/>
          <w:sz w:val="22"/>
          <w:szCs w:val="22"/>
          <w:lang w:val="fr-BE"/>
        </w:rPr>
        <w:t xml:space="preserve"> </w:t>
      </w:r>
      <w:proofErr w:type="spellStart"/>
      <w:r w:rsidR="00B1299C" w:rsidRPr="001B7EFA">
        <w:rPr>
          <w:rFonts w:ascii="Times New Roman" w:hAnsi="Times New Roman"/>
          <w:sz w:val="22"/>
          <w:szCs w:val="22"/>
          <w:lang w:val="fr-BE"/>
        </w:rPr>
        <w:t>tarihinden</w:t>
      </w:r>
      <w:proofErr w:type="spellEnd"/>
      <w:r w:rsidR="00B1299C" w:rsidRPr="001B7EFA">
        <w:rPr>
          <w:rFonts w:ascii="Times New Roman" w:hAnsi="Times New Roman"/>
          <w:sz w:val="22"/>
          <w:szCs w:val="22"/>
          <w:lang w:val="fr-BE"/>
        </w:rPr>
        <w:t xml:space="preserve"> </w:t>
      </w:r>
      <w:proofErr w:type="spellStart"/>
      <w:r w:rsidR="00B1299C" w:rsidRPr="001B7EFA">
        <w:rPr>
          <w:rFonts w:ascii="Times New Roman" w:hAnsi="Times New Roman"/>
          <w:sz w:val="22"/>
          <w:szCs w:val="22"/>
          <w:lang w:val="fr-BE"/>
        </w:rPr>
        <w:t>önce</w:t>
      </w:r>
      <w:proofErr w:type="spellEnd"/>
      <w:r w:rsidR="00B1299C" w:rsidRPr="001B7EFA">
        <w:rPr>
          <w:rFonts w:ascii="Times New Roman" w:hAnsi="Times New Roman"/>
          <w:sz w:val="22"/>
          <w:szCs w:val="22"/>
          <w:lang w:val="fr-BE"/>
        </w:rPr>
        <w:t xml:space="preserve"> </w:t>
      </w:r>
      <w:r w:rsidR="001B7EFA">
        <w:rPr>
          <w:rFonts w:ascii="Times New Roman" w:hAnsi="Times New Roman"/>
          <w:sz w:val="22"/>
          <w:szCs w:val="22"/>
          <w:lang w:val="fr-BE"/>
        </w:rPr>
        <w:t xml:space="preserve">7. </w:t>
      </w:r>
      <w:proofErr w:type="spellStart"/>
      <w:r w:rsidR="001B7EFA">
        <w:rPr>
          <w:rFonts w:ascii="Times New Roman" w:hAnsi="Times New Roman"/>
          <w:sz w:val="22"/>
          <w:szCs w:val="22"/>
          <w:lang w:val="fr-BE"/>
        </w:rPr>
        <w:t>Bölümde</w:t>
      </w:r>
      <w:proofErr w:type="spellEnd"/>
      <w:r w:rsidR="001B7EFA">
        <w:rPr>
          <w:rFonts w:ascii="Times New Roman" w:hAnsi="Times New Roman"/>
          <w:sz w:val="22"/>
          <w:szCs w:val="22"/>
          <w:lang w:val="fr-BE"/>
        </w:rPr>
        <w:t xml:space="preserve"> </w:t>
      </w:r>
      <w:proofErr w:type="spellStart"/>
      <w:r w:rsidR="00B1299C" w:rsidRPr="001B7EFA">
        <w:rPr>
          <w:rFonts w:ascii="Times New Roman" w:hAnsi="Times New Roman"/>
          <w:sz w:val="22"/>
          <w:szCs w:val="22"/>
          <w:lang w:val="fr-BE"/>
        </w:rPr>
        <w:t>belirtilen</w:t>
      </w:r>
      <w:proofErr w:type="spellEnd"/>
      <w:r w:rsidR="00B1299C" w:rsidRPr="001B7EFA">
        <w:rPr>
          <w:rFonts w:ascii="Times New Roman" w:hAnsi="Times New Roman"/>
          <w:sz w:val="22"/>
          <w:szCs w:val="22"/>
          <w:lang w:val="fr-BE"/>
        </w:rPr>
        <w:t xml:space="preserve"> </w:t>
      </w:r>
      <w:r w:rsidRPr="001B7EFA">
        <w:rPr>
          <w:rFonts w:ascii="Times New Roman" w:hAnsi="Times New Roman"/>
          <w:sz w:val="22"/>
          <w:szCs w:val="22"/>
          <w:lang w:val="fr-BE"/>
        </w:rPr>
        <w:t xml:space="preserve">e-posta </w:t>
      </w:r>
      <w:proofErr w:type="spellStart"/>
      <w:r w:rsidRPr="001B7EFA">
        <w:rPr>
          <w:rFonts w:ascii="Times New Roman" w:hAnsi="Times New Roman"/>
          <w:sz w:val="22"/>
          <w:szCs w:val="22"/>
          <w:lang w:val="fr-BE"/>
        </w:rPr>
        <w:t>adresine</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göndermenizi</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rica</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ederiz</w:t>
      </w:r>
      <w:proofErr w:type="spellEnd"/>
      <w:r w:rsidRPr="001B7EFA">
        <w:rPr>
          <w:rFonts w:ascii="Times New Roman" w:hAnsi="Times New Roman"/>
          <w:sz w:val="22"/>
          <w:szCs w:val="22"/>
          <w:lang w:val="fr-BE"/>
        </w:rPr>
        <w:t>.</w:t>
      </w:r>
      <w:r w:rsidR="00B1299C" w:rsidRPr="001B7EFA">
        <w:rPr>
          <w:rFonts w:ascii="Times New Roman" w:hAnsi="Times New Roman"/>
          <w:sz w:val="22"/>
          <w:szCs w:val="22"/>
          <w:lang w:val="fr-BE"/>
        </w:rPr>
        <w:t xml:space="preserve"> </w:t>
      </w:r>
      <w:r w:rsidR="00166131" w:rsidRPr="001B7EFA">
        <w:rPr>
          <w:rFonts w:ascii="Times New Roman" w:hAnsi="Times New Roman"/>
          <w:sz w:val="22"/>
          <w:szCs w:val="22"/>
          <w:lang w:val="fr-BE"/>
        </w:rPr>
        <w:t>(</w:t>
      </w:r>
      <w:r w:rsidR="00D56E22" w:rsidRPr="001B7EFA">
        <w:rPr>
          <w:rFonts w:ascii="Times New Roman" w:hAnsi="Times New Roman"/>
          <w:i/>
          <w:iCs/>
          <w:color w:val="0000FF"/>
          <w:sz w:val="22"/>
          <w:szCs w:val="22"/>
        </w:rPr>
        <w:t xml:space="preserve">We kindly ask you to send your proposal to the </w:t>
      </w:r>
      <w:proofErr w:type="gramStart"/>
      <w:r w:rsidR="00D56E22" w:rsidRPr="001B7EFA">
        <w:rPr>
          <w:rFonts w:ascii="Times New Roman" w:hAnsi="Times New Roman"/>
          <w:i/>
          <w:iCs/>
          <w:color w:val="0000FF"/>
          <w:sz w:val="22"/>
          <w:szCs w:val="22"/>
        </w:rPr>
        <w:t>e-mail</w:t>
      </w:r>
      <w:proofErr w:type="gramEnd"/>
      <w:r w:rsidR="00D56E22" w:rsidRPr="001B7EFA">
        <w:rPr>
          <w:rFonts w:ascii="Times New Roman" w:hAnsi="Times New Roman"/>
          <w:i/>
          <w:iCs/>
          <w:color w:val="0000FF"/>
          <w:sz w:val="22"/>
          <w:szCs w:val="22"/>
        </w:rPr>
        <w:t xml:space="preserve"> address specified in </w:t>
      </w:r>
      <w:r w:rsidR="001B7EFA">
        <w:rPr>
          <w:rFonts w:ascii="Times New Roman" w:hAnsi="Times New Roman"/>
          <w:i/>
          <w:iCs/>
          <w:color w:val="0000FF"/>
          <w:sz w:val="22"/>
          <w:szCs w:val="22"/>
        </w:rPr>
        <w:t xml:space="preserve">section 7 </w:t>
      </w:r>
      <w:r w:rsidR="00D56E22" w:rsidRPr="001B7EFA">
        <w:rPr>
          <w:rFonts w:ascii="Times New Roman" w:hAnsi="Times New Roman"/>
          <w:i/>
          <w:iCs/>
          <w:color w:val="0000FF"/>
          <w:sz w:val="22"/>
          <w:szCs w:val="22"/>
        </w:rPr>
        <w:t>before the deadline</w:t>
      </w:r>
      <w:r w:rsidR="00166131" w:rsidRPr="001B7EFA">
        <w:rPr>
          <w:rFonts w:ascii="Times New Roman" w:hAnsi="Times New Roman"/>
          <w:i/>
          <w:iCs/>
          <w:color w:val="0000FF"/>
          <w:sz w:val="22"/>
          <w:szCs w:val="22"/>
        </w:rPr>
        <w:t>)</w:t>
      </w:r>
    </w:p>
    <w:p w14:paraId="24D45E18" w14:textId="72A1C5D2" w:rsidR="00E2212A" w:rsidRPr="001B7EFA" w:rsidRDefault="00B1299C" w:rsidP="00FB6DC0">
      <w:pPr>
        <w:ind w:left="-270"/>
        <w:jc w:val="both"/>
        <w:rPr>
          <w:rFonts w:ascii="Times New Roman" w:hAnsi="Times New Roman"/>
          <w:b/>
          <w:sz w:val="22"/>
          <w:szCs w:val="22"/>
          <w:lang w:val="fr-BE"/>
        </w:rPr>
      </w:pPr>
      <w:proofErr w:type="spellStart"/>
      <w:r w:rsidRPr="001B7EFA">
        <w:rPr>
          <w:rFonts w:ascii="Times New Roman" w:hAnsi="Times New Roman"/>
          <w:sz w:val="22"/>
          <w:szCs w:val="22"/>
          <w:lang w:val="fr-BE"/>
        </w:rPr>
        <w:t>Saygılarımla</w:t>
      </w:r>
      <w:proofErr w:type="spellEnd"/>
      <w:r w:rsidR="00D56E22" w:rsidRPr="001B7EFA">
        <w:rPr>
          <w:rFonts w:ascii="Times New Roman" w:hAnsi="Times New Roman"/>
          <w:b/>
          <w:sz w:val="22"/>
          <w:szCs w:val="22"/>
          <w:lang w:val="fr-BE"/>
        </w:rPr>
        <w:t>/</w:t>
      </w:r>
      <w:proofErr w:type="spellStart"/>
      <w:r w:rsidR="00D56E22" w:rsidRPr="001B7EFA">
        <w:rPr>
          <w:rFonts w:ascii="Times New Roman" w:hAnsi="Times New Roman"/>
          <w:bCs/>
          <w:i/>
          <w:iCs/>
          <w:color w:val="0000FF"/>
          <w:sz w:val="22"/>
          <w:szCs w:val="22"/>
          <w:lang w:val="fr-BE"/>
        </w:rPr>
        <w:t>Yours</w:t>
      </w:r>
      <w:proofErr w:type="spellEnd"/>
      <w:r w:rsidR="00D56E22" w:rsidRPr="001B7EFA">
        <w:rPr>
          <w:rFonts w:ascii="Times New Roman" w:hAnsi="Times New Roman"/>
          <w:bCs/>
          <w:i/>
          <w:iCs/>
          <w:color w:val="0000FF"/>
          <w:sz w:val="22"/>
          <w:szCs w:val="22"/>
          <w:lang w:val="fr-BE"/>
        </w:rPr>
        <w:t xml:space="preserve"> </w:t>
      </w:r>
      <w:proofErr w:type="spellStart"/>
      <w:r w:rsidR="00D56E22" w:rsidRPr="001B7EFA">
        <w:rPr>
          <w:rFonts w:ascii="Times New Roman" w:hAnsi="Times New Roman"/>
          <w:bCs/>
          <w:i/>
          <w:iCs/>
          <w:color w:val="0000FF"/>
          <w:sz w:val="22"/>
          <w:szCs w:val="22"/>
          <w:lang w:val="fr-BE"/>
        </w:rPr>
        <w:t>truly</w:t>
      </w:r>
      <w:proofErr w:type="spellEnd"/>
    </w:p>
    <w:p w14:paraId="7AB204CD" w14:textId="0B620E7F" w:rsidR="00FB6DC0" w:rsidRPr="001B7EFA" w:rsidRDefault="004851F7" w:rsidP="00FB6DC0">
      <w:pPr>
        <w:ind w:left="-270"/>
        <w:jc w:val="both"/>
        <w:rPr>
          <w:rFonts w:ascii="Times New Roman" w:hAnsi="Times New Roman"/>
          <w:b/>
          <w:sz w:val="22"/>
          <w:szCs w:val="22"/>
          <w:lang w:val="fr-BE"/>
        </w:rPr>
      </w:pPr>
      <w:r>
        <w:rPr>
          <w:rFonts w:ascii="Times New Roman" w:hAnsi="Times New Roman"/>
          <w:b/>
          <w:sz w:val="22"/>
          <w:szCs w:val="22"/>
          <w:lang w:val="fr-BE"/>
        </w:rPr>
        <w:t xml:space="preserve">Arden </w:t>
      </w:r>
      <w:proofErr w:type="spellStart"/>
      <w:r>
        <w:rPr>
          <w:rFonts w:ascii="Times New Roman" w:hAnsi="Times New Roman"/>
          <w:b/>
          <w:sz w:val="22"/>
          <w:szCs w:val="22"/>
          <w:lang w:val="fr-BE"/>
        </w:rPr>
        <w:t>Gıda</w:t>
      </w:r>
      <w:proofErr w:type="spellEnd"/>
      <w:r w:rsidR="001B180F">
        <w:rPr>
          <w:rFonts w:ascii="Times New Roman" w:hAnsi="Times New Roman"/>
          <w:b/>
          <w:sz w:val="22"/>
          <w:szCs w:val="22"/>
          <w:lang w:val="fr-BE"/>
        </w:rPr>
        <w:t xml:space="preserve"> Ltd.</w:t>
      </w:r>
    </w:p>
    <w:p w14:paraId="5FEF5B9A" w14:textId="4BD2E192" w:rsidR="004B7E3A" w:rsidRPr="001B7EFA" w:rsidRDefault="004B7E3A" w:rsidP="00FD10EC">
      <w:pPr>
        <w:ind w:left="-270"/>
        <w:rPr>
          <w:rFonts w:ascii="Times New Roman" w:hAnsi="Times New Roman"/>
          <w:sz w:val="22"/>
          <w:szCs w:val="22"/>
          <w:lang w:val="fr-BE"/>
        </w:rPr>
      </w:pPr>
    </w:p>
    <w:p w14:paraId="08B29207" w14:textId="2E2254AE" w:rsidR="00D21F6D" w:rsidRDefault="00D21F6D">
      <w:pPr>
        <w:spacing w:before="0" w:after="0"/>
        <w:rPr>
          <w:rFonts w:ascii="Times New Roman" w:hAnsi="Times New Roman"/>
          <w:b/>
          <w:sz w:val="22"/>
          <w:szCs w:val="22"/>
          <w:lang w:val="fr-BE"/>
        </w:rPr>
      </w:pPr>
      <w:r>
        <w:rPr>
          <w:rFonts w:ascii="Times New Roman" w:hAnsi="Times New Roman"/>
          <w:b/>
          <w:sz w:val="22"/>
          <w:szCs w:val="22"/>
          <w:lang w:val="fr-BE"/>
        </w:rPr>
        <w:br w:type="page"/>
      </w:r>
    </w:p>
    <w:p w14:paraId="77C1CEF7" w14:textId="442067AE" w:rsidR="00EB2BA3" w:rsidRPr="001B7EFA" w:rsidRDefault="001A0B17" w:rsidP="009915D8">
      <w:pPr>
        <w:tabs>
          <w:tab w:val="right" w:pos="14459"/>
        </w:tabs>
        <w:jc w:val="center"/>
        <w:outlineLvl w:val="0"/>
        <w:rPr>
          <w:rFonts w:ascii="Times New Roman" w:hAnsi="Times New Roman"/>
          <w:b/>
          <w:sz w:val="22"/>
          <w:szCs w:val="22"/>
          <w:lang w:val="es-MX"/>
        </w:rPr>
      </w:pPr>
      <w:r>
        <w:rPr>
          <w:rFonts w:ascii="Times New Roman" w:hAnsi="Times New Roman"/>
          <w:b/>
          <w:sz w:val="22"/>
          <w:szCs w:val="22"/>
          <w:lang w:val="es-MX"/>
        </w:rPr>
        <w:lastRenderedPageBreak/>
        <w:t>E</w:t>
      </w:r>
      <w:r w:rsidR="00B6515C" w:rsidRPr="001B7EFA">
        <w:rPr>
          <w:rFonts w:ascii="Times New Roman" w:hAnsi="Times New Roman"/>
          <w:b/>
          <w:sz w:val="22"/>
          <w:szCs w:val="22"/>
          <w:lang w:val="es-MX"/>
        </w:rPr>
        <w:t>K I: TEKNİK ÖZELLİKLER + TEKNİK TEKLİF</w:t>
      </w:r>
    </w:p>
    <w:p w14:paraId="595D2A12" w14:textId="5A1AC13E" w:rsidR="00E163BC" w:rsidRPr="001B7EFA" w:rsidRDefault="00166131" w:rsidP="00166131">
      <w:pPr>
        <w:spacing w:before="0" w:after="0"/>
        <w:ind w:left="567" w:hanging="567"/>
        <w:jc w:val="center"/>
        <w:rPr>
          <w:rFonts w:ascii="Times New Roman" w:hAnsi="Times New Roman"/>
          <w:b/>
          <w:bCs/>
          <w:sz w:val="22"/>
          <w:szCs w:val="22"/>
          <w:lang w:val="en"/>
        </w:rPr>
      </w:pPr>
      <w:r w:rsidRPr="001B7EFA">
        <w:rPr>
          <w:rFonts w:ascii="Times New Roman" w:hAnsi="Times New Roman"/>
          <w:b/>
          <w:bCs/>
          <w:sz w:val="22"/>
          <w:szCs w:val="22"/>
          <w:lang w:val="en"/>
        </w:rPr>
        <w:t>(</w:t>
      </w:r>
      <w:r w:rsidR="00E163BC" w:rsidRPr="001B7EFA">
        <w:rPr>
          <w:rFonts w:ascii="Times New Roman" w:hAnsi="Times New Roman"/>
          <w:b/>
          <w:bCs/>
          <w:sz w:val="22"/>
          <w:szCs w:val="22"/>
          <w:lang w:val="en"/>
        </w:rPr>
        <w:t>ANNEX I: TECHNICAL SPECIFICATIONS + TECHNICAL OFFER</w:t>
      </w:r>
      <w:r w:rsidRPr="001B7EFA">
        <w:rPr>
          <w:rFonts w:ascii="Times New Roman" w:hAnsi="Times New Roman"/>
          <w:b/>
          <w:bCs/>
          <w:sz w:val="22"/>
          <w:szCs w:val="22"/>
          <w:lang w:val="en"/>
        </w:rPr>
        <w:t>)</w:t>
      </w:r>
    </w:p>
    <w:p w14:paraId="612DDF53" w14:textId="77777777" w:rsidR="00EB2BA3" w:rsidRPr="001B7EFA" w:rsidRDefault="00EB2BA3" w:rsidP="00EB2BA3">
      <w:pPr>
        <w:spacing w:before="0" w:after="0"/>
        <w:ind w:left="567" w:hanging="567"/>
        <w:rPr>
          <w:rFonts w:ascii="Times New Roman" w:hAnsi="Times New Roman"/>
          <w:sz w:val="22"/>
          <w:szCs w:val="22"/>
          <w:lang w:val="en-US"/>
        </w:rPr>
      </w:pPr>
    </w:p>
    <w:p w14:paraId="70122E73" w14:textId="6E72BE35" w:rsidR="00ED592B" w:rsidRPr="001B7EFA" w:rsidRDefault="00ED592B" w:rsidP="00ED592B">
      <w:pPr>
        <w:contextualSpacing/>
        <w:rPr>
          <w:rFonts w:ascii="Times New Roman" w:hAnsi="Times New Roman"/>
          <w:b/>
          <w:color w:val="4472C4" w:themeColor="accent1"/>
          <w:sz w:val="22"/>
          <w:szCs w:val="22"/>
        </w:rPr>
      </w:pPr>
      <w:r w:rsidRPr="001B7EFA">
        <w:rPr>
          <w:rFonts w:ascii="Times New Roman" w:hAnsi="Times New Roman"/>
          <w:b/>
          <w:bCs/>
          <w:sz w:val="22"/>
          <w:szCs w:val="22"/>
        </w:rPr>
        <w:t>YAYIN REF.</w:t>
      </w:r>
      <w:r w:rsidRPr="001B7EFA">
        <w:rPr>
          <w:rFonts w:ascii="Times New Roman" w:hAnsi="Times New Roman"/>
          <w:sz w:val="22"/>
          <w:szCs w:val="22"/>
        </w:rPr>
        <w:t xml:space="preserve"> </w:t>
      </w:r>
      <w:r w:rsidRPr="001B7EFA">
        <w:rPr>
          <w:rFonts w:ascii="Times New Roman" w:hAnsi="Times New Roman"/>
          <w:b/>
          <w:sz w:val="22"/>
          <w:szCs w:val="22"/>
        </w:rPr>
        <w:t>Hibe Sözleşmesi No</w:t>
      </w:r>
      <w:r w:rsidRPr="001B7EFA">
        <w:rPr>
          <w:rFonts w:ascii="Times New Roman" w:hAnsi="Times New Roman"/>
          <w:b/>
          <w:bCs/>
          <w:sz w:val="22"/>
          <w:szCs w:val="22"/>
        </w:rPr>
        <w:t>/</w:t>
      </w:r>
      <w:r w:rsidRPr="001B7EFA">
        <w:rPr>
          <w:rFonts w:ascii="Times New Roman" w:hAnsi="Times New Roman"/>
          <w:b/>
          <w:sz w:val="22"/>
          <w:szCs w:val="22"/>
        </w:rPr>
        <w:t>SUP/</w:t>
      </w:r>
      <w:proofErr w:type="spellStart"/>
      <w:r w:rsidRPr="001B7EFA">
        <w:rPr>
          <w:rFonts w:ascii="Times New Roman" w:hAnsi="Times New Roman"/>
          <w:b/>
          <w:sz w:val="22"/>
          <w:szCs w:val="22"/>
        </w:rPr>
        <w:t>Yayın</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numarası</w:t>
      </w:r>
      <w:proofErr w:type="spellEnd"/>
      <w:r w:rsidRPr="001B7EFA">
        <w:rPr>
          <w:rFonts w:ascii="Times New Roman" w:hAnsi="Times New Roman"/>
          <w:b/>
          <w:sz w:val="22"/>
          <w:szCs w:val="22"/>
        </w:rPr>
        <w:t xml:space="preserve">: </w:t>
      </w:r>
      <w:r w:rsidR="004851F7">
        <w:rPr>
          <w:rFonts w:ascii="Times New Roman" w:hAnsi="Times New Roman"/>
          <w:b/>
          <w:sz w:val="22"/>
          <w:szCs w:val="22"/>
        </w:rPr>
        <w:t>81305262/4</w:t>
      </w:r>
      <w:r w:rsidRPr="001B7EFA">
        <w:rPr>
          <w:rFonts w:ascii="Times New Roman" w:hAnsi="Times New Roman"/>
          <w:b/>
          <w:sz w:val="22"/>
          <w:szCs w:val="22"/>
        </w:rPr>
        <w:t xml:space="preserve"> </w:t>
      </w:r>
      <w:r w:rsidRPr="001B7EFA">
        <w:rPr>
          <w:rFonts w:ascii="Times New Roman" w:hAnsi="Times New Roman"/>
          <w:b/>
          <w:bCs/>
          <w:i/>
          <w:iCs/>
          <w:color w:val="0000FF"/>
          <w:sz w:val="22"/>
          <w:szCs w:val="22"/>
        </w:rPr>
        <w:t>(Contract no</w:t>
      </w:r>
      <w:r w:rsidR="00A371D7">
        <w:rPr>
          <w:rFonts w:ascii="Times New Roman" w:hAnsi="Times New Roman"/>
          <w:b/>
          <w:bCs/>
          <w:i/>
          <w:iCs/>
          <w:color w:val="0000FF"/>
          <w:sz w:val="22"/>
          <w:szCs w:val="22"/>
        </w:rPr>
        <w:t>/</w:t>
      </w:r>
      <w:r w:rsidRPr="001B7EFA">
        <w:rPr>
          <w:rFonts w:ascii="Times New Roman" w:hAnsi="Times New Roman"/>
          <w:b/>
          <w:bCs/>
          <w:i/>
          <w:iCs/>
          <w:color w:val="0000FF"/>
          <w:sz w:val="22"/>
          <w:szCs w:val="22"/>
        </w:rPr>
        <w:t>Procurement no)</w:t>
      </w:r>
      <w:r w:rsidRPr="001B7EFA">
        <w:rPr>
          <w:rFonts w:ascii="Times New Roman" w:hAnsi="Times New Roman"/>
          <w:b/>
          <w:sz w:val="22"/>
          <w:szCs w:val="22"/>
        </w:rPr>
        <w:t>:</w:t>
      </w:r>
      <w:r w:rsidRPr="001B7EFA">
        <w:rPr>
          <w:rFonts w:ascii="Times New Roman" w:hAnsi="Times New Roman"/>
          <w:b/>
          <w:color w:val="4472C4" w:themeColor="accent1"/>
          <w:sz w:val="22"/>
          <w:szCs w:val="22"/>
        </w:rPr>
        <w:t xml:space="preserve"> </w:t>
      </w:r>
    </w:p>
    <w:p w14:paraId="68E92E3E" w14:textId="77777777" w:rsidR="00ED592B" w:rsidRPr="001B7EFA" w:rsidRDefault="00ED592B" w:rsidP="00ED592B">
      <w:pPr>
        <w:contextualSpacing/>
        <w:rPr>
          <w:rFonts w:ascii="Times New Roman" w:hAnsi="Times New Roman"/>
          <w:b/>
          <w:bCs/>
          <w:color w:val="000000"/>
          <w:sz w:val="22"/>
          <w:szCs w:val="22"/>
          <w:lang w:eastAsia="en-GB"/>
        </w:rPr>
      </w:pPr>
    </w:p>
    <w:p w14:paraId="53368573" w14:textId="77777777" w:rsidR="004851F7" w:rsidRPr="001B7EFA" w:rsidRDefault="004851F7" w:rsidP="004851F7">
      <w:pPr>
        <w:pBdr>
          <w:top w:val="nil"/>
          <w:left w:val="nil"/>
          <w:bottom w:val="nil"/>
          <w:right w:val="nil"/>
          <w:between w:val="nil"/>
        </w:pBdr>
        <w:spacing w:after="160" w:line="276" w:lineRule="auto"/>
        <w:contextualSpacing/>
        <w:jc w:val="both"/>
        <w:rPr>
          <w:rFonts w:ascii="Times New Roman" w:hAnsi="Times New Roman"/>
          <w:b/>
          <w:bCs/>
          <w:sz w:val="22"/>
          <w:szCs w:val="22"/>
        </w:rPr>
      </w:pPr>
      <w:r w:rsidRPr="001B7EFA">
        <w:rPr>
          <w:rFonts w:ascii="Times New Roman" w:hAnsi="Times New Roman"/>
          <w:b/>
          <w:bCs/>
          <w:sz w:val="22"/>
          <w:szCs w:val="22"/>
        </w:rPr>
        <w:t>KONU</w:t>
      </w:r>
      <w:r>
        <w:rPr>
          <w:rFonts w:ascii="Times New Roman" w:hAnsi="Times New Roman"/>
          <w:b/>
          <w:bCs/>
          <w:sz w:val="22"/>
          <w:szCs w:val="22"/>
        </w:rPr>
        <w:t>:</w:t>
      </w:r>
      <w:r w:rsidRPr="001B7EFA">
        <w:rPr>
          <w:rFonts w:ascii="Times New Roman" w:hAnsi="Times New Roman"/>
          <w:b/>
          <w:bCs/>
          <w:sz w:val="22"/>
          <w:szCs w:val="22"/>
        </w:rPr>
        <w:t xml:space="preserve">     </w:t>
      </w:r>
      <w:r w:rsidRPr="00EE549C">
        <w:rPr>
          <w:rFonts w:ascii="Times New Roman" w:hAnsi="Times New Roman"/>
          <w:b/>
          <w:bCs/>
          <w:sz w:val="24"/>
          <w:szCs w:val="24"/>
        </w:rPr>
        <w:t xml:space="preserve">1 </w:t>
      </w:r>
      <w:proofErr w:type="spellStart"/>
      <w:r>
        <w:rPr>
          <w:rFonts w:ascii="Times New Roman" w:hAnsi="Times New Roman"/>
          <w:b/>
          <w:bCs/>
          <w:sz w:val="24"/>
          <w:szCs w:val="24"/>
        </w:rPr>
        <w:t>maksimum</w:t>
      </w:r>
      <w:proofErr w:type="spellEnd"/>
      <w:r>
        <w:rPr>
          <w:rFonts w:ascii="Times New Roman" w:hAnsi="Times New Roman"/>
          <w:b/>
          <w:bCs/>
          <w:sz w:val="24"/>
          <w:szCs w:val="24"/>
        </w:rPr>
        <w:t xml:space="preserve"> 186 </w:t>
      </w:r>
      <w:proofErr w:type="spellStart"/>
      <w:r>
        <w:rPr>
          <w:rFonts w:ascii="Times New Roman" w:hAnsi="Times New Roman"/>
          <w:b/>
          <w:bCs/>
          <w:sz w:val="24"/>
          <w:szCs w:val="24"/>
        </w:rPr>
        <w:t>kwp</w:t>
      </w:r>
      <w:proofErr w:type="spellEnd"/>
      <w:r>
        <w:rPr>
          <w:rFonts w:ascii="Times New Roman" w:hAnsi="Times New Roman"/>
          <w:b/>
          <w:bCs/>
          <w:sz w:val="24"/>
          <w:szCs w:val="24"/>
        </w:rPr>
        <w:t xml:space="preserve"> ON GRID YENILENEBİLİR GES SANTRALI </w:t>
      </w:r>
      <w:r w:rsidRPr="00EE549C">
        <w:rPr>
          <w:rFonts w:ascii="Times New Roman" w:hAnsi="Times New Roman"/>
          <w:b/>
          <w:bCs/>
          <w:sz w:val="24"/>
          <w:szCs w:val="24"/>
        </w:rPr>
        <w:t>TEMİNİ</w:t>
      </w:r>
      <w:r>
        <w:rPr>
          <w:rFonts w:ascii="Times New Roman" w:hAnsi="Times New Roman"/>
          <w:b/>
          <w:bCs/>
          <w:sz w:val="22"/>
          <w:szCs w:val="22"/>
        </w:rPr>
        <w:t xml:space="preserve"> </w:t>
      </w:r>
    </w:p>
    <w:p w14:paraId="4A39947C" w14:textId="74000289" w:rsidR="005979D3" w:rsidRDefault="004851F7" w:rsidP="004851F7">
      <w:pPr>
        <w:pBdr>
          <w:top w:val="nil"/>
          <w:left w:val="nil"/>
          <w:bottom w:val="nil"/>
          <w:right w:val="nil"/>
          <w:between w:val="nil"/>
        </w:pBdr>
        <w:spacing w:after="160" w:line="276" w:lineRule="auto"/>
        <w:contextualSpacing/>
        <w:jc w:val="both"/>
        <w:rPr>
          <w:rFonts w:ascii="Times New Roman" w:hAnsi="Times New Roman"/>
          <w:b/>
          <w:bCs/>
          <w:i/>
          <w:iCs/>
          <w:color w:val="0000FF"/>
          <w:sz w:val="22"/>
          <w:szCs w:val="22"/>
        </w:rPr>
      </w:pPr>
      <w:r w:rsidRPr="004851F7">
        <w:rPr>
          <w:rFonts w:ascii="Times New Roman" w:hAnsi="Times New Roman"/>
          <w:b/>
          <w:bCs/>
          <w:i/>
          <w:iCs/>
          <w:snapToGrid/>
          <w:color w:val="0000FF"/>
          <w:sz w:val="22"/>
          <w:szCs w:val="22"/>
          <w:lang w:val="tr-TR"/>
        </w:rPr>
        <w:t xml:space="preserve">(SUBJECT: </w:t>
      </w:r>
      <w:r w:rsidRPr="004851F7">
        <w:rPr>
          <w:rFonts w:ascii="Times New Roman" w:hAnsi="Times New Roman"/>
          <w:b/>
          <w:bCs/>
          <w:i/>
          <w:iCs/>
          <w:color w:val="0000FF"/>
          <w:sz w:val="22"/>
          <w:szCs w:val="22"/>
        </w:rPr>
        <w:t xml:space="preserve">1 MAXIMUM 186 </w:t>
      </w:r>
      <w:proofErr w:type="spellStart"/>
      <w:r w:rsidRPr="004851F7">
        <w:rPr>
          <w:rFonts w:ascii="Times New Roman" w:hAnsi="Times New Roman"/>
          <w:b/>
          <w:bCs/>
          <w:i/>
          <w:iCs/>
          <w:color w:val="0000FF"/>
          <w:sz w:val="22"/>
          <w:szCs w:val="22"/>
        </w:rPr>
        <w:t>kwP</w:t>
      </w:r>
      <w:proofErr w:type="spellEnd"/>
      <w:r w:rsidRPr="004851F7">
        <w:rPr>
          <w:rFonts w:ascii="Times New Roman" w:hAnsi="Times New Roman"/>
          <w:b/>
          <w:bCs/>
          <w:i/>
          <w:iCs/>
          <w:color w:val="0000FF"/>
          <w:sz w:val="22"/>
          <w:szCs w:val="22"/>
        </w:rPr>
        <w:t xml:space="preserve"> ON GRID RENEWABLE ENERGY SYSTEM)</w:t>
      </w:r>
    </w:p>
    <w:p w14:paraId="400855E4" w14:textId="014DE000" w:rsidR="003F465A" w:rsidRPr="00376B4B" w:rsidRDefault="003F465A" w:rsidP="003F465A">
      <w:pPr>
        <w:widowControl w:val="0"/>
        <w:tabs>
          <w:tab w:val="left" w:pos="974"/>
        </w:tabs>
        <w:autoSpaceDE w:val="0"/>
        <w:autoSpaceDN w:val="0"/>
        <w:spacing w:before="181" w:line="276" w:lineRule="auto"/>
        <w:ind w:right="1035"/>
        <w:jc w:val="both"/>
        <w:rPr>
          <w:rFonts w:ascii="Times New Roman" w:hAnsi="Times New Roman"/>
        </w:rPr>
      </w:pPr>
      <w:r w:rsidRPr="00376B4B">
        <w:rPr>
          <w:rFonts w:ascii="Times New Roman" w:hAnsi="Times New Roman"/>
        </w:rPr>
        <w:t>Bu</w:t>
      </w:r>
      <w:r w:rsidRPr="00376B4B">
        <w:rPr>
          <w:rFonts w:ascii="Times New Roman" w:hAnsi="Times New Roman"/>
          <w:spacing w:val="-7"/>
        </w:rPr>
        <w:t xml:space="preserve"> </w:t>
      </w:r>
      <w:proofErr w:type="spellStart"/>
      <w:r w:rsidRPr="00376B4B">
        <w:rPr>
          <w:rFonts w:ascii="Times New Roman" w:hAnsi="Times New Roman"/>
        </w:rPr>
        <w:t>teknik</w:t>
      </w:r>
      <w:proofErr w:type="spellEnd"/>
      <w:r w:rsidRPr="00376B4B">
        <w:rPr>
          <w:rFonts w:ascii="Times New Roman" w:hAnsi="Times New Roman"/>
          <w:spacing w:val="-7"/>
        </w:rPr>
        <w:t xml:space="preserve"> </w:t>
      </w:r>
      <w:proofErr w:type="spellStart"/>
      <w:r w:rsidRPr="00376B4B">
        <w:rPr>
          <w:rFonts w:ascii="Times New Roman" w:hAnsi="Times New Roman"/>
        </w:rPr>
        <w:t>şartname</w:t>
      </w:r>
      <w:proofErr w:type="spellEnd"/>
      <w:r w:rsidRPr="00376B4B">
        <w:rPr>
          <w:rFonts w:ascii="Times New Roman" w:hAnsi="Times New Roman"/>
        </w:rPr>
        <w:t>,</w:t>
      </w:r>
      <w:r w:rsidRPr="00376B4B">
        <w:rPr>
          <w:rFonts w:ascii="Times New Roman" w:hAnsi="Times New Roman"/>
          <w:spacing w:val="-5"/>
        </w:rPr>
        <w:t xml:space="preserve"> </w:t>
      </w:r>
      <w:proofErr w:type="spellStart"/>
      <w:r w:rsidRPr="00376B4B">
        <w:rPr>
          <w:rFonts w:ascii="Times New Roman" w:hAnsi="Times New Roman"/>
        </w:rPr>
        <w:t>anahtar</w:t>
      </w:r>
      <w:proofErr w:type="spellEnd"/>
      <w:r w:rsidRPr="00376B4B">
        <w:rPr>
          <w:rFonts w:ascii="Times New Roman" w:hAnsi="Times New Roman"/>
          <w:spacing w:val="-7"/>
        </w:rPr>
        <w:t xml:space="preserve"> </w:t>
      </w:r>
      <w:proofErr w:type="spellStart"/>
      <w:r w:rsidRPr="00376B4B">
        <w:rPr>
          <w:rFonts w:ascii="Times New Roman" w:hAnsi="Times New Roman"/>
        </w:rPr>
        <w:t>teslim</w:t>
      </w:r>
      <w:proofErr w:type="spellEnd"/>
      <w:r w:rsidRPr="00376B4B">
        <w:rPr>
          <w:rFonts w:ascii="Times New Roman" w:hAnsi="Times New Roman"/>
          <w:spacing w:val="-6"/>
        </w:rPr>
        <w:t xml:space="preserve"> </w:t>
      </w:r>
      <w:proofErr w:type="spellStart"/>
      <w:r w:rsidRPr="00376B4B">
        <w:rPr>
          <w:rFonts w:ascii="Times New Roman" w:hAnsi="Times New Roman"/>
        </w:rPr>
        <w:t>esasına</w:t>
      </w:r>
      <w:proofErr w:type="spellEnd"/>
      <w:r w:rsidRPr="00376B4B">
        <w:rPr>
          <w:rFonts w:ascii="Times New Roman" w:hAnsi="Times New Roman"/>
          <w:spacing w:val="-7"/>
        </w:rPr>
        <w:t xml:space="preserve"> </w:t>
      </w:r>
      <w:proofErr w:type="spellStart"/>
      <w:r w:rsidRPr="00376B4B">
        <w:rPr>
          <w:rFonts w:ascii="Times New Roman" w:hAnsi="Times New Roman"/>
        </w:rPr>
        <w:t>göre</w:t>
      </w:r>
      <w:proofErr w:type="spellEnd"/>
      <w:r w:rsidRPr="00376B4B">
        <w:rPr>
          <w:rFonts w:ascii="Times New Roman" w:hAnsi="Times New Roman"/>
          <w:spacing w:val="-5"/>
        </w:rPr>
        <w:t xml:space="preserve"> </w:t>
      </w:r>
      <w:proofErr w:type="spellStart"/>
      <w:r w:rsidRPr="00376B4B">
        <w:rPr>
          <w:rFonts w:ascii="Times New Roman" w:hAnsi="Times New Roman"/>
        </w:rPr>
        <w:t>satın</w:t>
      </w:r>
      <w:proofErr w:type="spellEnd"/>
      <w:r w:rsidRPr="00376B4B">
        <w:rPr>
          <w:rFonts w:ascii="Times New Roman" w:hAnsi="Times New Roman"/>
          <w:spacing w:val="-6"/>
        </w:rPr>
        <w:t xml:space="preserve"> </w:t>
      </w:r>
      <w:proofErr w:type="spellStart"/>
      <w:r w:rsidRPr="00376B4B">
        <w:rPr>
          <w:rFonts w:ascii="Times New Roman" w:hAnsi="Times New Roman"/>
        </w:rPr>
        <w:t>alınacak</w:t>
      </w:r>
      <w:proofErr w:type="spellEnd"/>
      <w:r w:rsidRPr="00376B4B">
        <w:rPr>
          <w:rFonts w:ascii="Times New Roman" w:hAnsi="Times New Roman"/>
          <w:spacing w:val="-5"/>
        </w:rPr>
        <w:t xml:space="preserve"> </w:t>
      </w:r>
      <w:proofErr w:type="spellStart"/>
      <w:r w:rsidRPr="00376B4B">
        <w:rPr>
          <w:rFonts w:ascii="Times New Roman" w:hAnsi="Times New Roman"/>
        </w:rPr>
        <w:t>olan</w:t>
      </w:r>
      <w:proofErr w:type="spellEnd"/>
      <w:r w:rsidRPr="00376B4B">
        <w:rPr>
          <w:rFonts w:ascii="Times New Roman" w:hAnsi="Times New Roman"/>
          <w:spacing w:val="-7"/>
        </w:rPr>
        <w:t xml:space="preserve"> </w:t>
      </w:r>
      <w:proofErr w:type="spellStart"/>
      <w:r w:rsidRPr="00376B4B">
        <w:rPr>
          <w:rFonts w:ascii="Times New Roman" w:hAnsi="Times New Roman"/>
        </w:rPr>
        <w:t>yenilenebilir</w:t>
      </w:r>
      <w:proofErr w:type="spellEnd"/>
      <w:r w:rsidRPr="00376B4B">
        <w:rPr>
          <w:rFonts w:ascii="Times New Roman" w:hAnsi="Times New Roman"/>
        </w:rPr>
        <w:t xml:space="preserve"> </w:t>
      </w:r>
      <w:proofErr w:type="spellStart"/>
      <w:r w:rsidRPr="00376B4B">
        <w:rPr>
          <w:rFonts w:ascii="Times New Roman" w:hAnsi="Times New Roman"/>
        </w:rPr>
        <w:t>enerji</w:t>
      </w:r>
      <w:proofErr w:type="spellEnd"/>
      <w:r w:rsidRPr="00376B4B">
        <w:rPr>
          <w:rFonts w:ascii="Times New Roman" w:hAnsi="Times New Roman"/>
        </w:rPr>
        <w:t xml:space="preserve"> </w:t>
      </w:r>
      <w:proofErr w:type="spellStart"/>
      <w:r w:rsidRPr="00376B4B">
        <w:rPr>
          <w:rFonts w:ascii="Times New Roman" w:hAnsi="Times New Roman"/>
        </w:rPr>
        <w:t>santralinin</w:t>
      </w:r>
      <w:proofErr w:type="spellEnd"/>
      <w:r w:rsidRPr="00376B4B">
        <w:rPr>
          <w:rFonts w:ascii="Times New Roman" w:hAnsi="Times New Roman"/>
        </w:rPr>
        <w:t xml:space="preserve"> </w:t>
      </w:r>
      <w:proofErr w:type="spellStart"/>
      <w:r w:rsidRPr="00376B4B">
        <w:rPr>
          <w:rFonts w:ascii="Times New Roman" w:hAnsi="Times New Roman"/>
        </w:rPr>
        <w:t>teknik</w:t>
      </w:r>
      <w:proofErr w:type="spellEnd"/>
      <w:r w:rsidRPr="00376B4B">
        <w:rPr>
          <w:rFonts w:ascii="Times New Roman" w:hAnsi="Times New Roman"/>
        </w:rPr>
        <w:t xml:space="preserve"> </w:t>
      </w:r>
      <w:proofErr w:type="spellStart"/>
      <w:r w:rsidRPr="00376B4B">
        <w:rPr>
          <w:rFonts w:ascii="Times New Roman" w:hAnsi="Times New Roman"/>
        </w:rPr>
        <w:t>özelliklerini</w:t>
      </w:r>
      <w:proofErr w:type="spellEnd"/>
      <w:r w:rsidRPr="00376B4B">
        <w:rPr>
          <w:rFonts w:ascii="Times New Roman" w:hAnsi="Times New Roman"/>
        </w:rPr>
        <w:t xml:space="preserve">, </w:t>
      </w:r>
      <w:proofErr w:type="spellStart"/>
      <w:r w:rsidRPr="00376B4B">
        <w:rPr>
          <w:rFonts w:ascii="Times New Roman" w:hAnsi="Times New Roman"/>
        </w:rPr>
        <w:t>satın</w:t>
      </w:r>
      <w:proofErr w:type="spellEnd"/>
      <w:r w:rsidRPr="00376B4B">
        <w:rPr>
          <w:rFonts w:ascii="Times New Roman" w:hAnsi="Times New Roman"/>
        </w:rPr>
        <w:t xml:space="preserve"> alma </w:t>
      </w:r>
      <w:proofErr w:type="spellStart"/>
      <w:r w:rsidRPr="00376B4B">
        <w:rPr>
          <w:rFonts w:ascii="Times New Roman" w:hAnsi="Times New Roman"/>
        </w:rPr>
        <w:t>ve</w:t>
      </w:r>
      <w:proofErr w:type="spellEnd"/>
      <w:r w:rsidRPr="00376B4B">
        <w:rPr>
          <w:rFonts w:ascii="Times New Roman" w:hAnsi="Times New Roman"/>
        </w:rPr>
        <w:t xml:space="preserve"> </w:t>
      </w:r>
      <w:proofErr w:type="spellStart"/>
      <w:r w:rsidRPr="00376B4B">
        <w:rPr>
          <w:rFonts w:ascii="Times New Roman" w:hAnsi="Times New Roman"/>
        </w:rPr>
        <w:t>tedarik</w:t>
      </w:r>
      <w:proofErr w:type="spellEnd"/>
      <w:r w:rsidRPr="00376B4B">
        <w:rPr>
          <w:rFonts w:ascii="Times New Roman" w:hAnsi="Times New Roman"/>
        </w:rPr>
        <w:t xml:space="preserve"> </w:t>
      </w:r>
      <w:proofErr w:type="spellStart"/>
      <w:r w:rsidRPr="00376B4B">
        <w:rPr>
          <w:rFonts w:ascii="Times New Roman" w:hAnsi="Times New Roman"/>
        </w:rPr>
        <w:t>şartlarını</w:t>
      </w:r>
      <w:proofErr w:type="spellEnd"/>
      <w:r w:rsidRPr="00376B4B">
        <w:rPr>
          <w:rFonts w:ascii="Times New Roman" w:hAnsi="Times New Roman"/>
        </w:rPr>
        <w:t xml:space="preserve">, </w:t>
      </w:r>
      <w:proofErr w:type="spellStart"/>
      <w:r w:rsidRPr="00376B4B">
        <w:rPr>
          <w:rFonts w:ascii="Times New Roman" w:hAnsi="Times New Roman"/>
        </w:rPr>
        <w:t>kurulum</w:t>
      </w:r>
      <w:proofErr w:type="spellEnd"/>
      <w:r w:rsidRPr="00376B4B">
        <w:rPr>
          <w:rFonts w:ascii="Times New Roman" w:hAnsi="Times New Roman"/>
        </w:rPr>
        <w:t xml:space="preserve"> </w:t>
      </w:r>
      <w:proofErr w:type="spellStart"/>
      <w:r w:rsidRPr="00376B4B">
        <w:rPr>
          <w:rFonts w:ascii="Times New Roman" w:hAnsi="Times New Roman"/>
        </w:rPr>
        <w:t>ve</w:t>
      </w:r>
      <w:proofErr w:type="spellEnd"/>
      <w:r w:rsidRPr="00376B4B">
        <w:rPr>
          <w:rFonts w:ascii="Times New Roman" w:hAnsi="Times New Roman"/>
        </w:rPr>
        <w:t xml:space="preserve"> </w:t>
      </w:r>
      <w:proofErr w:type="spellStart"/>
      <w:r w:rsidRPr="00376B4B">
        <w:rPr>
          <w:rFonts w:ascii="Times New Roman" w:hAnsi="Times New Roman"/>
        </w:rPr>
        <w:t>montaj</w:t>
      </w:r>
      <w:proofErr w:type="spellEnd"/>
      <w:r w:rsidRPr="00376B4B">
        <w:rPr>
          <w:rFonts w:ascii="Times New Roman" w:hAnsi="Times New Roman"/>
          <w:spacing w:val="1"/>
        </w:rPr>
        <w:t xml:space="preserve"> </w:t>
      </w:r>
      <w:proofErr w:type="spellStart"/>
      <w:r w:rsidRPr="00376B4B">
        <w:rPr>
          <w:rFonts w:ascii="Times New Roman" w:hAnsi="Times New Roman"/>
        </w:rPr>
        <w:t>gereksinimlerini</w:t>
      </w:r>
      <w:proofErr w:type="spellEnd"/>
      <w:r w:rsidRPr="00376B4B">
        <w:rPr>
          <w:rFonts w:ascii="Times New Roman" w:hAnsi="Times New Roman"/>
        </w:rPr>
        <w:t>,</w:t>
      </w:r>
      <w:r w:rsidRPr="00376B4B">
        <w:rPr>
          <w:rFonts w:ascii="Times New Roman" w:hAnsi="Times New Roman"/>
          <w:spacing w:val="-7"/>
        </w:rPr>
        <w:t xml:space="preserve"> </w:t>
      </w:r>
      <w:proofErr w:type="spellStart"/>
      <w:r w:rsidRPr="00376B4B">
        <w:rPr>
          <w:rFonts w:ascii="Times New Roman" w:hAnsi="Times New Roman"/>
        </w:rPr>
        <w:t>devreye</w:t>
      </w:r>
      <w:proofErr w:type="spellEnd"/>
      <w:r w:rsidRPr="00376B4B">
        <w:rPr>
          <w:rFonts w:ascii="Times New Roman" w:hAnsi="Times New Roman"/>
          <w:spacing w:val="-6"/>
        </w:rPr>
        <w:t xml:space="preserve"> </w:t>
      </w:r>
      <w:r w:rsidRPr="00376B4B">
        <w:rPr>
          <w:rFonts w:ascii="Times New Roman" w:hAnsi="Times New Roman"/>
        </w:rPr>
        <w:t>alma,</w:t>
      </w:r>
      <w:r w:rsidRPr="00376B4B">
        <w:rPr>
          <w:rFonts w:ascii="Times New Roman" w:hAnsi="Times New Roman"/>
          <w:spacing w:val="-7"/>
        </w:rPr>
        <w:t xml:space="preserve"> </w:t>
      </w:r>
      <w:proofErr w:type="spellStart"/>
      <w:r w:rsidRPr="00376B4B">
        <w:rPr>
          <w:rFonts w:ascii="Times New Roman" w:hAnsi="Times New Roman"/>
        </w:rPr>
        <w:t>kurulum</w:t>
      </w:r>
      <w:proofErr w:type="spellEnd"/>
      <w:r w:rsidRPr="00376B4B">
        <w:rPr>
          <w:rFonts w:ascii="Times New Roman" w:hAnsi="Times New Roman"/>
          <w:spacing w:val="-8"/>
        </w:rPr>
        <w:t xml:space="preserve"> </w:t>
      </w:r>
      <w:proofErr w:type="spellStart"/>
      <w:r w:rsidRPr="00376B4B">
        <w:rPr>
          <w:rFonts w:ascii="Times New Roman" w:hAnsi="Times New Roman"/>
        </w:rPr>
        <w:t>sonrası</w:t>
      </w:r>
      <w:proofErr w:type="spellEnd"/>
      <w:r w:rsidRPr="00376B4B">
        <w:rPr>
          <w:rFonts w:ascii="Times New Roman" w:hAnsi="Times New Roman"/>
          <w:spacing w:val="-5"/>
        </w:rPr>
        <w:t xml:space="preserve"> </w:t>
      </w:r>
      <w:proofErr w:type="spellStart"/>
      <w:r w:rsidRPr="00376B4B">
        <w:rPr>
          <w:rFonts w:ascii="Times New Roman" w:hAnsi="Times New Roman"/>
        </w:rPr>
        <w:t>teknik</w:t>
      </w:r>
      <w:proofErr w:type="spellEnd"/>
      <w:r w:rsidRPr="00376B4B">
        <w:rPr>
          <w:rFonts w:ascii="Times New Roman" w:hAnsi="Times New Roman"/>
          <w:spacing w:val="-6"/>
        </w:rPr>
        <w:t xml:space="preserve"> </w:t>
      </w:r>
      <w:proofErr w:type="spellStart"/>
      <w:r w:rsidRPr="00376B4B">
        <w:rPr>
          <w:rFonts w:ascii="Times New Roman" w:hAnsi="Times New Roman"/>
        </w:rPr>
        <w:t>destek</w:t>
      </w:r>
      <w:proofErr w:type="spellEnd"/>
      <w:r w:rsidRPr="00376B4B">
        <w:rPr>
          <w:rFonts w:ascii="Times New Roman" w:hAnsi="Times New Roman"/>
        </w:rPr>
        <w:t>,</w:t>
      </w:r>
      <w:r w:rsidRPr="00376B4B">
        <w:rPr>
          <w:rFonts w:ascii="Times New Roman" w:hAnsi="Times New Roman"/>
          <w:spacing w:val="-7"/>
        </w:rPr>
        <w:t xml:space="preserve"> </w:t>
      </w:r>
      <w:proofErr w:type="spellStart"/>
      <w:r w:rsidRPr="00376B4B">
        <w:rPr>
          <w:rFonts w:ascii="Times New Roman" w:hAnsi="Times New Roman"/>
        </w:rPr>
        <w:t>garantiler</w:t>
      </w:r>
      <w:proofErr w:type="spellEnd"/>
      <w:r w:rsidRPr="00376B4B">
        <w:rPr>
          <w:rFonts w:ascii="Times New Roman" w:hAnsi="Times New Roman"/>
          <w:spacing w:val="-7"/>
        </w:rPr>
        <w:t xml:space="preserve"> </w:t>
      </w:r>
      <w:proofErr w:type="spellStart"/>
      <w:r w:rsidRPr="00376B4B">
        <w:rPr>
          <w:rFonts w:ascii="Times New Roman" w:hAnsi="Times New Roman"/>
        </w:rPr>
        <w:t>ve</w:t>
      </w:r>
      <w:proofErr w:type="spellEnd"/>
      <w:r w:rsidRPr="00376B4B">
        <w:rPr>
          <w:rFonts w:ascii="Times New Roman" w:hAnsi="Times New Roman"/>
          <w:spacing w:val="-7"/>
        </w:rPr>
        <w:t xml:space="preserve"> </w:t>
      </w:r>
      <w:proofErr w:type="spellStart"/>
      <w:r w:rsidRPr="00376B4B">
        <w:rPr>
          <w:rFonts w:ascii="Times New Roman" w:hAnsi="Times New Roman"/>
        </w:rPr>
        <w:t>diğer</w:t>
      </w:r>
      <w:proofErr w:type="spellEnd"/>
      <w:r w:rsidRPr="00376B4B">
        <w:rPr>
          <w:rFonts w:ascii="Times New Roman" w:hAnsi="Times New Roman"/>
          <w:spacing w:val="-7"/>
        </w:rPr>
        <w:t xml:space="preserve"> </w:t>
      </w:r>
      <w:proofErr w:type="spellStart"/>
      <w:proofErr w:type="gramStart"/>
      <w:r w:rsidRPr="00376B4B">
        <w:rPr>
          <w:rFonts w:ascii="Times New Roman" w:hAnsi="Times New Roman"/>
        </w:rPr>
        <w:t>ilgili</w:t>
      </w:r>
      <w:proofErr w:type="spellEnd"/>
      <w:r w:rsidRPr="00376B4B">
        <w:rPr>
          <w:rFonts w:ascii="Times New Roman" w:hAnsi="Times New Roman"/>
        </w:rPr>
        <w:t xml:space="preserve"> </w:t>
      </w:r>
      <w:r w:rsidRPr="00376B4B">
        <w:rPr>
          <w:rFonts w:ascii="Times New Roman" w:hAnsi="Times New Roman"/>
          <w:spacing w:val="-68"/>
        </w:rPr>
        <w:t xml:space="preserve"> </w:t>
      </w:r>
      <w:proofErr w:type="spellStart"/>
      <w:r w:rsidRPr="00376B4B">
        <w:rPr>
          <w:rFonts w:ascii="Times New Roman" w:hAnsi="Times New Roman"/>
        </w:rPr>
        <w:t>konuları</w:t>
      </w:r>
      <w:proofErr w:type="spellEnd"/>
      <w:proofErr w:type="gramEnd"/>
      <w:r w:rsidRPr="00376B4B">
        <w:rPr>
          <w:rFonts w:ascii="Times New Roman" w:hAnsi="Times New Roman"/>
          <w:spacing w:val="-1"/>
        </w:rPr>
        <w:t xml:space="preserve"> </w:t>
      </w:r>
      <w:proofErr w:type="spellStart"/>
      <w:r w:rsidRPr="00376B4B">
        <w:rPr>
          <w:rFonts w:ascii="Times New Roman" w:hAnsi="Times New Roman"/>
        </w:rPr>
        <w:t>kapsar</w:t>
      </w:r>
      <w:proofErr w:type="spellEnd"/>
      <w:r w:rsidRPr="00376B4B">
        <w:rPr>
          <w:rFonts w:ascii="Times New Roman" w:hAnsi="Times New Roman"/>
        </w:rPr>
        <w:t>.</w:t>
      </w:r>
    </w:p>
    <w:p w14:paraId="6D8C736F" w14:textId="77777777" w:rsidR="003F465A" w:rsidRPr="00376B4B" w:rsidRDefault="003F465A" w:rsidP="003F465A">
      <w:pPr>
        <w:pStyle w:val="BodyText"/>
        <w:spacing w:before="215" w:line="278" w:lineRule="auto"/>
        <w:ind w:right="1036"/>
        <w:jc w:val="both"/>
        <w:rPr>
          <w:rFonts w:ascii="Times New Roman" w:hAnsi="Times New Roman"/>
        </w:rPr>
      </w:pPr>
      <w:proofErr w:type="spellStart"/>
      <w:r w:rsidRPr="00376B4B">
        <w:rPr>
          <w:rFonts w:ascii="Times New Roman" w:hAnsi="Times New Roman"/>
        </w:rPr>
        <w:t>Aşağıda</w:t>
      </w:r>
      <w:proofErr w:type="spellEnd"/>
      <w:r w:rsidRPr="00376B4B">
        <w:rPr>
          <w:rFonts w:ascii="Times New Roman" w:hAnsi="Times New Roman"/>
        </w:rPr>
        <w:t xml:space="preserve"> </w:t>
      </w:r>
      <w:proofErr w:type="spellStart"/>
      <w:r w:rsidRPr="00376B4B">
        <w:rPr>
          <w:rFonts w:ascii="Times New Roman" w:hAnsi="Times New Roman"/>
        </w:rPr>
        <w:t>listelenen</w:t>
      </w:r>
      <w:proofErr w:type="spellEnd"/>
      <w:r w:rsidRPr="00376B4B">
        <w:rPr>
          <w:rFonts w:ascii="Times New Roman" w:hAnsi="Times New Roman"/>
        </w:rPr>
        <w:t xml:space="preserve"> </w:t>
      </w:r>
      <w:proofErr w:type="spellStart"/>
      <w:r w:rsidRPr="00376B4B">
        <w:rPr>
          <w:rFonts w:ascii="Times New Roman" w:hAnsi="Times New Roman"/>
        </w:rPr>
        <w:t>tüm</w:t>
      </w:r>
      <w:proofErr w:type="spellEnd"/>
      <w:r w:rsidRPr="00376B4B">
        <w:rPr>
          <w:rFonts w:ascii="Times New Roman" w:hAnsi="Times New Roman"/>
        </w:rPr>
        <w:t xml:space="preserve"> </w:t>
      </w:r>
      <w:proofErr w:type="spellStart"/>
      <w:r w:rsidRPr="00376B4B">
        <w:rPr>
          <w:rFonts w:ascii="Times New Roman" w:hAnsi="Times New Roman"/>
        </w:rPr>
        <w:t>ekipmanlar</w:t>
      </w:r>
      <w:proofErr w:type="spellEnd"/>
      <w:r w:rsidRPr="00376B4B">
        <w:rPr>
          <w:rFonts w:ascii="Times New Roman" w:hAnsi="Times New Roman"/>
        </w:rPr>
        <w:t xml:space="preserve"> </w:t>
      </w:r>
      <w:proofErr w:type="spellStart"/>
      <w:r w:rsidRPr="00376B4B">
        <w:rPr>
          <w:rFonts w:ascii="Times New Roman" w:hAnsi="Times New Roman"/>
        </w:rPr>
        <w:t>satın</w:t>
      </w:r>
      <w:proofErr w:type="spellEnd"/>
      <w:r w:rsidRPr="00376B4B">
        <w:rPr>
          <w:rFonts w:ascii="Times New Roman" w:hAnsi="Times New Roman"/>
        </w:rPr>
        <w:t xml:space="preserve"> </w:t>
      </w:r>
      <w:proofErr w:type="spellStart"/>
      <w:r w:rsidRPr="00376B4B">
        <w:rPr>
          <w:rFonts w:ascii="Times New Roman" w:hAnsi="Times New Roman"/>
        </w:rPr>
        <w:t>alınıp</w:t>
      </w:r>
      <w:proofErr w:type="spellEnd"/>
      <w:r w:rsidRPr="00376B4B">
        <w:rPr>
          <w:rFonts w:ascii="Times New Roman" w:hAnsi="Times New Roman"/>
        </w:rPr>
        <w:t xml:space="preserve"> </w:t>
      </w:r>
      <w:proofErr w:type="spellStart"/>
      <w:r w:rsidRPr="00376B4B">
        <w:rPr>
          <w:rFonts w:ascii="Times New Roman" w:hAnsi="Times New Roman"/>
        </w:rPr>
        <w:t>kurulum</w:t>
      </w:r>
      <w:proofErr w:type="spellEnd"/>
      <w:r w:rsidRPr="00376B4B">
        <w:rPr>
          <w:rFonts w:ascii="Times New Roman" w:hAnsi="Times New Roman"/>
        </w:rPr>
        <w:t xml:space="preserve"> </w:t>
      </w:r>
      <w:proofErr w:type="spellStart"/>
      <w:r w:rsidRPr="00376B4B">
        <w:rPr>
          <w:rFonts w:ascii="Times New Roman" w:hAnsi="Times New Roman"/>
        </w:rPr>
        <w:t>yapılacaktır</w:t>
      </w:r>
      <w:proofErr w:type="spellEnd"/>
      <w:r w:rsidRPr="00376B4B">
        <w:rPr>
          <w:rFonts w:ascii="Times New Roman" w:hAnsi="Times New Roman"/>
        </w:rPr>
        <w:t xml:space="preserve">. </w:t>
      </w:r>
      <w:proofErr w:type="spellStart"/>
      <w:r w:rsidRPr="00376B4B">
        <w:rPr>
          <w:rFonts w:ascii="Times New Roman" w:hAnsi="Times New Roman"/>
        </w:rPr>
        <w:t>İhaleye</w:t>
      </w:r>
      <w:proofErr w:type="spellEnd"/>
      <w:r w:rsidRPr="00376B4B">
        <w:rPr>
          <w:rFonts w:ascii="Times New Roman" w:hAnsi="Times New Roman"/>
        </w:rPr>
        <w:t xml:space="preserve"> </w:t>
      </w:r>
      <w:proofErr w:type="spellStart"/>
      <w:r w:rsidRPr="00376B4B">
        <w:rPr>
          <w:rFonts w:ascii="Times New Roman" w:hAnsi="Times New Roman"/>
        </w:rPr>
        <w:t>teklif</w:t>
      </w:r>
      <w:proofErr w:type="spellEnd"/>
      <w:r w:rsidRPr="00376B4B">
        <w:rPr>
          <w:rFonts w:ascii="Times New Roman" w:hAnsi="Times New Roman"/>
        </w:rPr>
        <w:t xml:space="preserve"> </w:t>
      </w:r>
      <w:proofErr w:type="spellStart"/>
      <w:r w:rsidRPr="00376B4B">
        <w:rPr>
          <w:rFonts w:ascii="Times New Roman" w:hAnsi="Times New Roman"/>
        </w:rPr>
        <w:t>verecek</w:t>
      </w:r>
      <w:proofErr w:type="spellEnd"/>
      <w:r w:rsidRPr="00376B4B">
        <w:rPr>
          <w:rFonts w:ascii="Times New Roman" w:hAnsi="Times New Roman"/>
        </w:rPr>
        <w:t xml:space="preserve"> </w:t>
      </w:r>
      <w:proofErr w:type="spellStart"/>
      <w:r w:rsidRPr="00376B4B">
        <w:rPr>
          <w:rFonts w:ascii="Times New Roman" w:hAnsi="Times New Roman"/>
        </w:rPr>
        <w:t>firmalar</w:t>
      </w:r>
      <w:proofErr w:type="spellEnd"/>
      <w:r w:rsidRPr="00376B4B">
        <w:rPr>
          <w:rFonts w:ascii="Times New Roman" w:hAnsi="Times New Roman"/>
        </w:rPr>
        <w:t xml:space="preserve"> </w:t>
      </w:r>
      <w:proofErr w:type="spellStart"/>
      <w:r w:rsidRPr="00376B4B">
        <w:rPr>
          <w:rFonts w:ascii="Times New Roman" w:hAnsi="Times New Roman"/>
        </w:rPr>
        <w:t>aşağıdaki</w:t>
      </w:r>
      <w:proofErr w:type="spellEnd"/>
      <w:r w:rsidRPr="00376B4B">
        <w:rPr>
          <w:rFonts w:ascii="Times New Roman" w:hAnsi="Times New Roman"/>
        </w:rPr>
        <w:t xml:space="preserve"> </w:t>
      </w:r>
      <w:proofErr w:type="spellStart"/>
      <w:r w:rsidRPr="00376B4B">
        <w:rPr>
          <w:rFonts w:ascii="Times New Roman" w:hAnsi="Times New Roman"/>
        </w:rPr>
        <w:t>listede</w:t>
      </w:r>
      <w:proofErr w:type="spellEnd"/>
      <w:r w:rsidRPr="00376B4B">
        <w:rPr>
          <w:rFonts w:ascii="Times New Roman" w:hAnsi="Times New Roman"/>
        </w:rPr>
        <w:t xml:space="preserve"> </w:t>
      </w:r>
      <w:proofErr w:type="spellStart"/>
      <w:r w:rsidRPr="00376B4B">
        <w:rPr>
          <w:rFonts w:ascii="Times New Roman" w:hAnsi="Times New Roman"/>
        </w:rPr>
        <w:t>yazılı</w:t>
      </w:r>
      <w:proofErr w:type="spellEnd"/>
      <w:r w:rsidRPr="00376B4B">
        <w:rPr>
          <w:rFonts w:ascii="Times New Roman" w:hAnsi="Times New Roman"/>
        </w:rPr>
        <w:t xml:space="preserve"> </w:t>
      </w:r>
      <w:proofErr w:type="spellStart"/>
      <w:r w:rsidRPr="00376B4B">
        <w:rPr>
          <w:rFonts w:ascii="Times New Roman" w:hAnsi="Times New Roman"/>
        </w:rPr>
        <w:t>olan</w:t>
      </w:r>
      <w:proofErr w:type="spellEnd"/>
      <w:r w:rsidRPr="00376B4B">
        <w:rPr>
          <w:rFonts w:ascii="Times New Roman" w:hAnsi="Times New Roman"/>
        </w:rPr>
        <w:t xml:space="preserve"> </w:t>
      </w:r>
      <w:proofErr w:type="spellStart"/>
      <w:r w:rsidRPr="00376B4B">
        <w:rPr>
          <w:rFonts w:ascii="Times New Roman" w:hAnsi="Times New Roman"/>
        </w:rPr>
        <w:t>tüm</w:t>
      </w:r>
      <w:proofErr w:type="spellEnd"/>
      <w:r w:rsidRPr="00376B4B">
        <w:rPr>
          <w:rFonts w:ascii="Times New Roman" w:hAnsi="Times New Roman"/>
        </w:rPr>
        <w:t xml:space="preserve"> </w:t>
      </w:r>
      <w:proofErr w:type="spellStart"/>
      <w:r w:rsidRPr="00376B4B">
        <w:rPr>
          <w:rFonts w:ascii="Times New Roman" w:hAnsi="Times New Roman"/>
        </w:rPr>
        <w:t>ekipmanları</w:t>
      </w:r>
      <w:proofErr w:type="spellEnd"/>
      <w:r w:rsidRPr="00376B4B">
        <w:rPr>
          <w:rFonts w:ascii="Times New Roman" w:hAnsi="Times New Roman"/>
        </w:rPr>
        <w:t xml:space="preserve"> </w:t>
      </w:r>
      <w:proofErr w:type="spellStart"/>
      <w:r w:rsidRPr="00376B4B">
        <w:rPr>
          <w:rFonts w:ascii="Times New Roman" w:hAnsi="Times New Roman"/>
        </w:rPr>
        <w:t>sağlayacağını</w:t>
      </w:r>
      <w:proofErr w:type="spellEnd"/>
      <w:r w:rsidRPr="00376B4B">
        <w:rPr>
          <w:rFonts w:ascii="Times New Roman" w:hAnsi="Times New Roman"/>
        </w:rPr>
        <w:t xml:space="preserve"> </w:t>
      </w:r>
      <w:proofErr w:type="spellStart"/>
      <w:r w:rsidRPr="00376B4B">
        <w:rPr>
          <w:rFonts w:ascii="Times New Roman" w:hAnsi="Times New Roman"/>
        </w:rPr>
        <w:t>peşinen</w:t>
      </w:r>
      <w:proofErr w:type="spellEnd"/>
      <w:r w:rsidRPr="00376B4B">
        <w:rPr>
          <w:rFonts w:ascii="Times New Roman" w:hAnsi="Times New Roman"/>
        </w:rPr>
        <w:t xml:space="preserve"> </w:t>
      </w:r>
      <w:proofErr w:type="spellStart"/>
      <w:r w:rsidRPr="00376B4B">
        <w:rPr>
          <w:rFonts w:ascii="Times New Roman" w:hAnsi="Times New Roman"/>
        </w:rPr>
        <w:t>kabul</w:t>
      </w:r>
      <w:proofErr w:type="spellEnd"/>
      <w:r w:rsidRPr="00376B4B">
        <w:rPr>
          <w:rFonts w:ascii="Times New Roman" w:hAnsi="Times New Roman"/>
        </w:rPr>
        <w:t xml:space="preserve"> </w:t>
      </w:r>
      <w:proofErr w:type="spellStart"/>
      <w:r w:rsidRPr="00376B4B">
        <w:rPr>
          <w:rFonts w:ascii="Times New Roman" w:hAnsi="Times New Roman"/>
        </w:rPr>
        <w:t>etmiş</w:t>
      </w:r>
      <w:proofErr w:type="spellEnd"/>
      <w:r w:rsidRPr="00376B4B">
        <w:rPr>
          <w:rFonts w:ascii="Times New Roman" w:hAnsi="Times New Roman"/>
        </w:rPr>
        <w:t xml:space="preserve"> </w:t>
      </w:r>
      <w:proofErr w:type="spellStart"/>
      <w:r w:rsidRPr="00376B4B">
        <w:rPr>
          <w:rFonts w:ascii="Times New Roman" w:hAnsi="Times New Roman"/>
        </w:rPr>
        <w:t>ve</w:t>
      </w:r>
      <w:proofErr w:type="spellEnd"/>
      <w:r w:rsidRPr="00376B4B">
        <w:rPr>
          <w:rFonts w:ascii="Times New Roman" w:hAnsi="Times New Roman"/>
        </w:rPr>
        <w:t xml:space="preserve"> </w:t>
      </w:r>
      <w:proofErr w:type="spellStart"/>
      <w:r w:rsidRPr="00376B4B">
        <w:rPr>
          <w:rFonts w:ascii="Times New Roman" w:hAnsi="Times New Roman"/>
        </w:rPr>
        <w:t>teklif</w:t>
      </w:r>
      <w:proofErr w:type="spellEnd"/>
      <w:r w:rsidRPr="00376B4B">
        <w:rPr>
          <w:rFonts w:ascii="Times New Roman" w:hAnsi="Times New Roman"/>
        </w:rPr>
        <w:t xml:space="preserve"> </w:t>
      </w:r>
      <w:proofErr w:type="spellStart"/>
      <w:r w:rsidRPr="00376B4B">
        <w:rPr>
          <w:rFonts w:ascii="Times New Roman" w:hAnsi="Times New Roman"/>
        </w:rPr>
        <w:t>genel</w:t>
      </w:r>
      <w:proofErr w:type="spellEnd"/>
      <w:r w:rsidRPr="00376B4B">
        <w:rPr>
          <w:rFonts w:ascii="Times New Roman" w:hAnsi="Times New Roman"/>
        </w:rPr>
        <w:t xml:space="preserve"> </w:t>
      </w:r>
      <w:proofErr w:type="spellStart"/>
      <w:r w:rsidRPr="00376B4B">
        <w:rPr>
          <w:rFonts w:ascii="Times New Roman" w:hAnsi="Times New Roman"/>
        </w:rPr>
        <w:t>toplamını</w:t>
      </w:r>
      <w:proofErr w:type="spellEnd"/>
      <w:r w:rsidRPr="00376B4B">
        <w:rPr>
          <w:rFonts w:ascii="Times New Roman" w:hAnsi="Times New Roman"/>
        </w:rPr>
        <w:t xml:space="preserve"> </w:t>
      </w:r>
      <w:proofErr w:type="spellStart"/>
      <w:r w:rsidRPr="00376B4B">
        <w:rPr>
          <w:rFonts w:ascii="Times New Roman" w:hAnsi="Times New Roman"/>
        </w:rPr>
        <w:t>hesaplarken</w:t>
      </w:r>
      <w:proofErr w:type="spellEnd"/>
      <w:r w:rsidRPr="00376B4B">
        <w:rPr>
          <w:rFonts w:ascii="Times New Roman" w:hAnsi="Times New Roman"/>
        </w:rPr>
        <w:t xml:space="preserve"> </w:t>
      </w:r>
      <w:proofErr w:type="spellStart"/>
      <w:r w:rsidRPr="00376B4B">
        <w:rPr>
          <w:rFonts w:ascii="Times New Roman" w:hAnsi="Times New Roman"/>
        </w:rPr>
        <w:t>tüm</w:t>
      </w:r>
      <w:proofErr w:type="spellEnd"/>
      <w:r w:rsidRPr="00376B4B">
        <w:rPr>
          <w:rFonts w:ascii="Times New Roman" w:hAnsi="Times New Roman"/>
        </w:rPr>
        <w:t xml:space="preserve"> </w:t>
      </w:r>
      <w:proofErr w:type="spellStart"/>
      <w:r w:rsidRPr="00376B4B">
        <w:rPr>
          <w:rFonts w:ascii="Times New Roman" w:hAnsi="Times New Roman"/>
        </w:rPr>
        <w:t>ekipmanları</w:t>
      </w:r>
      <w:proofErr w:type="spellEnd"/>
      <w:r w:rsidRPr="00376B4B">
        <w:rPr>
          <w:rFonts w:ascii="Times New Roman" w:hAnsi="Times New Roman"/>
        </w:rPr>
        <w:t xml:space="preserve"> </w:t>
      </w:r>
      <w:proofErr w:type="spellStart"/>
      <w:r w:rsidRPr="00376B4B">
        <w:rPr>
          <w:rFonts w:ascii="Times New Roman" w:hAnsi="Times New Roman"/>
        </w:rPr>
        <w:t>dahil</w:t>
      </w:r>
      <w:proofErr w:type="spellEnd"/>
      <w:r w:rsidRPr="00376B4B">
        <w:rPr>
          <w:rFonts w:ascii="Times New Roman" w:hAnsi="Times New Roman"/>
        </w:rPr>
        <w:t xml:space="preserve"> </w:t>
      </w:r>
      <w:proofErr w:type="spellStart"/>
      <w:r w:rsidRPr="00376B4B">
        <w:rPr>
          <w:rFonts w:ascii="Times New Roman" w:hAnsi="Times New Roman"/>
        </w:rPr>
        <w:t>etmiş</w:t>
      </w:r>
      <w:proofErr w:type="spellEnd"/>
      <w:r w:rsidRPr="00376B4B">
        <w:rPr>
          <w:rFonts w:ascii="Times New Roman" w:hAnsi="Times New Roman"/>
        </w:rPr>
        <w:t xml:space="preserve"> </w:t>
      </w:r>
      <w:proofErr w:type="spellStart"/>
      <w:r w:rsidRPr="00376B4B">
        <w:rPr>
          <w:rFonts w:ascii="Times New Roman" w:hAnsi="Times New Roman"/>
        </w:rPr>
        <w:t>sayılacaktır</w:t>
      </w:r>
      <w:proofErr w:type="spellEnd"/>
      <w:r w:rsidRPr="00376B4B">
        <w:rPr>
          <w:rFonts w:ascii="Times New Roman" w:hAnsi="Times New Roman"/>
        </w:rP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1997"/>
      </w:tblGrid>
      <w:tr w:rsidR="003F465A" w:rsidRPr="00376B4B" w14:paraId="2D145D2D" w14:textId="77777777" w:rsidTr="003F465A">
        <w:trPr>
          <w:trHeight w:val="516"/>
        </w:trPr>
        <w:tc>
          <w:tcPr>
            <w:tcW w:w="4961" w:type="dxa"/>
          </w:tcPr>
          <w:p w14:paraId="43F485D2" w14:textId="37E7E835" w:rsidR="003F465A" w:rsidRPr="00376B4B" w:rsidRDefault="003F465A" w:rsidP="003F465A">
            <w:pPr>
              <w:pStyle w:val="TableParagraph"/>
              <w:spacing w:before="95"/>
              <w:ind w:left="1054"/>
              <w:jc w:val="center"/>
              <w:rPr>
                <w:rFonts w:ascii="Times New Roman" w:eastAsia="Times New Roman" w:hAnsi="Times New Roman" w:cs="Times New Roman"/>
                <w:b/>
                <w:bCs/>
                <w:snapToGrid w:val="0"/>
                <w:sz w:val="20"/>
                <w:szCs w:val="20"/>
                <w:lang w:val="en-GB"/>
              </w:rPr>
            </w:pPr>
            <w:r w:rsidRPr="00376B4B">
              <w:rPr>
                <w:rFonts w:ascii="Times New Roman" w:eastAsia="Times New Roman" w:hAnsi="Times New Roman" w:cs="Times New Roman"/>
                <w:b/>
                <w:bCs/>
                <w:snapToGrid w:val="0"/>
                <w:sz w:val="20"/>
                <w:szCs w:val="20"/>
                <w:lang w:val="en-GB"/>
              </w:rPr>
              <w:t>SATIN ALINACAK EKİPMAN</w:t>
            </w:r>
          </w:p>
        </w:tc>
        <w:tc>
          <w:tcPr>
            <w:tcW w:w="1997" w:type="dxa"/>
          </w:tcPr>
          <w:p w14:paraId="16BEB437" w14:textId="7846318D" w:rsidR="003F465A" w:rsidRPr="00376B4B" w:rsidRDefault="003F465A" w:rsidP="003F465A">
            <w:pPr>
              <w:pStyle w:val="TableParagraph"/>
              <w:spacing w:before="95"/>
              <w:ind w:left="0" w:right="709"/>
              <w:jc w:val="center"/>
              <w:rPr>
                <w:rFonts w:ascii="Times New Roman" w:eastAsia="Times New Roman" w:hAnsi="Times New Roman" w:cs="Times New Roman"/>
                <w:b/>
                <w:bCs/>
                <w:snapToGrid w:val="0"/>
                <w:sz w:val="20"/>
                <w:szCs w:val="20"/>
                <w:lang w:val="en-GB"/>
              </w:rPr>
            </w:pPr>
            <w:r w:rsidRPr="00376B4B">
              <w:rPr>
                <w:rFonts w:ascii="Times New Roman" w:eastAsia="Times New Roman" w:hAnsi="Times New Roman" w:cs="Times New Roman"/>
                <w:b/>
                <w:bCs/>
                <w:snapToGrid w:val="0"/>
                <w:sz w:val="20"/>
                <w:szCs w:val="20"/>
                <w:lang w:val="en-GB"/>
              </w:rPr>
              <w:t>MİKTAR</w:t>
            </w:r>
          </w:p>
        </w:tc>
      </w:tr>
      <w:tr w:rsidR="003F465A" w:rsidRPr="00376B4B" w14:paraId="2826D8BA" w14:textId="77777777" w:rsidTr="003F465A">
        <w:trPr>
          <w:trHeight w:val="517"/>
        </w:trPr>
        <w:tc>
          <w:tcPr>
            <w:tcW w:w="4961" w:type="dxa"/>
          </w:tcPr>
          <w:p w14:paraId="2782A17A" w14:textId="77777777" w:rsidR="003F465A" w:rsidRPr="00376B4B" w:rsidRDefault="003F465A" w:rsidP="00F026B8">
            <w:pPr>
              <w:pStyle w:val="TableParagraph"/>
              <w:spacing w:before="95"/>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Fotovoltaik (PV) paneller</w:t>
            </w:r>
          </w:p>
        </w:tc>
        <w:tc>
          <w:tcPr>
            <w:tcW w:w="1997" w:type="dxa"/>
          </w:tcPr>
          <w:p w14:paraId="597993C5" w14:textId="77777777" w:rsidR="003F465A" w:rsidRPr="00376B4B" w:rsidRDefault="003F465A" w:rsidP="003F465A">
            <w:pPr>
              <w:pStyle w:val="TableParagraph"/>
              <w:spacing w:before="94"/>
              <w:jc w:val="center"/>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Toplam en az 235 kWp</w:t>
            </w:r>
          </w:p>
        </w:tc>
      </w:tr>
      <w:tr w:rsidR="003F465A" w:rsidRPr="00376B4B" w14:paraId="55CA8B17" w14:textId="77777777" w:rsidTr="003F465A">
        <w:trPr>
          <w:trHeight w:val="516"/>
        </w:trPr>
        <w:tc>
          <w:tcPr>
            <w:tcW w:w="4961" w:type="dxa"/>
          </w:tcPr>
          <w:p w14:paraId="5E97CEDC" w14:textId="77777777" w:rsidR="003F465A" w:rsidRPr="00376B4B" w:rsidRDefault="003F465A" w:rsidP="00F026B8">
            <w:pPr>
              <w:pStyle w:val="TableParagraph"/>
              <w:spacing w:before="94"/>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60 kVA inverter</w:t>
            </w:r>
          </w:p>
        </w:tc>
        <w:tc>
          <w:tcPr>
            <w:tcW w:w="1997" w:type="dxa"/>
          </w:tcPr>
          <w:p w14:paraId="00E7C057" w14:textId="77777777" w:rsidR="003F465A" w:rsidRPr="00376B4B" w:rsidRDefault="003F465A" w:rsidP="003F465A">
            <w:pPr>
              <w:pStyle w:val="TableParagraph"/>
              <w:spacing w:before="94"/>
              <w:jc w:val="center"/>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3 adet</w:t>
            </w:r>
          </w:p>
        </w:tc>
      </w:tr>
      <w:tr w:rsidR="003F465A" w:rsidRPr="00376B4B" w14:paraId="07AA7B1F" w14:textId="77777777" w:rsidTr="003F465A">
        <w:trPr>
          <w:trHeight w:val="516"/>
        </w:trPr>
        <w:tc>
          <w:tcPr>
            <w:tcW w:w="4961" w:type="dxa"/>
          </w:tcPr>
          <w:p w14:paraId="7943A861" w14:textId="77777777" w:rsidR="003F465A" w:rsidRPr="00376B4B" w:rsidRDefault="003F465A" w:rsidP="00F026B8">
            <w:pPr>
              <w:pStyle w:val="TableParagraph"/>
              <w:spacing w:before="95"/>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6 kVA interver</w:t>
            </w:r>
          </w:p>
        </w:tc>
        <w:tc>
          <w:tcPr>
            <w:tcW w:w="1997" w:type="dxa"/>
          </w:tcPr>
          <w:p w14:paraId="339F7724" w14:textId="77777777" w:rsidR="003F465A" w:rsidRPr="00376B4B" w:rsidRDefault="003F465A" w:rsidP="003F465A">
            <w:pPr>
              <w:pStyle w:val="TableParagraph"/>
              <w:spacing w:before="95"/>
              <w:jc w:val="center"/>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1 adet</w:t>
            </w:r>
          </w:p>
        </w:tc>
      </w:tr>
      <w:tr w:rsidR="003F465A" w:rsidRPr="00376B4B" w14:paraId="3AEAE2AB" w14:textId="77777777" w:rsidTr="003F465A">
        <w:trPr>
          <w:trHeight w:val="796"/>
        </w:trPr>
        <w:tc>
          <w:tcPr>
            <w:tcW w:w="4961" w:type="dxa"/>
          </w:tcPr>
          <w:p w14:paraId="6137386F" w14:textId="77777777" w:rsidR="003F465A" w:rsidRPr="00376B4B" w:rsidRDefault="003F465A" w:rsidP="00F026B8">
            <w:pPr>
              <w:pStyle w:val="TableParagraph"/>
              <w:spacing w:before="94" w:line="278" w:lineRule="auto"/>
              <w:ind w:right="109"/>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186 kVA AC gücü için AG toplama Panosu temini ve montajı</w:t>
            </w:r>
          </w:p>
        </w:tc>
        <w:tc>
          <w:tcPr>
            <w:tcW w:w="1997" w:type="dxa"/>
          </w:tcPr>
          <w:p w14:paraId="1E7CDA76" w14:textId="77777777" w:rsidR="003F465A" w:rsidRPr="00376B4B" w:rsidRDefault="003F465A" w:rsidP="003F465A">
            <w:pPr>
              <w:pStyle w:val="TableParagraph"/>
              <w:spacing w:before="3"/>
              <w:ind w:left="0"/>
              <w:jc w:val="center"/>
              <w:rPr>
                <w:rFonts w:ascii="Times New Roman" w:eastAsia="Times New Roman" w:hAnsi="Times New Roman" w:cs="Times New Roman"/>
                <w:snapToGrid w:val="0"/>
                <w:sz w:val="20"/>
                <w:szCs w:val="20"/>
                <w:lang w:val="en-GB"/>
              </w:rPr>
            </w:pPr>
          </w:p>
          <w:p w14:paraId="36D59611" w14:textId="77777777" w:rsidR="003F465A" w:rsidRPr="00376B4B" w:rsidRDefault="003F465A" w:rsidP="003F465A">
            <w:pPr>
              <w:pStyle w:val="TableParagraph"/>
              <w:ind w:left="222"/>
              <w:jc w:val="center"/>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1 adet</w:t>
            </w:r>
          </w:p>
        </w:tc>
      </w:tr>
      <w:tr w:rsidR="003F465A" w:rsidRPr="00376B4B" w14:paraId="2131DDA4" w14:textId="77777777" w:rsidTr="003F465A">
        <w:trPr>
          <w:trHeight w:val="797"/>
        </w:trPr>
        <w:tc>
          <w:tcPr>
            <w:tcW w:w="4961" w:type="dxa"/>
          </w:tcPr>
          <w:p w14:paraId="62D52C07" w14:textId="77777777" w:rsidR="003F465A" w:rsidRPr="00376B4B" w:rsidRDefault="003F465A" w:rsidP="00F026B8">
            <w:pPr>
              <w:pStyle w:val="TableParagraph"/>
              <w:spacing w:before="94" w:line="278" w:lineRule="auto"/>
              <w:ind w:right="354"/>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Inverterler sonrası çekilecek 4X35mm2 ve 4x10 mm2 zırhlı enerji kabloları</w:t>
            </w:r>
          </w:p>
        </w:tc>
        <w:tc>
          <w:tcPr>
            <w:tcW w:w="1997" w:type="dxa"/>
          </w:tcPr>
          <w:p w14:paraId="2706ED79" w14:textId="77777777" w:rsidR="003F465A" w:rsidRPr="00376B4B" w:rsidRDefault="003F465A" w:rsidP="003F465A">
            <w:pPr>
              <w:pStyle w:val="TableParagraph"/>
              <w:spacing w:before="4"/>
              <w:ind w:left="0"/>
              <w:jc w:val="center"/>
              <w:rPr>
                <w:rFonts w:ascii="Times New Roman" w:eastAsia="Times New Roman" w:hAnsi="Times New Roman" w:cs="Times New Roman"/>
                <w:snapToGrid w:val="0"/>
                <w:sz w:val="20"/>
                <w:szCs w:val="20"/>
                <w:lang w:val="en-GB"/>
              </w:rPr>
            </w:pPr>
          </w:p>
          <w:p w14:paraId="4FD10822" w14:textId="77777777" w:rsidR="003F465A" w:rsidRPr="00376B4B" w:rsidRDefault="003F465A" w:rsidP="003F465A">
            <w:pPr>
              <w:pStyle w:val="TableParagraph"/>
              <w:ind w:left="180"/>
              <w:jc w:val="center"/>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1 set</w:t>
            </w:r>
          </w:p>
        </w:tc>
      </w:tr>
      <w:tr w:rsidR="003F465A" w:rsidRPr="00376B4B" w14:paraId="7028AE22" w14:textId="77777777" w:rsidTr="003F465A">
        <w:trPr>
          <w:trHeight w:val="1077"/>
        </w:trPr>
        <w:tc>
          <w:tcPr>
            <w:tcW w:w="4961" w:type="dxa"/>
          </w:tcPr>
          <w:p w14:paraId="28B62FE3" w14:textId="77777777" w:rsidR="003F465A" w:rsidRPr="00376B4B" w:rsidRDefault="003F465A" w:rsidP="00F026B8">
            <w:pPr>
              <w:pStyle w:val="TableParagraph"/>
              <w:spacing w:before="94" w:line="276" w:lineRule="auto"/>
              <w:ind w:left="180" w:right="109"/>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Toplama Panosunda KIBTEK sistemine bağlantı noktasına çekilecek 2(4x95) mm2 zırhlı AG enerji kablosu</w:t>
            </w:r>
          </w:p>
        </w:tc>
        <w:tc>
          <w:tcPr>
            <w:tcW w:w="1997" w:type="dxa"/>
          </w:tcPr>
          <w:p w14:paraId="7057DAAC" w14:textId="77777777" w:rsidR="003F465A" w:rsidRPr="00376B4B" w:rsidRDefault="003F465A" w:rsidP="003F465A">
            <w:pPr>
              <w:pStyle w:val="TableParagraph"/>
              <w:spacing w:before="10"/>
              <w:ind w:left="0"/>
              <w:jc w:val="center"/>
              <w:rPr>
                <w:rFonts w:ascii="Times New Roman" w:eastAsia="Times New Roman" w:hAnsi="Times New Roman" w:cs="Times New Roman"/>
                <w:snapToGrid w:val="0"/>
                <w:sz w:val="20"/>
                <w:szCs w:val="20"/>
                <w:lang w:val="en-GB"/>
              </w:rPr>
            </w:pPr>
          </w:p>
          <w:p w14:paraId="756CF610" w14:textId="77777777" w:rsidR="003F465A" w:rsidRPr="00376B4B" w:rsidRDefault="003F465A" w:rsidP="003F465A">
            <w:pPr>
              <w:pStyle w:val="TableParagraph"/>
              <w:ind w:left="180"/>
              <w:jc w:val="center"/>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1 set</w:t>
            </w:r>
          </w:p>
        </w:tc>
      </w:tr>
      <w:tr w:rsidR="003F465A" w:rsidRPr="00376B4B" w14:paraId="308159D0" w14:textId="77777777" w:rsidTr="003F465A">
        <w:trPr>
          <w:trHeight w:val="1077"/>
        </w:trPr>
        <w:tc>
          <w:tcPr>
            <w:tcW w:w="4961" w:type="dxa"/>
          </w:tcPr>
          <w:p w14:paraId="4AA5FE3B" w14:textId="77777777" w:rsidR="003F465A" w:rsidRPr="00376B4B" w:rsidRDefault="003F465A" w:rsidP="00F026B8">
            <w:pPr>
              <w:pStyle w:val="TableParagraph"/>
              <w:spacing w:before="93" w:line="276" w:lineRule="auto"/>
              <w:ind w:right="342"/>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En az 235 kWp gücünde solar panel montajı için çatı etüdü ve panel taşıyıcı yapının temini ve kurulumu</w:t>
            </w:r>
          </w:p>
        </w:tc>
        <w:tc>
          <w:tcPr>
            <w:tcW w:w="1997" w:type="dxa"/>
          </w:tcPr>
          <w:p w14:paraId="5D17044F" w14:textId="77777777" w:rsidR="003F465A" w:rsidRPr="00376B4B" w:rsidRDefault="003F465A" w:rsidP="003F465A">
            <w:pPr>
              <w:pStyle w:val="TableParagraph"/>
              <w:spacing w:before="10"/>
              <w:ind w:left="0"/>
              <w:jc w:val="center"/>
              <w:rPr>
                <w:rFonts w:ascii="Times New Roman" w:eastAsia="Times New Roman" w:hAnsi="Times New Roman" w:cs="Times New Roman"/>
                <w:snapToGrid w:val="0"/>
                <w:sz w:val="20"/>
                <w:szCs w:val="20"/>
                <w:lang w:val="en-GB"/>
              </w:rPr>
            </w:pPr>
          </w:p>
          <w:p w14:paraId="570D3399" w14:textId="77777777" w:rsidR="003F465A" w:rsidRPr="00376B4B" w:rsidRDefault="003F465A" w:rsidP="003F465A">
            <w:pPr>
              <w:pStyle w:val="TableParagraph"/>
              <w:ind w:left="180"/>
              <w:jc w:val="center"/>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1 set</w:t>
            </w:r>
          </w:p>
        </w:tc>
      </w:tr>
      <w:tr w:rsidR="003F465A" w:rsidRPr="00376B4B" w14:paraId="537588E7" w14:textId="77777777" w:rsidTr="003F465A">
        <w:trPr>
          <w:trHeight w:val="1019"/>
        </w:trPr>
        <w:tc>
          <w:tcPr>
            <w:tcW w:w="4961" w:type="dxa"/>
          </w:tcPr>
          <w:p w14:paraId="7AA3BB0C" w14:textId="77777777" w:rsidR="003F465A" w:rsidRPr="00376B4B" w:rsidRDefault="003F465A" w:rsidP="00F026B8">
            <w:pPr>
              <w:pStyle w:val="TableParagraph"/>
              <w:spacing w:before="36" w:line="278" w:lineRule="auto"/>
              <w:ind w:left="180" w:right="326"/>
              <w:jc w:val="both"/>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Uygulama için gerekli tüm DC, AC, zayıf akım kablolama, panolar, şalt cihazları, işçilik dahil</w:t>
            </w:r>
          </w:p>
        </w:tc>
        <w:tc>
          <w:tcPr>
            <w:tcW w:w="1997" w:type="dxa"/>
          </w:tcPr>
          <w:p w14:paraId="764BC29A" w14:textId="77777777" w:rsidR="003F465A" w:rsidRPr="00376B4B" w:rsidRDefault="003F465A" w:rsidP="003F465A">
            <w:pPr>
              <w:pStyle w:val="TableParagraph"/>
              <w:spacing w:before="37"/>
              <w:ind w:left="180"/>
              <w:jc w:val="center"/>
              <w:rPr>
                <w:rFonts w:ascii="Times New Roman" w:eastAsia="Times New Roman" w:hAnsi="Times New Roman" w:cs="Times New Roman"/>
                <w:snapToGrid w:val="0"/>
                <w:sz w:val="20"/>
                <w:szCs w:val="20"/>
                <w:lang w:val="en-GB"/>
              </w:rPr>
            </w:pPr>
            <w:r w:rsidRPr="00376B4B">
              <w:rPr>
                <w:rFonts w:ascii="Times New Roman" w:eastAsia="Times New Roman" w:hAnsi="Times New Roman" w:cs="Times New Roman"/>
                <w:snapToGrid w:val="0"/>
                <w:sz w:val="20"/>
                <w:szCs w:val="20"/>
                <w:lang w:val="en-GB"/>
              </w:rPr>
              <w:t>1 set</w:t>
            </w:r>
          </w:p>
        </w:tc>
      </w:tr>
    </w:tbl>
    <w:p w14:paraId="00146B2E" w14:textId="77777777" w:rsidR="004851F7" w:rsidRDefault="004851F7" w:rsidP="004851F7">
      <w:pPr>
        <w:pBdr>
          <w:top w:val="nil"/>
          <w:left w:val="nil"/>
          <w:bottom w:val="nil"/>
          <w:right w:val="nil"/>
          <w:between w:val="nil"/>
        </w:pBdr>
        <w:spacing w:after="160" w:line="276" w:lineRule="auto"/>
        <w:contextualSpacing/>
        <w:jc w:val="both"/>
        <w:rPr>
          <w:rFonts w:ascii="Times New Roman" w:hAnsi="Times New Roman"/>
          <w:b/>
          <w:bCs/>
          <w:sz w:val="22"/>
          <w:szCs w:val="22"/>
        </w:rPr>
      </w:pPr>
    </w:p>
    <w:p w14:paraId="55410132" w14:textId="77777777" w:rsidR="003F465A" w:rsidRPr="004851F7" w:rsidRDefault="003F465A" w:rsidP="004851F7">
      <w:pPr>
        <w:pBdr>
          <w:top w:val="nil"/>
          <w:left w:val="nil"/>
          <w:bottom w:val="nil"/>
          <w:right w:val="nil"/>
          <w:between w:val="nil"/>
        </w:pBdr>
        <w:spacing w:after="160" w:line="276" w:lineRule="auto"/>
        <w:contextualSpacing/>
        <w:jc w:val="both"/>
        <w:rPr>
          <w:rFonts w:ascii="Times New Roman" w:hAnsi="Times New Roman"/>
          <w:b/>
          <w:bCs/>
          <w:sz w:val="22"/>
          <w:szCs w:val="22"/>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87"/>
        <w:gridCol w:w="4943"/>
      </w:tblGrid>
      <w:tr w:rsidR="00E852E7" w:rsidRPr="001B7EFA" w14:paraId="369BF1F7" w14:textId="6D76E127" w:rsidTr="00AE6B45">
        <w:trPr>
          <w:cantSplit/>
          <w:trHeight w:val="794"/>
          <w:tblHeader/>
        </w:trPr>
        <w:tc>
          <w:tcPr>
            <w:tcW w:w="433" w:type="pct"/>
            <w:shd w:val="pct5" w:color="auto" w:fill="FFFFFF"/>
          </w:tcPr>
          <w:p w14:paraId="6664E649" w14:textId="77777777" w:rsidR="00E852E7" w:rsidRPr="001B7EFA" w:rsidRDefault="00E852E7" w:rsidP="00597204">
            <w:pPr>
              <w:spacing w:before="0" w:after="0"/>
              <w:jc w:val="center"/>
              <w:rPr>
                <w:rFonts w:ascii="Times New Roman" w:hAnsi="Times New Roman"/>
                <w:b/>
                <w:sz w:val="22"/>
                <w:szCs w:val="22"/>
              </w:rPr>
            </w:pPr>
            <w:r w:rsidRPr="001B7EFA">
              <w:rPr>
                <w:rFonts w:ascii="Times New Roman" w:hAnsi="Times New Roman"/>
                <w:sz w:val="22"/>
                <w:szCs w:val="22"/>
                <w:lang w:val="es-ES"/>
              </w:rPr>
              <w:lastRenderedPageBreak/>
              <w:br w:type="page"/>
            </w:r>
            <w:r w:rsidRPr="001B7EFA">
              <w:rPr>
                <w:rFonts w:ascii="Times New Roman" w:hAnsi="Times New Roman"/>
                <w:b/>
                <w:sz w:val="22"/>
                <w:szCs w:val="22"/>
              </w:rPr>
              <w:t>1.</w:t>
            </w:r>
          </w:p>
          <w:p w14:paraId="47E36F49" w14:textId="40B1B831" w:rsidR="00E852E7" w:rsidRPr="001B7EFA" w:rsidRDefault="00E852E7" w:rsidP="00597204">
            <w:pPr>
              <w:spacing w:before="0" w:after="0"/>
              <w:jc w:val="center"/>
              <w:rPr>
                <w:rFonts w:ascii="Times New Roman" w:hAnsi="Times New Roman"/>
                <w:b/>
                <w:sz w:val="22"/>
                <w:szCs w:val="22"/>
              </w:rPr>
            </w:pPr>
            <w:r w:rsidRPr="001B7EFA">
              <w:rPr>
                <w:rFonts w:ascii="Times New Roman" w:hAnsi="Times New Roman"/>
                <w:b/>
                <w:sz w:val="22"/>
                <w:szCs w:val="22"/>
              </w:rPr>
              <w:t>No</w:t>
            </w:r>
          </w:p>
        </w:tc>
        <w:tc>
          <w:tcPr>
            <w:tcW w:w="2039" w:type="pct"/>
            <w:shd w:val="pct5" w:color="auto" w:fill="FFFFFF"/>
          </w:tcPr>
          <w:p w14:paraId="41910EF5" w14:textId="77777777" w:rsidR="00E852E7" w:rsidRPr="001B7EFA" w:rsidRDefault="00E852E7" w:rsidP="00597204">
            <w:pPr>
              <w:spacing w:before="0" w:after="0"/>
              <w:jc w:val="center"/>
              <w:rPr>
                <w:rFonts w:ascii="Times New Roman" w:hAnsi="Times New Roman"/>
                <w:b/>
                <w:sz w:val="22"/>
                <w:szCs w:val="22"/>
              </w:rPr>
            </w:pPr>
            <w:r w:rsidRPr="001B7EFA">
              <w:rPr>
                <w:rFonts w:ascii="Times New Roman" w:hAnsi="Times New Roman"/>
                <w:b/>
                <w:sz w:val="22"/>
                <w:szCs w:val="22"/>
              </w:rPr>
              <w:t>2.</w:t>
            </w:r>
          </w:p>
          <w:p w14:paraId="67216E6E" w14:textId="5DAB9FBD" w:rsidR="00E852E7" w:rsidRPr="001B7EFA" w:rsidRDefault="00E852E7" w:rsidP="00597204">
            <w:pPr>
              <w:spacing w:before="0" w:after="0"/>
              <w:jc w:val="center"/>
              <w:rPr>
                <w:rFonts w:ascii="Times New Roman" w:hAnsi="Times New Roman"/>
                <w:b/>
                <w:sz w:val="22"/>
                <w:szCs w:val="22"/>
              </w:rPr>
            </w:pPr>
            <w:proofErr w:type="spellStart"/>
            <w:r w:rsidRPr="001B7EFA">
              <w:rPr>
                <w:rFonts w:ascii="Times New Roman" w:hAnsi="Times New Roman"/>
                <w:b/>
                <w:sz w:val="22"/>
                <w:szCs w:val="22"/>
              </w:rPr>
              <w:t>Ürünün</w:t>
            </w:r>
            <w:proofErr w:type="spellEnd"/>
            <w:r w:rsidRPr="001B7EFA">
              <w:rPr>
                <w:rFonts w:ascii="Times New Roman" w:hAnsi="Times New Roman"/>
                <w:b/>
                <w:sz w:val="22"/>
                <w:szCs w:val="22"/>
              </w:rPr>
              <w:t xml:space="preserve"> Tanımı </w:t>
            </w:r>
            <w:proofErr w:type="spellStart"/>
            <w:r w:rsidRPr="001B7EFA">
              <w:rPr>
                <w:rFonts w:ascii="Times New Roman" w:hAnsi="Times New Roman"/>
                <w:b/>
                <w:sz w:val="22"/>
                <w:szCs w:val="22"/>
              </w:rPr>
              <w:t>ve</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Gerekli</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Özellikler</w:t>
            </w:r>
            <w:proofErr w:type="spellEnd"/>
            <w:r w:rsidRPr="001B7EFA">
              <w:rPr>
                <w:rFonts w:ascii="Times New Roman" w:hAnsi="Times New Roman"/>
                <w:b/>
                <w:sz w:val="22"/>
                <w:szCs w:val="22"/>
              </w:rPr>
              <w:t xml:space="preserve"> </w:t>
            </w:r>
          </w:p>
          <w:p w14:paraId="7FBA9600" w14:textId="096A715F" w:rsidR="00E852E7" w:rsidRPr="001B7EFA" w:rsidRDefault="00E852E7" w:rsidP="00597204">
            <w:pPr>
              <w:spacing w:before="0" w:after="0"/>
              <w:jc w:val="center"/>
              <w:rPr>
                <w:rFonts w:ascii="Times New Roman" w:hAnsi="Times New Roman"/>
                <w:b/>
                <w:sz w:val="22"/>
                <w:szCs w:val="22"/>
              </w:rPr>
            </w:pPr>
            <w:r w:rsidRPr="001B7EFA">
              <w:rPr>
                <w:rFonts w:ascii="Times New Roman" w:hAnsi="Times New Roman"/>
                <w:b/>
                <w:sz w:val="22"/>
                <w:szCs w:val="22"/>
              </w:rPr>
              <w:t>(</w:t>
            </w:r>
            <w:r w:rsidRPr="001B7EFA">
              <w:rPr>
                <w:rFonts w:ascii="Times New Roman" w:hAnsi="Times New Roman"/>
                <w:b/>
                <w:i/>
                <w:iCs/>
                <w:color w:val="0000FF"/>
                <w:sz w:val="22"/>
                <w:szCs w:val="22"/>
              </w:rPr>
              <w:t>Description of product/service and required features</w:t>
            </w:r>
            <w:r w:rsidRPr="001B7EFA">
              <w:rPr>
                <w:rFonts w:ascii="Times New Roman" w:hAnsi="Times New Roman"/>
                <w:b/>
                <w:sz w:val="22"/>
                <w:szCs w:val="22"/>
              </w:rPr>
              <w:t>)</w:t>
            </w:r>
          </w:p>
        </w:tc>
        <w:tc>
          <w:tcPr>
            <w:tcW w:w="2528" w:type="pct"/>
            <w:shd w:val="pct5" w:color="auto" w:fill="FFFFFF"/>
          </w:tcPr>
          <w:p w14:paraId="6FB1B384" w14:textId="61698107" w:rsidR="00E852E7" w:rsidRPr="001B7EFA" w:rsidRDefault="00E852E7" w:rsidP="00597204">
            <w:pPr>
              <w:tabs>
                <w:tab w:val="left" w:pos="729"/>
              </w:tabs>
              <w:spacing w:before="0" w:after="0"/>
              <w:jc w:val="center"/>
              <w:rPr>
                <w:rFonts w:ascii="Times New Roman" w:hAnsi="Times New Roman"/>
                <w:b/>
                <w:sz w:val="22"/>
                <w:szCs w:val="22"/>
              </w:rPr>
            </w:pPr>
            <w:r w:rsidRPr="001B7EFA">
              <w:rPr>
                <w:rFonts w:ascii="Times New Roman" w:hAnsi="Times New Roman"/>
                <w:b/>
                <w:sz w:val="22"/>
                <w:szCs w:val="22"/>
              </w:rPr>
              <w:t>3.</w:t>
            </w:r>
          </w:p>
          <w:p w14:paraId="68538CAE" w14:textId="77777777" w:rsidR="00E852E7" w:rsidRPr="001B7EFA" w:rsidRDefault="00E852E7" w:rsidP="00597204">
            <w:pPr>
              <w:tabs>
                <w:tab w:val="left" w:pos="729"/>
              </w:tabs>
              <w:spacing w:before="0" w:after="0"/>
              <w:jc w:val="center"/>
              <w:rPr>
                <w:rFonts w:ascii="Times New Roman" w:hAnsi="Times New Roman"/>
                <w:b/>
                <w:sz w:val="22"/>
                <w:szCs w:val="22"/>
              </w:rPr>
            </w:pPr>
            <w:proofErr w:type="spellStart"/>
            <w:r w:rsidRPr="001B7EFA">
              <w:rPr>
                <w:rFonts w:ascii="Times New Roman" w:hAnsi="Times New Roman"/>
                <w:b/>
                <w:sz w:val="22"/>
                <w:szCs w:val="22"/>
              </w:rPr>
              <w:t>Ürünün</w:t>
            </w:r>
            <w:proofErr w:type="spellEnd"/>
            <w:r w:rsidRPr="001B7EFA">
              <w:rPr>
                <w:rFonts w:ascii="Times New Roman" w:hAnsi="Times New Roman"/>
                <w:b/>
                <w:sz w:val="22"/>
                <w:szCs w:val="22"/>
              </w:rPr>
              <w:t xml:space="preserve"> Marka </w:t>
            </w:r>
            <w:proofErr w:type="spellStart"/>
            <w:r w:rsidRPr="001B7EFA">
              <w:rPr>
                <w:rFonts w:ascii="Times New Roman" w:hAnsi="Times New Roman"/>
                <w:b/>
                <w:sz w:val="22"/>
                <w:szCs w:val="22"/>
              </w:rPr>
              <w:t>ve</w:t>
            </w:r>
            <w:proofErr w:type="spellEnd"/>
            <w:r w:rsidRPr="001B7EFA">
              <w:rPr>
                <w:rFonts w:ascii="Times New Roman" w:hAnsi="Times New Roman"/>
                <w:b/>
                <w:sz w:val="22"/>
                <w:szCs w:val="22"/>
              </w:rPr>
              <w:t xml:space="preserve"> Model </w:t>
            </w:r>
            <w:proofErr w:type="spellStart"/>
            <w:r w:rsidRPr="001B7EFA">
              <w:rPr>
                <w:rFonts w:ascii="Times New Roman" w:hAnsi="Times New Roman"/>
                <w:b/>
                <w:sz w:val="22"/>
                <w:szCs w:val="22"/>
              </w:rPr>
              <w:t>Numarası</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dahil</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olmak</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üzere</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sunulan</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özellikler</w:t>
            </w:r>
            <w:proofErr w:type="spellEnd"/>
          </w:p>
          <w:p w14:paraId="27814040" w14:textId="77777777" w:rsidR="00E852E7" w:rsidRPr="001B7EFA" w:rsidRDefault="00E852E7" w:rsidP="00597204">
            <w:pPr>
              <w:tabs>
                <w:tab w:val="left" w:pos="729"/>
              </w:tabs>
              <w:spacing w:before="0" w:after="0"/>
              <w:jc w:val="center"/>
              <w:rPr>
                <w:rFonts w:ascii="Times New Roman" w:hAnsi="Times New Roman"/>
                <w:b/>
                <w:sz w:val="22"/>
                <w:szCs w:val="22"/>
              </w:rPr>
            </w:pPr>
            <w:r w:rsidRPr="001B7EFA">
              <w:rPr>
                <w:rFonts w:ascii="Times New Roman" w:hAnsi="Times New Roman"/>
                <w:b/>
                <w:sz w:val="22"/>
                <w:szCs w:val="22"/>
              </w:rPr>
              <w:t>(</w:t>
            </w:r>
            <w:proofErr w:type="spellStart"/>
            <w:r w:rsidRPr="001B7EFA">
              <w:rPr>
                <w:rFonts w:ascii="Times New Roman" w:hAnsi="Times New Roman"/>
                <w:b/>
                <w:sz w:val="22"/>
                <w:szCs w:val="22"/>
              </w:rPr>
              <w:t>Lütfen</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katalog</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kopyası</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ekleyiniz</w:t>
            </w:r>
            <w:proofErr w:type="spellEnd"/>
            <w:r w:rsidRPr="001B7EFA">
              <w:rPr>
                <w:rFonts w:ascii="Times New Roman" w:hAnsi="Times New Roman"/>
                <w:b/>
                <w:sz w:val="22"/>
                <w:szCs w:val="22"/>
              </w:rPr>
              <w:t>)</w:t>
            </w:r>
          </w:p>
          <w:p w14:paraId="4712FF1B" w14:textId="1C133DBB" w:rsidR="00E852E7" w:rsidRPr="001B7EFA" w:rsidRDefault="00E852E7" w:rsidP="00597204">
            <w:pPr>
              <w:tabs>
                <w:tab w:val="left" w:pos="729"/>
              </w:tabs>
              <w:spacing w:before="0" w:after="0"/>
              <w:jc w:val="center"/>
              <w:rPr>
                <w:rFonts w:ascii="Times New Roman" w:hAnsi="Times New Roman"/>
                <w:b/>
                <w:sz w:val="22"/>
                <w:szCs w:val="22"/>
              </w:rPr>
            </w:pPr>
            <w:r w:rsidRPr="001B7EFA">
              <w:rPr>
                <w:rFonts w:ascii="Times New Roman" w:hAnsi="Times New Roman"/>
                <w:b/>
                <w:sz w:val="22"/>
                <w:szCs w:val="22"/>
              </w:rPr>
              <w:t xml:space="preserve">(Teknik </w:t>
            </w:r>
            <w:proofErr w:type="spellStart"/>
            <w:r w:rsidRPr="001B7EFA">
              <w:rPr>
                <w:rFonts w:ascii="Times New Roman" w:hAnsi="Times New Roman"/>
                <w:b/>
                <w:sz w:val="22"/>
                <w:szCs w:val="22"/>
              </w:rPr>
              <w:t>şartnameden</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sapmaları</w:t>
            </w:r>
            <w:proofErr w:type="spellEnd"/>
            <w:r w:rsidRPr="001B7EFA">
              <w:rPr>
                <w:rFonts w:ascii="Times New Roman" w:hAnsi="Times New Roman"/>
                <w:b/>
                <w:sz w:val="22"/>
                <w:szCs w:val="22"/>
              </w:rPr>
              <w:t xml:space="preserve"> sari </w:t>
            </w:r>
            <w:proofErr w:type="spellStart"/>
            <w:r w:rsidRPr="001B7EFA">
              <w:rPr>
                <w:rFonts w:ascii="Times New Roman" w:hAnsi="Times New Roman"/>
                <w:b/>
                <w:sz w:val="22"/>
                <w:szCs w:val="22"/>
              </w:rPr>
              <w:t>ile</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işaretleyiniz</w:t>
            </w:r>
            <w:proofErr w:type="spellEnd"/>
            <w:r w:rsidRPr="001B7EFA">
              <w:rPr>
                <w:rFonts w:ascii="Times New Roman" w:hAnsi="Times New Roman"/>
                <w:b/>
                <w:sz w:val="22"/>
                <w:szCs w:val="22"/>
              </w:rPr>
              <w:t>)</w:t>
            </w:r>
          </w:p>
          <w:p w14:paraId="5CCE0C82" w14:textId="77777777" w:rsidR="00E852E7" w:rsidRPr="001B7EFA" w:rsidRDefault="00E852E7" w:rsidP="00597204">
            <w:pPr>
              <w:tabs>
                <w:tab w:val="left" w:pos="729"/>
              </w:tabs>
              <w:spacing w:before="0" w:after="0"/>
              <w:jc w:val="center"/>
              <w:rPr>
                <w:rFonts w:ascii="Times New Roman" w:hAnsi="Times New Roman"/>
                <w:b/>
                <w:i/>
                <w:iCs/>
                <w:color w:val="0000FF"/>
                <w:sz w:val="22"/>
                <w:szCs w:val="22"/>
              </w:rPr>
            </w:pPr>
            <w:r w:rsidRPr="001B7EFA">
              <w:rPr>
                <w:rFonts w:ascii="Times New Roman" w:hAnsi="Times New Roman"/>
                <w:b/>
                <w:i/>
                <w:iCs/>
                <w:color w:val="0000FF"/>
                <w:sz w:val="22"/>
                <w:szCs w:val="22"/>
              </w:rPr>
              <w:t xml:space="preserve">(Features offered, including the product's Make and Model Number (Please attach a copy of the </w:t>
            </w:r>
            <w:proofErr w:type="spellStart"/>
            <w:r w:rsidRPr="001B7EFA">
              <w:rPr>
                <w:rFonts w:ascii="Times New Roman" w:hAnsi="Times New Roman"/>
                <w:b/>
                <w:i/>
                <w:iCs/>
                <w:color w:val="0000FF"/>
                <w:sz w:val="22"/>
                <w:szCs w:val="22"/>
              </w:rPr>
              <w:t>catalog</w:t>
            </w:r>
            <w:proofErr w:type="spellEnd"/>
            <w:r w:rsidRPr="001B7EFA">
              <w:rPr>
                <w:rFonts w:ascii="Times New Roman" w:hAnsi="Times New Roman"/>
                <w:b/>
                <w:i/>
                <w:iCs/>
                <w:color w:val="0000FF"/>
                <w:sz w:val="22"/>
                <w:szCs w:val="22"/>
              </w:rPr>
              <w:t>))</w:t>
            </w:r>
          </w:p>
          <w:p w14:paraId="4D94E1FC" w14:textId="77777777" w:rsidR="00E852E7" w:rsidRPr="001B7EFA" w:rsidRDefault="00E852E7" w:rsidP="00597204">
            <w:pPr>
              <w:tabs>
                <w:tab w:val="left" w:pos="729"/>
              </w:tabs>
              <w:spacing w:before="0" w:after="0"/>
              <w:jc w:val="center"/>
              <w:rPr>
                <w:rFonts w:ascii="Times New Roman" w:hAnsi="Times New Roman"/>
                <w:b/>
                <w:i/>
                <w:iCs/>
                <w:color w:val="0000FF"/>
                <w:sz w:val="22"/>
                <w:szCs w:val="22"/>
              </w:rPr>
            </w:pPr>
          </w:p>
          <w:p w14:paraId="0F40C498" w14:textId="5A32196B" w:rsidR="00E852E7" w:rsidRPr="001B7EFA" w:rsidRDefault="00E852E7" w:rsidP="00597204">
            <w:pPr>
              <w:tabs>
                <w:tab w:val="left" w:pos="729"/>
              </w:tabs>
              <w:spacing w:before="0" w:after="0"/>
              <w:jc w:val="center"/>
              <w:rPr>
                <w:rFonts w:ascii="Times New Roman" w:hAnsi="Times New Roman"/>
                <w:b/>
                <w:i/>
                <w:iCs/>
                <w:color w:val="0000FF"/>
                <w:sz w:val="22"/>
                <w:szCs w:val="22"/>
              </w:rPr>
            </w:pPr>
            <w:r w:rsidRPr="001B7EFA">
              <w:rPr>
                <w:rFonts w:ascii="Times New Roman" w:hAnsi="Times New Roman"/>
                <w:b/>
                <w:i/>
                <w:iCs/>
                <w:color w:val="0000FF"/>
                <w:sz w:val="22"/>
                <w:szCs w:val="22"/>
              </w:rPr>
              <w:t xml:space="preserve"> (Please highlight any deviation</w:t>
            </w:r>
            <w:r w:rsidR="00682E81" w:rsidRPr="001B7EFA">
              <w:rPr>
                <w:rFonts w:ascii="Times New Roman" w:hAnsi="Times New Roman"/>
                <w:b/>
                <w:i/>
                <w:iCs/>
                <w:color w:val="0000FF"/>
                <w:sz w:val="22"/>
                <w:szCs w:val="22"/>
              </w:rPr>
              <w:t>s</w:t>
            </w:r>
            <w:r w:rsidRPr="001B7EFA">
              <w:rPr>
                <w:rFonts w:ascii="Times New Roman" w:hAnsi="Times New Roman"/>
                <w:b/>
                <w:i/>
                <w:iCs/>
                <w:color w:val="0000FF"/>
                <w:sz w:val="22"/>
                <w:szCs w:val="22"/>
              </w:rPr>
              <w:t xml:space="preserve"> from the indicated technical specifications</w:t>
            </w:r>
            <w:r w:rsidR="00682E81" w:rsidRPr="001B7EFA">
              <w:rPr>
                <w:rFonts w:ascii="Times New Roman" w:hAnsi="Times New Roman"/>
                <w:b/>
                <w:i/>
                <w:iCs/>
                <w:color w:val="0000FF"/>
                <w:sz w:val="22"/>
                <w:szCs w:val="22"/>
              </w:rPr>
              <w:t xml:space="preserve"> in yellow</w:t>
            </w:r>
            <w:r w:rsidRPr="001B7EFA">
              <w:rPr>
                <w:rFonts w:ascii="Times New Roman" w:hAnsi="Times New Roman"/>
                <w:b/>
                <w:i/>
                <w:iCs/>
                <w:color w:val="0000FF"/>
                <w:sz w:val="22"/>
                <w:szCs w:val="22"/>
              </w:rPr>
              <w:t>)</w:t>
            </w:r>
          </w:p>
        </w:tc>
      </w:tr>
      <w:tr w:rsidR="00E852E7" w:rsidRPr="00692536" w14:paraId="332769CC" w14:textId="4EB15AB6" w:rsidTr="00AE6B45">
        <w:trPr>
          <w:trHeight w:val="2611"/>
        </w:trPr>
        <w:tc>
          <w:tcPr>
            <w:tcW w:w="433" w:type="pct"/>
          </w:tcPr>
          <w:p w14:paraId="179E7330" w14:textId="135307E5" w:rsidR="00E852E7" w:rsidRPr="00692536" w:rsidRDefault="00AE6B45" w:rsidP="002904C5">
            <w:pPr>
              <w:rPr>
                <w:rFonts w:ascii="Times New Roman" w:hAnsi="Times New Roman"/>
                <w:b/>
              </w:rPr>
            </w:pPr>
            <w:r w:rsidRPr="00692536">
              <w:rPr>
                <w:rFonts w:ascii="Times New Roman" w:hAnsi="Times New Roman"/>
                <w:b/>
              </w:rPr>
              <w:t xml:space="preserve"> 1</w:t>
            </w:r>
          </w:p>
        </w:tc>
        <w:tc>
          <w:tcPr>
            <w:tcW w:w="2039" w:type="pct"/>
          </w:tcPr>
          <w:p w14:paraId="58D0AE43" w14:textId="77777777" w:rsidR="003D2CE5" w:rsidRPr="00692536" w:rsidRDefault="003F465A" w:rsidP="002904C5">
            <w:pPr>
              <w:spacing w:after="160"/>
              <w:contextualSpacing/>
              <w:rPr>
                <w:rFonts w:ascii="Times New Roman" w:hAnsi="Times New Roman"/>
                <w:b/>
                <w:bCs/>
              </w:rPr>
            </w:pPr>
            <w:r w:rsidRPr="00692536">
              <w:rPr>
                <w:rFonts w:ascii="Times New Roman" w:hAnsi="Times New Roman"/>
                <w:b/>
                <w:bCs/>
              </w:rPr>
              <w:t xml:space="preserve">1 </w:t>
            </w:r>
            <w:proofErr w:type="spellStart"/>
            <w:r w:rsidRPr="00692536">
              <w:rPr>
                <w:rFonts w:ascii="Times New Roman" w:hAnsi="Times New Roman"/>
                <w:b/>
                <w:bCs/>
              </w:rPr>
              <w:t>maksimum</w:t>
            </w:r>
            <w:proofErr w:type="spellEnd"/>
            <w:r w:rsidRPr="00692536">
              <w:rPr>
                <w:rFonts w:ascii="Times New Roman" w:hAnsi="Times New Roman"/>
                <w:b/>
                <w:bCs/>
              </w:rPr>
              <w:t xml:space="preserve"> 186 </w:t>
            </w:r>
            <w:proofErr w:type="spellStart"/>
            <w:r w:rsidRPr="00692536">
              <w:rPr>
                <w:rFonts w:ascii="Times New Roman" w:hAnsi="Times New Roman"/>
                <w:b/>
                <w:bCs/>
              </w:rPr>
              <w:t>kwp</w:t>
            </w:r>
            <w:proofErr w:type="spellEnd"/>
            <w:r w:rsidRPr="00692536">
              <w:rPr>
                <w:rFonts w:ascii="Times New Roman" w:hAnsi="Times New Roman"/>
                <w:b/>
                <w:bCs/>
              </w:rPr>
              <w:t xml:space="preserve"> ON GRID YENILENEBİLİR GES SANTRALI</w:t>
            </w:r>
          </w:p>
          <w:p w14:paraId="3496411E" w14:textId="023F8959" w:rsidR="00692536" w:rsidRPr="00376B4B" w:rsidRDefault="00692536" w:rsidP="00376B4B">
            <w:pPr>
              <w:pStyle w:val="Heading1"/>
              <w:numPr>
                <w:ilvl w:val="0"/>
                <w:numId w:val="33"/>
              </w:numPr>
            </w:pPr>
            <w:proofErr w:type="spellStart"/>
            <w:r w:rsidRPr="00376B4B">
              <w:t>Fotovoltaik</w:t>
            </w:r>
            <w:proofErr w:type="spellEnd"/>
            <w:r w:rsidRPr="00376B4B">
              <w:t xml:space="preserve"> (PV) </w:t>
            </w:r>
            <w:proofErr w:type="spellStart"/>
            <w:r w:rsidRPr="00376B4B">
              <w:t>Paneller</w:t>
            </w:r>
            <w:proofErr w:type="spellEnd"/>
          </w:p>
          <w:p w14:paraId="00BE23DA" w14:textId="77777777" w:rsid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Kurulacak</w:t>
            </w:r>
            <w:proofErr w:type="spellEnd"/>
            <w:r w:rsidRPr="00692536">
              <w:rPr>
                <w:rFonts w:ascii="Times New Roman" w:hAnsi="Times New Roman"/>
              </w:rPr>
              <w:t xml:space="preserve"> </w:t>
            </w:r>
            <w:proofErr w:type="spellStart"/>
            <w:r w:rsidRPr="00692536">
              <w:rPr>
                <w:rFonts w:ascii="Times New Roman" w:hAnsi="Times New Roman"/>
              </w:rPr>
              <w:t>toplam</w:t>
            </w:r>
            <w:proofErr w:type="spellEnd"/>
            <w:r w:rsidRPr="00692536">
              <w:rPr>
                <w:rFonts w:ascii="Times New Roman" w:hAnsi="Times New Roman"/>
              </w:rPr>
              <w:t xml:space="preserve"> PV panel </w:t>
            </w:r>
            <w:proofErr w:type="spellStart"/>
            <w:r w:rsidRPr="00692536">
              <w:rPr>
                <w:rFonts w:ascii="Times New Roman" w:hAnsi="Times New Roman"/>
              </w:rPr>
              <w:t>gücü</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235 </w:t>
            </w:r>
            <w:proofErr w:type="spellStart"/>
            <w:r w:rsidRPr="00692536">
              <w:rPr>
                <w:rFonts w:ascii="Times New Roman" w:hAnsi="Times New Roman"/>
              </w:rPr>
              <w:t>kWp</w:t>
            </w:r>
            <w:proofErr w:type="spellEnd"/>
            <w:r w:rsidRPr="00692536">
              <w:rPr>
                <w:rFonts w:ascii="Times New Roman" w:hAnsi="Times New Roman"/>
              </w:rPr>
              <w:t xml:space="preserve"> </w:t>
            </w:r>
            <w:proofErr w:type="spellStart"/>
            <w:r w:rsidRPr="00692536">
              <w:rPr>
                <w:rFonts w:ascii="Times New Roman" w:hAnsi="Times New Roman"/>
              </w:rPr>
              <w:t>olacaktır</w:t>
            </w:r>
            <w:proofErr w:type="spellEnd"/>
            <w:r w:rsidRPr="00692536">
              <w:rPr>
                <w:rFonts w:ascii="Times New Roman" w:hAnsi="Times New Roman"/>
              </w:rPr>
              <w:t>.</w:t>
            </w:r>
          </w:p>
          <w:p w14:paraId="12E93D4C" w14:textId="77777777" w:rsid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PV </w:t>
            </w:r>
            <w:proofErr w:type="spellStart"/>
            <w:r w:rsidRPr="00692536">
              <w:rPr>
                <w:rFonts w:ascii="Times New Roman" w:hAnsi="Times New Roman"/>
              </w:rPr>
              <w:t>paneller</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600 </w:t>
            </w:r>
            <w:proofErr w:type="spellStart"/>
            <w:r w:rsidRPr="00692536">
              <w:rPr>
                <w:rFonts w:ascii="Times New Roman" w:hAnsi="Times New Roman"/>
              </w:rPr>
              <w:t>Wp</w:t>
            </w:r>
            <w:proofErr w:type="spellEnd"/>
            <w:r w:rsidRPr="00692536">
              <w:rPr>
                <w:rFonts w:ascii="Times New Roman" w:hAnsi="Times New Roman"/>
              </w:rPr>
              <w:t xml:space="preserve"> </w:t>
            </w:r>
            <w:proofErr w:type="spellStart"/>
            <w:r w:rsidRPr="00692536">
              <w:rPr>
                <w:rFonts w:ascii="Times New Roman" w:hAnsi="Times New Roman"/>
              </w:rPr>
              <w:t>gücünde</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TOPCON MONOKRISTAL </w:t>
            </w:r>
            <w:proofErr w:type="spellStart"/>
            <w:r w:rsidRPr="00692536">
              <w:rPr>
                <w:rFonts w:ascii="Times New Roman" w:hAnsi="Times New Roman"/>
              </w:rPr>
              <w:t>teknolojisinde</w:t>
            </w:r>
            <w:proofErr w:type="spellEnd"/>
            <w:r w:rsidRPr="00692536">
              <w:rPr>
                <w:rFonts w:ascii="Times New Roman" w:hAnsi="Times New Roman"/>
              </w:rPr>
              <w:t xml:space="preserve"> </w:t>
            </w:r>
            <w:proofErr w:type="spellStart"/>
            <w:r w:rsidRPr="00692536">
              <w:rPr>
                <w:rFonts w:ascii="Times New Roman" w:hAnsi="Times New Roman"/>
              </w:rPr>
              <w:t>olacaktır</w:t>
            </w:r>
            <w:proofErr w:type="spellEnd"/>
            <w:r w:rsidRPr="00692536">
              <w:rPr>
                <w:rFonts w:ascii="Times New Roman" w:hAnsi="Times New Roman"/>
              </w:rPr>
              <w:t>.</w:t>
            </w:r>
          </w:p>
          <w:p w14:paraId="34F9C14F" w14:textId="38BF032A"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Solar </w:t>
            </w:r>
            <w:proofErr w:type="spellStart"/>
            <w:r w:rsidRPr="00692536">
              <w:rPr>
                <w:rFonts w:ascii="Times New Roman" w:hAnsi="Times New Roman"/>
              </w:rPr>
              <w:t>paneller</w:t>
            </w:r>
            <w:proofErr w:type="spellEnd"/>
            <w:r w:rsidRPr="00692536">
              <w:rPr>
                <w:rFonts w:ascii="Times New Roman" w:hAnsi="Times New Roman"/>
              </w:rPr>
              <w:t xml:space="preserve"> </w:t>
            </w:r>
            <w:proofErr w:type="spellStart"/>
            <w:r w:rsidRPr="00692536">
              <w:rPr>
                <w:rFonts w:ascii="Times New Roman" w:hAnsi="Times New Roman"/>
              </w:rPr>
              <w:t>çatıya</w:t>
            </w:r>
            <w:proofErr w:type="spellEnd"/>
            <w:r w:rsidRPr="00692536">
              <w:rPr>
                <w:rFonts w:ascii="Times New Roman" w:hAnsi="Times New Roman"/>
              </w:rPr>
              <w:t xml:space="preserve"> </w:t>
            </w:r>
            <w:proofErr w:type="spellStart"/>
            <w:r w:rsidRPr="00692536">
              <w:rPr>
                <w:rFonts w:ascii="Times New Roman" w:hAnsi="Times New Roman"/>
              </w:rPr>
              <w:t>montaj</w:t>
            </w:r>
            <w:proofErr w:type="spellEnd"/>
            <w:r w:rsidRPr="00692536">
              <w:rPr>
                <w:rFonts w:ascii="Times New Roman" w:hAnsi="Times New Roman"/>
              </w:rPr>
              <w:t xml:space="preserve"> </w:t>
            </w:r>
            <w:proofErr w:type="spellStart"/>
            <w:r w:rsidRPr="00692536">
              <w:rPr>
                <w:rFonts w:ascii="Times New Roman" w:hAnsi="Times New Roman"/>
              </w:rPr>
              <w:t>yapılacağı</w:t>
            </w:r>
            <w:proofErr w:type="spellEnd"/>
            <w:r w:rsidRPr="00692536">
              <w:rPr>
                <w:rFonts w:ascii="Times New Roman" w:hAnsi="Times New Roman"/>
              </w:rPr>
              <w:t xml:space="preserve"> </w:t>
            </w:r>
            <w:proofErr w:type="spellStart"/>
            <w:r w:rsidRPr="00692536">
              <w:rPr>
                <w:rFonts w:ascii="Times New Roman" w:hAnsi="Times New Roman"/>
              </w:rPr>
              <w:t>için</w:t>
            </w:r>
            <w:proofErr w:type="spellEnd"/>
            <w:r w:rsidRPr="00692536">
              <w:rPr>
                <w:rFonts w:ascii="Times New Roman" w:hAnsi="Times New Roman"/>
              </w:rPr>
              <w:t xml:space="preserve"> bi-facial tip </w:t>
            </w:r>
            <w:proofErr w:type="spellStart"/>
            <w:r w:rsidRPr="00692536">
              <w:rPr>
                <w:rFonts w:ascii="Times New Roman" w:hAnsi="Times New Roman"/>
              </w:rPr>
              <w:t>istenmemektedir</w:t>
            </w:r>
            <w:proofErr w:type="spellEnd"/>
            <w:r w:rsidRPr="00692536">
              <w:rPr>
                <w:rFonts w:ascii="Times New Roman" w:hAnsi="Times New Roman"/>
              </w:rPr>
              <w:t>.</w:t>
            </w:r>
          </w:p>
          <w:p w14:paraId="36EBEF74" w14:textId="77777777" w:rsid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PV </w:t>
            </w:r>
            <w:proofErr w:type="spellStart"/>
            <w:r w:rsidRPr="00692536">
              <w:rPr>
                <w:rFonts w:ascii="Times New Roman" w:hAnsi="Times New Roman"/>
              </w:rPr>
              <w:t>paneller</w:t>
            </w:r>
            <w:proofErr w:type="spellEnd"/>
            <w:r w:rsidRPr="00692536">
              <w:rPr>
                <w:rFonts w:ascii="Times New Roman" w:hAnsi="Times New Roman"/>
              </w:rPr>
              <w:t xml:space="preserve"> </w:t>
            </w:r>
            <w:proofErr w:type="spellStart"/>
            <w:r w:rsidRPr="00692536">
              <w:rPr>
                <w:rFonts w:ascii="Times New Roman" w:hAnsi="Times New Roman"/>
              </w:rPr>
              <w:t>işletmeye</w:t>
            </w:r>
            <w:proofErr w:type="spellEnd"/>
            <w:r w:rsidRPr="00692536">
              <w:rPr>
                <w:rFonts w:ascii="Times New Roman" w:hAnsi="Times New Roman"/>
              </w:rPr>
              <w:t xml:space="preserve"> </w:t>
            </w:r>
            <w:proofErr w:type="spellStart"/>
            <w:r w:rsidRPr="00692536">
              <w:rPr>
                <w:rFonts w:ascii="Times New Roman" w:hAnsi="Times New Roman"/>
              </w:rPr>
              <w:t>alındıktan</w:t>
            </w:r>
            <w:proofErr w:type="spellEnd"/>
            <w:r w:rsidRPr="00692536">
              <w:rPr>
                <w:rFonts w:ascii="Times New Roman" w:hAnsi="Times New Roman"/>
              </w:rPr>
              <w:t xml:space="preserve"> </w:t>
            </w:r>
            <w:proofErr w:type="spellStart"/>
            <w:r w:rsidRPr="00692536">
              <w:rPr>
                <w:rFonts w:ascii="Times New Roman" w:hAnsi="Times New Roman"/>
              </w:rPr>
              <w:t>sonra</w:t>
            </w:r>
            <w:proofErr w:type="spellEnd"/>
            <w:r w:rsidRPr="00692536">
              <w:rPr>
                <w:rFonts w:ascii="Times New Roman" w:hAnsi="Times New Roman"/>
              </w:rPr>
              <w:t xml:space="preserve">, ilk </w:t>
            </w:r>
            <w:proofErr w:type="spellStart"/>
            <w:r w:rsidRPr="00692536">
              <w:rPr>
                <w:rFonts w:ascii="Times New Roman" w:hAnsi="Times New Roman"/>
              </w:rPr>
              <w:t>yılın</w:t>
            </w:r>
            <w:proofErr w:type="spellEnd"/>
            <w:r w:rsidRPr="00692536">
              <w:rPr>
                <w:rFonts w:ascii="Times New Roman" w:hAnsi="Times New Roman"/>
              </w:rPr>
              <w:t xml:space="preserve"> </w:t>
            </w:r>
            <w:proofErr w:type="spellStart"/>
            <w:r w:rsidRPr="00692536">
              <w:rPr>
                <w:rFonts w:ascii="Times New Roman" w:hAnsi="Times New Roman"/>
              </w:rPr>
              <w:t>bitiminde</w:t>
            </w:r>
            <w:proofErr w:type="spellEnd"/>
            <w:r w:rsidRPr="00692536">
              <w:rPr>
                <w:rFonts w:ascii="Times New Roman" w:hAnsi="Times New Roman"/>
              </w:rPr>
              <w:t xml:space="preserve"> nominal </w:t>
            </w:r>
            <w:proofErr w:type="spellStart"/>
            <w:r w:rsidRPr="00692536">
              <w:rPr>
                <w:rFonts w:ascii="Times New Roman" w:hAnsi="Times New Roman"/>
              </w:rPr>
              <w:t>güçlerinin</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Pr>
                <w:rFonts w:ascii="Times New Roman" w:hAnsi="Times New Roman"/>
              </w:rPr>
              <w:t xml:space="preserve"> </w:t>
            </w:r>
            <w:r w:rsidRPr="00692536">
              <w:rPr>
                <w:rFonts w:ascii="Times New Roman" w:hAnsi="Times New Roman"/>
              </w:rPr>
              <w:t xml:space="preserve">%97'sini, 30'uncu </w:t>
            </w:r>
            <w:proofErr w:type="spellStart"/>
            <w:r w:rsidRPr="00692536">
              <w:rPr>
                <w:rFonts w:ascii="Times New Roman" w:hAnsi="Times New Roman"/>
              </w:rPr>
              <w:t>yılda</w:t>
            </w:r>
            <w:proofErr w:type="spellEnd"/>
            <w:r w:rsidRPr="00692536">
              <w:rPr>
                <w:rFonts w:ascii="Times New Roman" w:hAnsi="Times New Roman"/>
              </w:rPr>
              <w:t xml:space="preserve"> </w:t>
            </w:r>
            <w:proofErr w:type="spellStart"/>
            <w:r w:rsidRPr="00692536">
              <w:rPr>
                <w:rFonts w:ascii="Times New Roman" w:hAnsi="Times New Roman"/>
              </w:rPr>
              <w:t>ise</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%83'ünü verebilecektir.</w:t>
            </w:r>
          </w:p>
          <w:p w14:paraId="4920CBCB" w14:textId="1B9600FC"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PV </w:t>
            </w:r>
            <w:proofErr w:type="spellStart"/>
            <w:r w:rsidRPr="00692536">
              <w:rPr>
                <w:rFonts w:ascii="Times New Roman" w:hAnsi="Times New Roman"/>
              </w:rPr>
              <w:t>panellerde</w:t>
            </w:r>
            <w:proofErr w:type="spellEnd"/>
            <w:r w:rsidRPr="00692536">
              <w:rPr>
                <w:rFonts w:ascii="Times New Roman" w:hAnsi="Times New Roman"/>
              </w:rPr>
              <w:t xml:space="preserve"> </w:t>
            </w:r>
            <w:proofErr w:type="spellStart"/>
            <w:r w:rsidRPr="00692536">
              <w:rPr>
                <w:rFonts w:ascii="Times New Roman" w:hAnsi="Times New Roman"/>
              </w:rPr>
              <w:t>modül</w:t>
            </w:r>
            <w:proofErr w:type="spellEnd"/>
            <w:r w:rsidRPr="00692536">
              <w:rPr>
                <w:rFonts w:ascii="Times New Roman" w:hAnsi="Times New Roman"/>
              </w:rPr>
              <w:t xml:space="preserve"> </w:t>
            </w:r>
            <w:proofErr w:type="spellStart"/>
            <w:r w:rsidRPr="00692536">
              <w:rPr>
                <w:rFonts w:ascii="Times New Roman" w:hAnsi="Times New Roman"/>
              </w:rPr>
              <w:t>verimliliği</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%22,0 </w:t>
            </w:r>
            <w:proofErr w:type="spellStart"/>
            <w:r w:rsidRPr="00692536">
              <w:rPr>
                <w:rFonts w:ascii="Times New Roman" w:hAnsi="Times New Roman"/>
              </w:rPr>
              <w:t>olacaktır</w:t>
            </w:r>
            <w:proofErr w:type="spellEnd"/>
            <w:r w:rsidRPr="00692536">
              <w:rPr>
                <w:rFonts w:ascii="Times New Roman" w:hAnsi="Times New Roman"/>
              </w:rPr>
              <w:t>.</w:t>
            </w:r>
          </w:p>
          <w:p w14:paraId="7B1107A9" w14:textId="19FAFF49"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PV </w:t>
            </w:r>
            <w:proofErr w:type="spellStart"/>
            <w:r w:rsidRPr="00692536">
              <w:rPr>
                <w:rFonts w:ascii="Times New Roman" w:hAnsi="Times New Roman"/>
              </w:rPr>
              <w:t>paneller</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120 </w:t>
            </w:r>
            <w:proofErr w:type="spellStart"/>
            <w:r w:rsidRPr="00692536">
              <w:rPr>
                <w:rFonts w:ascii="Times New Roman" w:hAnsi="Times New Roman"/>
              </w:rPr>
              <w:t>hücreden</w:t>
            </w:r>
            <w:proofErr w:type="spellEnd"/>
            <w:r w:rsidRPr="00692536">
              <w:rPr>
                <w:rFonts w:ascii="Times New Roman" w:hAnsi="Times New Roman"/>
              </w:rPr>
              <w:t xml:space="preserve"> </w:t>
            </w:r>
            <w:proofErr w:type="spellStart"/>
            <w:r w:rsidRPr="00692536">
              <w:rPr>
                <w:rFonts w:ascii="Times New Roman" w:hAnsi="Times New Roman"/>
              </w:rPr>
              <w:t>meydana</w:t>
            </w:r>
            <w:proofErr w:type="spellEnd"/>
            <w:r w:rsidRPr="00692536">
              <w:rPr>
                <w:rFonts w:ascii="Times New Roman" w:hAnsi="Times New Roman"/>
              </w:rPr>
              <w:t xml:space="preserve"> </w:t>
            </w:r>
            <w:proofErr w:type="spellStart"/>
            <w:r w:rsidRPr="00692536">
              <w:rPr>
                <w:rFonts w:ascii="Times New Roman" w:hAnsi="Times New Roman"/>
              </w:rPr>
              <w:t>gelecektir</w:t>
            </w:r>
            <w:proofErr w:type="spellEnd"/>
            <w:r w:rsidRPr="00692536">
              <w:rPr>
                <w:rFonts w:ascii="Times New Roman" w:hAnsi="Times New Roman"/>
              </w:rPr>
              <w:t>.</w:t>
            </w:r>
          </w:p>
          <w:p w14:paraId="704CA8ED" w14:textId="77777777" w:rsidR="00692536" w:rsidRDefault="00692536" w:rsidP="002904C5">
            <w:pPr>
              <w:widowControl w:val="0"/>
              <w:tabs>
                <w:tab w:val="left" w:pos="825"/>
              </w:tabs>
              <w:autoSpaceDE w:val="0"/>
              <w:autoSpaceDN w:val="0"/>
              <w:spacing w:before="183"/>
              <w:ind w:right="55"/>
              <w:jc w:val="both"/>
              <w:rPr>
                <w:rFonts w:ascii="Times New Roman" w:hAnsi="Times New Roman"/>
              </w:rPr>
            </w:pPr>
            <w:r>
              <w:rPr>
                <w:rFonts w:ascii="Times New Roman" w:hAnsi="Times New Roman"/>
              </w:rPr>
              <w:t>H</w:t>
            </w:r>
            <w:r w:rsidRPr="00692536">
              <w:rPr>
                <w:rFonts w:ascii="Times New Roman" w:hAnsi="Times New Roman"/>
              </w:rPr>
              <w:t xml:space="preserve">er </w:t>
            </w:r>
            <w:proofErr w:type="spellStart"/>
            <w:r w:rsidRPr="00692536">
              <w:rPr>
                <w:rFonts w:ascii="Times New Roman" w:hAnsi="Times New Roman"/>
              </w:rPr>
              <w:t>bir</w:t>
            </w:r>
            <w:proofErr w:type="spellEnd"/>
            <w:r w:rsidRPr="00692536">
              <w:rPr>
                <w:rFonts w:ascii="Times New Roman" w:hAnsi="Times New Roman"/>
              </w:rPr>
              <w:t xml:space="preserve"> PV panel </w:t>
            </w:r>
            <w:proofErr w:type="spellStart"/>
            <w:r w:rsidRPr="00692536">
              <w:rPr>
                <w:rFonts w:ascii="Times New Roman" w:hAnsi="Times New Roman"/>
              </w:rPr>
              <w:t>dizisi</w:t>
            </w:r>
            <w:proofErr w:type="spellEnd"/>
            <w:r w:rsidRPr="00692536">
              <w:rPr>
                <w:rFonts w:ascii="Times New Roman" w:hAnsi="Times New Roman"/>
              </w:rPr>
              <w:t xml:space="preserve"> (</w:t>
            </w:r>
            <w:proofErr w:type="spellStart"/>
            <w:r w:rsidRPr="00692536">
              <w:rPr>
                <w:rFonts w:ascii="Times New Roman" w:hAnsi="Times New Roman"/>
              </w:rPr>
              <w:t>mevcut</w:t>
            </w:r>
            <w:proofErr w:type="spellEnd"/>
            <w:r w:rsidRPr="00692536">
              <w:rPr>
                <w:rFonts w:ascii="Times New Roman" w:hAnsi="Times New Roman"/>
              </w:rPr>
              <w:t xml:space="preserve"> </w:t>
            </w:r>
            <w:proofErr w:type="spellStart"/>
            <w:r w:rsidRPr="00692536">
              <w:rPr>
                <w:rFonts w:ascii="Times New Roman" w:hAnsi="Times New Roman"/>
              </w:rPr>
              <w:t>kurulu</w:t>
            </w:r>
            <w:proofErr w:type="spellEnd"/>
            <w:r w:rsidRPr="00692536">
              <w:rPr>
                <w:rFonts w:ascii="Times New Roman" w:hAnsi="Times New Roman"/>
              </w:rPr>
              <w:t xml:space="preserve"> </w:t>
            </w:r>
            <w:proofErr w:type="spellStart"/>
            <w:r w:rsidRPr="00692536">
              <w:rPr>
                <w:rFonts w:ascii="Times New Roman" w:hAnsi="Times New Roman"/>
              </w:rPr>
              <w:t>sistemdeki</w:t>
            </w:r>
            <w:proofErr w:type="spellEnd"/>
            <w:r w:rsidRPr="00692536">
              <w:rPr>
                <w:rFonts w:ascii="Times New Roman" w:hAnsi="Times New Roman"/>
              </w:rPr>
              <w:t xml:space="preserve"> </w:t>
            </w:r>
            <w:proofErr w:type="spellStart"/>
            <w:r w:rsidRPr="00692536">
              <w:rPr>
                <w:rFonts w:ascii="Times New Roman" w:hAnsi="Times New Roman"/>
              </w:rPr>
              <w:t>gibi</w:t>
            </w:r>
            <w:proofErr w:type="spellEnd"/>
            <w:r w:rsidRPr="00692536">
              <w:rPr>
                <w:rFonts w:ascii="Times New Roman" w:hAnsi="Times New Roman"/>
              </w:rPr>
              <w:t xml:space="preserve">) </w:t>
            </w:r>
            <w:proofErr w:type="spellStart"/>
            <w:r w:rsidRPr="00692536">
              <w:rPr>
                <w:rFonts w:ascii="Times New Roman" w:hAnsi="Times New Roman"/>
              </w:rPr>
              <w:t>uygun</w:t>
            </w:r>
            <w:proofErr w:type="spellEnd"/>
            <w:r w:rsidRPr="00692536">
              <w:rPr>
                <w:rFonts w:ascii="Times New Roman" w:hAnsi="Times New Roman"/>
              </w:rPr>
              <w:t xml:space="preserve"> </w:t>
            </w:r>
            <w:proofErr w:type="spellStart"/>
            <w:r w:rsidRPr="00692536">
              <w:rPr>
                <w:rFonts w:ascii="Times New Roman" w:hAnsi="Times New Roman"/>
              </w:rPr>
              <w:t>kapasitede</w:t>
            </w:r>
            <w:proofErr w:type="spellEnd"/>
            <w:r w:rsidRPr="00692536">
              <w:rPr>
                <w:rFonts w:ascii="Times New Roman" w:hAnsi="Times New Roman"/>
              </w:rPr>
              <w:t xml:space="preserve"> </w:t>
            </w:r>
            <w:proofErr w:type="spellStart"/>
            <w:r w:rsidRPr="00692536">
              <w:rPr>
                <w:rFonts w:ascii="Times New Roman" w:hAnsi="Times New Roman"/>
              </w:rPr>
              <w:t>kartuşlu</w:t>
            </w:r>
            <w:proofErr w:type="spellEnd"/>
            <w:r w:rsidRPr="00692536">
              <w:rPr>
                <w:rFonts w:ascii="Times New Roman" w:hAnsi="Times New Roman"/>
              </w:rPr>
              <w:t xml:space="preserve"> DC </w:t>
            </w:r>
            <w:proofErr w:type="spellStart"/>
            <w:r w:rsidRPr="00692536">
              <w:rPr>
                <w:rFonts w:ascii="Times New Roman" w:hAnsi="Times New Roman"/>
              </w:rPr>
              <w:t>sigortalar</w:t>
            </w:r>
            <w:proofErr w:type="spellEnd"/>
            <w:r w:rsidRPr="00692536">
              <w:rPr>
                <w:rFonts w:ascii="Times New Roman" w:hAnsi="Times New Roman"/>
              </w:rPr>
              <w:t xml:space="preserve">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korunacaktır</w:t>
            </w:r>
            <w:proofErr w:type="spellEnd"/>
            <w:r w:rsidRPr="00692536">
              <w:rPr>
                <w:rFonts w:ascii="Times New Roman" w:hAnsi="Times New Roman"/>
              </w:rPr>
              <w:t xml:space="preserve">. DC </w:t>
            </w:r>
            <w:proofErr w:type="spellStart"/>
            <w:r w:rsidRPr="00692536">
              <w:rPr>
                <w:rFonts w:ascii="Times New Roman" w:hAnsi="Times New Roman"/>
              </w:rPr>
              <w:t>sigorta</w:t>
            </w:r>
            <w:proofErr w:type="spellEnd"/>
            <w:r w:rsidRPr="00692536">
              <w:rPr>
                <w:rFonts w:ascii="Times New Roman" w:hAnsi="Times New Roman"/>
              </w:rPr>
              <w:t xml:space="preserve"> </w:t>
            </w:r>
            <w:proofErr w:type="spellStart"/>
            <w:r w:rsidRPr="00692536">
              <w:rPr>
                <w:rFonts w:ascii="Times New Roman" w:hAnsi="Times New Roman"/>
              </w:rPr>
              <w:t>yuvaları</w:t>
            </w:r>
            <w:proofErr w:type="spellEnd"/>
            <w:r w:rsidRPr="00692536">
              <w:rPr>
                <w:rFonts w:ascii="Times New Roman" w:hAnsi="Times New Roman"/>
              </w:rPr>
              <w:t xml:space="preserve">, IP67 </w:t>
            </w:r>
            <w:proofErr w:type="spellStart"/>
            <w:r w:rsidRPr="00692536">
              <w:rPr>
                <w:rFonts w:ascii="Times New Roman" w:hAnsi="Times New Roman"/>
              </w:rPr>
              <w:t>koruma</w:t>
            </w:r>
            <w:proofErr w:type="spellEnd"/>
            <w:r w:rsidRPr="00692536">
              <w:rPr>
                <w:rFonts w:ascii="Times New Roman" w:hAnsi="Times New Roman"/>
              </w:rPr>
              <w:t xml:space="preserve"> </w:t>
            </w:r>
            <w:proofErr w:type="spellStart"/>
            <w:r w:rsidRPr="00692536">
              <w:rPr>
                <w:rFonts w:ascii="Times New Roman" w:hAnsi="Times New Roman"/>
              </w:rPr>
              <w:t>sınıfı</w:t>
            </w:r>
            <w:proofErr w:type="spellEnd"/>
            <w:r w:rsidRPr="00692536">
              <w:rPr>
                <w:rFonts w:ascii="Times New Roman" w:hAnsi="Times New Roman"/>
              </w:rPr>
              <w:t xml:space="preserve"> </w:t>
            </w:r>
            <w:proofErr w:type="spellStart"/>
            <w:r w:rsidRPr="00692536">
              <w:rPr>
                <w:rFonts w:ascii="Times New Roman" w:hAnsi="Times New Roman"/>
              </w:rPr>
              <w:t>panolara</w:t>
            </w:r>
            <w:proofErr w:type="spellEnd"/>
            <w:r w:rsidRPr="00692536">
              <w:rPr>
                <w:rFonts w:ascii="Times New Roman" w:hAnsi="Times New Roman"/>
              </w:rPr>
              <w:t xml:space="preserve"> monte </w:t>
            </w:r>
            <w:proofErr w:type="spellStart"/>
            <w:r w:rsidRPr="00692536">
              <w:rPr>
                <w:rFonts w:ascii="Times New Roman" w:hAnsi="Times New Roman"/>
              </w:rPr>
              <w:t>edilecektir</w:t>
            </w:r>
            <w:proofErr w:type="spellEnd"/>
            <w:r w:rsidRPr="00692536">
              <w:rPr>
                <w:rFonts w:ascii="Times New Roman" w:hAnsi="Times New Roman"/>
              </w:rPr>
              <w:t>.</w:t>
            </w:r>
          </w:p>
          <w:p w14:paraId="07697BA2" w14:textId="55992C7D"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Solar </w:t>
            </w:r>
            <w:proofErr w:type="spellStart"/>
            <w:r w:rsidRPr="00692536">
              <w:rPr>
                <w:rFonts w:ascii="Times New Roman" w:hAnsi="Times New Roman"/>
              </w:rPr>
              <w:t>panellerde</w:t>
            </w:r>
            <w:proofErr w:type="spellEnd"/>
            <w:r w:rsidRPr="00692536">
              <w:rPr>
                <w:rFonts w:ascii="Times New Roman" w:hAnsi="Times New Roman"/>
              </w:rPr>
              <w:t xml:space="preserve"> </w:t>
            </w:r>
            <w:proofErr w:type="spellStart"/>
            <w:r w:rsidRPr="00692536">
              <w:rPr>
                <w:rFonts w:ascii="Times New Roman" w:hAnsi="Times New Roman"/>
              </w:rPr>
              <w:t>maksimum</w:t>
            </w:r>
            <w:proofErr w:type="spellEnd"/>
            <w:r w:rsidRPr="00692536">
              <w:rPr>
                <w:rFonts w:ascii="Times New Roman" w:hAnsi="Times New Roman"/>
              </w:rPr>
              <w:t xml:space="preserve"> </w:t>
            </w:r>
            <w:proofErr w:type="spellStart"/>
            <w:r w:rsidRPr="00692536">
              <w:rPr>
                <w:rFonts w:ascii="Times New Roman" w:hAnsi="Times New Roman"/>
              </w:rPr>
              <w:t>sistem</w:t>
            </w:r>
            <w:proofErr w:type="spellEnd"/>
            <w:r w:rsidRPr="00692536">
              <w:rPr>
                <w:rFonts w:ascii="Times New Roman" w:hAnsi="Times New Roman"/>
              </w:rPr>
              <w:t xml:space="preserve"> </w:t>
            </w:r>
            <w:proofErr w:type="spellStart"/>
            <w:r w:rsidRPr="00692536">
              <w:rPr>
                <w:rFonts w:ascii="Times New Roman" w:hAnsi="Times New Roman"/>
              </w:rPr>
              <w:t>gerilimi</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1500 VDC </w:t>
            </w:r>
            <w:proofErr w:type="spellStart"/>
            <w:r w:rsidRPr="00692536">
              <w:rPr>
                <w:rFonts w:ascii="Times New Roman" w:hAnsi="Times New Roman"/>
              </w:rPr>
              <w:t>olacaktır</w:t>
            </w:r>
            <w:proofErr w:type="spellEnd"/>
            <w:r w:rsidRPr="00692536">
              <w:rPr>
                <w:rFonts w:ascii="Times New Roman" w:hAnsi="Times New Roman"/>
              </w:rPr>
              <w:t>.</w:t>
            </w:r>
          </w:p>
          <w:p w14:paraId="74B89D30" w14:textId="1AB2BD6D"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edilen</w:t>
            </w:r>
            <w:proofErr w:type="spellEnd"/>
            <w:r w:rsidRPr="00692536">
              <w:rPr>
                <w:rFonts w:ascii="Times New Roman" w:hAnsi="Times New Roman"/>
              </w:rPr>
              <w:t xml:space="preserve"> solar </w:t>
            </w:r>
            <w:proofErr w:type="spellStart"/>
            <w:r w:rsidRPr="00692536">
              <w:rPr>
                <w:rFonts w:ascii="Times New Roman" w:hAnsi="Times New Roman"/>
              </w:rPr>
              <w:t>panellerin</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15 </w:t>
            </w:r>
            <w:proofErr w:type="spellStart"/>
            <w:r w:rsidRPr="00692536">
              <w:rPr>
                <w:rFonts w:ascii="Times New Roman" w:hAnsi="Times New Roman"/>
              </w:rPr>
              <w:t>yıl</w:t>
            </w:r>
            <w:proofErr w:type="spellEnd"/>
            <w:r w:rsidRPr="00692536">
              <w:rPr>
                <w:rFonts w:ascii="Times New Roman" w:hAnsi="Times New Roman"/>
              </w:rPr>
              <w:t xml:space="preserve"> </w:t>
            </w:r>
            <w:proofErr w:type="spellStart"/>
            <w:r w:rsidRPr="00692536">
              <w:rPr>
                <w:rFonts w:ascii="Times New Roman" w:hAnsi="Times New Roman"/>
              </w:rPr>
              <w:t>ürün</w:t>
            </w:r>
            <w:proofErr w:type="spellEnd"/>
            <w:r w:rsidRPr="00692536">
              <w:rPr>
                <w:rFonts w:ascii="Times New Roman" w:hAnsi="Times New Roman"/>
              </w:rPr>
              <w:t xml:space="preserve"> </w:t>
            </w:r>
            <w:proofErr w:type="spellStart"/>
            <w:r w:rsidRPr="00692536">
              <w:rPr>
                <w:rFonts w:ascii="Times New Roman" w:hAnsi="Times New Roman"/>
              </w:rPr>
              <w:lastRenderedPageBreak/>
              <w:t>garantisi</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30 </w:t>
            </w:r>
            <w:proofErr w:type="spellStart"/>
            <w:r w:rsidRPr="00692536">
              <w:rPr>
                <w:rFonts w:ascii="Times New Roman" w:hAnsi="Times New Roman"/>
              </w:rPr>
              <w:t>yıl</w:t>
            </w:r>
            <w:proofErr w:type="spellEnd"/>
            <w:r w:rsidRPr="00692536">
              <w:rPr>
                <w:rFonts w:ascii="Times New Roman" w:hAnsi="Times New Roman"/>
              </w:rPr>
              <w:t xml:space="preserve"> </w:t>
            </w:r>
            <w:proofErr w:type="spellStart"/>
            <w:r w:rsidRPr="00692536">
              <w:rPr>
                <w:rFonts w:ascii="Times New Roman" w:hAnsi="Times New Roman"/>
              </w:rPr>
              <w:t>ürün</w:t>
            </w:r>
            <w:proofErr w:type="spellEnd"/>
            <w:r w:rsidRPr="00692536">
              <w:rPr>
                <w:rFonts w:ascii="Times New Roman" w:hAnsi="Times New Roman"/>
              </w:rPr>
              <w:t xml:space="preserve"> </w:t>
            </w:r>
            <w:proofErr w:type="spellStart"/>
            <w:r w:rsidRPr="00692536">
              <w:rPr>
                <w:rFonts w:ascii="Times New Roman" w:hAnsi="Times New Roman"/>
              </w:rPr>
              <w:t>performans</w:t>
            </w:r>
            <w:proofErr w:type="spellEnd"/>
            <w:r w:rsidRPr="00692536">
              <w:rPr>
                <w:rFonts w:ascii="Times New Roman" w:hAnsi="Times New Roman"/>
              </w:rPr>
              <w:t xml:space="preserve"> </w:t>
            </w:r>
            <w:proofErr w:type="spellStart"/>
            <w:r w:rsidRPr="00692536">
              <w:rPr>
                <w:rFonts w:ascii="Times New Roman" w:hAnsi="Times New Roman"/>
              </w:rPr>
              <w:t>garantisine</w:t>
            </w:r>
            <w:proofErr w:type="spellEnd"/>
            <w:r w:rsidRPr="00692536">
              <w:rPr>
                <w:rFonts w:ascii="Times New Roman" w:hAnsi="Times New Roman"/>
              </w:rPr>
              <w:t xml:space="preserve"> </w:t>
            </w:r>
            <w:proofErr w:type="spellStart"/>
            <w:r w:rsidRPr="00692536">
              <w:rPr>
                <w:rFonts w:ascii="Times New Roman" w:hAnsi="Times New Roman"/>
              </w:rPr>
              <w:t>sahip</w:t>
            </w:r>
            <w:proofErr w:type="spellEnd"/>
            <w:r w:rsidRPr="00692536">
              <w:rPr>
                <w:rFonts w:ascii="Times New Roman" w:hAnsi="Times New Roman"/>
              </w:rPr>
              <w:t xml:space="preserve"> </w:t>
            </w:r>
            <w:proofErr w:type="spellStart"/>
            <w:r w:rsidRPr="00692536">
              <w:rPr>
                <w:rFonts w:ascii="Times New Roman" w:hAnsi="Times New Roman"/>
              </w:rPr>
              <w:t>olduğu</w:t>
            </w:r>
            <w:proofErr w:type="spellEnd"/>
            <w:r w:rsidRPr="00692536">
              <w:rPr>
                <w:rFonts w:ascii="Times New Roman" w:hAnsi="Times New Roman"/>
              </w:rPr>
              <w:t xml:space="preserve"> </w:t>
            </w:r>
            <w:proofErr w:type="spellStart"/>
            <w:r w:rsidRPr="00692536">
              <w:rPr>
                <w:rFonts w:ascii="Times New Roman" w:hAnsi="Times New Roman"/>
              </w:rPr>
              <w:t>üretici</w:t>
            </w:r>
            <w:proofErr w:type="spellEnd"/>
            <w:r w:rsidRPr="00692536">
              <w:rPr>
                <w:rFonts w:ascii="Times New Roman" w:hAnsi="Times New Roman"/>
              </w:rPr>
              <w:t xml:space="preserve"> </w:t>
            </w:r>
            <w:proofErr w:type="spellStart"/>
            <w:r w:rsidRPr="00692536">
              <w:rPr>
                <w:rFonts w:ascii="Times New Roman" w:hAnsi="Times New Roman"/>
              </w:rPr>
              <w:t>firmanın</w:t>
            </w:r>
            <w:proofErr w:type="spellEnd"/>
            <w:r w:rsidRPr="00692536">
              <w:rPr>
                <w:rFonts w:ascii="Times New Roman" w:hAnsi="Times New Roman"/>
              </w:rPr>
              <w:t xml:space="preserve"> </w:t>
            </w:r>
            <w:proofErr w:type="spellStart"/>
            <w:r w:rsidRPr="00692536">
              <w:rPr>
                <w:rFonts w:ascii="Times New Roman" w:hAnsi="Times New Roman"/>
              </w:rPr>
              <w:t>antetli</w:t>
            </w:r>
            <w:proofErr w:type="spellEnd"/>
            <w:r w:rsidRPr="00692536">
              <w:rPr>
                <w:rFonts w:ascii="Times New Roman" w:hAnsi="Times New Roman"/>
              </w:rPr>
              <w:t xml:space="preserve"> </w:t>
            </w:r>
            <w:proofErr w:type="spellStart"/>
            <w:r w:rsidRPr="00692536">
              <w:rPr>
                <w:rFonts w:ascii="Times New Roman" w:hAnsi="Times New Roman"/>
              </w:rPr>
              <w:t>kağıdında</w:t>
            </w:r>
            <w:proofErr w:type="spellEnd"/>
            <w:r w:rsidRPr="00692536">
              <w:rPr>
                <w:rFonts w:ascii="Times New Roman" w:hAnsi="Times New Roman"/>
              </w:rPr>
              <w:t xml:space="preserve"> </w:t>
            </w:r>
            <w:proofErr w:type="spellStart"/>
            <w:r w:rsidRPr="00692536">
              <w:rPr>
                <w:rFonts w:ascii="Times New Roman" w:hAnsi="Times New Roman"/>
              </w:rPr>
              <w:t>kaşe</w:t>
            </w:r>
            <w:proofErr w:type="spellEnd"/>
            <w:r w:rsidRPr="00692536">
              <w:rPr>
                <w:rFonts w:ascii="Times New Roman" w:hAnsi="Times New Roman"/>
              </w:rPr>
              <w:t xml:space="preserve"> </w:t>
            </w:r>
            <w:proofErr w:type="spellStart"/>
            <w:r w:rsidRPr="00692536">
              <w:rPr>
                <w:rFonts w:ascii="Times New Roman" w:hAnsi="Times New Roman"/>
              </w:rPr>
              <w:t>imzalı</w:t>
            </w:r>
            <w:proofErr w:type="spellEnd"/>
            <w:r w:rsidRPr="00692536">
              <w:rPr>
                <w:rFonts w:ascii="Times New Roman" w:hAnsi="Times New Roman"/>
              </w:rPr>
              <w:t xml:space="preserve"> </w:t>
            </w:r>
            <w:proofErr w:type="spellStart"/>
            <w:r w:rsidRPr="00692536">
              <w:rPr>
                <w:rFonts w:ascii="Times New Roman" w:hAnsi="Times New Roman"/>
              </w:rPr>
              <w:t>olarak</w:t>
            </w:r>
            <w:proofErr w:type="spellEnd"/>
            <w:r w:rsidRPr="00692536">
              <w:rPr>
                <w:rFonts w:ascii="Times New Roman" w:hAnsi="Times New Roman"/>
              </w:rPr>
              <w:t xml:space="preserve"> </w:t>
            </w: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sahibi</w:t>
            </w:r>
            <w:proofErr w:type="spellEnd"/>
            <w:r w:rsidRPr="00692536">
              <w:rPr>
                <w:rFonts w:ascii="Times New Roman" w:hAnsi="Times New Roman"/>
              </w:rPr>
              <w:t xml:space="preserve"> </w:t>
            </w:r>
            <w:proofErr w:type="spellStart"/>
            <w:r w:rsidRPr="00692536">
              <w:rPr>
                <w:rFonts w:ascii="Times New Roman" w:hAnsi="Times New Roman"/>
              </w:rPr>
              <w:t>tarafından</w:t>
            </w:r>
            <w:proofErr w:type="spellEnd"/>
            <w:r w:rsidRPr="00692536">
              <w:rPr>
                <w:rFonts w:ascii="Times New Roman" w:hAnsi="Times New Roman"/>
              </w:rPr>
              <w:t xml:space="preserve"> </w:t>
            </w: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doyasına</w:t>
            </w:r>
            <w:proofErr w:type="spellEnd"/>
            <w:r w:rsidRPr="00692536">
              <w:rPr>
                <w:rFonts w:ascii="Times New Roman" w:hAnsi="Times New Roman"/>
              </w:rPr>
              <w:t xml:space="preserve"> </w:t>
            </w:r>
            <w:proofErr w:type="spellStart"/>
            <w:r w:rsidRPr="00692536">
              <w:rPr>
                <w:rFonts w:ascii="Times New Roman" w:hAnsi="Times New Roman"/>
              </w:rPr>
              <w:t>konacaktır</w:t>
            </w:r>
            <w:proofErr w:type="spellEnd"/>
            <w:r w:rsidRPr="00692536">
              <w:rPr>
                <w:rFonts w:ascii="Times New Roman" w:hAnsi="Times New Roman"/>
              </w:rPr>
              <w:t>.</w:t>
            </w:r>
          </w:p>
          <w:p w14:paraId="69732223" w14:textId="6A878EA0"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Her </w:t>
            </w:r>
            <w:proofErr w:type="spellStart"/>
            <w:r w:rsidRPr="00692536">
              <w:rPr>
                <w:rFonts w:ascii="Times New Roman" w:hAnsi="Times New Roman"/>
              </w:rPr>
              <w:t>bir</w:t>
            </w:r>
            <w:proofErr w:type="spellEnd"/>
            <w:r w:rsidRPr="00692536">
              <w:rPr>
                <w:rFonts w:ascii="Times New Roman" w:hAnsi="Times New Roman"/>
              </w:rPr>
              <w:t xml:space="preserve"> PV panel </w:t>
            </w:r>
            <w:proofErr w:type="spellStart"/>
            <w:r w:rsidRPr="00692536">
              <w:rPr>
                <w:rFonts w:ascii="Times New Roman" w:hAnsi="Times New Roman"/>
              </w:rPr>
              <w:t>dizisi</w:t>
            </w:r>
            <w:proofErr w:type="spellEnd"/>
            <w:r w:rsidRPr="00692536">
              <w:rPr>
                <w:rFonts w:ascii="Times New Roman" w:hAnsi="Times New Roman"/>
              </w:rPr>
              <w:t xml:space="preserve"> (</w:t>
            </w:r>
            <w:proofErr w:type="spellStart"/>
            <w:r w:rsidRPr="00692536">
              <w:rPr>
                <w:rFonts w:ascii="Times New Roman" w:hAnsi="Times New Roman"/>
              </w:rPr>
              <w:t>mevcut</w:t>
            </w:r>
            <w:proofErr w:type="spellEnd"/>
            <w:r w:rsidRPr="00692536">
              <w:rPr>
                <w:rFonts w:ascii="Times New Roman" w:hAnsi="Times New Roman"/>
              </w:rPr>
              <w:t xml:space="preserve"> </w:t>
            </w:r>
            <w:proofErr w:type="spellStart"/>
            <w:r w:rsidRPr="00692536">
              <w:rPr>
                <w:rFonts w:ascii="Times New Roman" w:hAnsi="Times New Roman"/>
              </w:rPr>
              <w:t>kurulu</w:t>
            </w:r>
            <w:proofErr w:type="spellEnd"/>
            <w:r w:rsidRPr="00692536">
              <w:rPr>
                <w:rFonts w:ascii="Times New Roman" w:hAnsi="Times New Roman"/>
              </w:rPr>
              <w:t xml:space="preserve"> </w:t>
            </w:r>
            <w:proofErr w:type="spellStart"/>
            <w:r w:rsidRPr="00692536">
              <w:rPr>
                <w:rFonts w:ascii="Times New Roman" w:hAnsi="Times New Roman"/>
              </w:rPr>
              <w:t>sistemdeki</w:t>
            </w:r>
            <w:proofErr w:type="spellEnd"/>
            <w:r w:rsidRPr="00692536">
              <w:rPr>
                <w:rFonts w:ascii="Times New Roman" w:hAnsi="Times New Roman"/>
              </w:rPr>
              <w:t xml:space="preserve"> </w:t>
            </w:r>
            <w:proofErr w:type="spellStart"/>
            <w:r w:rsidRPr="00692536">
              <w:rPr>
                <w:rFonts w:ascii="Times New Roman" w:hAnsi="Times New Roman"/>
              </w:rPr>
              <w:t>gibi</w:t>
            </w:r>
            <w:proofErr w:type="spellEnd"/>
            <w:r w:rsidRPr="00692536">
              <w:rPr>
                <w:rFonts w:ascii="Times New Roman" w:hAnsi="Times New Roman"/>
              </w:rPr>
              <w:t xml:space="preserve">) </w:t>
            </w:r>
            <w:proofErr w:type="spellStart"/>
            <w:r w:rsidRPr="00692536">
              <w:rPr>
                <w:rFonts w:ascii="Times New Roman" w:hAnsi="Times New Roman"/>
              </w:rPr>
              <w:t>uygun</w:t>
            </w:r>
            <w:proofErr w:type="spellEnd"/>
            <w:r w:rsidRPr="00692536">
              <w:rPr>
                <w:rFonts w:ascii="Times New Roman" w:hAnsi="Times New Roman"/>
              </w:rPr>
              <w:t xml:space="preserve"> </w:t>
            </w:r>
            <w:proofErr w:type="spellStart"/>
            <w:r w:rsidRPr="00692536">
              <w:rPr>
                <w:rFonts w:ascii="Times New Roman" w:hAnsi="Times New Roman"/>
              </w:rPr>
              <w:t>kapasitede</w:t>
            </w:r>
            <w:proofErr w:type="spellEnd"/>
            <w:r w:rsidRPr="00692536">
              <w:rPr>
                <w:rFonts w:ascii="Times New Roman" w:hAnsi="Times New Roman"/>
              </w:rPr>
              <w:t xml:space="preserve"> </w:t>
            </w:r>
            <w:proofErr w:type="spellStart"/>
            <w:r w:rsidRPr="00692536">
              <w:rPr>
                <w:rFonts w:ascii="Times New Roman" w:hAnsi="Times New Roman"/>
              </w:rPr>
              <w:t>kartuşlu</w:t>
            </w:r>
            <w:proofErr w:type="spellEnd"/>
            <w:r w:rsidRPr="00692536">
              <w:rPr>
                <w:rFonts w:ascii="Times New Roman" w:hAnsi="Times New Roman"/>
              </w:rPr>
              <w:t xml:space="preserve"> DC </w:t>
            </w:r>
            <w:proofErr w:type="spellStart"/>
            <w:r w:rsidRPr="00692536">
              <w:rPr>
                <w:rFonts w:ascii="Times New Roman" w:hAnsi="Times New Roman"/>
              </w:rPr>
              <w:t>sigortalar</w:t>
            </w:r>
            <w:proofErr w:type="spellEnd"/>
            <w:r w:rsidRPr="00692536">
              <w:rPr>
                <w:rFonts w:ascii="Times New Roman" w:hAnsi="Times New Roman"/>
              </w:rPr>
              <w:t xml:space="preserve">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korunacaktır</w:t>
            </w:r>
            <w:proofErr w:type="spellEnd"/>
            <w:r w:rsidRPr="00692536">
              <w:rPr>
                <w:rFonts w:ascii="Times New Roman" w:hAnsi="Times New Roman"/>
              </w:rPr>
              <w:t xml:space="preserve">. DC </w:t>
            </w:r>
            <w:proofErr w:type="spellStart"/>
            <w:r w:rsidRPr="00692536">
              <w:rPr>
                <w:rFonts w:ascii="Times New Roman" w:hAnsi="Times New Roman"/>
              </w:rPr>
              <w:t>sigorta</w:t>
            </w:r>
            <w:proofErr w:type="spellEnd"/>
            <w:r w:rsidRPr="00692536">
              <w:rPr>
                <w:rFonts w:ascii="Times New Roman" w:hAnsi="Times New Roman"/>
              </w:rPr>
              <w:t xml:space="preserve"> </w:t>
            </w:r>
            <w:proofErr w:type="spellStart"/>
            <w:r w:rsidRPr="00692536">
              <w:rPr>
                <w:rFonts w:ascii="Times New Roman" w:hAnsi="Times New Roman"/>
              </w:rPr>
              <w:t>yuvaları</w:t>
            </w:r>
            <w:proofErr w:type="spellEnd"/>
            <w:r w:rsidRPr="00692536">
              <w:rPr>
                <w:rFonts w:ascii="Times New Roman" w:hAnsi="Times New Roman"/>
              </w:rPr>
              <w:t xml:space="preserve">, IP67 </w:t>
            </w:r>
            <w:proofErr w:type="spellStart"/>
            <w:r w:rsidRPr="00692536">
              <w:rPr>
                <w:rFonts w:ascii="Times New Roman" w:hAnsi="Times New Roman"/>
              </w:rPr>
              <w:t>koruma</w:t>
            </w:r>
            <w:proofErr w:type="spellEnd"/>
            <w:r w:rsidRPr="00692536">
              <w:rPr>
                <w:rFonts w:ascii="Times New Roman" w:hAnsi="Times New Roman"/>
              </w:rPr>
              <w:t xml:space="preserve"> </w:t>
            </w:r>
            <w:proofErr w:type="spellStart"/>
            <w:r w:rsidRPr="00692536">
              <w:rPr>
                <w:rFonts w:ascii="Times New Roman" w:hAnsi="Times New Roman"/>
              </w:rPr>
              <w:t>sınıfı</w:t>
            </w:r>
            <w:proofErr w:type="spellEnd"/>
            <w:r w:rsidRPr="00692536">
              <w:rPr>
                <w:rFonts w:ascii="Times New Roman" w:hAnsi="Times New Roman"/>
              </w:rPr>
              <w:t xml:space="preserve"> </w:t>
            </w:r>
            <w:proofErr w:type="spellStart"/>
            <w:r w:rsidRPr="00692536">
              <w:rPr>
                <w:rFonts w:ascii="Times New Roman" w:hAnsi="Times New Roman"/>
              </w:rPr>
              <w:t>panolara</w:t>
            </w:r>
            <w:proofErr w:type="spellEnd"/>
            <w:r w:rsidRPr="00692536">
              <w:rPr>
                <w:rFonts w:ascii="Times New Roman" w:hAnsi="Times New Roman"/>
              </w:rPr>
              <w:t xml:space="preserve"> monte </w:t>
            </w:r>
            <w:proofErr w:type="spellStart"/>
            <w:r w:rsidRPr="00692536">
              <w:rPr>
                <w:rFonts w:ascii="Times New Roman" w:hAnsi="Times New Roman"/>
              </w:rPr>
              <w:t>edilecektir</w:t>
            </w:r>
            <w:proofErr w:type="spellEnd"/>
            <w:r w:rsidRPr="00692536">
              <w:rPr>
                <w:rFonts w:ascii="Times New Roman" w:hAnsi="Times New Roman"/>
              </w:rPr>
              <w:t>.</w:t>
            </w:r>
          </w:p>
          <w:p w14:paraId="230C1C65" w14:textId="1485FBF8"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Mevcut</w:t>
            </w:r>
            <w:proofErr w:type="spellEnd"/>
            <w:r w:rsidRPr="00692536">
              <w:rPr>
                <w:rFonts w:ascii="Times New Roman" w:hAnsi="Times New Roman"/>
              </w:rPr>
              <w:t xml:space="preserve"> </w:t>
            </w:r>
            <w:proofErr w:type="spellStart"/>
            <w:r w:rsidRPr="00692536">
              <w:rPr>
                <w:rFonts w:ascii="Times New Roman" w:hAnsi="Times New Roman"/>
              </w:rPr>
              <w:t>sistemde</w:t>
            </w:r>
            <w:proofErr w:type="spellEnd"/>
            <w:r w:rsidRPr="00692536">
              <w:rPr>
                <w:rFonts w:ascii="Times New Roman" w:hAnsi="Times New Roman"/>
              </w:rPr>
              <w:t xml:space="preserve"> </w:t>
            </w:r>
            <w:proofErr w:type="spellStart"/>
            <w:r w:rsidRPr="00692536">
              <w:rPr>
                <w:rFonts w:ascii="Times New Roman" w:hAnsi="Times New Roman"/>
              </w:rPr>
              <w:t>olduğu</w:t>
            </w:r>
            <w:proofErr w:type="spellEnd"/>
            <w:r w:rsidRPr="00692536">
              <w:rPr>
                <w:rFonts w:ascii="Times New Roman" w:hAnsi="Times New Roman"/>
              </w:rPr>
              <w:t xml:space="preserve"> </w:t>
            </w:r>
            <w:proofErr w:type="spellStart"/>
            <w:r w:rsidRPr="00692536">
              <w:rPr>
                <w:rFonts w:ascii="Times New Roman" w:hAnsi="Times New Roman"/>
              </w:rPr>
              <w:t>gibi</w:t>
            </w:r>
            <w:proofErr w:type="spellEnd"/>
            <w:r w:rsidRPr="00692536">
              <w:rPr>
                <w:rFonts w:ascii="Times New Roman" w:hAnsi="Times New Roman"/>
              </w:rPr>
              <w:t xml:space="preserve">, </w:t>
            </w:r>
            <w:proofErr w:type="spellStart"/>
            <w:r w:rsidRPr="00692536">
              <w:rPr>
                <w:rFonts w:ascii="Times New Roman" w:hAnsi="Times New Roman"/>
              </w:rPr>
              <w:t>tüm</w:t>
            </w:r>
            <w:proofErr w:type="spellEnd"/>
            <w:r w:rsidRPr="00692536">
              <w:rPr>
                <w:rFonts w:ascii="Times New Roman" w:hAnsi="Times New Roman"/>
              </w:rPr>
              <w:t xml:space="preserve"> PV panel </w:t>
            </w:r>
            <w:proofErr w:type="spellStart"/>
            <w:r w:rsidRPr="00692536">
              <w:rPr>
                <w:rFonts w:ascii="Times New Roman" w:hAnsi="Times New Roman"/>
              </w:rPr>
              <w:t>dizeleri</w:t>
            </w:r>
            <w:proofErr w:type="spellEnd"/>
            <w:r w:rsidRPr="00692536">
              <w:rPr>
                <w:rFonts w:ascii="Times New Roman" w:hAnsi="Times New Roman"/>
              </w:rPr>
              <w:t xml:space="preserve">, </w:t>
            </w:r>
            <w:proofErr w:type="spellStart"/>
            <w:r w:rsidRPr="00692536">
              <w:rPr>
                <w:rFonts w:ascii="Times New Roman" w:hAnsi="Times New Roman"/>
              </w:rPr>
              <w:t>güneş</w:t>
            </w:r>
            <w:proofErr w:type="spellEnd"/>
            <w:r w:rsidRPr="00692536">
              <w:rPr>
                <w:rFonts w:ascii="Times New Roman" w:hAnsi="Times New Roman"/>
              </w:rPr>
              <w:t xml:space="preserve"> </w:t>
            </w:r>
            <w:proofErr w:type="spellStart"/>
            <w:r w:rsidRPr="00692536">
              <w:rPr>
                <w:rFonts w:ascii="Times New Roman" w:hAnsi="Times New Roman"/>
              </w:rPr>
              <w:t>enerjisi</w:t>
            </w:r>
            <w:proofErr w:type="spellEnd"/>
            <w:r w:rsidRPr="00692536">
              <w:rPr>
                <w:rFonts w:ascii="Times New Roman" w:hAnsi="Times New Roman"/>
              </w:rPr>
              <w:t xml:space="preserve"> </w:t>
            </w:r>
            <w:proofErr w:type="spellStart"/>
            <w:r w:rsidRPr="00692536">
              <w:rPr>
                <w:rFonts w:ascii="Times New Roman" w:hAnsi="Times New Roman"/>
              </w:rPr>
              <w:t>için</w:t>
            </w:r>
            <w:proofErr w:type="spellEnd"/>
            <w:r w:rsidRPr="00692536">
              <w:rPr>
                <w:rFonts w:ascii="Times New Roman" w:hAnsi="Times New Roman"/>
              </w:rPr>
              <w:t xml:space="preserve"> </w:t>
            </w:r>
            <w:proofErr w:type="spellStart"/>
            <w:r w:rsidRPr="00692536">
              <w:rPr>
                <w:rFonts w:ascii="Times New Roman" w:hAnsi="Times New Roman"/>
              </w:rPr>
              <w:t>özel</w:t>
            </w:r>
            <w:proofErr w:type="spellEnd"/>
            <w:r w:rsidRPr="00692536">
              <w:rPr>
                <w:rFonts w:ascii="Times New Roman" w:hAnsi="Times New Roman"/>
              </w:rPr>
              <w:t xml:space="preserve"> </w:t>
            </w:r>
            <w:proofErr w:type="spellStart"/>
            <w:r w:rsidRPr="00692536">
              <w:rPr>
                <w:rFonts w:ascii="Times New Roman" w:hAnsi="Times New Roman"/>
              </w:rPr>
              <w:t>tasarlanmış</w:t>
            </w:r>
            <w:proofErr w:type="spellEnd"/>
            <w:r w:rsidRPr="00692536">
              <w:rPr>
                <w:rFonts w:ascii="Times New Roman" w:hAnsi="Times New Roman"/>
              </w:rPr>
              <w:t xml:space="preserve"> DC </w:t>
            </w:r>
            <w:proofErr w:type="spellStart"/>
            <w:r w:rsidRPr="00692536">
              <w:rPr>
                <w:rFonts w:ascii="Times New Roman" w:hAnsi="Times New Roman"/>
              </w:rPr>
              <w:t>parafudr</w:t>
            </w:r>
            <w:proofErr w:type="spellEnd"/>
            <w:r w:rsidRPr="00692536">
              <w:rPr>
                <w:rFonts w:ascii="Times New Roman" w:hAnsi="Times New Roman"/>
              </w:rPr>
              <w:t xml:space="preserve"> (surge protector)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korunacaktır</w:t>
            </w:r>
            <w:proofErr w:type="spellEnd"/>
            <w:r w:rsidRPr="00692536">
              <w:rPr>
                <w:rFonts w:ascii="Times New Roman" w:hAnsi="Times New Roman"/>
              </w:rPr>
              <w:t xml:space="preserve">. DC </w:t>
            </w:r>
            <w:proofErr w:type="spellStart"/>
            <w:r w:rsidRPr="00692536">
              <w:rPr>
                <w:rFonts w:ascii="Times New Roman" w:hAnsi="Times New Roman"/>
              </w:rPr>
              <w:t>parafudrlar</w:t>
            </w:r>
            <w:proofErr w:type="spellEnd"/>
            <w:r w:rsidRPr="00692536">
              <w:rPr>
                <w:rFonts w:ascii="Times New Roman" w:hAnsi="Times New Roman"/>
              </w:rPr>
              <w:t xml:space="preserve">, IP67 </w:t>
            </w:r>
            <w:proofErr w:type="spellStart"/>
            <w:r w:rsidRPr="00692536">
              <w:rPr>
                <w:rFonts w:ascii="Times New Roman" w:hAnsi="Times New Roman"/>
              </w:rPr>
              <w:t>koruma</w:t>
            </w:r>
            <w:proofErr w:type="spellEnd"/>
            <w:r w:rsidRPr="00692536">
              <w:rPr>
                <w:rFonts w:ascii="Times New Roman" w:hAnsi="Times New Roman"/>
              </w:rPr>
              <w:t xml:space="preserve"> </w:t>
            </w:r>
            <w:proofErr w:type="spellStart"/>
            <w:r w:rsidRPr="00692536">
              <w:rPr>
                <w:rFonts w:ascii="Times New Roman" w:hAnsi="Times New Roman"/>
              </w:rPr>
              <w:t>sınıfı</w:t>
            </w:r>
            <w:proofErr w:type="spellEnd"/>
            <w:r>
              <w:rPr>
                <w:rFonts w:ascii="Times New Roman" w:hAnsi="Times New Roman"/>
              </w:rPr>
              <w:t xml:space="preserve"> </w:t>
            </w:r>
            <w:proofErr w:type="spellStart"/>
            <w:r w:rsidRPr="00692536">
              <w:rPr>
                <w:rFonts w:ascii="Times New Roman" w:hAnsi="Times New Roman"/>
              </w:rPr>
              <w:t>panolara</w:t>
            </w:r>
            <w:proofErr w:type="spellEnd"/>
            <w:r w:rsidRPr="00692536">
              <w:rPr>
                <w:rFonts w:ascii="Times New Roman" w:hAnsi="Times New Roman"/>
              </w:rPr>
              <w:t xml:space="preserve"> monte </w:t>
            </w:r>
            <w:proofErr w:type="spellStart"/>
            <w:r w:rsidRPr="00692536">
              <w:rPr>
                <w:rFonts w:ascii="Times New Roman" w:hAnsi="Times New Roman"/>
              </w:rPr>
              <w:t>edilecektir</w:t>
            </w:r>
            <w:proofErr w:type="spellEnd"/>
            <w:r w:rsidRPr="00692536">
              <w:rPr>
                <w:rFonts w:ascii="Times New Roman" w:hAnsi="Times New Roman"/>
              </w:rPr>
              <w:t>.</w:t>
            </w:r>
          </w:p>
          <w:p w14:paraId="22AA04A4" w14:textId="4CC375AC"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PV </w:t>
            </w:r>
            <w:proofErr w:type="spellStart"/>
            <w:r w:rsidRPr="00692536">
              <w:rPr>
                <w:rFonts w:ascii="Times New Roman" w:hAnsi="Times New Roman"/>
              </w:rPr>
              <w:t>panellerin</w:t>
            </w:r>
            <w:proofErr w:type="spellEnd"/>
            <w:r w:rsidRPr="00692536">
              <w:rPr>
                <w:rFonts w:ascii="Times New Roman" w:hAnsi="Times New Roman"/>
              </w:rPr>
              <w:t xml:space="preserve"> </w:t>
            </w:r>
            <w:proofErr w:type="spellStart"/>
            <w:r w:rsidRPr="00692536">
              <w:rPr>
                <w:rFonts w:ascii="Times New Roman" w:hAnsi="Times New Roman"/>
              </w:rPr>
              <w:t>bağlantı</w:t>
            </w:r>
            <w:proofErr w:type="spellEnd"/>
            <w:r w:rsidRPr="00692536">
              <w:rPr>
                <w:rFonts w:ascii="Times New Roman" w:hAnsi="Times New Roman"/>
              </w:rPr>
              <w:t xml:space="preserve"> </w:t>
            </w:r>
            <w:proofErr w:type="spellStart"/>
            <w:r w:rsidRPr="00692536">
              <w:rPr>
                <w:rFonts w:ascii="Times New Roman" w:hAnsi="Times New Roman"/>
              </w:rPr>
              <w:t>kutusu</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IP68 </w:t>
            </w:r>
            <w:proofErr w:type="spellStart"/>
            <w:r w:rsidRPr="00692536">
              <w:rPr>
                <w:rFonts w:ascii="Times New Roman" w:hAnsi="Times New Roman"/>
              </w:rPr>
              <w:t>koruma</w:t>
            </w:r>
            <w:proofErr w:type="spellEnd"/>
            <w:r w:rsidRPr="00692536">
              <w:rPr>
                <w:rFonts w:ascii="Times New Roman" w:hAnsi="Times New Roman"/>
              </w:rPr>
              <w:t xml:space="preserve"> </w:t>
            </w:r>
            <w:proofErr w:type="spellStart"/>
            <w:r w:rsidRPr="00692536">
              <w:rPr>
                <w:rFonts w:ascii="Times New Roman" w:hAnsi="Times New Roman"/>
              </w:rPr>
              <w:t>sınıfında</w:t>
            </w:r>
            <w:proofErr w:type="spellEnd"/>
            <w:r w:rsidRPr="00692536">
              <w:rPr>
                <w:rFonts w:ascii="Times New Roman" w:hAnsi="Times New Roman"/>
              </w:rPr>
              <w:t xml:space="preserve"> </w:t>
            </w:r>
            <w:proofErr w:type="spellStart"/>
            <w:r w:rsidRPr="00692536">
              <w:rPr>
                <w:rFonts w:ascii="Times New Roman" w:hAnsi="Times New Roman"/>
              </w:rPr>
              <w:t>olmalıdır</w:t>
            </w:r>
            <w:proofErr w:type="spellEnd"/>
            <w:r w:rsidRPr="00692536">
              <w:rPr>
                <w:rFonts w:ascii="Times New Roman" w:hAnsi="Times New Roman"/>
              </w:rPr>
              <w:t>.</w:t>
            </w:r>
          </w:p>
          <w:p w14:paraId="743DC2FC" w14:textId="77777777" w:rsid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Paneller</w:t>
            </w:r>
            <w:proofErr w:type="spellEnd"/>
            <w:r w:rsidRPr="00692536">
              <w:rPr>
                <w:rFonts w:ascii="Times New Roman" w:hAnsi="Times New Roman"/>
              </w:rPr>
              <w:t xml:space="preserve"> </w:t>
            </w:r>
            <w:proofErr w:type="spellStart"/>
            <w:r w:rsidRPr="00692536">
              <w:rPr>
                <w:rFonts w:ascii="Times New Roman" w:hAnsi="Times New Roman"/>
              </w:rPr>
              <w:t>işletmeye</w:t>
            </w:r>
            <w:proofErr w:type="spellEnd"/>
            <w:r w:rsidRPr="00692536">
              <w:rPr>
                <w:rFonts w:ascii="Times New Roman" w:hAnsi="Times New Roman"/>
              </w:rPr>
              <w:t xml:space="preserve"> </w:t>
            </w:r>
            <w:proofErr w:type="spellStart"/>
            <w:r w:rsidRPr="00692536">
              <w:rPr>
                <w:rFonts w:ascii="Times New Roman" w:hAnsi="Times New Roman"/>
              </w:rPr>
              <w:t>alındıktan</w:t>
            </w:r>
            <w:proofErr w:type="spellEnd"/>
            <w:r w:rsidRPr="00692536">
              <w:rPr>
                <w:rFonts w:ascii="Times New Roman" w:hAnsi="Times New Roman"/>
              </w:rPr>
              <w:t xml:space="preserve"> </w:t>
            </w:r>
            <w:proofErr w:type="spellStart"/>
            <w:r w:rsidRPr="00692536">
              <w:rPr>
                <w:rFonts w:ascii="Times New Roman" w:hAnsi="Times New Roman"/>
              </w:rPr>
              <w:t>sonra</w:t>
            </w:r>
            <w:proofErr w:type="spellEnd"/>
            <w:r w:rsidRPr="00692536">
              <w:rPr>
                <w:rFonts w:ascii="Times New Roman" w:hAnsi="Times New Roman"/>
              </w:rPr>
              <w:t xml:space="preserve">, 15. </w:t>
            </w:r>
            <w:proofErr w:type="spellStart"/>
            <w:r w:rsidRPr="00692536">
              <w:rPr>
                <w:rFonts w:ascii="Times New Roman" w:hAnsi="Times New Roman"/>
              </w:rPr>
              <w:t>yılın</w:t>
            </w:r>
            <w:proofErr w:type="spellEnd"/>
            <w:r w:rsidRPr="00692536">
              <w:rPr>
                <w:rFonts w:ascii="Times New Roman" w:hAnsi="Times New Roman"/>
              </w:rPr>
              <w:t xml:space="preserve"> </w:t>
            </w:r>
            <w:proofErr w:type="spellStart"/>
            <w:r w:rsidRPr="00692536">
              <w:rPr>
                <w:rFonts w:ascii="Times New Roman" w:hAnsi="Times New Roman"/>
              </w:rPr>
              <w:t>bitiminde</w:t>
            </w:r>
            <w:proofErr w:type="spellEnd"/>
            <w:r w:rsidRPr="00692536">
              <w:rPr>
                <w:rFonts w:ascii="Times New Roman" w:hAnsi="Times New Roman"/>
              </w:rPr>
              <w:t xml:space="preserve"> nominal </w:t>
            </w:r>
            <w:proofErr w:type="spellStart"/>
            <w:r w:rsidRPr="00692536">
              <w:rPr>
                <w:rFonts w:ascii="Times New Roman" w:hAnsi="Times New Roman"/>
              </w:rPr>
              <w:t>güçlerinin</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Pr>
                <w:rFonts w:ascii="Times New Roman" w:hAnsi="Times New Roman"/>
              </w:rPr>
              <w:t xml:space="preserve"> </w:t>
            </w:r>
            <w:r w:rsidRPr="00692536">
              <w:rPr>
                <w:rFonts w:ascii="Times New Roman" w:hAnsi="Times New Roman"/>
              </w:rPr>
              <w:t>%93'</w:t>
            </w:r>
            <w:r>
              <w:rPr>
                <w:rFonts w:ascii="Times New Roman" w:hAnsi="Times New Roman"/>
              </w:rPr>
              <w:t>ünü</w:t>
            </w:r>
            <w:r w:rsidRPr="00692536">
              <w:rPr>
                <w:rFonts w:ascii="Times New Roman" w:hAnsi="Times New Roman"/>
              </w:rPr>
              <w:t xml:space="preserve">, </w:t>
            </w:r>
            <w:proofErr w:type="spellStart"/>
            <w:r w:rsidRPr="00692536">
              <w:rPr>
                <w:rFonts w:ascii="Times New Roman" w:hAnsi="Times New Roman"/>
              </w:rPr>
              <w:t>verebilecektir</w:t>
            </w:r>
            <w:proofErr w:type="spellEnd"/>
            <w:r w:rsidRPr="00692536">
              <w:rPr>
                <w:rFonts w:ascii="Times New Roman" w:hAnsi="Times New Roman"/>
              </w:rPr>
              <w:t>.</w:t>
            </w:r>
          </w:p>
          <w:p w14:paraId="11A0E3BA" w14:textId="1518D205"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Her </w:t>
            </w:r>
            <w:proofErr w:type="spellStart"/>
            <w:r w:rsidRPr="00692536">
              <w:rPr>
                <w:rFonts w:ascii="Times New Roman" w:hAnsi="Times New Roman"/>
              </w:rPr>
              <w:t>bir</w:t>
            </w:r>
            <w:proofErr w:type="spellEnd"/>
            <w:r w:rsidRPr="00692536">
              <w:rPr>
                <w:rFonts w:ascii="Times New Roman" w:hAnsi="Times New Roman"/>
              </w:rPr>
              <w:t xml:space="preserve"> </w:t>
            </w:r>
            <w:proofErr w:type="spellStart"/>
            <w:r w:rsidRPr="00692536">
              <w:rPr>
                <w:rFonts w:ascii="Times New Roman" w:hAnsi="Times New Roman"/>
              </w:rPr>
              <w:t>panelin</w:t>
            </w:r>
            <w:proofErr w:type="spellEnd"/>
            <w:r w:rsidRPr="00692536">
              <w:rPr>
                <w:rFonts w:ascii="Times New Roman" w:hAnsi="Times New Roman"/>
              </w:rPr>
              <w:t xml:space="preserve"> </w:t>
            </w:r>
            <w:proofErr w:type="spellStart"/>
            <w:r w:rsidRPr="00692536">
              <w:rPr>
                <w:rFonts w:ascii="Times New Roman" w:hAnsi="Times New Roman"/>
              </w:rPr>
              <w:t>üstünde</w:t>
            </w:r>
            <w:proofErr w:type="spellEnd"/>
            <w:r w:rsidRPr="00692536">
              <w:rPr>
                <w:rFonts w:ascii="Times New Roman" w:hAnsi="Times New Roman"/>
              </w:rPr>
              <w:t xml:space="preserve">, EN 50380 </w:t>
            </w:r>
            <w:proofErr w:type="spellStart"/>
            <w:r w:rsidRPr="00692536">
              <w:rPr>
                <w:rFonts w:ascii="Times New Roman" w:hAnsi="Times New Roman"/>
              </w:rPr>
              <w:t>standardı</w:t>
            </w:r>
            <w:proofErr w:type="spellEnd"/>
            <w:r w:rsidRPr="00692536">
              <w:rPr>
                <w:rFonts w:ascii="Times New Roman" w:hAnsi="Times New Roman"/>
              </w:rPr>
              <w:t xml:space="preserve"> </w:t>
            </w:r>
            <w:proofErr w:type="spellStart"/>
            <w:r w:rsidRPr="00692536">
              <w:rPr>
                <w:rFonts w:ascii="Times New Roman" w:hAnsi="Times New Roman"/>
              </w:rPr>
              <w:t>uyarınca</w:t>
            </w:r>
            <w:proofErr w:type="spellEnd"/>
            <w:r w:rsidRPr="00692536">
              <w:rPr>
                <w:rFonts w:ascii="Times New Roman" w:hAnsi="Times New Roman"/>
              </w:rPr>
              <w:t xml:space="preserve"> </w:t>
            </w:r>
            <w:proofErr w:type="spellStart"/>
            <w:r w:rsidRPr="00692536">
              <w:rPr>
                <w:rFonts w:ascii="Times New Roman" w:hAnsi="Times New Roman"/>
              </w:rPr>
              <w:t>üretici</w:t>
            </w:r>
            <w:proofErr w:type="spellEnd"/>
            <w:r w:rsidRPr="00692536">
              <w:rPr>
                <w:rFonts w:ascii="Times New Roman" w:hAnsi="Times New Roman"/>
              </w:rPr>
              <w:t xml:space="preserve"> </w:t>
            </w:r>
            <w:proofErr w:type="spellStart"/>
            <w:r w:rsidRPr="00692536">
              <w:rPr>
                <w:rFonts w:ascii="Times New Roman" w:hAnsi="Times New Roman"/>
              </w:rPr>
              <w:t>tarafından</w:t>
            </w:r>
            <w:proofErr w:type="spellEnd"/>
            <w:r w:rsidRPr="00692536">
              <w:rPr>
                <w:rFonts w:ascii="Times New Roman" w:hAnsi="Times New Roman"/>
              </w:rPr>
              <w:t xml:space="preserve"> </w:t>
            </w:r>
            <w:proofErr w:type="spellStart"/>
            <w:r w:rsidRPr="00692536">
              <w:rPr>
                <w:rFonts w:ascii="Times New Roman" w:hAnsi="Times New Roman"/>
              </w:rPr>
              <w:t>panellere</w:t>
            </w:r>
            <w:proofErr w:type="spellEnd"/>
            <w:r w:rsidRPr="00692536">
              <w:rPr>
                <w:rFonts w:ascii="Times New Roman" w:hAnsi="Times New Roman"/>
              </w:rPr>
              <w:t xml:space="preserve"> </w:t>
            </w:r>
            <w:proofErr w:type="spellStart"/>
            <w:r w:rsidRPr="00692536">
              <w:rPr>
                <w:rFonts w:ascii="Times New Roman" w:hAnsi="Times New Roman"/>
              </w:rPr>
              <w:t>eklenmiş</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w:t>
            </w:r>
            <w:proofErr w:type="spellStart"/>
            <w:r w:rsidRPr="00692536">
              <w:rPr>
                <w:rFonts w:ascii="Times New Roman" w:hAnsi="Times New Roman"/>
              </w:rPr>
              <w:t>aşağıdaki</w:t>
            </w:r>
            <w:proofErr w:type="spellEnd"/>
            <w:r w:rsidRPr="00692536">
              <w:rPr>
                <w:rFonts w:ascii="Times New Roman" w:hAnsi="Times New Roman"/>
              </w:rPr>
              <w:t xml:space="preserve"> </w:t>
            </w:r>
            <w:proofErr w:type="spellStart"/>
            <w:r w:rsidRPr="00692536">
              <w:rPr>
                <w:rFonts w:ascii="Times New Roman" w:hAnsi="Times New Roman"/>
              </w:rPr>
              <w:t>bilgileri</w:t>
            </w:r>
            <w:proofErr w:type="spellEnd"/>
            <w:r w:rsidRPr="00692536">
              <w:rPr>
                <w:rFonts w:ascii="Times New Roman" w:hAnsi="Times New Roman"/>
              </w:rPr>
              <w:t xml:space="preserve"> </w:t>
            </w:r>
            <w:proofErr w:type="spellStart"/>
            <w:r w:rsidRPr="00692536">
              <w:rPr>
                <w:rFonts w:ascii="Times New Roman" w:hAnsi="Times New Roman"/>
              </w:rPr>
              <w:t>içeren</w:t>
            </w:r>
            <w:proofErr w:type="spellEnd"/>
            <w:r w:rsidRPr="00692536">
              <w:rPr>
                <w:rFonts w:ascii="Times New Roman" w:hAnsi="Times New Roman"/>
              </w:rPr>
              <w:t xml:space="preserve"> </w:t>
            </w:r>
            <w:proofErr w:type="spellStart"/>
            <w:r w:rsidRPr="00692536">
              <w:rPr>
                <w:rFonts w:ascii="Times New Roman" w:hAnsi="Times New Roman"/>
              </w:rPr>
              <w:t>ürün</w:t>
            </w:r>
            <w:proofErr w:type="spellEnd"/>
            <w:r w:rsidRPr="00692536">
              <w:rPr>
                <w:rFonts w:ascii="Times New Roman" w:hAnsi="Times New Roman"/>
              </w:rPr>
              <w:t xml:space="preserve"> </w:t>
            </w:r>
            <w:proofErr w:type="spellStart"/>
            <w:r w:rsidRPr="00692536">
              <w:rPr>
                <w:rFonts w:ascii="Times New Roman" w:hAnsi="Times New Roman"/>
              </w:rPr>
              <w:t>etiketi</w:t>
            </w:r>
            <w:proofErr w:type="spellEnd"/>
            <w:r w:rsidRPr="00692536">
              <w:rPr>
                <w:rFonts w:ascii="Times New Roman" w:hAnsi="Times New Roman"/>
              </w:rPr>
              <w:t xml:space="preserve"> </w:t>
            </w:r>
            <w:proofErr w:type="spellStart"/>
            <w:r w:rsidRPr="00692536">
              <w:rPr>
                <w:rFonts w:ascii="Times New Roman" w:hAnsi="Times New Roman"/>
              </w:rPr>
              <w:t>bulunacaktır</w:t>
            </w:r>
            <w:proofErr w:type="spellEnd"/>
            <w:r w:rsidRPr="00692536">
              <w:rPr>
                <w:rFonts w:ascii="Times New Roman" w:hAnsi="Times New Roman"/>
              </w:rPr>
              <w:t>:</w:t>
            </w:r>
          </w:p>
          <w:p w14:paraId="508F7BE8" w14:textId="55838D11"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Üretici</w:t>
            </w:r>
            <w:proofErr w:type="spellEnd"/>
            <w:r w:rsidRPr="00692536">
              <w:rPr>
                <w:rFonts w:ascii="Times New Roman" w:hAnsi="Times New Roman"/>
              </w:rPr>
              <w:t xml:space="preserve"> </w:t>
            </w:r>
            <w:proofErr w:type="spellStart"/>
            <w:r w:rsidRPr="00692536">
              <w:rPr>
                <w:rFonts w:ascii="Times New Roman" w:hAnsi="Times New Roman"/>
              </w:rPr>
              <w:t>Firmanın</w:t>
            </w:r>
            <w:proofErr w:type="spellEnd"/>
            <w:r w:rsidRPr="00692536">
              <w:rPr>
                <w:rFonts w:ascii="Times New Roman" w:hAnsi="Times New Roman"/>
              </w:rPr>
              <w:t xml:space="preserve"> </w:t>
            </w:r>
            <w:proofErr w:type="spellStart"/>
            <w:proofErr w:type="gramStart"/>
            <w:r w:rsidRPr="00692536">
              <w:rPr>
                <w:rFonts w:ascii="Times New Roman" w:hAnsi="Times New Roman"/>
              </w:rPr>
              <w:t>ismi</w:t>
            </w:r>
            <w:proofErr w:type="spellEnd"/>
            <w:r w:rsidRPr="00692536">
              <w:rPr>
                <w:rFonts w:ascii="Times New Roman" w:hAnsi="Times New Roman"/>
              </w:rPr>
              <w:t>,</w:t>
            </w:r>
            <w:r>
              <w:rPr>
                <w:rFonts w:ascii="Times New Roman" w:hAnsi="Times New Roman"/>
              </w:rPr>
              <w:t>,</w:t>
            </w:r>
            <w:proofErr w:type="gramEnd"/>
            <w:r>
              <w:rPr>
                <w:rFonts w:ascii="Times New Roman" w:hAnsi="Times New Roman"/>
              </w:rPr>
              <w:t xml:space="preserve"> </w:t>
            </w:r>
            <w:proofErr w:type="spellStart"/>
            <w:r w:rsidRPr="00692536">
              <w:rPr>
                <w:rFonts w:ascii="Times New Roman" w:hAnsi="Times New Roman"/>
              </w:rPr>
              <w:t>İmalat</w:t>
            </w:r>
            <w:proofErr w:type="spellEnd"/>
            <w:r w:rsidRPr="00692536">
              <w:rPr>
                <w:rFonts w:ascii="Times New Roman" w:hAnsi="Times New Roman"/>
              </w:rPr>
              <w:t xml:space="preserve"> </w:t>
            </w:r>
            <w:proofErr w:type="spellStart"/>
            <w:r w:rsidRPr="00692536">
              <w:rPr>
                <w:rFonts w:ascii="Times New Roman" w:hAnsi="Times New Roman"/>
              </w:rPr>
              <w:t>Yılı</w:t>
            </w:r>
            <w:proofErr w:type="spellEnd"/>
            <w:r>
              <w:rPr>
                <w:rFonts w:ascii="Times New Roman" w:hAnsi="Times New Roman"/>
              </w:rPr>
              <w:t xml:space="preserve">, </w:t>
            </w:r>
            <w:r w:rsidRPr="00692536">
              <w:rPr>
                <w:rFonts w:ascii="Times New Roman" w:hAnsi="Times New Roman"/>
              </w:rPr>
              <w:t xml:space="preserve">FV </w:t>
            </w:r>
            <w:proofErr w:type="spellStart"/>
            <w:r w:rsidRPr="00692536">
              <w:rPr>
                <w:rFonts w:ascii="Times New Roman" w:hAnsi="Times New Roman"/>
              </w:rPr>
              <w:t>Hücre</w:t>
            </w:r>
            <w:proofErr w:type="spellEnd"/>
            <w:r w:rsidRPr="00692536">
              <w:rPr>
                <w:rFonts w:ascii="Times New Roman" w:hAnsi="Times New Roman"/>
              </w:rPr>
              <w:t xml:space="preserve"> Tipi (</w:t>
            </w:r>
            <w:proofErr w:type="spellStart"/>
            <w:r w:rsidRPr="00692536">
              <w:rPr>
                <w:rFonts w:ascii="Times New Roman" w:hAnsi="Times New Roman"/>
              </w:rPr>
              <w:t>polikristal</w:t>
            </w:r>
            <w:proofErr w:type="spellEnd"/>
            <w:r w:rsidRPr="00692536">
              <w:rPr>
                <w:rFonts w:ascii="Times New Roman" w:hAnsi="Times New Roman"/>
              </w:rPr>
              <w:t xml:space="preserve">, </w:t>
            </w:r>
            <w:proofErr w:type="spellStart"/>
            <w:r w:rsidRPr="00692536">
              <w:rPr>
                <w:rFonts w:ascii="Times New Roman" w:hAnsi="Times New Roman"/>
              </w:rPr>
              <w:t>monokristal</w:t>
            </w:r>
            <w:proofErr w:type="spellEnd"/>
            <w:r w:rsidRPr="00692536">
              <w:rPr>
                <w:rFonts w:ascii="Times New Roman" w:hAnsi="Times New Roman"/>
              </w:rPr>
              <w:t xml:space="preserve"> vb.</w:t>
            </w:r>
            <w:proofErr w:type="gramStart"/>
            <w:r w:rsidRPr="00692536">
              <w:rPr>
                <w:rFonts w:ascii="Times New Roman" w:hAnsi="Times New Roman"/>
              </w:rPr>
              <w:t>),Seri</w:t>
            </w:r>
            <w:proofErr w:type="gramEnd"/>
            <w:r w:rsidRPr="00692536">
              <w:rPr>
                <w:rFonts w:ascii="Times New Roman" w:hAnsi="Times New Roman"/>
              </w:rPr>
              <w:t xml:space="preserve"> </w:t>
            </w:r>
            <w:proofErr w:type="spellStart"/>
            <w:proofErr w:type="gramStart"/>
            <w:r w:rsidRPr="00692536">
              <w:rPr>
                <w:rFonts w:ascii="Times New Roman" w:hAnsi="Times New Roman"/>
              </w:rPr>
              <w:t>No,Nominal</w:t>
            </w:r>
            <w:proofErr w:type="spellEnd"/>
            <w:proofErr w:type="gramEnd"/>
            <w:r w:rsidRPr="00692536">
              <w:rPr>
                <w:rFonts w:ascii="Times New Roman" w:hAnsi="Times New Roman"/>
              </w:rPr>
              <w:t xml:space="preserve"> Güç, </w:t>
            </w:r>
            <w:proofErr w:type="spellStart"/>
            <w:r w:rsidRPr="00692536">
              <w:rPr>
                <w:rFonts w:ascii="Times New Roman" w:hAnsi="Times New Roman"/>
              </w:rPr>
              <w:t>Voc</w:t>
            </w:r>
            <w:proofErr w:type="spellEnd"/>
            <w:r w:rsidRPr="00692536">
              <w:rPr>
                <w:rFonts w:ascii="Times New Roman" w:hAnsi="Times New Roman"/>
              </w:rPr>
              <w:t xml:space="preserve"> (</w:t>
            </w:r>
            <w:proofErr w:type="spellStart"/>
            <w:r w:rsidRPr="00692536">
              <w:rPr>
                <w:rFonts w:ascii="Times New Roman" w:hAnsi="Times New Roman"/>
              </w:rPr>
              <w:t>açık</w:t>
            </w:r>
            <w:proofErr w:type="spellEnd"/>
            <w:r w:rsidRPr="00692536">
              <w:rPr>
                <w:rFonts w:ascii="Times New Roman" w:hAnsi="Times New Roman"/>
              </w:rPr>
              <w:t xml:space="preserve"> </w:t>
            </w:r>
            <w:proofErr w:type="spellStart"/>
            <w:r w:rsidRPr="00692536">
              <w:rPr>
                <w:rFonts w:ascii="Times New Roman" w:hAnsi="Times New Roman"/>
              </w:rPr>
              <w:t>devre</w:t>
            </w:r>
            <w:proofErr w:type="spellEnd"/>
            <w:r w:rsidRPr="00692536">
              <w:rPr>
                <w:rFonts w:ascii="Times New Roman" w:hAnsi="Times New Roman"/>
              </w:rPr>
              <w:t xml:space="preserve"> </w:t>
            </w:r>
            <w:proofErr w:type="spellStart"/>
            <w:r w:rsidRPr="00692536">
              <w:rPr>
                <w:rFonts w:ascii="Times New Roman" w:hAnsi="Times New Roman"/>
              </w:rPr>
              <w:t>voltajı</w:t>
            </w:r>
            <w:proofErr w:type="spellEnd"/>
            <w:r w:rsidRPr="00692536">
              <w:rPr>
                <w:rFonts w:ascii="Times New Roman" w:hAnsi="Times New Roman"/>
              </w:rPr>
              <w:t xml:space="preserve">), </w:t>
            </w:r>
            <w:proofErr w:type="spellStart"/>
            <w:r w:rsidRPr="00692536">
              <w:rPr>
                <w:rFonts w:ascii="Times New Roman" w:hAnsi="Times New Roman"/>
              </w:rPr>
              <w:t>Isc</w:t>
            </w:r>
            <w:proofErr w:type="spellEnd"/>
            <w:r w:rsidRPr="00692536">
              <w:rPr>
                <w:rFonts w:ascii="Times New Roman" w:hAnsi="Times New Roman"/>
              </w:rPr>
              <w:t xml:space="preserve"> (</w:t>
            </w:r>
            <w:proofErr w:type="spellStart"/>
            <w:r w:rsidRPr="00692536">
              <w:rPr>
                <w:rFonts w:ascii="Times New Roman" w:hAnsi="Times New Roman"/>
              </w:rPr>
              <w:t>kısa</w:t>
            </w:r>
            <w:proofErr w:type="spellEnd"/>
            <w:r w:rsidRPr="00692536">
              <w:rPr>
                <w:rFonts w:ascii="Times New Roman" w:hAnsi="Times New Roman"/>
              </w:rPr>
              <w:t xml:space="preserve"> </w:t>
            </w:r>
            <w:proofErr w:type="spellStart"/>
            <w:r w:rsidRPr="00692536">
              <w:rPr>
                <w:rFonts w:ascii="Times New Roman" w:hAnsi="Times New Roman"/>
              </w:rPr>
              <w:t>devre</w:t>
            </w:r>
            <w:proofErr w:type="spellEnd"/>
            <w:r w:rsidRPr="00692536">
              <w:rPr>
                <w:rFonts w:ascii="Times New Roman" w:hAnsi="Times New Roman"/>
              </w:rPr>
              <w:t xml:space="preserve"> </w:t>
            </w:r>
            <w:proofErr w:type="spellStart"/>
            <w:r w:rsidRPr="00692536">
              <w:rPr>
                <w:rFonts w:ascii="Times New Roman" w:hAnsi="Times New Roman"/>
              </w:rPr>
              <w:t>akımı</w:t>
            </w:r>
            <w:proofErr w:type="spellEnd"/>
            <w:proofErr w:type="gramStart"/>
            <w:r w:rsidRPr="00692536">
              <w:rPr>
                <w:rFonts w:ascii="Times New Roman" w:hAnsi="Times New Roman"/>
              </w:rPr>
              <w:t>),</w:t>
            </w:r>
            <w:proofErr w:type="spellStart"/>
            <w:r w:rsidRPr="00692536">
              <w:rPr>
                <w:rFonts w:ascii="Times New Roman" w:hAnsi="Times New Roman"/>
              </w:rPr>
              <w:t>Üreten</w:t>
            </w:r>
            <w:proofErr w:type="spellEnd"/>
            <w:proofErr w:type="gramEnd"/>
            <w:r w:rsidRPr="00692536">
              <w:rPr>
                <w:rFonts w:ascii="Times New Roman" w:hAnsi="Times New Roman"/>
              </w:rPr>
              <w:t xml:space="preserve"> Ülke.</w:t>
            </w:r>
          </w:p>
          <w:p w14:paraId="755F6BAD" w14:textId="64AC0932"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İhaleye</w:t>
            </w:r>
            <w:proofErr w:type="spellEnd"/>
            <w:r w:rsidRPr="00692536">
              <w:rPr>
                <w:rFonts w:ascii="Times New Roman" w:hAnsi="Times New Roman"/>
              </w:rPr>
              <w:t xml:space="preserve"> </w:t>
            </w: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verecek</w:t>
            </w:r>
            <w:proofErr w:type="spellEnd"/>
            <w:r w:rsidRPr="00692536">
              <w:rPr>
                <w:rFonts w:ascii="Times New Roman" w:hAnsi="Times New Roman"/>
              </w:rPr>
              <w:t xml:space="preserve"> </w:t>
            </w:r>
            <w:proofErr w:type="spellStart"/>
            <w:r w:rsidRPr="00692536">
              <w:rPr>
                <w:rFonts w:ascii="Times New Roman" w:hAnsi="Times New Roman"/>
              </w:rPr>
              <w:t>firmalar</w:t>
            </w:r>
            <w:proofErr w:type="spellEnd"/>
            <w:r w:rsidRPr="00692536">
              <w:rPr>
                <w:rFonts w:ascii="Times New Roman" w:hAnsi="Times New Roman"/>
              </w:rPr>
              <w:t xml:space="preserve">, PV </w:t>
            </w:r>
            <w:proofErr w:type="spellStart"/>
            <w:r w:rsidRPr="00692536">
              <w:rPr>
                <w:rFonts w:ascii="Times New Roman" w:hAnsi="Times New Roman"/>
              </w:rPr>
              <w:t>panellere</w:t>
            </w:r>
            <w:proofErr w:type="spellEnd"/>
            <w:r w:rsidRPr="00692536">
              <w:rPr>
                <w:rFonts w:ascii="Times New Roman" w:hAnsi="Times New Roman"/>
              </w:rPr>
              <w:t xml:space="preserve"> ait </w:t>
            </w:r>
            <w:proofErr w:type="spellStart"/>
            <w:r w:rsidRPr="00692536">
              <w:rPr>
                <w:rFonts w:ascii="Times New Roman" w:hAnsi="Times New Roman"/>
              </w:rPr>
              <w:t>teknik</w:t>
            </w:r>
            <w:proofErr w:type="spellEnd"/>
            <w:r w:rsidRPr="00692536">
              <w:rPr>
                <w:rFonts w:ascii="Times New Roman" w:hAnsi="Times New Roman"/>
              </w:rPr>
              <w:t xml:space="preserve"> </w:t>
            </w:r>
            <w:proofErr w:type="spellStart"/>
            <w:r w:rsidRPr="00692536">
              <w:rPr>
                <w:rFonts w:ascii="Times New Roman" w:hAnsi="Times New Roman"/>
              </w:rPr>
              <w:t>özellikleri</w:t>
            </w:r>
            <w:proofErr w:type="spellEnd"/>
            <w:r w:rsidRPr="00692536">
              <w:rPr>
                <w:rFonts w:ascii="Times New Roman" w:hAnsi="Times New Roman"/>
              </w:rPr>
              <w:t xml:space="preserve"> </w:t>
            </w:r>
            <w:proofErr w:type="spellStart"/>
            <w:r w:rsidRPr="00692536">
              <w:rPr>
                <w:rFonts w:ascii="Times New Roman" w:hAnsi="Times New Roman"/>
              </w:rPr>
              <w:t>gösteren</w:t>
            </w:r>
            <w:proofErr w:type="spellEnd"/>
            <w:r w:rsidRPr="00692536">
              <w:rPr>
                <w:rFonts w:ascii="Times New Roman" w:hAnsi="Times New Roman"/>
              </w:rPr>
              <w:t xml:space="preserve"> </w:t>
            </w:r>
            <w:proofErr w:type="spellStart"/>
            <w:r w:rsidRPr="00692536">
              <w:rPr>
                <w:rFonts w:ascii="Times New Roman" w:hAnsi="Times New Roman"/>
              </w:rPr>
              <w:t>katalogları</w:t>
            </w:r>
            <w:proofErr w:type="spellEnd"/>
            <w:r w:rsidRPr="00692536">
              <w:rPr>
                <w:rFonts w:ascii="Times New Roman" w:hAnsi="Times New Roman"/>
              </w:rPr>
              <w:t xml:space="preserve"> </w:t>
            </w:r>
            <w:proofErr w:type="spellStart"/>
            <w:r w:rsidRPr="00692536">
              <w:rPr>
                <w:rFonts w:ascii="Times New Roman" w:hAnsi="Times New Roman"/>
              </w:rPr>
              <w:t>tekliflerinde</w:t>
            </w:r>
            <w:proofErr w:type="spellEnd"/>
            <w:r w:rsidRPr="00692536">
              <w:rPr>
                <w:rFonts w:ascii="Times New Roman" w:hAnsi="Times New Roman"/>
              </w:rPr>
              <w:t xml:space="preserve"> </w:t>
            </w:r>
            <w:proofErr w:type="spellStart"/>
            <w:r w:rsidRPr="00692536">
              <w:rPr>
                <w:rFonts w:ascii="Times New Roman" w:hAnsi="Times New Roman"/>
              </w:rPr>
              <w:t>sunacaklardır</w:t>
            </w:r>
            <w:proofErr w:type="spellEnd"/>
            <w:r w:rsidRPr="00692536">
              <w:rPr>
                <w:rFonts w:ascii="Times New Roman" w:hAnsi="Times New Roman"/>
              </w:rPr>
              <w:t xml:space="preserve">. </w:t>
            </w:r>
            <w:proofErr w:type="spellStart"/>
            <w:r w:rsidRPr="00692536">
              <w:rPr>
                <w:rFonts w:ascii="Times New Roman" w:hAnsi="Times New Roman"/>
              </w:rPr>
              <w:t>Katalog</w:t>
            </w:r>
            <w:proofErr w:type="spellEnd"/>
            <w:r w:rsidRPr="00692536">
              <w:rPr>
                <w:rFonts w:ascii="Times New Roman" w:hAnsi="Times New Roman"/>
              </w:rPr>
              <w:t xml:space="preserve"> </w:t>
            </w:r>
            <w:proofErr w:type="spellStart"/>
            <w:r w:rsidRPr="00692536">
              <w:rPr>
                <w:rFonts w:ascii="Times New Roman" w:hAnsi="Times New Roman"/>
              </w:rPr>
              <w:t>sunmayan</w:t>
            </w:r>
            <w:proofErr w:type="spellEnd"/>
            <w:r w:rsidRPr="00692536">
              <w:rPr>
                <w:rFonts w:ascii="Times New Roman" w:hAnsi="Times New Roman"/>
              </w:rPr>
              <w:t xml:space="preserve"> </w:t>
            </w:r>
            <w:proofErr w:type="spellStart"/>
            <w:r w:rsidRPr="00692536">
              <w:rPr>
                <w:rFonts w:ascii="Times New Roman" w:hAnsi="Times New Roman"/>
              </w:rPr>
              <w:lastRenderedPageBreak/>
              <w:t>katılımcıların</w:t>
            </w:r>
            <w:proofErr w:type="spellEnd"/>
            <w:r w:rsidRPr="00692536">
              <w:rPr>
                <w:rFonts w:ascii="Times New Roman" w:hAnsi="Times New Roman"/>
              </w:rPr>
              <w:t xml:space="preserve"> </w:t>
            </w:r>
            <w:proofErr w:type="spellStart"/>
            <w:r w:rsidRPr="00692536">
              <w:rPr>
                <w:rFonts w:ascii="Times New Roman" w:hAnsi="Times New Roman"/>
              </w:rPr>
              <w:t>teklifleri</w:t>
            </w:r>
            <w:proofErr w:type="spellEnd"/>
            <w:r w:rsidRPr="00692536">
              <w:rPr>
                <w:rFonts w:ascii="Times New Roman" w:hAnsi="Times New Roman"/>
              </w:rPr>
              <w:t xml:space="preserve"> </w:t>
            </w:r>
            <w:proofErr w:type="spellStart"/>
            <w:r w:rsidRPr="00692536">
              <w:rPr>
                <w:rFonts w:ascii="Times New Roman" w:hAnsi="Times New Roman"/>
              </w:rPr>
              <w:t>değerlendirme</w:t>
            </w:r>
            <w:proofErr w:type="spellEnd"/>
            <w:r w:rsidRPr="00692536">
              <w:rPr>
                <w:rFonts w:ascii="Times New Roman" w:hAnsi="Times New Roman"/>
              </w:rPr>
              <w:t xml:space="preserve"> </w:t>
            </w:r>
            <w:proofErr w:type="spellStart"/>
            <w:r w:rsidRPr="00692536">
              <w:rPr>
                <w:rFonts w:ascii="Times New Roman" w:hAnsi="Times New Roman"/>
              </w:rPr>
              <w:t>dışı</w:t>
            </w:r>
            <w:proofErr w:type="spellEnd"/>
            <w:r w:rsidRPr="00692536">
              <w:rPr>
                <w:rFonts w:ascii="Times New Roman" w:hAnsi="Times New Roman"/>
              </w:rPr>
              <w:t xml:space="preserve"> </w:t>
            </w:r>
            <w:proofErr w:type="spellStart"/>
            <w:r w:rsidRPr="00692536">
              <w:rPr>
                <w:rFonts w:ascii="Times New Roman" w:hAnsi="Times New Roman"/>
              </w:rPr>
              <w:t>tutulacaktır</w:t>
            </w:r>
            <w:proofErr w:type="spellEnd"/>
            <w:r w:rsidRPr="00692536">
              <w:rPr>
                <w:rFonts w:ascii="Times New Roman" w:hAnsi="Times New Roman"/>
              </w:rPr>
              <w:t>.</w:t>
            </w:r>
          </w:p>
          <w:p w14:paraId="5327AE6C" w14:textId="7F7B962E" w:rsid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Yeni </w:t>
            </w:r>
            <w:proofErr w:type="spellStart"/>
            <w:r w:rsidRPr="00692536">
              <w:rPr>
                <w:rFonts w:ascii="Times New Roman" w:hAnsi="Times New Roman"/>
              </w:rPr>
              <w:t>kurulacak</w:t>
            </w:r>
            <w:proofErr w:type="spellEnd"/>
            <w:r w:rsidRPr="00692536">
              <w:rPr>
                <w:rFonts w:ascii="Times New Roman" w:hAnsi="Times New Roman"/>
              </w:rPr>
              <w:t xml:space="preserve"> </w:t>
            </w:r>
            <w:proofErr w:type="spellStart"/>
            <w:r w:rsidRPr="00692536">
              <w:rPr>
                <w:rFonts w:ascii="Times New Roman" w:hAnsi="Times New Roman"/>
              </w:rPr>
              <w:t>güneş</w:t>
            </w:r>
            <w:proofErr w:type="spellEnd"/>
            <w:r w:rsidRPr="00692536">
              <w:rPr>
                <w:rFonts w:ascii="Times New Roman" w:hAnsi="Times New Roman"/>
              </w:rPr>
              <w:t xml:space="preserve"> </w:t>
            </w:r>
            <w:proofErr w:type="spellStart"/>
            <w:r w:rsidRPr="00692536">
              <w:rPr>
                <w:rFonts w:ascii="Times New Roman" w:hAnsi="Times New Roman"/>
              </w:rPr>
              <w:t>enerji</w:t>
            </w:r>
            <w:proofErr w:type="spellEnd"/>
            <w:r w:rsidRPr="00692536">
              <w:rPr>
                <w:rFonts w:ascii="Times New Roman" w:hAnsi="Times New Roman"/>
              </w:rPr>
              <w:t xml:space="preserve"> </w:t>
            </w:r>
            <w:proofErr w:type="spellStart"/>
            <w:r w:rsidRPr="00692536">
              <w:rPr>
                <w:rFonts w:ascii="Times New Roman" w:hAnsi="Times New Roman"/>
              </w:rPr>
              <w:t>santrali</w:t>
            </w:r>
            <w:proofErr w:type="spellEnd"/>
            <w:r w:rsidRPr="00692536">
              <w:rPr>
                <w:rFonts w:ascii="Times New Roman" w:hAnsi="Times New Roman"/>
              </w:rPr>
              <w:t xml:space="preserve"> </w:t>
            </w:r>
            <w:proofErr w:type="spellStart"/>
            <w:r w:rsidRPr="00692536">
              <w:rPr>
                <w:rFonts w:ascii="Times New Roman" w:hAnsi="Times New Roman"/>
              </w:rPr>
              <w:t>için</w:t>
            </w:r>
            <w:proofErr w:type="spellEnd"/>
            <w:r w:rsidRPr="00692536">
              <w:rPr>
                <w:rFonts w:ascii="Times New Roman" w:hAnsi="Times New Roman"/>
              </w:rPr>
              <w:t xml:space="preserve"> </w:t>
            </w: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edilecek</w:t>
            </w:r>
            <w:proofErr w:type="spellEnd"/>
            <w:r w:rsidRPr="00692536">
              <w:rPr>
                <w:rFonts w:ascii="Times New Roman" w:hAnsi="Times New Roman"/>
              </w:rPr>
              <w:t xml:space="preserve"> solar </w:t>
            </w:r>
            <w:proofErr w:type="spellStart"/>
            <w:r w:rsidRPr="00692536">
              <w:rPr>
                <w:rFonts w:ascii="Times New Roman" w:hAnsi="Times New Roman"/>
              </w:rPr>
              <w:t>paneller</w:t>
            </w:r>
            <w:proofErr w:type="spellEnd"/>
            <w:r w:rsidRPr="00692536">
              <w:rPr>
                <w:rFonts w:ascii="Times New Roman" w:hAnsi="Times New Roman"/>
              </w:rPr>
              <w:t xml:space="preserve">, </w:t>
            </w:r>
            <w:proofErr w:type="spellStart"/>
            <w:r w:rsidRPr="00692536">
              <w:rPr>
                <w:rFonts w:ascii="Times New Roman" w:hAnsi="Times New Roman"/>
              </w:rPr>
              <w:t>Çin</w:t>
            </w:r>
            <w:proofErr w:type="spellEnd"/>
            <w:r w:rsidRPr="00692536">
              <w:rPr>
                <w:rFonts w:ascii="Times New Roman" w:hAnsi="Times New Roman"/>
              </w:rPr>
              <w:t xml:space="preserve"> </w:t>
            </w:r>
            <w:proofErr w:type="spellStart"/>
            <w:r w:rsidRPr="00692536">
              <w:rPr>
                <w:rFonts w:ascii="Times New Roman" w:hAnsi="Times New Roman"/>
              </w:rPr>
              <w:t>veya</w:t>
            </w:r>
            <w:proofErr w:type="spellEnd"/>
            <w:r w:rsidRPr="00692536">
              <w:rPr>
                <w:rFonts w:ascii="Times New Roman" w:hAnsi="Times New Roman"/>
              </w:rPr>
              <w:t xml:space="preserve"> </w:t>
            </w:r>
            <w:proofErr w:type="spellStart"/>
            <w:r w:rsidRPr="00692536">
              <w:rPr>
                <w:rFonts w:ascii="Times New Roman" w:hAnsi="Times New Roman"/>
              </w:rPr>
              <w:t>Uzak</w:t>
            </w:r>
            <w:proofErr w:type="spellEnd"/>
            <w:r w:rsidRPr="00692536">
              <w:rPr>
                <w:rFonts w:ascii="Times New Roman" w:hAnsi="Times New Roman"/>
              </w:rPr>
              <w:t xml:space="preserve"> Doğu </w:t>
            </w:r>
            <w:proofErr w:type="spellStart"/>
            <w:r w:rsidRPr="00692536">
              <w:rPr>
                <w:rFonts w:ascii="Times New Roman" w:hAnsi="Times New Roman"/>
              </w:rPr>
              <w:t>menşeli</w:t>
            </w:r>
            <w:proofErr w:type="spellEnd"/>
            <w:r w:rsidRPr="00692536">
              <w:rPr>
                <w:rFonts w:ascii="Times New Roman" w:hAnsi="Times New Roman"/>
              </w:rPr>
              <w:t xml:space="preserve"> </w:t>
            </w:r>
            <w:proofErr w:type="spellStart"/>
            <w:r w:rsidRPr="00692536">
              <w:rPr>
                <w:rFonts w:ascii="Times New Roman" w:hAnsi="Times New Roman"/>
              </w:rPr>
              <w:t>kesinlikle</w:t>
            </w:r>
            <w:proofErr w:type="spellEnd"/>
            <w:r w:rsidRPr="00692536">
              <w:rPr>
                <w:rFonts w:ascii="Times New Roman" w:hAnsi="Times New Roman"/>
              </w:rPr>
              <w:t xml:space="preserve"> </w:t>
            </w:r>
            <w:proofErr w:type="spellStart"/>
            <w:r w:rsidRPr="00692536">
              <w:rPr>
                <w:rFonts w:ascii="Times New Roman" w:hAnsi="Times New Roman"/>
              </w:rPr>
              <w:t>olmamalıdır</w:t>
            </w:r>
            <w:proofErr w:type="spellEnd"/>
            <w:r w:rsidRPr="00692536">
              <w:rPr>
                <w:rFonts w:ascii="Times New Roman" w:hAnsi="Times New Roman"/>
              </w:rPr>
              <w:t xml:space="preserve">. </w:t>
            </w:r>
            <w:proofErr w:type="spellStart"/>
            <w:r w:rsidRPr="00692536">
              <w:rPr>
                <w:rFonts w:ascii="Times New Roman" w:hAnsi="Times New Roman"/>
              </w:rPr>
              <w:t>Sistem</w:t>
            </w:r>
            <w:proofErr w:type="spellEnd"/>
            <w:r w:rsidRPr="00692536">
              <w:rPr>
                <w:rFonts w:ascii="Times New Roman" w:hAnsi="Times New Roman"/>
              </w:rPr>
              <w:t xml:space="preserve"> </w:t>
            </w:r>
            <w:proofErr w:type="spellStart"/>
            <w:r w:rsidRPr="00692536">
              <w:rPr>
                <w:rFonts w:ascii="Times New Roman" w:hAnsi="Times New Roman"/>
              </w:rPr>
              <w:t>bileşenlerine</w:t>
            </w:r>
            <w:proofErr w:type="spellEnd"/>
            <w:r w:rsidRPr="00692536">
              <w:rPr>
                <w:rFonts w:ascii="Times New Roman" w:hAnsi="Times New Roman"/>
              </w:rPr>
              <w:t xml:space="preserve"> </w:t>
            </w:r>
            <w:proofErr w:type="spellStart"/>
            <w:r w:rsidRPr="00692536">
              <w:rPr>
                <w:rFonts w:ascii="Times New Roman" w:hAnsi="Times New Roman"/>
              </w:rPr>
              <w:t>ilişkin</w:t>
            </w:r>
            <w:proofErr w:type="spellEnd"/>
            <w:r w:rsidRPr="00692536">
              <w:rPr>
                <w:rFonts w:ascii="Times New Roman" w:hAnsi="Times New Roman"/>
              </w:rPr>
              <w:t xml:space="preserve"> </w:t>
            </w:r>
            <w:proofErr w:type="spellStart"/>
            <w:r w:rsidRPr="00692536">
              <w:rPr>
                <w:rFonts w:ascii="Times New Roman" w:hAnsi="Times New Roman"/>
              </w:rPr>
              <w:t>menşe</w:t>
            </w:r>
            <w:proofErr w:type="spellEnd"/>
            <w:r w:rsidRPr="00692536">
              <w:rPr>
                <w:rFonts w:ascii="Times New Roman" w:hAnsi="Times New Roman"/>
              </w:rPr>
              <w:t xml:space="preserve"> </w:t>
            </w:r>
            <w:proofErr w:type="spellStart"/>
            <w:r w:rsidRPr="00692536">
              <w:rPr>
                <w:rFonts w:ascii="Times New Roman" w:hAnsi="Times New Roman"/>
              </w:rPr>
              <w:t>şahadetnameleri</w:t>
            </w:r>
            <w:proofErr w:type="spellEnd"/>
            <w:r w:rsidRPr="00692536">
              <w:rPr>
                <w:rFonts w:ascii="Times New Roman" w:hAnsi="Times New Roman"/>
              </w:rPr>
              <w:t xml:space="preserve"> </w:t>
            </w:r>
            <w:proofErr w:type="spellStart"/>
            <w:r w:rsidRPr="00692536">
              <w:rPr>
                <w:rFonts w:ascii="Times New Roman" w:hAnsi="Times New Roman"/>
              </w:rPr>
              <w:t>teklifle</w:t>
            </w:r>
            <w:proofErr w:type="spellEnd"/>
            <w:r w:rsidRPr="00692536">
              <w:rPr>
                <w:rFonts w:ascii="Times New Roman" w:hAnsi="Times New Roman"/>
              </w:rPr>
              <w:t xml:space="preserve"> </w:t>
            </w:r>
            <w:proofErr w:type="spellStart"/>
            <w:r w:rsidRPr="00692536">
              <w:rPr>
                <w:rFonts w:ascii="Times New Roman" w:hAnsi="Times New Roman"/>
              </w:rPr>
              <w:t>birlikte</w:t>
            </w:r>
            <w:proofErr w:type="spellEnd"/>
            <w:r w:rsidRPr="00692536">
              <w:rPr>
                <w:rFonts w:ascii="Times New Roman" w:hAnsi="Times New Roman"/>
              </w:rPr>
              <w:t xml:space="preserve"> </w:t>
            </w:r>
            <w:proofErr w:type="spellStart"/>
            <w:r w:rsidRPr="00692536">
              <w:rPr>
                <w:rFonts w:ascii="Times New Roman" w:hAnsi="Times New Roman"/>
              </w:rPr>
              <w:t>sunulmalı</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üretim</w:t>
            </w:r>
            <w:proofErr w:type="spellEnd"/>
            <w:r w:rsidRPr="00692536">
              <w:rPr>
                <w:rFonts w:ascii="Times New Roman" w:hAnsi="Times New Roman"/>
              </w:rPr>
              <w:t xml:space="preserve"> </w:t>
            </w:r>
            <w:proofErr w:type="spellStart"/>
            <w:r w:rsidRPr="00692536">
              <w:rPr>
                <w:rFonts w:ascii="Times New Roman" w:hAnsi="Times New Roman"/>
              </w:rPr>
              <w:t>yerleri</w:t>
            </w:r>
            <w:proofErr w:type="spellEnd"/>
            <w:r w:rsidRPr="00692536">
              <w:rPr>
                <w:rFonts w:ascii="Times New Roman" w:hAnsi="Times New Roman"/>
              </w:rPr>
              <w:t xml:space="preserve"> </w:t>
            </w:r>
            <w:proofErr w:type="spellStart"/>
            <w:r w:rsidRPr="00692536">
              <w:rPr>
                <w:rFonts w:ascii="Times New Roman" w:hAnsi="Times New Roman"/>
              </w:rPr>
              <w:t>belgelenmelidir</w:t>
            </w:r>
            <w:proofErr w:type="spellEnd"/>
            <w:r w:rsidRPr="00692536">
              <w:rPr>
                <w:rFonts w:ascii="Times New Roman" w:hAnsi="Times New Roman"/>
              </w:rPr>
              <w:t>.</w:t>
            </w:r>
          </w:p>
          <w:p w14:paraId="4C98DE0C" w14:textId="0FFA837D" w:rsidR="00692536" w:rsidRPr="00692536" w:rsidRDefault="00692536" w:rsidP="002904C5">
            <w:pPr>
              <w:pStyle w:val="ListParagraph"/>
              <w:widowControl w:val="0"/>
              <w:numPr>
                <w:ilvl w:val="0"/>
                <w:numId w:val="31"/>
              </w:numPr>
              <w:tabs>
                <w:tab w:val="left" w:pos="825"/>
              </w:tabs>
              <w:autoSpaceDE w:val="0"/>
              <w:autoSpaceDN w:val="0"/>
              <w:spacing w:before="183"/>
              <w:ind w:right="55"/>
              <w:jc w:val="both"/>
              <w:rPr>
                <w:rFonts w:ascii="Times New Roman" w:hAnsi="Times New Roman"/>
                <w:b/>
                <w:bCs/>
              </w:rPr>
            </w:pPr>
            <w:proofErr w:type="spellStart"/>
            <w:r w:rsidRPr="00692536">
              <w:rPr>
                <w:rFonts w:ascii="Times New Roman" w:hAnsi="Times New Roman"/>
                <w:b/>
                <w:bCs/>
              </w:rPr>
              <w:t>İnverterler</w:t>
            </w:r>
            <w:proofErr w:type="spellEnd"/>
          </w:p>
          <w:p w14:paraId="1F8B4C6D" w14:textId="644F8D50"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Yeni </w:t>
            </w:r>
            <w:proofErr w:type="spellStart"/>
            <w:r w:rsidRPr="00692536">
              <w:rPr>
                <w:rFonts w:ascii="Times New Roman" w:hAnsi="Times New Roman"/>
              </w:rPr>
              <w:t>kurulacak</w:t>
            </w:r>
            <w:proofErr w:type="spellEnd"/>
            <w:r w:rsidRPr="00692536">
              <w:rPr>
                <w:rFonts w:ascii="Times New Roman" w:hAnsi="Times New Roman"/>
              </w:rPr>
              <w:t xml:space="preserve"> </w:t>
            </w:r>
            <w:proofErr w:type="spellStart"/>
            <w:r w:rsidRPr="00692536">
              <w:rPr>
                <w:rFonts w:ascii="Times New Roman" w:hAnsi="Times New Roman"/>
              </w:rPr>
              <w:t>güneş</w:t>
            </w:r>
            <w:proofErr w:type="spellEnd"/>
            <w:r w:rsidRPr="00692536">
              <w:rPr>
                <w:rFonts w:ascii="Times New Roman" w:hAnsi="Times New Roman"/>
              </w:rPr>
              <w:t xml:space="preserve"> </w:t>
            </w:r>
            <w:proofErr w:type="spellStart"/>
            <w:r w:rsidRPr="00692536">
              <w:rPr>
                <w:rFonts w:ascii="Times New Roman" w:hAnsi="Times New Roman"/>
              </w:rPr>
              <w:t>enerji</w:t>
            </w:r>
            <w:proofErr w:type="spellEnd"/>
            <w:r w:rsidRPr="00692536">
              <w:rPr>
                <w:rFonts w:ascii="Times New Roman" w:hAnsi="Times New Roman"/>
              </w:rPr>
              <w:t xml:space="preserve"> </w:t>
            </w:r>
            <w:proofErr w:type="spellStart"/>
            <w:r w:rsidRPr="00692536">
              <w:rPr>
                <w:rFonts w:ascii="Times New Roman" w:hAnsi="Times New Roman"/>
              </w:rPr>
              <w:t>santrali</w:t>
            </w:r>
            <w:proofErr w:type="spellEnd"/>
            <w:r w:rsidRPr="00692536">
              <w:rPr>
                <w:rFonts w:ascii="Times New Roman" w:hAnsi="Times New Roman"/>
              </w:rPr>
              <w:t xml:space="preserve"> </w:t>
            </w:r>
            <w:proofErr w:type="spellStart"/>
            <w:r w:rsidRPr="00692536">
              <w:rPr>
                <w:rFonts w:ascii="Times New Roman" w:hAnsi="Times New Roman"/>
              </w:rPr>
              <w:t>için</w:t>
            </w:r>
            <w:proofErr w:type="spellEnd"/>
            <w:r w:rsidRPr="00692536">
              <w:rPr>
                <w:rFonts w:ascii="Times New Roman" w:hAnsi="Times New Roman"/>
              </w:rPr>
              <w:t xml:space="preserve"> </w:t>
            </w: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edilecek</w:t>
            </w:r>
            <w:proofErr w:type="spellEnd"/>
            <w:r w:rsidRPr="00692536">
              <w:rPr>
                <w:rFonts w:ascii="Times New Roman" w:hAnsi="Times New Roman"/>
              </w:rPr>
              <w:t xml:space="preserve"> </w:t>
            </w:r>
            <w:proofErr w:type="spellStart"/>
            <w:r w:rsidRPr="00692536">
              <w:rPr>
                <w:rFonts w:ascii="Times New Roman" w:hAnsi="Times New Roman"/>
              </w:rPr>
              <w:t>inverterler</w:t>
            </w:r>
            <w:proofErr w:type="spellEnd"/>
            <w:r w:rsidRPr="00692536">
              <w:rPr>
                <w:rFonts w:ascii="Times New Roman" w:hAnsi="Times New Roman"/>
              </w:rPr>
              <w:t xml:space="preserve">, </w:t>
            </w:r>
            <w:proofErr w:type="spellStart"/>
            <w:r w:rsidRPr="00692536">
              <w:rPr>
                <w:rFonts w:ascii="Times New Roman" w:hAnsi="Times New Roman"/>
              </w:rPr>
              <w:t>Çin</w:t>
            </w:r>
            <w:proofErr w:type="spellEnd"/>
            <w:r w:rsidRPr="00692536">
              <w:rPr>
                <w:rFonts w:ascii="Times New Roman" w:hAnsi="Times New Roman"/>
              </w:rPr>
              <w:t xml:space="preserve"> </w:t>
            </w:r>
            <w:proofErr w:type="spellStart"/>
            <w:r w:rsidRPr="00692536">
              <w:rPr>
                <w:rFonts w:ascii="Times New Roman" w:hAnsi="Times New Roman"/>
              </w:rPr>
              <w:t>veya</w:t>
            </w:r>
            <w:proofErr w:type="spellEnd"/>
            <w:r w:rsidRPr="00692536">
              <w:rPr>
                <w:rFonts w:ascii="Times New Roman" w:hAnsi="Times New Roman"/>
              </w:rPr>
              <w:t xml:space="preserve"> </w:t>
            </w:r>
            <w:proofErr w:type="spellStart"/>
            <w:r w:rsidRPr="00692536">
              <w:rPr>
                <w:rFonts w:ascii="Times New Roman" w:hAnsi="Times New Roman"/>
              </w:rPr>
              <w:t>Uzak</w:t>
            </w:r>
            <w:proofErr w:type="spellEnd"/>
            <w:r w:rsidRPr="00692536">
              <w:rPr>
                <w:rFonts w:ascii="Times New Roman" w:hAnsi="Times New Roman"/>
              </w:rPr>
              <w:t xml:space="preserve"> Doğu </w:t>
            </w:r>
            <w:proofErr w:type="spellStart"/>
            <w:r w:rsidRPr="00692536">
              <w:rPr>
                <w:rFonts w:ascii="Times New Roman" w:hAnsi="Times New Roman"/>
              </w:rPr>
              <w:t>menşeli</w:t>
            </w:r>
            <w:proofErr w:type="spellEnd"/>
            <w:r w:rsidRPr="00692536">
              <w:rPr>
                <w:rFonts w:ascii="Times New Roman" w:hAnsi="Times New Roman"/>
              </w:rPr>
              <w:t xml:space="preserve"> </w:t>
            </w:r>
            <w:proofErr w:type="spellStart"/>
            <w:r w:rsidRPr="00692536">
              <w:rPr>
                <w:rFonts w:ascii="Times New Roman" w:hAnsi="Times New Roman"/>
              </w:rPr>
              <w:t>kesinlikle</w:t>
            </w:r>
            <w:proofErr w:type="spellEnd"/>
            <w:r w:rsidRPr="00692536">
              <w:rPr>
                <w:rFonts w:ascii="Times New Roman" w:hAnsi="Times New Roman"/>
              </w:rPr>
              <w:t xml:space="preserve"> </w:t>
            </w:r>
            <w:proofErr w:type="spellStart"/>
            <w:r w:rsidRPr="00692536">
              <w:rPr>
                <w:rFonts w:ascii="Times New Roman" w:hAnsi="Times New Roman"/>
              </w:rPr>
              <w:t>olmamalıdır</w:t>
            </w:r>
            <w:proofErr w:type="spellEnd"/>
            <w:r w:rsidRPr="00692536">
              <w:rPr>
                <w:rFonts w:ascii="Times New Roman" w:hAnsi="Times New Roman"/>
              </w:rPr>
              <w:t xml:space="preserve">. </w:t>
            </w:r>
            <w:proofErr w:type="spellStart"/>
            <w:r w:rsidRPr="00692536">
              <w:rPr>
                <w:rFonts w:ascii="Times New Roman" w:hAnsi="Times New Roman"/>
              </w:rPr>
              <w:t>Inverterler</w:t>
            </w:r>
            <w:proofErr w:type="spellEnd"/>
            <w:r w:rsidRPr="00692536">
              <w:rPr>
                <w:rFonts w:ascii="Times New Roman" w:hAnsi="Times New Roman"/>
              </w:rPr>
              <w:t xml:space="preserve"> </w:t>
            </w:r>
            <w:proofErr w:type="spellStart"/>
            <w:r w:rsidRPr="00692536">
              <w:rPr>
                <w:rFonts w:ascii="Times New Roman" w:hAnsi="Times New Roman"/>
              </w:rPr>
              <w:t>için</w:t>
            </w:r>
            <w:proofErr w:type="spellEnd"/>
            <w:r w:rsidRPr="00692536">
              <w:rPr>
                <w:rFonts w:ascii="Times New Roman" w:hAnsi="Times New Roman"/>
              </w:rPr>
              <w:t xml:space="preserve"> </w:t>
            </w:r>
            <w:proofErr w:type="spellStart"/>
            <w:r w:rsidRPr="00692536">
              <w:rPr>
                <w:rFonts w:ascii="Times New Roman" w:hAnsi="Times New Roman"/>
              </w:rPr>
              <w:t>Menşe</w:t>
            </w:r>
            <w:proofErr w:type="spellEnd"/>
            <w:r w:rsidRPr="00692536">
              <w:rPr>
                <w:rFonts w:ascii="Times New Roman" w:hAnsi="Times New Roman"/>
              </w:rPr>
              <w:t xml:space="preserve"> </w:t>
            </w:r>
            <w:proofErr w:type="spellStart"/>
            <w:r w:rsidRPr="00692536">
              <w:rPr>
                <w:rFonts w:ascii="Times New Roman" w:hAnsi="Times New Roman"/>
              </w:rPr>
              <w:t>şahadetnamesi</w:t>
            </w:r>
            <w:proofErr w:type="spellEnd"/>
            <w:r w:rsidRPr="00692536">
              <w:rPr>
                <w:rFonts w:ascii="Times New Roman" w:hAnsi="Times New Roman"/>
              </w:rPr>
              <w:t xml:space="preserve"> </w:t>
            </w:r>
            <w:proofErr w:type="spellStart"/>
            <w:r w:rsidRPr="00692536">
              <w:rPr>
                <w:rFonts w:ascii="Times New Roman" w:hAnsi="Times New Roman"/>
              </w:rPr>
              <w:t>teklifle</w:t>
            </w:r>
            <w:proofErr w:type="spellEnd"/>
            <w:r w:rsidRPr="00692536">
              <w:rPr>
                <w:rFonts w:ascii="Times New Roman" w:hAnsi="Times New Roman"/>
              </w:rPr>
              <w:t xml:space="preserve"> </w:t>
            </w:r>
            <w:proofErr w:type="spellStart"/>
            <w:r w:rsidRPr="00692536">
              <w:rPr>
                <w:rFonts w:ascii="Times New Roman" w:hAnsi="Times New Roman"/>
              </w:rPr>
              <w:t>birlikte</w:t>
            </w:r>
            <w:proofErr w:type="spellEnd"/>
            <w:r w:rsidRPr="00692536">
              <w:rPr>
                <w:rFonts w:ascii="Times New Roman" w:hAnsi="Times New Roman"/>
              </w:rPr>
              <w:t xml:space="preserve"> </w:t>
            </w:r>
            <w:proofErr w:type="spellStart"/>
            <w:r w:rsidRPr="00692536">
              <w:rPr>
                <w:rFonts w:ascii="Times New Roman" w:hAnsi="Times New Roman"/>
              </w:rPr>
              <w:t>sunulmalıdır</w:t>
            </w:r>
            <w:proofErr w:type="spellEnd"/>
            <w:r w:rsidRPr="00692536">
              <w:rPr>
                <w:rFonts w:ascii="Times New Roman" w:hAnsi="Times New Roman"/>
              </w:rPr>
              <w:t>.</w:t>
            </w:r>
          </w:p>
          <w:p w14:paraId="3DFFB1D0" w14:textId="4E10B7E4"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edilecek</w:t>
            </w:r>
            <w:proofErr w:type="spellEnd"/>
            <w:r w:rsidRPr="00692536">
              <w:rPr>
                <w:rFonts w:ascii="Times New Roman" w:hAnsi="Times New Roman"/>
              </w:rPr>
              <w:t xml:space="preserve"> </w:t>
            </w:r>
            <w:proofErr w:type="spellStart"/>
            <w:r w:rsidRPr="00692536">
              <w:rPr>
                <w:rFonts w:ascii="Times New Roman" w:hAnsi="Times New Roman"/>
              </w:rPr>
              <w:t>inverterler</w:t>
            </w:r>
            <w:proofErr w:type="spellEnd"/>
            <w:r w:rsidRPr="00692536">
              <w:rPr>
                <w:rFonts w:ascii="Times New Roman" w:hAnsi="Times New Roman"/>
              </w:rPr>
              <w:t xml:space="preserve"> </w:t>
            </w:r>
            <w:proofErr w:type="spellStart"/>
            <w:r w:rsidRPr="00692536">
              <w:rPr>
                <w:rFonts w:ascii="Times New Roman" w:hAnsi="Times New Roman"/>
              </w:rPr>
              <w:t>toplam</w:t>
            </w:r>
            <w:proofErr w:type="spellEnd"/>
            <w:r w:rsidRPr="00692536">
              <w:rPr>
                <w:rFonts w:ascii="Times New Roman" w:hAnsi="Times New Roman"/>
              </w:rPr>
              <w:t xml:space="preserve"> </w:t>
            </w:r>
            <w:proofErr w:type="spellStart"/>
            <w:r>
              <w:rPr>
                <w:rFonts w:ascii="Times New Roman" w:hAnsi="Times New Roman"/>
              </w:rPr>
              <w:t>maksimum</w:t>
            </w:r>
            <w:proofErr w:type="spellEnd"/>
            <w:r>
              <w:rPr>
                <w:rFonts w:ascii="Times New Roman" w:hAnsi="Times New Roman"/>
              </w:rPr>
              <w:t xml:space="preserve"> </w:t>
            </w:r>
            <w:r w:rsidRPr="00692536">
              <w:rPr>
                <w:rFonts w:ascii="Times New Roman" w:hAnsi="Times New Roman"/>
              </w:rPr>
              <w:t xml:space="preserve">186 kVA </w:t>
            </w:r>
            <w:proofErr w:type="spellStart"/>
            <w:r w:rsidRPr="00692536">
              <w:rPr>
                <w:rFonts w:ascii="Times New Roman" w:hAnsi="Times New Roman"/>
              </w:rPr>
              <w:t>güçte</w:t>
            </w:r>
            <w:proofErr w:type="spellEnd"/>
            <w:r w:rsidRPr="00692536">
              <w:rPr>
                <w:rFonts w:ascii="Times New Roman" w:hAnsi="Times New Roman"/>
              </w:rPr>
              <w:t xml:space="preserve"> </w:t>
            </w:r>
            <w:proofErr w:type="spellStart"/>
            <w:r w:rsidRPr="00692536">
              <w:rPr>
                <w:rFonts w:ascii="Times New Roman" w:hAnsi="Times New Roman"/>
              </w:rPr>
              <w:t>olmalı</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50 Hz </w:t>
            </w:r>
            <w:proofErr w:type="spellStart"/>
            <w:r w:rsidRPr="00692536">
              <w:rPr>
                <w:rFonts w:ascii="Times New Roman" w:hAnsi="Times New Roman"/>
              </w:rPr>
              <w:t>frekansta</w:t>
            </w:r>
            <w:proofErr w:type="spellEnd"/>
            <w:r w:rsidRPr="00692536">
              <w:rPr>
                <w:rFonts w:ascii="Times New Roman" w:hAnsi="Times New Roman"/>
              </w:rPr>
              <w:t xml:space="preserve">, 240 V / 415 V (3/   N / PE; 3/   PEN) AC tam </w:t>
            </w:r>
            <w:proofErr w:type="spellStart"/>
            <w:r w:rsidRPr="00692536">
              <w:rPr>
                <w:rFonts w:ascii="Times New Roman" w:hAnsi="Times New Roman"/>
              </w:rPr>
              <w:t>sinüs</w:t>
            </w:r>
            <w:proofErr w:type="spellEnd"/>
            <w:r w:rsidRPr="00692536">
              <w:rPr>
                <w:rFonts w:ascii="Times New Roman" w:hAnsi="Times New Roman"/>
              </w:rPr>
              <w:t xml:space="preserve"> </w:t>
            </w:r>
            <w:proofErr w:type="spellStart"/>
            <w:r w:rsidRPr="00692536">
              <w:rPr>
                <w:rFonts w:ascii="Times New Roman" w:hAnsi="Times New Roman"/>
              </w:rPr>
              <w:t>dalgası</w:t>
            </w:r>
            <w:proofErr w:type="spellEnd"/>
            <w:r w:rsidRPr="00692536">
              <w:rPr>
                <w:rFonts w:ascii="Times New Roman" w:hAnsi="Times New Roman"/>
              </w:rPr>
              <w:t xml:space="preserve"> </w:t>
            </w:r>
            <w:proofErr w:type="spellStart"/>
            <w:r w:rsidRPr="00692536">
              <w:rPr>
                <w:rFonts w:ascii="Times New Roman" w:hAnsi="Times New Roman"/>
              </w:rPr>
              <w:t>çıkışı</w:t>
            </w:r>
            <w:proofErr w:type="spellEnd"/>
            <w:r w:rsidRPr="00692536">
              <w:rPr>
                <w:rFonts w:ascii="Times New Roman" w:hAnsi="Times New Roman"/>
              </w:rPr>
              <w:t xml:space="preserve"> </w:t>
            </w:r>
            <w:proofErr w:type="spellStart"/>
            <w:r w:rsidRPr="00692536">
              <w:rPr>
                <w:rFonts w:ascii="Times New Roman" w:hAnsi="Times New Roman"/>
              </w:rPr>
              <w:t>sürekli</w:t>
            </w:r>
            <w:proofErr w:type="spellEnd"/>
            <w:r w:rsidRPr="00692536">
              <w:rPr>
                <w:rFonts w:ascii="Times New Roman" w:hAnsi="Times New Roman"/>
              </w:rPr>
              <w:t xml:space="preserve"> </w:t>
            </w:r>
            <w:proofErr w:type="spellStart"/>
            <w:r w:rsidRPr="00692536">
              <w:rPr>
                <w:rFonts w:ascii="Times New Roman" w:hAnsi="Times New Roman"/>
              </w:rPr>
              <w:t>olarak</w:t>
            </w:r>
            <w:proofErr w:type="spellEnd"/>
            <w:r w:rsidRPr="00692536">
              <w:rPr>
                <w:rFonts w:ascii="Times New Roman" w:hAnsi="Times New Roman"/>
              </w:rPr>
              <w:t xml:space="preserve"> </w:t>
            </w:r>
            <w:proofErr w:type="spellStart"/>
            <w:r w:rsidRPr="00692536">
              <w:rPr>
                <w:rFonts w:ascii="Times New Roman" w:hAnsi="Times New Roman"/>
              </w:rPr>
              <w:t>verebilmelidir</w:t>
            </w:r>
            <w:proofErr w:type="spellEnd"/>
            <w:r w:rsidRPr="00692536">
              <w:rPr>
                <w:rFonts w:ascii="Times New Roman" w:hAnsi="Times New Roman"/>
              </w:rPr>
              <w:t xml:space="preserve">. 186 kVA </w:t>
            </w:r>
            <w:proofErr w:type="spellStart"/>
            <w:r w:rsidRPr="00692536">
              <w:rPr>
                <w:rFonts w:ascii="Times New Roman" w:hAnsi="Times New Roman"/>
              </w:rPr>
              <w:t>toplam</w:t>
            </w:r>
            <w:proofErr w:type="spellEnd"/>
            <w:r w:rsidRPr="00692536">
              <w:rPr>
                <w:rFonts w:ascii="Times New Roman" w:hAnsi="Times New Roman"/>
              </w:rPr>
              <w:t xml:space="preserve"> </w:t>
            </w:r>
            <w:proofErr w:type="spellStart"/>
            <w:r w:rsidRPr="00692536">
              <w:rPr>
                <w:rFonts w:ascii="Times New Roman" w:hAnsi="Times New Roman"/>
              </w:rPr>
              <w:t>kurulu</w:t>
            </w:r>
            <w:proofErr w:type="spellEnd"/>
            <w:r w:rsidRPr="00692536">
              <w:rPr>
                <w:rFonts w:ascii="Times New Roman" w:hAnsi="Times New Roman"/>
              </w:rPr>
              <w:t xml:space="preserve"> inverter </w:t>
            </w:r>
            <w:proofErr w:type="spellStart"/>
            <w:r w:rsidRPr="00692536">
              <w:rPr>
                <w:rFonts w:ascii="Times New Roman" w:hAnsi="Times New Roman"/>
              </w:rPr>
              <w:t>gücü</w:t>
            </w:r>
            <w:proofErr w:type="spellEnd"/>
            <w:r w:rsidRPr="00692536">
              <w:rPr>
                <w:rFonts w:ascii="Times New Roman" w:hAnsi="Times New Roman"/>
              </w:rPr>
              <w:t xml:space="preserve">, 4 </w:t>
            </w:r>
            <w:proofErr w:type="spellStart"/>
            <w:r w:rsidRPr="00692536">
              <w:rPr>
                <w:rFonts w:ascii="Times New Roman" w:hAnsi="Times New Roman"/>
              </w:rPr>
              <w:t>adet</w:t>
            </w:r>
            <w:proofErr w:type="spellEnd"/>
            <w:r w:rsidRPr="00692536">
              <w:rPr>
                <w:rFonts w:ascii="Times New Roman" w:hAnsi="Times New Roman"/>
              </w:rPr>
              <w:t xml:space="preserve"> </w:t>
            </w:r>
            <w:proofErr w:type="spellStart"/>
            <w:r w:rsidRPr="00692536">
              <w:rPr>
                <w:rFonts w:ascii="Times New Roman" w:hAnsi="Times New Roman"/>
              </w:rPr>
              <w:t>inverterin</w:t>
            </w:r>
            <w:proofErr w:type="spellEnd"/>
            <w:r w:rsidRPr="00692536">
              <w:rPr>
                <w:rFonts w:ascii="Times New Roman" w:hAnsi="Times New Roman"/>
              </w:rPr>
              <w:t xml:space="preserve"> </w:t>
            </w:r>
            <w:proofErr w:type="spellStart"/>
            <w:r w:rsidRPr="00692536">
              <w:rPr>
                <w:rFonts w:ascii="Times New Roman" w:hAnsi="Times New Roman"/>
              </w:rPr>
              <w:t>sahada</w:t>
            </w:r>
            <w:proofErr w:type="spellEnd"/>
            <w:r w:rsidRPr="00692536">
              <w:rPr>
                <w:rFonts w:ascii="Times New Roman" w:hAnsi="Times New Roman"/>
              </w:rPr>
              <w:t xml:space="preserve"> </w:t>
            </w:r>
            <w:proofErr w:type="spellStart"/>
            <w:r w:rsidRPr="00692536">
              <w:rPr>
                <w:rFonts w:ascii="Times New Roman" w:hAnsi="Times New Roman"/>
              </w:rPr>
              <w:t>montajı</w:t>
            </w:r>
            <w:proofErr w:type="spellEnd"/>
            <w:r w:rsidRPr="00692536">
              <w:rPr>
                <w:rFonts w:ascii="Times New Roman" w:hAnsi="Times New Roman"/>
              </w:rPr>
              <w:t xml:space="preserve"> </w:t>
            </w:r>
            <w:proofErr w:type="spellStart"/>
            <w:r w:rsidRPr="00692536">
              <w:rPr>
                <w:rFonts w:ascii="Times New Roman" w:hAnsi="Times New Roman"/>
              </w:rPr>
              <w:t>yapılacağı</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toplam</w:t>
            </w:r>
            <w:proofErr w:type="spellEnd"/>
            <w:r w:rsidRPr="00692536">
              <w:rPr>
                <w:rFonts w:ascii="Times New Roman" w:hAnsi="Times New Roman"/>
              </w:rPr>
              <w:t xml:space="preserve"> </w:t>
            </w:r>
            <w:proofErr w:type="spellStart"/>
            <w:r w:rsidRPr="00692536">
              <w:rPr>
                <w:rFonts w:ascii="Times New Roman" w:hAnsi="Times New Roman"/>
              </w:rPr>
              <w:t>gücün</w:t>
            </w:r>
            <w:proofErr w:type="spellEnd"/>
            <w:r w:rsidRPr="00692536">
              <w:rPr>
                <w:rFonts w:ascii="Times New Roman" w:hAnsi="Times New Roman"/>
              </w:rPr>
              <w:t xml:space="preserve"> </w:t>
            </w:r>
            <w:proofErr w:type="spellStart"/>
            <w:r w:rsidRPr="00692536">
              <w:rPr>
                <w:rFonts w:ascii="Times New Roman" w:hAnsi="Times New Roman"/>
              </w:rPr>
              <w:t>böylece</w:t>
            </w:r>
            <w:proofErr w:type="spellEnd"/>
            <w:r w:rsidRPr="00692536">
              <w:rPr>
                <w:rFonts w:ascii="Times New Roman" w:hAnsi="Times New Roman"/>
              </w:rPr>
              <w:t xml:space="preserve"> </w:t>
            </w:r>
            <w:proofErr w:type="spellStart"/>
            <w:r>
              <w:rPr>
                <w:rFonts w:ascii="Times New Roman" w:hAnsi="Times New Roman"/>
              </w:rPr>
              <w:t>maksimum</w:t>
            </w:r>
            <w:proofErr w:type="spellEnd"/>
            <w:r>
              <w:rPr>
                <w:rFonts w:ascii="Times New Roman" w:hAnsi="Times New Roman"/>
              </w:rPr>
              <w:t xml:space="preserve"> </w:t>
            </w:r>
            <w:r w:rsidRPr="00692536">
              <w:rPr>
                <w:rFonts w:ascii="Times New Roman" w:hAnsi="Times New Roman"/>
              </w:rPr>
              <w:t xml:space="preserve">186 kVA </w:t>
            </w:r>
            <w:proofErr w:type="spellStart"/>
            <w:r w:rsidRPr="00692536">
              <w:rPr>
                <w:rFonts w:ascii="Times New Roman" w:hAnsi="Times New Roman"/>
              </w:rPr>
              <w:t>olacağı</w:t>
            </w:r>
            <w:proofErr w:type="spellEnd"/>
            <w:r w:rsidRPr="00692536">
              <w:rPr>
                <w:rFonts w:ascii="Times New Roman" w:hAnsi="Times New Roman"/>
              </w:rPr>
              <w:t xml:space="preserve"> </w:t>
            </w:r>
            <w:proofErr w:type="spellStart"/>
            <w:r w:rsidRPr="00692536">
              <w:rPr>
                <w:rFonts w:ascii="Times New Roman" w:hAnsi="Times New Roman"/>
              </w:rPr>
              <w:t>şekilde</w:t>
            </w:r>
            <w:proofErr w:type="spellEnd"/>
            <w:r w:rsidRPr="00692536">
              <w:rPr>
                <w:rFonts w:ascii="Times New Roman" w:hAnsi="Times New Roman"/>
              </w:rPr>
              <w:t xml:space="preserve"> </w:t>
            </w: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edilecektir</w:t>
            </w:r>
            <w:proofErr w:type="spellEnd"/>
            <w:r w:rsidRPr="00692536">
              <w:rPr>
                <w:rFonts w:ascii="Times New Roman" w:hAnsi="Times New Roman"/>
              </w:rPr>
              <w:t>.</w:t>
            </w:r>
          </w:p>
          <w:p w14:paraId="15554597" w14:textId="33ADDC7C"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Tüm</w:t>
            </w:r>
            <w:proofErr w:type="spellEnd"/>
            <w:r w:rsidRPr="00692536">
              <w:rPr>
                <w:rFonts w:ascii="Times New Roman" w:hAnsi="Times New Roman"/>
              </w:rPr>
              <w:t xml:space="preserve"> </w:t>
            </w:r>
            <w:proofErr w:type="spellStart"/>
            <w:r w:rsidRPr="00692536">
              <w:rPr>
                <w:rFonts w:ascii="Times New Roman" w:hAnsi="Times New Roman"/>
              </w:rPr>
              <w:t>inverterlerin</w:t>
            </w:r>
            <w:proofErr w:type="spellEnd"/>
            <w:r w:rsidRPr="00692536">
              <w:rPr>
                <w:rFonts w:ascii="Times New Roman" w:hAnsi="Times New Roman"/>
              </w:rPr>
              <w:t xml:space="preserve"> </w:t>
            </w:r>
            <w:proofErr w:type="spellStart"/>
            <w:r w:rsidRPr="00692536">
              <w:rPr>
                <w:rFonts w:ascii="Times New Roman" w:hAnsi="Times New Roman"/>
              </w:rPr>
              <w:t>üzerinde</w:t>
            </w:r>
            <w:proofErr w:type="spellEnd"/>
            <w:r w:rsidRPr="00692536">
              <w:rPr>
                <w:rFonts w:ascii="Times New Roman" w:hAnsi="Times New Roman"/>
              </w:rPr>
              <w:t xml:space="preserve"> </w:t>
            </w:r>
            <w:proofErr w:type="spellStart"/>
            <w:r w:rsidRPr="00692536">
              <w:rPr>
                <w:rFonts w:ascii="Times New Roman" w:hAnsi="Times New Roman"/>
              </w:rPr>
              <w:t>dijital</w:t>
            </w:r>
            <w:proofErr w:type="spellEnd"/>
            <w:r w:rsidRPr="00692536">
              <w:rPr>
                <w:rFonts w:ascii="Times New Roman" w:hAnsi="Times New Roman"/>
              </w:rPr>
              <w:t xml:space="preserve"> </w:t>
            </w:r>
            <w:proofErr w:type="spellStart"/>
            <w:r w:rsidRPr="00692536">
              <w:rPr>
                <w:rFonts w:ascii="Times New Roman" w:hAnsi="Times New Roman"/>
              </w:rPr>
              <w:t>ekran</w:t>
            </w:r>
            <w:proofErr w:type="spellEnd"/>
            <w:r w:rsidRPr="00692536">
              <w:rPr>
                <w:rFonts w:ascii="Times New Roman" w:hAnsi="Times New Roman"/>
              </w:rPr>
              <w:t xml:space="preserve"> </w:t>
            </w:r>
            <w:proofErr w:type="spellStart"/>
            <w:r w:rsidRPr="00692536">
              <w:rPr>
                <w:rFonts w:ascii="Times New Roman" w:hAnsi="Times New Roman"/>
              </w:rPr>
              <w:t>bulunacak</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üretime</w:t>
            </w:r>
            <w:proofErr w:type="spellEnd"/>
            <w:r w:rsidRPr="00692536">
              <w:rPr>
                <w:rFonts w:ascii="Times New Roman" w:hAnsi="Times New Roman"/>
              </w:rPr>
              <w:t xml:space="preserve"> ait </w:t>
            </w:r>
            <w:proofErr w:type="spellStart"/>
            <w:r w:rsidRPr="00692536">
              <w:rPr>
                <w:rFonts w:ascii="Times New Roman" w:hAnsi="Times New Roman"/>
              </w:rPr>
              <w:t>anlık</w:t>
            </w:r>
            <w:proofErr w:type="spellEnd"/>
            <w:r w:rsidRPr="00692536">
              <w:rPr>
                <w:rFonts w:ascii="Times New Roman" w:hAnsi="Times New Roman"/>
              </w:rPr>
              <w:t xml:space="preserve"> </w:t>
            </w:r>
            <w:proofErr w:type="spellStart"/>
            <w:r w:rsidRPr="00692536">
              <w:rPr>
                <w:rFonts w:ascii="Times New Roman" w:hAnsi="Times New Roman"/>
              </w:rPr>
              <w:t>bilgiler</w:t>
            </w:r>
            <w:proofErr w:type="spellEnd"/>
            <w:r w:rsidRPr="00692536">
              <w:rPr>
                <w:rFonts w:ascii="Times New Roman" w:hAnsi="Times New Roman"/>
              </w:rPr>
              <w:t xml:space="preserve"> </w:t>
            </w:r>
            <w:proofErr w:type="spellStart"/>
            <w:r w:rsidRPr="00692536">
              <w:rPr>
                <w:rFonts w:ascii="Times New Roman" w:hAnsi="Times New Roman"/>
              </w:rPr>
              <w:t>bu</w:t>
            </w:r>
            <w:proofErr w:type="spellEnd"/>
            <w:r w:rsidRPr="00692536">
              <w:rPr>
                <w:rFonts w:ascii="Times New Roman" w:hAnsi="Times New Roman"/>
              </w:rPr>
              <w:t xml:space="preserve"> </w:t>
            </w:r>
            <w:proofErr w:type="spellStart"/>
            <w:r w:rsidRPr="00692536">
              <w:rPr>
                <w:rFonts w:ascii="Times New Roman" w:hAnsi="Times New Roman"/>
              </w:rPr>
              <w:t>ekrandan</w:t>
            </w:r>
            <w:proofErr w:type="spellEnd"/>
            <w:r w:rsidRPr="00692536">
              <w:rPr>
                <w:rFonts w:ascii="Times New Roman" w:hAnsi="Times New Roman"/>
              </w:rPr>
              <w:t xml:space="preserve"> </w:t>
            </w:r>
            <w:proofErr w:type="spellStart"/>
            <w:r w:rsidRPr="00692536">
              <w:rPr>
                <w:rFonts w:ascii="Times New Roman" w:hAnsi="Times New Roman"/>
              </w:rPr>
              <w:t>görülebilecektir</w:t>
            </w:r>
            <w:proofErr w:type="spellEnd"/>
            <w:r w:rsidRPr="00692536">
              <w:rPr>
                <w:rFonts w:ascii="Times New Roman" w:hAnsi="Times New Roman"/>
              </w:rPr>
              <w:t>.</w:t>
            </w:r>
          </w:p>
          <w:p w14:paraId="035B8135" w14:textId="4459803D"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Yeni </w:t>
            </w:r>
            <w:proofErr w:type="spellStart"/>
            <w:r w:rsidRPr="00692536">
              <w:rPr>
                <w:rFonts w:ascii="Times New Roman" w:hAnsi="Times New Roman"/>
              </w:rPr>
              <w:t>kurulacak</w:t>
            </w:r>
            <w:proofErr w:type="spellEnd"/>
            <w:r w:rsidRPr="00692536">
              <w:rPr>
                <w:rFonts w:ascii="Times New Roman" w:hAnsi="Times New Roman"/>
              </w:rPr>
              <w:t xml:space="preserve"> </w:t>
            </w:r>
            <w:proofErr w:type="spellStart"/>
            <w:r w:rsidRPr="00692536">
              <w:rPr>
                <w:rFonts w:ascii="Times New Roman" w:hAnsi="Times New Roman"/>
              </w:rPr>
              <w:t>inverterler</w:t>
            </w:r>
            <w:proofErr w:type="spellEnd"/>
            <w:r w:rsidRPr="00692536">
              <w:rPr>
                <w:rFonts w:ascii="Times New Roman" w:hAnsi="Times New Roman"/>
              </w:rPr>
              <w:t xml:space="preserve">, </w:t>
            </w:r>
            <w:proofErr w:type="spellStart"/>
            <w:r w:rsidRPr="00692536">
              <w:rPr>
                <w:rFonts w:ascii="Times New Roman" w:hAnsi="Times New Roman"/>
              </w:rPr>
              <w:t>mevcut</w:t>
            </w:r>
            <w:proofErr w:type="spellEnd"/>
            <w:r w:rsidRPr="00692536">
              <w:rPr>
                <w:rFonts w:ascii="Times New Roman" w:hAnsi="Times New Roman"/>
              </w:rPr>
              <w:t xml:space="preserve"> </w:t>
            </w:r>
            <w:proofErr w:type="spellStart"/>
            <w:r w:rsidRPr="00692536">
              <w:rPr>
                <w:rFonts w:ascii="Times New Roman" w:hAnsi="Times New Roman"/>
              </w:rPr>
              <w:t>sistemde</w:t>
            </w:r>
            <w:proofErr w:type="spellEnd"/>
            <w:r w:rsidRPr="00692536">
              <w:rPr>
                <w:rFonts w:ascii="Times New Roman" w:hAnsi="Times New Roman"/>
              </w:rPr>
              <w:t xml:space="preserve"> </w:t>
            </w:r>
            <w:proofErr w:type="spellStart"/>
            <w:r w:rsidRPr="00692536">
              <w:rPr>
                <w:rFonts w:ascii="Times New Roman" w:hAnsi="Times New Roman"/>
              </w:rPr>
              <w:t>olduğu</w:t>
            </w:r>
            <w:proofErr w:type="spellEnd"/>
            <w:r w:rsidRPr="00692536">
              <w:rPr>
                <w:rFonts w:ascii="Times New Roman" w:hAnsi="Times New Roman"/>
              </w:rPr>
              <w:t xml:space="preserve"> </w:t>
            </w:r>
            <w:proofErr w:type="spellStart"/>
            <w:r w:rsidRPr="00692536">
              <w:rPr>
                <w:rFonts w:ascii="Times New Roman" w:hAnsi="Times New Roman"/>
              </w:rPr>
              <w:t>gibi</w:t>
            </w:r>
            <w:proofErr w:type="spellEnd"/>
            <w:r w:rsidRPr="00692536">
              <w:rPr>
                <w:rFonts w:ascii="Times New Roman" w:hAnsi="Times New Roman"/>
              </w:rPr>
              <w:t xml:space="preserve">, PV </w:t>
            </w:r>
            <w:proofErr w:type="spellStart"/>
            <w:r w:rsidRPr="00692536">
              <w:rPr>
                <w:rFonts w:ascii="Times New Roman" w:hAnsi="Times New Roman"/>
              </w:rPr>
              <w:t>panellerin</w:t>
            </w:r>
            <w:proofErr w:type="spellEnd"/>
            <w:r w:rsidRPr="00692536">
              <w:rPr>
                <w:rFonts w:ascii="Times New Roman" w:hAnsi="Times New Roman"/>
              </w:rPr>
              <w:t xml:space="preserve"> </w:t>
            </w:r>
            <w:proofErr w:type="spellStart"/>
            <w:r w:rsidRPr="00692536">
              <w:rPr>
                <w:rFonts w:ascii="Times New Roman" w:hAnsi="Times New Roman"/>
              </w:rPr>
              <w:t>arkasına</w:t>
            </w:r>
            <w:proofErr w:type="spellEnd"/>
            <w:r w:rsidRPr="00692536">
              <w:rPr>
                <w:rFonts w:ascii="Times New Roman" w:hAnsi="Times New Roman"/>
              </w:rPr>
              <w:t xml:space="preserve"> </w:t>
            </w:r>
            <w:proofErr w:type="spellStart"/>
            <w:r w:rsidRPr="00692536">
              <w:rPr>
                <w:rFonts w:ascii="Times New Roman" w:hAnsi="Times New Roman"/>
              </w:rPr>
              <w:t>direk</w:t>
            </w:r>
            <w:proofErr w:type="spellEnd"/>
            <w:r w:rsidRPr="00692536">
              <w:rPr>
                <w:rFonts w:ascii="Times New Roman" w:hAnsi="Times New Roman"/>
              </w:rPr>
              <w:t xml:space="preserve"> </w:t>
            </w:r>
            <w:proofErr w:type="spellStart"/>
            <w:r w:rsidRPr="00692536">
              <w:rPr>
                <w:rFonts w:ascii="Times New Roman" w:hAnsi="Times New Roman"/>
              </w:rPr>
              <w:t>güneş</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yağmur</w:t>
            </w:r>
            <w:proofErr w:type="spellEnd"/>
            <w:r w:rsidRPr="00692536">
              <w:rPr>
                <w:rFonts w:ascii="Times New Roman" w:hAnsi="Times New Roman"/>
              </w:rPr>
              <w:t xml:space="preserve"> </w:t>
            </w:r>
            <w:proofErr w:type="spellStart"/>
            <w:r w:rsidRPr="00692536">
              <w:rPr>
                <w:rFonts w:ascii="Times New Roman" w:hAnsi="Times New Roman"/>
              </w:rPr>
              <w:t>altında</w:t>
            </w:r>
            <w:proofErr w:type="spellEnd"/>
            <w:r w:rsidRPr="00692536">
              <w:rPr>
                <w:rFonts w:ascii="Times New Roman" w:hAnsi="Times New Roman"/>
              </w:rPr>
              <w:t xml:space="preserve"> </w:t>
            </w:r>
            <w:proofErr w:type="spellStart"/>
            <w:r w:rsidRPr="00692536">
              <w:rPr>
                <w:rFonts w:ascii="Times New Roman" w:hAnsi="Times New Roman"/>
              </w:rPr>
              <w:t>kalmayacak</w:t>
            </w:r>
            <w:proofErr w:type="spellEnd"/>
            <w:r w:rsidRPr="00692536">
              <w:rPr>
                <w:rFonts w:ascii="Times New Roman" w:hAnsi="Times New Roman"/>
              </w:rPr>
              <w:t xml:space="preserve"> </w:t>
            </w:r>
            <w:proofErr w:type="spellStart"/>
            <w:r w:rsidRPr="00692536">
              <w:rPr>
                <w:rFonts w:ascii="Times New Roman" w:hAnsi="Times New Roman"/>
              </w:rPr>
              <w:t>şekilde</w:t>
            </w:r>
            <w:proofErr w:type="spellEnd"/>
            <w:r w:rsidRPr="00692536">
              <w:rPr>
                <w:rFonts w:ascii="Times New Roman" w:hAnsi="Times New Roman"/>
              </w:rPr>
              <w:t xml:space="preserve"> monte </w:t>
            </w:r>
            <w:proofErr w:type="spellStart"/>
            <w:r w:rsidRPr="00692536">
              <w:rPr>
                <w:rFonts w:ascii="Times New Roman" w:hAnsi="Times New Roman"/>
              </w:rPr>
              <w:t>edilecektir</w:t>
            </w:r>
            <w:proofErr w:type="spellEnd"/>
            <w:r w:rsidRPr="00692536">
              <w:rPr>
                <w:rFonts w:ascii="Times New Roman" w:hAnsi="Times New Roman"/>
              </w:rPr>
              <w:t>.</w:t>
            </w:r>
          </w:p>
          <w:p w14:paraId="68788F70" w14:textId="4F5B28BA"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Her </w:t>
            </w:r>
            <w:proofErr w:type="spellStart"/>
            <w:r w:rsidRPr="00692536">
              <w:rPr>
                <w:rFonts w:ascii="Times New Roman" w:hAnsi="Times New Roman"/>
              </w:rPr>
              <w:t>bir</w:t>
            </w:r>
            <w:proofErr w:type="spellEnd"/>
            <w:r w:rsidRPr="00692536">
              <w:rPr>
                <w:rFonts w:ascii="Times New Roman" w:hAnsi="Times New Roman"/>
              </w:rPr>
              <w:t xml:space="preserve"> </w:t>
            </w:r>
            <w:proofErr w:type="spellStart"/>
            <w:r w:rsidRPr="00692536">
              <w:rPr>
                <w:rFonts w:ascii="Times New Roman" w:hAnsi="Times New Roman"/>
              </w:rPr>
              <w:t>inverterin</w:t>
            </w:r>
            <w:proofErr w:type="spellEnd"/>
            <w:r w:rsidRPr="00692536">
              <w:rPr>
                <w:rFonts w:ascii="Times New Roman" w:hAnsi="Times New Roman"/>
              </w:rPr>
              <w:t xml:space="preserve"> AC </w:t>
            </w:r>
            <w:proofErr w:type="spellStart"/>
            <w:r w:rsidRPr="00692536">
              <w:rPr>
                <w:rFonts w:ascii="Times New Roman" w:hAnsi="Times New Roman"/>
              </w:rPr>
              <w:t>çıkışında</w:t>
            </w:r>
            <w:proofErr w:type="spellEnd"/>
            <w:r w:rsidRPr="00692536">
              <w:rPr>
                <w:rFonts w:ascii="Times New Roman" w:hAnsi="Times New Roman"/>
              </w:rPr>
              <w:t xml:space="preserve"> (</w:t>
            </w:r>
            <w:proofErr w:type="spellStart"/>
            <w:r w:rsidRPr="00692536">
              <w:rPr>
                <w:rFonts w:ascii="Times New Roman" w:hAnsi="Times New Roman"/>
              </w:rPr>
              <w:t>mevcut</w:t>
            </w:r>
            <w:proofErr w:type="spellEnd"/>
            <w:r w:rsidRPr="00692536">
              <w:rPr>
                <w:rFonts w:ascii="Times New Roman" w:hAnsi="Times New Roman"/>
              </w:rPr>
              <w:t xml:space="preserve"> </w:t>
            </w:r>
            <w:proofErr w:type="spellStart"/>
            <w:r w:rsidRPr="00692536">
              <w:rPr>
                <w:rFonts w:ascii="Times New Roman" w:hAnsi="Times New Roman"/>
              </w:rPr>
              <w:t>kurulu</w:t>
            </w:r>
            <w:proofErr w:type="spellEnd"/>
            <w:r w:rsidRPr="00692536">
              <w:rPr>
                <w:rFonts w:ascii="Times New Roman" w:hAnsi="Times New Roman"/>
              </w:rPr>
              <w:t xml:space="preserve"> </w:t>
            </w:r>
            <w:proofErr w:type="spellStart"/>
            <w:r w:rsidRPr="00692536">
              <w:rPr>
                <w:rFonts w:ascii="Times New Roman" w:hAnsi="Times New Roman"/>
              </w:rPr>
              <w:lastRenderedPageBreak/>
              <w:t>sistemdeki</w:t>
            </w:r>
            <w:proofErr w:type="spellEnd"/>
            <w:r w:rsidRPr="00692536">
              <w:rPr>
                <w:rFonts w:ascii="Times New Roman" w:hAnsi="Times New Roman"/>
              </w:rPr>
              <w:t xml:space="preserve"> </w:t>
            </w:r>
            <w:proofErr w:type="spellStart"/>
            <w:r w:rsidRPr="00692536">
              <w:rPr>
                <w:rFonts w:ascii="Times New Roman" w:hAnsi="Times New Roman"/>
              </w:rPr>
              <w:t>gibi</w:t>
            </w:r>
            <w:proofErr w:type="spellEnd"/>
            <w:r w:rsidRPr="00692536">
              <w:rPr>
                <w:rFonts w:ascii="Times New Roman" w:hAnsi="Times New Roman"/>
              </w:rPr>
              <w:t xml:space="preserve">) 4 </w:t>
            </w:r>
            <w:proofErr w:type="spellStart"/>
            <w:r w:rsidRPr="00692536">
              <w:rPr>
                <w:rFonts w:ascii="Times New Roman" w:hAnsi="Times New Roman"/>
              </w:rPr>
              <w:t>kutuplu</w:t>
            </w:r>
            <w:proofErr w:type="spellEnd"/>
            <w:r w:rsidRPr="00692536">
              <w:rPr>
                <w:rFonts w:ascii="Times New Roman" w:hAnsi="Times New Roman"/>
              </w:rPr>
              <w:t xml:space="preserve"> MCB </w:t>
            </w:r>
            <w:proofErr w:type="spellStart"/>
            <w:r w:rsidRPr="00692536">
              <w:rPr>
                <w:rFonts w:ascii="Times New Roman" w:hAnsi="Times New Roman"/>
              </w:rPr>
              <w:t>ve</w:t>
            </w:r>
            <w:proofErr w:type="spellEnd"/>
            <w:r w:rsidRPr="00692536">
              <w:rPr>
                <w:rFonts w:ascii="Times New Roman" w:hAnsi="Times New Roman"/>
              </w:rPr>
              <w:t xml:space="preserve"> 100 mA RCD </w:t>
            </w:r>
            <w:proofErr w:type="spellStart"/>
            <w:r w:rsidRPr="00692536">
              <w:rPr>
                <w:rFonts w:ascii="Times New Roman" w:hAnsi="Times New Roman"/>
              </w:rPr>
              <w:t>olacaktır</w:t>
            </w:r>
            <w:proofErr w:type="spellEnd"/>
            <w:r w:rsidRPr="00692536">
              <w:rPr>
                <w:rFonts w:ascii="Times New Roman" w:hAnsi="Times New Roman"/>
              </w:rPr>
              <w:t xml:space="preserve">. MCB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RCD’ler</w:t>
            </w:r>
            <w:proofErr w:type="spellEnd"/>
            <w:r w:rsidRPr="00692536">
              <w:rPr>
                <w:rFonts w:ascii="Times New Roman" w:hAnsi="Times New Roman"/>
              </w:rPr>
              <w:t xml:space="preserve"> IP67 </w:t>
            </w:r>
            <w:proofErr w:type="spellStart"/>
            <w:r w:rsidRPr="00692536">
              <w:rPr>
                <w:rFonts w:ascii="Times New Roman" w:hAnsi="Times New Roman"/>
              </w:rPr>
              <w:t>koruma</w:t>
            </w:r>
            <w:proofErr w:type="spellEnd"/>
            <w:r w:rsidRPr="00692536">
              <w:rPr>
                <w:rFonts w:ascii="Times New Roman" w:hAnsi="Times New Roman"/>
              </w:rPr>
              <w:t xml:space="preserve"> </w:t>
            </w:r>
            <w:proofErr w:type="spellStart"/>
            <w:r w:rsidRPr="00692536">
              <w:rPr>
                <w:rFonts w:ascii="Times New Roman" w:hAnsi="Times New Roman"/>
              </w:rPr>
              <w:t>sınıfı</w:t>
            </w:r>
            <w:proofErr w:type="spellEnd"/>
            <w:r w:rsidRPr="00692536">
              <w:rPr>
                <w:rFonts w:ascii="Times New Roman" w:hAnsi="Times New Roman"/>
              </w:rPr>
              <w:t xml:space="preserve"> </w:t>
            </w:r>
            <w:proofErr w:type="spellStart"/>
            <w:r w:rsidRPr="00692536">
              <w:rPr>
                <w:rFonts w:ascii="Times New Roman" w:hAnsi="Times New Roman"/>
              </w:rPr>
              <w:t>panolara</w:t>
            </w:r>
            <w:proofErr w:type="spellEnd"/>
            <w:r w:rsidRPr="00692536">
              <w:rPr>
                <w:rFonts w:ascii="Times New Roman" w:hAnsi="Times New Roman"/>
              </w:rPr>
              <w:t xml:space="preserve"> monte </w:t>
            </w:r>
            <w:proofErr w:type="spellStart"/>
            <w:r w:rsidRPr="00692536">
              <w:rPr>
                <w:rFonts w:ascii="Times New Roman" w:hAnsi="Times New Roman"/>
              </w:rPr>
              <w:t>edilecektir</w:t>
            </w:r>
            <w:proofErr w:type="spellEnd"/>
            <w:r w:rsidRPr="00692536">
              <w:rPr>
                <w:rFonts w:ascii="Times New Roman" w:hAnsi="Times New Roman"/>
              </w:rPr>
              <w:t xml:space="preserve">. </w:t>
            </w:r>
            <w:proofErr w:type="spellStart"/>
            <w:r w:rsidRPr="00692536">
              <w:rPr>
                <w:rFonts w:ascii="Times New Roman" w:hAnsi="Times New Roman"/>
              </w:rPr>
              <w:t>Tüm</w:t>
            </w:r>
            <w:proofErr w:type="spellEnd"/>
            <w:r w:rsidRPr="00692536">
              <w:rPr>
                <w:rFonts w:ascii="Times New Roman" w:hAnsi="Times New Roman"/>
              </w:rPr>
              <w:t xml:space="preserve"> </w:t>
            </w:r>
            <w:proofErr w:type="spellStart"/>
            <w:r w:rsidRPr="00692536">
              <w:rPr>
                <w:rFonts w:ascii="Times New Roman" w:hAnsi="Times New Roman"/>
              </w:rPr>
              <w:t>saha</w:t>
            </w:r>
            <w:proofErr w:type="spellEnd"/>
            <w:r w:rsidRPr="00692536">
              <w:rPr>
                <w:rFonts w:ascii="Times New Roman" w:hAnsi="Times New Roman"/>
              </w:rPr>
              <w:t xml:space="preserve"> </w:t>
            </w:r>
            <w:proofErr w:type="spellStart"/>
            <w:r w:rsidRPr="00692536">
              <w:rPr>
                <w:rFonts w:ascii="Times New Roman" w:hAnsi="Times New Roman"/>
              </w:rPr>
              <w:t>panolarının</w:t>
            </w:r>
            <w:proofErr w:type="spellEnd"/>
            <w:r w:rsidRPr="00692536">
              <w:rPr>
                <w:rFonts w:ascii="Times New Roman" w:hAnsi="Times New Roman"/>
              </w:rPr>
              <w:t xml:space="preserve"> </w:t>
            </w:r>
            <w:proofErr w:type="spellStart"/>
            <w:r w:rsidRPr="00692536">
              <w:rPr>
                <w:rFonts w:ascii="Times New Roman" w:hAnsi="Times New Roman"/>
              </w:rPr>
              <w:t>etiketlemesi</w:t>
            </w:r>
            <w:proofErr w:type="spellEnd"/>
            <w:r w:rsidRPr="00692536">
              <w:rPr>
                <w:rFonts w:ascii="Times New Roman" w:hAnsi="Times New Roman"/>
              </w:rPr>
              <w:t xml:space="preserve"> </w:t>
            </w:r>
            <w:proofErr w:type="spellStart"/>
            <w:r w:rsidRPr="00692536">
              <w:rPr>
                <w:rFonts w:ascii="Times New Roman" w:hAnsi="Times New Roman"/>
              </w:rPr>
              <w:t>yapılacak</w:t>
            </w:r>
            <w:proofErr w:type="spellEnd"/>
            <w:r w:rsidRPr="00692536">
              <w:rPr>
                <w:rFonts w:ascii="Times New Roman" w:hAnsi="Times New Roman"/>
              </w:rPr>
              <w:t xml:space="preserve">, hangi </w:t>
            </w:r>
            <w:proofErr w:type="spellStart"/>
            <w:r w:rsidRPr="00692536">
              <w:rPr>
                <w:rFonts w:ascii="Times New Roman" w:hAnsi="Times New Roman"/>
              </w:rPr>
              <w:t>Inverter’e</w:t>
            </w:r>
            <w:proofErr w:type="spellEnd"/>
            <w:r w:rsidRPr="00692536">
              <w:rPr>
                <w:rFonts w:ascii="Times New Roman" w:hAnsi="Times New Roman"/>
              </w:rPr>
              <w:t xml:space="preserve"> </w:t>
            </w:r>
            <w:proofErr w:type="spellStart"/>
            <w:r w:rsidRPr="00692536">
              <w:rPr>
                <w:rFonts w:ascii="Times New Roman" w:hAnsi="Times New Roman"/>
              </w:rPr>
              <w:t>bağlı</w:t>
            </w:r>
            <w:proofErr w:type="spellEnd"/>
            <w:r w:rsidRPr="00692536">
              <w:rPr>
                <w:rFonts w:ascii="Times New Roman" w:hAnsi="Times New Roman"/>
              </w:rPr>
              <w:t xml:space="preserve"> </w:t>
            </w:r>
            <w:proofErr w:type="spellStart"/>
            <w:r w:rsidRPr="00692536">
              <w:rPr>
                <w:rFonts w:ascii="Times New Roman" w:hAnsi="Times New Roman"/>
              </w:rPr>
              <w:t>olduğu</w:t>
            </w:r>
            <w:proofErr w:type="spellEnd"/>
            <w:r w:rsidRPr="00692536">
              <w:rPr>
                <w:rFonts w:ascii="Times New Roman" w:hAnsi="Times New Roman"/>
              </w:rPr>
              <w:t xml:space="preserve"> </w:t>
            </w:r>
            <w:proofErr w:type="spellStart"/>
            <w:r w:rsidRPr="00692536">
              <w:rPr>
                <w:rFonts w:ascii="Times New Roman" w:hAnsi="Times New Roman"/>
              </w:rPr>
              <w:t>belirtilecektir</w:t>
            </w:r>
            <w:proofErr w:type="spellEnd"/>
            <w:r w:rsidRPr="00692536">
              <w:rPr>
                <w:rFonts w:ascii="Times New Roman" w:hAnsi="Times New Roman"/>
              </w:rPr>
              <w:t>.</w:t>
            </w:r>
          </w:p>
          <w:p w14:paraId="7423BCF0" w14:textId="6B781252"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Yeni </w:t>
            </w:r>
            <w:proofErr w:type="spellStart"/>
            <w:r w:rsidRPr="00692536">
              <w:rPr>
                <w:rFonts w:ascii="Times New Roman" w:hAnsi="Times New Roman"/>
              </w:rPr>
              <w:t>kurulacak</w:t>
            </w:r>
            <w:proofErr w:type="spellEnd"/>
            <w:r w:rsidRPr="00692536">
              <w:rPr>
                <w:rFonts w:ascii="Times New Roman" w:hAnsi="Times New Roman"/>
              </w:rPr>
              <w:t xml:space="preserve"> </w:t>
            </w:r>
            <w:proofErr w:type="spellStart"/>
            <w:r w:rsidRPr="00692536">
              <w:rPr>
                <w:rFonts w:ascii="Times New Roman" w:hAnsi="Times New Roman"/>
              </w:rPr>
              <w:t>inverterlerin</w:t>
            </w:r>
            <w:proofErr w:type="spellEnd"/>
            <w:r w:rsidRPr="00692536">
              <w:rPr>
                <w:rFonts w:ascii="Times New Roman" w:hAnsi="Times New Roman"/>
              </w:rPr>
              <w:t xml:space="preserve"> </w:t>
            </w:r>
            <w:proofErr w:type="spellStart"/>
            <w:r w:rsidRPr="00692536">
              <w:rPr>
                <w:rFonts w:ascii="Times New Roman" w:hAnsi="Times New Roman"/>
              </w:rPr>
              <w:t>haberleşme</w:t>
            </w:r>
            <w:proofErr w:type="spellEnd"/>
            <w:r w:rsidRPr="00692536">
              <w:rPr>
                <w:rFonts w:ascii="Times New Roman" w:hAnsi="Times New Roman"/>
              </w:rPr>
              <w:t xml:space="preserve"> </w:t>
            </w:r>
            <w:proofErr w:type="spellStart"/>
            <w:r w:rsidRPr="00692536">
              <w:rPr>
                <w:rFonts w:ascii="Times New Roman" w:hAnsi="Times New Roman"/>
              </w:rPr>
              <w:t>kabloları</w:t>
            </w:r>
            <w:proofErr w:type="spellEnd"/>
            <w:r w:rsidRPr="00692536">
              <w:rPr>
                <w:rFonts w:ascii="Times New Roman" w:hAnsi="Times New Roman"/>
              </w:rPr>
              <w:t xml:space="preserve"> </w:t>
            </w:r>
            <w:proofErr w:type="spellStart"/>
            <w:r w:rsidRPr="00692536">
              <w:rPr>
                <w:rFonts w:ascii="Times New Roman" w:hAnsi="Times New Roman"/>
              </w:rPr>
              <w:t>en</w:t>
            </w:r>
            <w:proofErr w:type="spellEnd"/>
            <w:r w:rsidRPr="00692536">
              <w:rPr>
                <w:rFonts w:ascii="Times New Roman" w:hAnsi="Times New Roman"/>
              </w:rPr>
              <w:t xml:space="preserve"> </w:t>
            </w:r>
            <w:proofErr w:type="spellStart"/>
            <w:r w:rsidRPr="00692536">
              <w:rPr>
                <w:rFonts w:ascii="Times New Roman" w:hAnsi="Times New Roman"/>
              </w:rPr>
              <w:t>az</w:t>
            </w:r>
            <w:proofErr w:type="spellEnd"/>
            <w:r w:rsidRPr="00692536">
              <w:rPr>
                <w:rFonts w:ascii="Times New Roman" w:hAnsi="Times New Roman"/>
              </w:rPr>
              <w:t xml:space="preserve"> CAT6 S/FTP </w:t>
            </w:r>
            <w:proofErr w:type="spellStart"/>
            <w:r w:rsidRPr="00692536">
              <w:rPr>
                <w:rFonts w:ascii="Times New Roman" w:hAnsi="Times New Roman"/>
              </w:rPr>
              <w:t>dış</w:t>
            </w:r>
            <w:proofErr w:type="spellEnd"/>
            <w:r w:rsidRPr="00692536">
              <w:rPr>
                <w:rFonts w:ascii="Times New Roman" w:hAnsi="Times New Roman"/>
              </w:rPr>
              <w:t xml:space="preserve"> </w:t>
            </w:r>
            <w:proofErr w:type="spellStart"/>
            <w:r w:rsidRPr="00692536">
              <w:rPr>
                <w:rFonts w:ascii="Times New Roman" w:hAnsi="Times New Roman"/>
              </w:rPr>
              <w:t>mekân</w:t>
            </w:r>
            <w:proofErr w:type="spellEnd"/>
            <w:r w:rsidRPr="00692536">
              <w:rPr>
                <w:rFonts w:ascii="Times New Roman" w:hAnsi="Times New Roman"/>
              </w:rPr>
              <w:t xml:space="preserve"> (outdoor) </w:t>
            </w:r>
            <w:proofErr w:type="spellStart"/>
            <w:r w:rsidRPr="00692536">
              <w:rPr>
                <w:rFonts w:ascii="Times New Roman" w:hAnsi="Times New Roman"/>
              </w:rPr>
              <w:t>tipinde</w:t>
            </w:r>
            <w:proofErr w:type="spellEnd"/>
            <w:r w:rsidRPr="00692536">
              <w:rPr>
                <w:rFonts w:ascii="Times New Roman" w:hAnsi="Times New Roman"/>
              </w:rPr>
              <w:t xml:space="preserve"> </w:t>
            </w:r>
            <w:proofErr w:type="spellStart"/>
            <w:r w:rsidRPr="00692536">
              <w:rPr>
                <w:rFonts w:ascii="Times New Roman" w:hAnsi="Times New Roman"/>
              </w:rPr>
              <w:t>olacak</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yeni </w:t>
            </w:r>
            <w:proofErr w:type="spellStart"/>
            <w:r w:rsidRPr="00692536">
              <w:rPr>
                <w:rFonts w:ascii="Times New Roman" w:hAnsi="Times New Roman"/>
              </w:rPr>
              <w:t>yapılacak</w:t>
            </w:r>
            <w:proofErr w:type="spellEnd"/>
            <w:r w:rsidRPr="00692536">
              <w:rPr>
                <w:rFonts w:ascii="Times New Roman" w:hAnsi="Times New Roman"/>
              </w:rPr>
              <w:t xml:space="preserve"> </w:t>
            </w:r>
            <w:proofErr w:type="spellStart"/>
            <w:r w:rsidRPr="00692536">
              <w:rPr>
                <w:rFonts w:ascii="Times New Roman" w:hAnsi="Times New Roman"/>
              </w:rPr>
              <w:t>kablo</w:t>
            </w:r>
            <w:proofErr w:type="spellEnd"/>
            <w:r w:rsidRPr="00692536">
              <w:rPr>
                <w:rFonts w:ascii="Times New Roman" w:hAnsi="Times New Roman"/>
              </w:rPr>
              <w:t xml:space="preserve"> </w:t>
            </w:r>
            <w:proofErr w:type="spellStart"/>
            <w:r w:rsidRPr="00692536">
              <w:rPr>
                <w:rFonts w:ascii="Times New Roman" w:hAnsi="Times New Roman"/>
              </w:rPr>
              <w:t>rogarları</w:t>
            </w:r>
            <w:proofErr w:type="spellEnd"/>
            <w:r w:rsidRPr="00692536">
              <w:rPr>
                <w:rFonts w:ascii="Times New Roman" w:hAnsi="Times New Roman"/>
              </w:rPr>
              <w:t xml:space="preserve">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mevcut</w:t>
            </w:r>
            <w:proofErr w:type="spellEnd"/>
            <w:r w:rsidRPr="00692536">
              <w:rPr>
                <w:rFonts w:ascii="Times New Roman" w:hAnsi="Times New Roman"/>
              </w:rPr>
              <w:t xml:space="preserve"> </w:t>
            </w:r>
            <w:proofErr w:type="spellStart"/>
            <w:r w:rsidRPr="00692536">
              <w:rPr>
                <w:rFonts w:ascii="Times New Roman" w:hAnsi="Times New Roman"/>
              </w:rPr>
              <w:t>olan</w:t>
            </w:r>
            <w:proofErr w:type="spellEnd"/>
            <w:r w:rsidRPr="00692536">
              <w:rPr>
                <w:rFonts w:ascii="Times New Roman" w:hAnsi="Times New Roman"/>
              </w:rPr>
              <w:t xml:space="preserve"> </w:t>
            </w:r>
            <w:proofErr w:type="spellStart"/>
            <w:r w:rsidRPr="00692536">
              <w:rPr>
                <w:rFonts w:ascii="Times New Roman" w:hAnsi="Times New Roman"/>
              </w:rPr>
              <w:t>kablo</w:t>
            </w:r>
            <w:proofErr w:type="spellEnd"/>
            <w:r w:rsidRPr="00692536">
              <w:rPr>
                <w:rFonts w:ascii="Times New Roman" w:hAnsi="Times New Roman"/>
              </w:rPr>
              <w:t xml:space="preserve"> </w:t>
            </w:r>
            <w:proofErr w:type="spellStart"/>
            <w:r w:rsidRPr="00692536">
              <w:rPr>
                <w:rFonts w:ascii="Times New Roman" w:hAnsi="Times New Roman"/>
              </w:rPr>
              <w:t>rogarları</w:t>
            </w:r>
            <w:proofErr w:type="spellEnd"/>
            <w:r w:rsidRPr="00692536">
              <w:rPr>
                <w:rFonts w:ascii="Times New Roman" w:hAnsi="Times New Roman"/>
              </w:rPr>
              <w:t xml:space="preserve"> </w:t>
            </w:r>
            <w:proofErr w:type="spellStart"/>
            <w:r w:rsidRPr="00692536">
              <w:rPr>
                <w:rFonts w:ascii="Times New Roman" w:hAnsi="Times New Roman"/>
              </w:rPr>
              <w:t>kullanılarak</w:t>
            </w:r>
            <w:proofErr w:type="spellEnd"/>
            <w:r w:rsidRPr="00692536">
              <w:rPr>
                <w:rFonts w:ascii="Times New Roman" w:hAnsi="Times New Roman"/>
              </w:rPr>
              <w:t xml:space="preserve"> </w:t>
            </w:r>
            <w:proofErr w:type="spellStart"/>
            <w:r w:rsidRPr="00692536">
              <w:rPr>
                <w:rFonts w:ascii="Times New Roman" w:hAnsi="Times New Roman"/>
              </w:rPr>
              <w:t>kurulu</w:t>
            </w:r>
            <w:proofErr w:type="spellEnd"/>
            <w:r w:rsidRPr="00692536">
              <w:rPr>
                <w:rFonts w:ascii="Times New Roman" w:hAnsi="Times New Roman"/>
              </w:rPr>
              <w:t xml:space="preserve"> </w:t>
            </w:r>
            <w:proofErr w:type="spellStart"/>
            <w:r w:rsidRPr="00692536">
              <w:rPr>
                <w:rFonts w:ascii="Times New Roman" w:hAnsi="Times New Roman"/>
              </w:rPr>
              <w:t>bulanan</w:t>
            </w:r>
            <w:proofErr w:type="spellEnd"/>
            <w:r w:rsidRPr="00692536">
              <w:rPr>
                <w:rFonts w:ascii="Times New Roman" w:hAnsi="Times New Roman"/>
              </w:rPr>
              <w:t xml:space="preserve"> </w:t>
            </w:r>
            <w:proofErr w:type="spellStart"/>
            <w:r w:rsidRPr="00692536">
              <w:rPr>
                <w:rFonts w:ascii="Times New Roman" w:hAnsi="Times New Roman"/>
              </w:rPr>
              <w:t>inverterler</w:t>
            </w:r>
            <w:proofErr w:type="spellEnd"/>
            <w:r w:rsidRPr="00692536">
              <w:rPr>
                <w:rFonts w:ascii="Times New Roman" w:hAnsi="Times New Roman"/>
              </w:rPr>
              <w:t xml:space="preserve">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haberleşme</w:t>
            </w:r>
            <w:proofErr w:type="spellEnd"/>
            <w:r w:rsidRPr="00692536">
              <w:rPr>
                <w:rFonts w:ascii="Times New Roman" w:hAnsi="Times New Roman"/>
              </w:rPr>
              <w:t xml:space="preserve"> </w:t>
            </w:r>
            <w:proofErr w:type="spellStart"/>
            <w:r w:rsidRPr="00692536">
              <w:rPr>
                <w:rFonts w:ascii="Times New Roman" w:hAnsi="Times New Roman"/>
              </w:rPr>
              <w:t>bağlantısı</w:t>
            </w:r>
            <w:proofErr w:type="spellEnd"/>
            <w:r w:rsidRPr="00692536">
              <w:rPr>
                <w:rFonts w:ascii="Times New Roman" w:hAnsi="Times New Roman"/>
              </w:rPr>
              <w:t xml:space="preserve"> </w:t>
            </w:r>
            <w:proofErr w:type="spellStart"/>
            <w:r w:rsidRPr="00692536">
              <w:rPr>
                <w:rFonts w:ascii="Times New Roman" w:hAnsi="Times New Roman"/>
              </w:rPr>
              <w:t>yapılacaktır</w:t>
            </w:r>
            <w:proofErr w:type="spellEnd"/>
            <w:r w:rsidRPr="00692536">
              <w:rPr>
                <w:rFonts w:ascii="Times New Roman" w:hAnsi="Times New Roman"/>
              </w:rPr>
              <w:t>.</w:t>
            </w:r>
          </w:p>
          <w:p w14:paraId="1A1429B1" w14:textId="6DD8849E"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edilecek</w:t>
            </w:r>
            <w:proofErr w:type="spellEnd"/>
            <w:r w:rsidRPr="00692536">
              <w:rPr>
                <w:rFonts w:ascii="Times New Roman" w:hAnsi="Times New Roman"/>
              </w:rPr>
              <w:t xml:space="preserve"> </w:t>
            </w:r>
            <w:proofErr w:type="spellStart"/>
            <w:r w:rsidRPr="00692536">
              <w:rPr>
                <w:rFonts w:ascii="Times New Roman" w:hAnsi="Times New Roman"/>
              </w:rPr>
              <w:t>inverterlerde</w:t>
            </w:r>
            <w:proofErr w:type="spellEnd"/>
            <w:r w:rsidRPr="00692536">
              <w:rPr>
                <w:rFonts w:ascii="Times New Roman" w:hAnsi="Times New Roman"/>
              </w:rPr>
              <w:t xml:space="preserve"> </w:t>
            </w:r>
            <w:proofErr w:type="spellStart"/>
            <w:r w:rsidRPr="00692536">
              <w:rPr>
                <w:rFonts w:ascii="Times New Roman" w:hAnsi="Times New Roman"/>
              </w:rPr>
              <w:t>dahili</w:t>
            </w:r>
            <w:proofErr w:type="spellEnd"/>
            <w:r w:rsidRPr="00692536">
              <w:rPr>
                <w:rFonts w:ascii="Times New Roman" w:hAnsi="Times New Roman"/>
              </w:rPr>
              <w:t xml:space="preserve"> tip (</w:t>
            </w:r>
            <w:proofErr w:type="spellStart"/>
            <w:r w:rsidRPr="00692536">
              <w:rPr>
                <w:rFonts w:ascii="Times New Roman" w:hAnsi="Times New Roman"/>
              </w:rPr>
              <w:t>Inverterin</w:t>
            </w:r>
            <w:proofErr w:type="spellEnd"/>
            <w:r w:rsidRPr="00692536">
              <w:rPr>
                <w:rFonts w:ascii="Times New Roman" w:hAnsi="Times New Roman"/>
              </w:rPr>
              <w:t xml:space="preserve"> </w:t>
            </w:r>
            <w:proofErr w:type="spellStart"/>
            <w:r w:rsidRPr="00692536">
              <w:rPr>
                <w:rFonts w:ascii="Times New Roman" w:hAnsi="Times New Roman"/>
              </w:rPr>
              <w:t>içinde</w:t>
            </w:r>
            <w:proofErr w:type="spellEnd"/>
            <w:r w:rsidRPr="00692536">
              <w:rPr>
                <w:rFonts w:ascii="Times New Roman" w:hAnsi="Times New Roman"/>
              </w:rPr>
              <w:t xml:space="preserve">) tip1+tip2 </w:t>
            </w:r>
            <w:proofErr w:type="spellStart"/>
            <w:r w:rsidRPr="00692536">
              <w:rPr>
                <w:rFonts w:ascii="Times New Roman" w:hAnsi="Times New Roman"/>
              </w:rPr>
              <w:t>parafudr</w:t>
            </w:r>
            <w:proofErr w:type="spellEnd"/>
            <w:r w:rsidRPr="00692536">
              <w:rPr>
                <w:rFonts w:ascii="Times New Roman" w:hAnsi="Times New Roman"/>
              </w:rPr>
              <w:t xml:space="preserve"> </w:t>
            </w:r>
            <w:proofErr w:type="spellStart"/>
            <w:r w:rsidRPr="00692536">
              <w:rPr>
                <w:rFonts w:ascii="Times New Roman" w:hAnsi="Times New Roman"/>
              </w:rPr>
              <w:t>olmalıdır</w:t>
            </w:r>
            <w:proofErr w:type="spellEnd"/>
            <w:r w:rsidRPr="00692536">
              <w:rPr>
                <w:rFonts w:ascii="Times New Roman" w:hAnsi="Times New Roman"/>
              </w:rPr>
              <w:t>.</w:t>
            </w:r>
          </w:p>
          <w:p w14:paraId="26D747DC" w14:textId="0B7628D1" w:rsid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Pr>
                <w:rFonts w:ascii="Times New Roman" w:hAnsi="Times New Roman"/>
              </w:rPr>
              <w:t>İ</w:t>
            </w:r>
            <w:r w:rsidRPr="00692536">
              <w:rPr>
                <w:rFonts w:ascii="Times New Roman" w:hAnsi="Times New Roman"/>
              </w:rPr>
              <w:t>haleye</w:t>
            </w:r>
            <w:proofErr w:type="spellEnd"/>
            <w:r w:rsidRPr="00692536">
              <w:rPr>
                <w:rFonts w:ascii="Times New Roman" w:hAnsi="Times New Roman"/>
              </w:rPr>
              <w:t xml:space="preserve"> </w:t>
            </w: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verecek</w:t>
            </w:r>
            <w:proofErr w:type="spellEnd"/>
            <w:r w:rsidRPr="00692536">
              <w:rPr>
                <w:rFonts w:ascii="Times New Roman" w:hAnsi="Times New Roman"/>
              </w:rPr>
              <w:t xml:space="preserve"> </w:t>
            </w:r>
            <w:proofErr w:type="spellStart"/>
            <w:r w:rsidRPr="00692536">
              <w:rPr>
                <w:rFonts w:ascii="Times New Roman" w:hAnsi="Times New Roman"/>
              </w:rPr>
              <w:t>firmalar</w:t>
            </w:r>
            <w:proofErr w:type="spellEnd"/>
            <w:r w:rsidRPr="00692536">
              <w:rPr>
                <w:rFonts w:ascii="Times New Roman" w:hAnsi="Times New Roman"/>
              </w:rPr>
              <w:t xml:space="preserve">, </w:t>
            </w:r>
            <w:proofErr w:type="spellStart"/>
            <w:r w:rsidRPr="00692536">
              <w:rPr>
                <w:rFonts w:ascii="Times New Roman" w:hAnsi="Times New Roman"/>
              </w:rPr>
              <w:t>inverterlere</w:t>
            </w:r>
            <w:proofErr w:type="spellEnd"/>
            <w:r w:rsidRPr="00692536">
              <w:rPr>
                <w:rFonts w:ascii="Times New Roman" w:hAnsi="Times New Roman"/>
              </w:rPr>
              <w:t xml:space="preserve"> ait </w:t>
            </w:r>
            <w:proofErr w:type="spellStart"/>
            <w:r w:rsidRPr="00692536">
              <w:rPr>
                <w:rFonts w:ascii="Times New Roman" w:hAnsi="Times New Roman"/>
              </w:rPr>
              <w:t>teknik</w:t>
            </w:r>
            <w:proofErr w:type="spellEnd"/>
            <w:r w:rsidRPr="00692536">
              <w:rPr>
                <w:rFonts w:ascii="Times New Roman" w:hAnsi="Times New Roman"/>
              </w:rPr>
              <w:t xml:space="preserve"> </w:t>
            </w:r>
            <w:proofErr w:type="spellStart"/>
            <w:r w:rsidRPr="00692536">
              <w:rPr>
                <w:rFonts w:ascii="Times New Roman" w:hAnsi="Times New Roman"/>
              </w:rPr>
              <w:t>özellikleri</w:t>
            </w:r>
            <w:proofErr w:type="spellEnd"/>
            <w:r w:rsidRPr="00692536">
              <w:rPr>
                <w:rFonts w:ascii="Times New Roman" w:hAnsi="Times New Roman"/>
              </w:rPr>
              <w:t xml:space="preserve"> </w:t>
            </w:r>
            <w:proofErr w:type="spellStart"/>
            <w:r w:rsidRPr="00692536">
              <w:rPr>
                <w:rFonts w:ascii="Times New Roman" w:hAnsi="Times New Roman"/>
              </w:rPr>
              <w:t>gösteren</w:t>
            </w:r>
            <w:proofErr w:type="spellEnd"/>
            <w:r w:rsidRPr="00692536">
              <w:rPr>
                <w:rFonts w:ascii="Times New Roman" w:hAnsi="Times New Roman"/>
              </w:rPr>
              <w:t xml:space="preserve"> </w:t>
            </w:r>
            <w:proofErr w:type="spellStart"/>
            <w:r w:rsidRPr="00692536">
              <w:rPr>
                <w:rFonts w:ascii="Times New Roman" w:hAnsi="Times New Roman"/>
              </w:rPr>
              <w:t>katalogları</w:t>
            </w:r>
            <w:proofErr w:type="spellEnd"/>
            <w:r w:rsidRPr="00692536">
              <w:rPr>
                <w:rFonts w:ascii="Times New Roman" w:hAnsi="Times New Roman"/>
              </w:rPr>
              <w:t xml:space="preserve"> </w:t>
            </w:r>
            <w:proofErr w:type="spellStart"/>
            <w:r w:rsidRPr="00692536">
              <w:rPr>
                <w:rFonts w:ascii="Times New Roman" w:hAnsi="Times New Roman"/>
              </w:rPr>
              <w:t>tekliflerinde</w:t>
            </w:r>
            <w:proofErr w:type="spellEnd"/>
            <w:r w:rsidRPr="00692536">
              <w:rPr>
                <w:rFonts w:ascii="Times New Roman" w:hAnsi="Times New Roman"/>
              </w:rPr>
              <w:t xml:space="preserve"> </w:t>
            </w:r>
            <w:proofErr w:type="spellStart"/>
            <w:r w:rsidRPr="00692536">
              <w:rPr>
                <w:rFonts w:ascii="Times New Roman" w:hAnsi="Times New Roman"/>
              </w:rPr>
              <w:t>sunacaklardır</w:t>
            </w:r>
            <w:proofErr w:type="spellEnd"/>
            <w:r w:rsidRPr="00692536">
              <w:rPr>
                <w:rFonts w:ascii="Times New Roman" w:hAnsi="Times New Roman"/>
              </w:rPr>
              <w:t xml:space="preserve">. </w:t>
            </w:r>
            <w:proofErr w:type="spellStart"/>
            <w:r w:rsidRPr="00692536">
              <w:rPr>
                <w:rFonts w:ascii="Times New Roman" w:hAnsi="Times New Roman"/>
              </w:rPr>
              <w:t>Katalog</w:t>
            </w:r>
            <w:proofErr w:type="spellEnd"/>
            <w:r w:rsidRPr="00692536">
              <w:rPr>
                <w:rFonts w:ascii="Times New Roman" w:hAnsi="Times New Roman"/>
              </w:rPr>
              <w:t xml:space="preserve"> </w:t>
            </w:r>
            <w:proofErr w:type="spellStart"/>
            <w:r w:rsidRPr="00692536">
              <w:rPr>
                <w:rFonts w:ascii="Times New Roman" w:hAnsi="Times New Roman"/>
              </w:rPr>
              <w:t>sunmayan</w:t>
            </w:r>
            <w:proofErr w:type="spellEnd"/>
            <w:r w:rsidRPr="00692536">
              <w:rPr>
                <w:rFonts w:ascii="Times New Roman" w:hAnsi="Times New Roman"/>
              </w:rPr>
              <w:t xml:space="preserve"> </w:t>
            </w:r>
            <w:proofErr w:type="spellStart"/>
            <w:r w:rsidRPr="00692536">
              <w:rPr>
                <w:rFonts w:ascii="Times New Roman" w:hAnsi="Times New Roman"/>
              </w:rPr>
              <w:t>katılımcıların</w:t>
            </w:r>
            <w:proofErr w:type="spellEnd"/>
            <w:r w:rsidRPr="00692536">
              <w:rPr>
                <w:rFonts w:ascii="Times New Roman" w:hAnsi="Times New Roman"/>
              </w:rPr>
              <w:t xml:space="preserve"> </w:t>
            </w:r>
            <w:proofErr w:type="spellStart"/>
            <w:r w:rsidRPr="00692536">
              <w:rPr>
                <w:rFonts w:ascii="Times New Roman" w:hAnsi="Times New Roman"/>
              </w:rPr>
              <w:t>teklifleri</w:t>
            </w:r>
            <w:proofErr w:type="spellEnd"/>
            <w:r w:rsidRPr="00692536">
              <w:rPr>
                <w:rFonts w:ascii="Times New Roman" w:hAnsi="Times New Roman"/>
              </w:rPr>
              <w:t xml:space="preserve"> </w:t>
            </w:r>
            <w:proofErr w:type="spellStart"/>
            <w:r w:rsidRPr="00692536">
              <w:rPr>
                <w:rFonts w:ascii="Times New Roman" w:hAnsi="Times New Roman"/>
              </w:rPr>
              <w:t>değerlendirme</w:t>
            </w:r>
            <w:proofErr w:type="spellEnd"/>
            <w:r w:rsidRPr="00692536">
              <w:rPr>
                <w:rFonts w:ascii="Times New Roman" w:hAnsi="Times New Roman"/>
              </w:rPr>
              <w:t xml:space="preserve"> </w:t>
            </w:r>
            <w:proofErr w:type="spellStart"/>
            <w:r w:rsidRPr="00692536">
              <w:rPr>
                <w:rFonts w:ascii="Times New Roman" w:hAnsi="Times New Roman"/>
              </w:rPr>
              <w:t>dışı</w:t>
            </w:r>
            <w:proofErr w:type="spellEnd"/>
            <w:r w:rsidRPr="00692536">
              <w:rPr>
                <w:rFonts w:ascii="Times New Roman" w:hAnsi="Times New Roman"/>
              </w:rPr>
              <w:t xml:space="preserve"> </w:t>
            </w:r>
            <w:proofErr w:type="spellStart"/>
            <w:r w:rsidRPr="00692536">
              <w:rPr>
                <w:rFonts w:ascii="Times New Roman" w:hAnsi="Times New Roman"/>
              </w:rPr>
              <w:t>tutulacaktır</w:t>
            </w:r>
            <w:proofErr w:type="spellEnd"/>
            <w:r w:rsidRPr="00692536">
              <w:rPr>
                <w:rFonts w:ascii="Times New Roman" w:hAnsi="Times New Roman"/>
              </w:rPr>
              <w:t>.</w:t>
            </w:r>
          </w:p>
          <w:p w14:paraId="193ED666" w14:textId="784EC2CB" w:rsidR="00692536" w:rsidRDefault="00692536" w:rsidP="00376B4B">
            <w:pPr>
              <w:pStyle w:val="Heading1"/>
            </w:pPr>
            <w:r>
              <w:t>AG</w:t>
            </w:r>
            <w:r>
              <w:rPr>
                <w:spacing w:val="-2"/>
              </w:rPr>
              <w:t xml:space="preserve"> </w:t>
            </w:r>
            <w:proofErr w:type="spellStart"/>
            <w:r>
              <w:t>Toplama</w:t>
            </w:r>
            <w:proofErr w:type="spellEnd"/>
            <w:r>
              <w:rPr>
                <w:spacing w:val="-1"/>
              </w:rPr>
              <w:t xml:space="preserve"> </w:t>
            </w:r>
            <w:proofErr w:type="spellStart"/>
            <w:r>
              <w:t>Panosu</w:t>
            </w:r>
            <w:proofErr w:type="spellEnd"/>
          </w:p>
          <w:p w14:paraId="37103AAC" w14:textId="0C8BAA4A" w:rsidR="00692536" w:rsidRPr="00692536" w:rsidRDefault="00692536" w:rsidP="002904C5">
            <w:pPr>
              <w:jc w:val="both"/>
              <w:rPr>
                <w:rFonts w:ascii="Times New Roman" w:hAnsi="Times New Roman"/>
                <w:lang w:val="fr-BE"/>
              </w:rPr>
            </w:pPr>
            <w:proofErr w:type="spellStart"/>
            <w:r w:rsidRPr="00692536">
              <w:rPr>
                <w:rFonts w:ascii="Times New Roman" w:hAnsi="Times New Roman"/>
                <w:lang w:val="fr-BE"/>
              </w:rPr>
              <w:t>Yeni</w:t>
            </w:r>
            <w:proofErr w:type="spellEnd"/>
            <w:r w:rsidRPr="00692536">
              <w:rPr>
                <w:rFonts w:ascii="Times New Roman" w:hAnsi="Times New Roman"/>
                <w:lang w:val="fr-BE"/>
              </w:rPr>
              <w:t xml:space="preserve"> </w:t>
            </w:r>
            <w:proofErr w:type="spellStart"/>
            <w:r w:rsidRPr="00692536">
              <w:rPr>
                <w:rFonts w:ascii="Times New Roman" w:hAnsi="Times New Roman"/>
                <w:lang w:val="fr-BE"/>
              </w:rPr>
              <w:t>kurulacak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toplam</w:t>
            </w:r>
            <w:proofErr w:type="spellEnd"/>
            <w:r w:rsidRPr="00692536">
              <w:rPr>
                <w:rFonts w:ascii="Times New Roman" w:hAnsi="Times New Roman"/>
                <w:lang w:val="fr-BE"/>
              </w:rPr>
              <w:t xml:space="preserve"> 4 </w:t>
            </w:r>
            <w:proofErr w:type="spellStart"/>
            <w:r w:rsidRPr="00692536">
              <w:rPr>
                <w:rFonts w:ascii="Times New Roman" w:hAnsi="Times New Roman"/>
                <w:lang w:val="fr-BE"/>
              </w:rPr>
              <w:t>adet</w:t>
            </w:r>
            <w:proofErr w:type="spellEnd"/>
            <w:r w:rsidRPr="00692536">
              <w:rPr>
                <w:rFonts w:ascii="Times New Roman" w:hAnsi="Times New Roman"/>
                <w:lang w:val="fr-BE"/>
              </w:rPr>
              <w:t xml:space="preserve"> </w:t>
            </w:r>
            <w:proofErr w:type="spellStart"/>
            <w:r w:rsidRPr="00692536">
              <w:rPr>
                <w:rFonts w:ascii="Times New Roman" w:hAnsi="Times New Roman"/>
                <w:lang w:val="fr-BE"/>
              </w:rPr>
              <w:t>inverterin</w:t>
            </w:r>
            <w:proofErr w:type="spellEnd"/>
            <w:r w:rsidRPr="00692536">
              <w:rPr>
                <w:rFonts w:ascii="Times New Roman" w:hAnsi="Times New Roman"/>
                <w:lang w:val="fr-BE"/>
              </w:rPr>
              <w:t xml:space="preserve"> AC </w:t>
            </w:r>
            <w:proofErr w:type="spellStart"/>
            <w:r w:rsidRPr="00692536">
              <w:rPr>
                <w:rFonts w:ascii="Times New Roman" w:hAnsi="Times New Roman"/>
                <w:lang w:val="fr-BE"/>
              </w:rPr>
              <w:t>çıkışları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kurulum</w:t>
            </w:r>
            <w:proofErr w:type="spellEnd"/>
            <w:r w:rsidRPr="00692536">
              <w:rPr>
                <w:rFonts w:ascii="Times New Roman" w:hAnsi="Times New Roman"/>
                <w:lang w:val="fr-BE"/>
              </w:rPr>
              <w:t xml:space="preserve"> </w:t>
            </w:r>
            <w:proofErr w:type="spellStart"/>
            <w:r w:rsidRPr="00692536">
              <w:rPr>
                <w:rFonts w:ascii="Times New Roman" w:hAnsi="Times New Roman"/>
                <w:lang w:val="fr-BE"/>
              </w:rPr>
              <w:t>alanına</w:t>
            </w:r>
            <w:proofErr w:type="spellEnd"/>
            <w:r w:rsidRPr="00692536">
              <w:rPr>
                <w:rFonts w:ascii="Times New Roman" w:hAnsi="Times New Roman"/>
                <w:lang w:val="fr-BE"/>
              </w:rPr>
              <w:t xml:space="preserve"> monte </w:t>
            </w:r>
            <w:proofErr w:type="spellStart"/>
            <w:r w:rsidRPr="00692536">
              <w:rPr>
                <w:rFonts w:ascii="Times New Roman" w:hAnsi="Times New Roman"/>
                <w:lang w:val="fr-BE"/>
              </w:rPr>
              <w:t>edilecek</w:t>
            </w:r>
            <w:proofErr w:type="spellEnd"/>
            <w:r w:rsidRPr="00692536">
              <w:rPr>
                <w:rFonts w:ascii="Times New Roman" w:hAnsi="Times New Roman"/>
                <w:lang w:val="fr-BE"/>
              </w:rPr>
              <w:t xml:space="preserve"> </w:t>
            </w:r>
            <w:proofErr w:type="spellStart"/>
            <w:r w:rsidRPr="00692536">
              <w:rPr>
                <w:rFonts w:ascii="Times New Roman" w:hAnsi="Times New Roman"/>
                <w:lang w:val="fr-BE"/>
              </w:rPr>
              <w:t>bir</w:t>
            </w:r>
            <w:proofErr w:type="spellEnd"/>
            <w:r w:rsidRPr="00692536">
              <w:rPr>
                <w:rFonts w:ascii="Times New Roman" w:hAnsi="Times New Roman"/>
                <w:lang w:val="fr-BE"/>
              </w:rPr>
              <w:t xml:space="preserve"> </w:t>
            </w:r>
            <w:proofErr w:type="spellStart"/>
            <w:r w:rsidRPr="00692536">
              <w:rPr>
                <w:rFonts w:ascii="Times New Roman" w:hAnsi="Times New Roman"/>
                <w:lang w:val="fr-BE"/>
              </w:rPr>
              <w:t>toplama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panosunda</w:t>
            </w:r>
            <w:proofErr w:type="spellEnd"/>
            <w:r w:rsidRPr="00692536">
              <w:rPr>
                <w:rFonts w:ascii="Times New Roman" w:hAnsi="Times New Roman"/>
                <w:lang w:val="fr-BE"/>
              </w:rPr>
              <w:t xml:space="preserve"> </w:t>
            </w:r>
            <w:proofErr w:type="spellStart"/>
            <w:r w:rsidRPr="00692536">
              <w:rPr>
                <w:rFonts w:ascii="Times New Roman" w:hAnsi="Times New Roman"/>
                <w:lang w:val="fr-BE"/>
              </w:rPr>
              <w:t>birleşip</w:t>
            </w:r>
            <w:proofErr w:type="spellEnd"/>
            <w:r w:rsidRPr="00692536">
              <w:rPr>
                <w:rFonts w:ascii="Times New Roman" w:hAnsi="Times New Roman"/>
                <w:lang w:val="fr-BE"/>
              </w:rPr>
              <w:t xml:space="preserve"> </w:t>
            </w:r>
            <w:proofErr w:type="spellStart"/>
            <w:r w:rsidRPr="00692536">
              <w:rPr>
                <w:rFonts w:ascii="Times New Roman" w:hAnsi="Times New Roman"/>
                <w:lang w:val="fr-BE"/>
              </w:rPr>
              <w:t>oradan</w:t>
            </w:r>
            <w:proofErr w:type="spellEnd"/>
            <w:r w:rsidRPr="00692536">
              <w:rPr>
                <w:rFonts w:ascii="Times New Roman" w:hAnsi="Times New Roman"/>
                <w:lang w:val="fr-BE"/>
              </w:rPr>
              <w:t xml:space="preserve"> </w:t>
            </w:r>
            <w:proofErr w:type="spellStart"/>
            <w:r w:rsidRPr="00692536">
              <w:rPr>
                <w:rFonts w:ascii="Times New Roman" w:hAnsi="Times New Roman"/>
                <w:lang w:val="fr-BE"/>
              </w:rPr>
              <w:t>jeneratör</w:t>
            </w:r>
            <w:proofErr w:type="spellEnd"/>
            <w:r w:rsidRPr="00692536">
              <w:rPr>
                <w:rFonts w:ascii="Times New Roman" w:hAnsi="Times New Roman"/>
                <w:lang w:val="fr-BE"/>
              </w:rPr>
              <w:t xml:space="preserve"> pano </w:t>
            </w:r>
            <w:proofErr w:type="spellStart"/>
            <w:r w:rsidRPr="00692536">
              <w:rPr>
                <w:rFonts w:ascii="Times New Roman" w:hAnsi="Times New Roman"/>
                <w:lang w:val="fr-BE"/>
              </w:rPr>
              <w:t>odasına</w:t>
            </w:r>
            <w:proofErr w:type="spellEnd"/>
            <w:r w:rsidRPr="00692536">
              <w:rPr>
                <w:rFonts w:ascii="Times New Roman" w:hAnsi="Times New Roman"/>
                <w:lang w:val="fr-BE"/>
              </w:rPr>
              <w:t xml:space="preserve"> </w:t>
            </w:r>
            <w:proofErr w:type="spellStart"/>
            <w:r w:rsidRPr="00692536">
              <w:rPr>
                <w:rFonts w:ascii="Times New Roman" w:hAnsi="Times New Roman"/>
                <w:lang w:val="fr-BE"/>
              </w:rPr>
              <w:t>iletilecektir</w:t>
            </w:r>
            <w:proofErr w:type="spellEnd"/>
            <w:r w:rsidRPr="00692536">
              <w:rPr>
                <w:rFonts w:ascii="Times New Roman" w:hAnsi="Times New Roman"/>
                <w:lang w:val="fr-BE"/>
              </w:rPr>
              <w:t>.</w:t>
            </w:r>
          </w:p>
          <w:p w14:paraId="04A7B16E" w14:textId="11AE1A94" w:rsidR="00692536" w:rsidRPr="00692536" w:rsidRDefault="00692536" w:rsidP="002904C5">
            <w:pPr>
              <w:jc w:val="both"/>
              <w:rPr>
                <w:rFonts w:ascii="Times New Roman" w:hAnsi="Times New Roman"/>
                <w:lang w:val="fr-BE"/>
              </w:rPr>
            </w:pPr>
            <w:r w:rsidRPr="00692536">
              <w:rPr>
                <w:rFonts w:ascii="Times New Roman" w:hAnsi="Times New Roman"/>
                <w:lang w:val="fr-BE"/>
              </w:rPr>
              <w:t xml:space="preserve">186 kW </w:t>
            </w:r>
            <w:proofErr w:type="spellStart"/>
            <w:r w:rsidRPr="00692536">
              <w:rPr>
                <w:rFonts w:ascii="Times New Roman" w:hAnsi="Times New Roman"/>
                <w:lang w:val="fr-BE"/>
              </w:rPr>
              <w:t>toplama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panosu</w:t>
            </w:r>
            <w:proofErr w:type="spellEnd"/>
            <w:r w:rsidRPr="00692536">
              <w:rPr>
                <w:rFonts w:ascii="Times New Roman" w:hAnsi="Times New Roman"/>
                <w:lang w:val="fr-BE"/>
              </w:rPr>
              <w:t xml:space="preserve"> </w:t>
            </w:r>
            <w:proofErr w:type="spellStart"/>
            <w:r w:rsidRPr="00692536">
              <w:rPr>
                <w:rFonts w:ascii="Times New Roman" w:hAnsi="Times New Roman"/>
                <w:lang w:val="fr-BE"/>
              </w:rPr>
              <w:t>içerisinde</w:t>
            </w:r>
            <w:proofErr w:type="spellEnd"/>
            <w:r w:rsidRPr="00692536">
              <w:rPr>
                <w:rFonts w:ascii="Times New Roman" w:hAnsi="Times New Roman"/>
                <w:lang w:val="fr-BE"/>
              </w:rPr>
              <w:t xml:space="preserve"> 400 A </w:t>
            </w:r>
            <w:proofErr w:type="spellStart"/>
            <w:r w:rsidRPr="00692536">
              <w:rPr>
                <w:rFonts w:ascii="Times New Roman" w:hAnsi="Times New Roman"/>
                <w:lang w:val="fr-BE"/>
              </w:rPr>
              <w:t>bara</w:t>
            </w:r>
            <w:proofErr w:type="spellEnd"/>
            <w:r w:rsidRPr="00692536">
              <w:rPr>
                <w:rFonts w:ascii="Times New Roman" w:hAnsi="Times New Roman"/>
                <w:lang w:val="fr-BE"/>
              </w:rPr>
              <w:t xml:space="preserve"> </w:t>
            </w:r>
            <w:proofErr w:type="spellStart"/>
            <w:r w:rsidRPr="00692536">
              <w:rPr>
                <w:rFonts w:ascii="Times New Roman" w:hAnsi="Times New Roman"/>
                <w:lang w:val="fr-BE"/>
              </w:rPr>
              <w:t>sistemi</w:t>
            </w:r>
            <w:proofErr w:type="spellEnd"/>
            <w:r w:rsidRPr="00692536">
              <w:rPr>
                <w:rFonts w:ascii="Times New Roman" w:hAnsi="Times New Roman"/>
                <w:lang w:val="fr-BE"/>
              </w:rPr>
              <w:t xml:space="preserve">, </w:t>
            </w:r>
            <w:proofErr w:type="spellStart"/>
            <w:r w:rsidRPr="00692536">
              <w:rPr>
                <w:rFonts w:ascii="Times New Roman" w:hAnsi="Times New Roman"/>
                <w:lang w:val="fr-BE"/>
              </w:rPr>
              <w:t>seçilen</w:t>
            </w:r>
            <w:proofErr w:type="spellEnd"/>
            <w:r w:rsidRPr="00692536">
              <w:rPr>
                <w:rFonts w:ascii="Times New Roman" w:hAnsi="Times New Roman"/>
                <w:lang w:val="fr-BE"/>
              </w:rPr>
              <w:t xml:space="preserve"> </w:t>
            </w:r>
            <w:proofErr w:type="spellStart"/>
            <w:r w:rsidRPr="00692536">
              <w:rPr>
                <w:rFonts w:ascii="Times New Roman" w:hAnsi="Times New Roman"/>
                <w:lang w:val="fr-BE"/>
              </w:rPr>
              <w:t>inverter</w:t>
            </w:r>
            <w:proofErr w:type="spellEnd"/>
            <w:r w:rsidRPr="00692536">
              <w:rPr>
                <w:rFonts w:ascii="Times New Roman" w:hAnsi="Times New Roman"/>
                <w:lang w:val="fr-BE"/>
              </w:rPr>
              <w:t xml:space="preserve"> </w:t>
            </w:r>
            <w:proofErr w:type="spellStart"/>
            <w:r w:rsidRPr="00692536">
              <w:rPr>
                <w:rFonts w:ascii="Times New Roman" w:hAnsi="Times New Roman"/>
                <w:lang w:val="fr-BE"/>
              </w:rPr>
              <w:t>güçlerine</w:t>
            </w:r>
            <w:proofErr w:type="spellEnd"/>
            <w:r w:rsidRPr="00692536">
              <w:rPr>
                <w:rFonts w:ascii="Times New Roman" w:hAnsi="Times New Roman"/>
                <w:lang w:val="fr-BE"/>
              </w:rPr>
              <w:t xml:space="preserve"> </w:t>
            </w:r>
            <w:proofErr w:type="spellStart"/>
            <w:r w:rsidRPr="00692536">
              <w:rPr>
                <w:rFonts w:ascii="Times New Roman" w:hAnsi="Times New Roman"/>
                <w:lang w:val="fr-BE"/>
              </w:rPr>
              <w:t>uygun</w:t>
            </w:r>
            <w:proofErr w:type="spellEnd"/>
            <w:r w:rsidRPr="00692536">
              <w:rPr>
                <w:rFonts w:ascii="Times New Roman" w:hAnsi="Times New Roman"/>
                <w:lang w:val="fr-BE"/>
              </w:rPr>
              <w:t xml:space="preserve"> 4 </w:t>
            </w:r>
            <w:proofErr w:type="spellStart"/>
            <w:r w:rsidRPr="00692536">
              <w:rPr>
                <w:rFonts w:ascii="Times New Roman" w:hAnsi="Times New Roman"/>
                <w:lang w:val="fr-BE"/>
              </w:rPr>
              <w:t>farklı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giriş</w:t>
            </w:r>
            <w:proofErr w:type="spellEnd"/>
            <w:r w:rsidRPr="00692536">
              <w:rPr>
                <w:rFonts w:ascii="Times New Roman" w:hAnsi="Times New Roman"/>
                <w:lang w:val="fr-BE"/>
              </w:rPr>
              <w:t xml:space="preserve"> </w:t>
            </w:r>
            <w:proofErr w:type="spellStart"/>
            <w:r w:rsidRPr="00692536">
              <w:rPr>
                <w:rFonts w:ascii="Times New Roman" w:hAnsi="Times New Roman"/>
                <w:lang w:val="fr-BE"/>
              </w:rPr>
              <w:t>kesicisi</w:t>
            </w:r>
            <w:proofErr w:type="spellEnd"/>
            <w:r w:rsidRPr="00692536">
              <w:rPr>
                <w:rFonts w:ascii="Times New Roman" w:hAnsi="Times New Roman"/>
                <w:lang w:val="fr-BE"/>
              </w:rPr>
              <w:t xml:space="preserve"> MCCB </w:t>
            </w:r>
            <w:proofErr w:type="spellStart"/>
            <w:r w:rsidRPr="00692536">
              <w:rPr>
                <w:rFonts w:ascii="Times New Roman" w:hAnsi="Times New Roman"/>
                <w:lang w:val="fr-BE"/>
              </w:rPr>
              <w:t>olacaktır</w:t>
            </w:r>
            <w:proofErr w:type="spellEnd"/>
            <w:r w:rsidRPr="00692536">
              <w:rPr>
                <w:rFonts w:ascii="Times New Roman" w:hAnsi="Times New Roman"/>
                <w:lang w:val="fr-BE"/>
              </w:rPr>
              <w:t xml:space="preserve">. </w:t>
            </w:r>
            <w:proofErr w:type="spellStart"/>
            <w:r w:rsidRPr="00692536">
              <w:rPr>
                <w:rFonts w:ascii="Times New Roman" w:hAnsi="Times New Roman"/>
                <w:lang w:val="fr-BE"/>
              </w:rPr>
              <w:t>Teklifle</w:t>
            </w:r>
            <w:proofErr w:type="spellEnd"/>
            <w:r w:rsidRPr="00692536">
              <w:rPr>
                <w:rFonts w:ascii="Times New Roman" w:hAnsi="Times New Roman"/>
                <w:lang w:val="fr-BE"/>
              </w:rPr>
              <w:t xml:space="preserve"> </w:t>
            </w:r>
            <w:proofErr w:type="spellStart"/>
            <w:r w:rsidRPr="00692536">
              <w:rPr>
                <w:rFonts w:ascii="Times New Roman" w:hAnsi="Times New Roman"/>
                <w:lang w:val="fr-BE"/>
              </w:rPr>
              <w:t>birlikte</w:t>
            </w:r>
            <w:proofErr w:type="spellEnd"/>
            <w:r w:rsidRPr="00692536">
              <w:rPr>
                <w:rFonts w:ascii="Times New Roman" w:hAnsi="Times New Roman"/>
                <w:lang w:val="fr-BE"/>
              </w:rPr>
              <w:t xml:space="preserve">, </w:t>
            </w:r>
            <w:proofErr w:type="spellStart"/>
            <w:r w:rsidRPr="00692536">
              <w:rPr>
                <w:rFonts w:ascii="Times New Roman" w:hAnsi="Times New Roman"/>
                <w:lang w:val="fr-BE"/>
              </w:rPr>
              <w:t>proje</w:t>
            </w:r>
            <w:proofErr w:type="spellEnd"/>
            <w:r w:rsidRPr="00692536">
              <w:rPr>
                <w:rFonts w:ascii="Times New Roman" w:hAnsi="Times New Roman"/>
                <w:lang w:val="fr-BE"/>
              </w:rPr>
              <w:t xml:space="preserve"> </w:t>
            </w:r>
            <w:proofErr w:type="spellStart"/>
            <w:r w:rsidRPr="00692536">
              <w:rPr>
                <w:rFonts w:ascii="Times New Roman" w:hAnsi="Times New Roman"/>
                <w:lang w:val="fr-BE"/>
              </w:rPr>
              <w:t>için</w:t>
            </w:r>
            <w:proofErr w:type="spellEnd"/>
            <w:r w:rsidRPr="00692536">
              <w:rPr>
                <w:rFonts w:ascii="Times New Roman" w:hAnsi="Times New Roman"/>
                <w:lang w:val="fr-BE"/>
              </w:rPr>
              <w:t xml:space="preserve"> </w:t>
            </w:r>
            <w:proofErr w:type="spellStart"/>
            <w:r w:rsidRPr="00692536">
              <w:rPr>
                <w:rFonts w:ascii="Times New Roman" w:hAnsi="Times New Roman"/>
                <w:lang w:val="fr-BE"/>
              </w:rPr>
              <w:t>tasarlanan</w:t>
            </w:r>
            <w:proofErr w:type="spellEnd"/>
            <w:r w:rsidRPr="00692536">
              <w:rPr>
                <w:rFonts w:ascii="Times New Roman" w:hAnsi="Times New Roman"/>
                <w:lang w:val="fr-BE"/>
              </w:rPr>
              <w:t xml:space="preserve"> </w:t>
            </w:r>
            <w:proofErr w:type="spellStart"/>
            <w:r w:rsidRPr="00692536">
              <w:rPr>
                <w:rFonts w:ascii="Times New Roman" w:hAnsi="Times New Roman"/>
                <w:lang w:val="fr-BE"/>
              </w:rPr>
              <w:t>tüm</w:t>
            </w:r>
            <w:proofErr w:type="spellEnd"/>
            <w:r w:rsidRPr="00692536">
              <w:rPr>
                <w:rFonts w:ascii="Times New Roman" w:hAnsi="Times New Roman"/>
                <w:lang w:val="fr-BE"/>
              </w:rPr>
              <w:t xml:space="preserve"> AG </w:t>
            </w:r>
            <w:proofErr w:type="spellStart"/>
            <w:r w:rsidRPr="00692536">
              <w:rPr>
                <w:rFonts w:ascii="Times New Roman" w:hAnsi="Times New Roman"/>
                <w:lang w:val="fr-BE"/>
              </w:rPr>
              <w:t>dağıtım</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panolarının</w:t>
            </w:r>
            <w:proofErr w:type="spellEnd"/>
            <w:r w:rsidRPr="00692536">
              <w:rPr>
                <w:rFonts w:ascii="Times New Roman" w:hAnsi="Times New Roman"/>
                <w:lang w:val="fr-BE"/>
              </w:rPr>
              <w:t xml:space="preserve"> tek </w:t>
            </w:r>
            <w:proofErr w:type="spellStart"/>
            <w:r w:rsidRPr="00692536">
              <w:rPr>
                <w:rFonts w:ascii="Times New Roman" w:hAnsi="Times New Roman"/>
                <w:lang w:val="fr-BE"/>
              </w:rPr>
              <w:t>hatları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sunulmalıdır</w:t>
            </w:r>
            <w:proofErr w:type="spellEnd"/>
          </w:p>
          <w:p w14:paraId="4BC6E05A" w14:textId="2CDE8E95" w:rsidR="00692536" w:rsidRPr="00692536" w:rsidRDefault="00692536" w:rsidP="002904C5">
            <w:pPr>
              <w:jc w:val="both"/>
              <w:rPr>
                <w:rFonts w:ascii="Times New Roman" w:hAnsi="Times New Roman"/>
                <w:lang w:val="fr-BE"/>
              </w:rPr>
            </w:pPr>
            <w:proofErr w:type="spellStart"/>
            <w:r w:rsidRPr="00692536">
              <w:rPr>
                <w:rFonts w:ascii="Times New Roman" w:hAnsi="Times New Roman"/>
                <w:lang w:val="fr-BE"/>
              </w:rPr>
              <w:lastRenderedPageBreak/>
              <w:t>Yeni</w:t>
            </w:r>
            <w:proofErr w:type="spellEnd"/>
            <w:r w:rsidRPr="00692536">
              <w:rPr>
                <w:rFonts w:ascii="Times New Roman" w:hAnsi="Times New Roman"/>
                <w:lang w:val="fr-BE"/>
              </w:rPr>
              <w:t xml:space="preserve"> </w:t>
            </w:r>
            <w:proofErr w:type="spellStart"/>
            <w:r w:rsidRPr="00692536">
              <w:rPr>
                <w:rFonts w:ascii="Times New Roman" w:hAnsi="Times New Roman"/>
                <w:lang w:val="fr-BE"/>
              </w:rPr>
              <w:t>kurulacak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her</w:t>
            </w:r>
            <w:proofErr w:type="spellEnd"/>
            <w:r w:rsidRPr="00692536">
              <w:rPr>
                <w:rFonts w:ascii="Times New Roman" w:hAnsi="Times New Roman"/>
                <w:lang w:val="fr-BE"/>
              </w:rPr>
              <w:t xml:space="preserve"> </w:t>
            </w:r>
            <w:proofErr w:type="spellStart"/>
            <w:r w:rsidRPr="00692536">
              <w:rPr>
                <w:rFonts w:ascii="Times New Roman" w:hAnsi="Times New Roman"/>
                <w:lang w:val="fr-BE"/>
              </w:rPr>
              <w:t>inverterden</w:t>
            </w:r>
            <w:proofErr w:type="spellEnd"/>
            <w:r w:rsidRPr="00692536">
              <w:rPr>
                <w:rFonts w:ascii="Times New Roman" w:hAnsi="Times New Roman"/>
                <w:lang w:val="fr-BE"/>
              </w:rPr>
              <w:t xml:space="preserve"> </w:t>
            </w:r>
            <w:proofErr w:type="spellStart"/>
            <w:r w:rsidRPr="00692536">
              <w:rPr>
                <w:rFonts w:ascii="Times New Roman" w:hAnsi="Times New Roman"/>
                <w:lang w:val="fr-BE"/>
              </w:rPr>
              <w:t>toplama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panosuna</w:t>
            </w:r>
            <w:proofErr w:type="spellEnd"/>
            <w:r w:rsidRPr="00692536">
              <w:rPr>
                <w:rFonts w:ascii="Times New Roman" w:hAnsi="Times New Roman"/>
                <w:lang w:val="fr-BE"/>
              </w:rPr>
              <w:t xml:space="preserve"> </w:t>
            </w:r>
            <w:proofErr w:type="spellStart"/>
            <w:r w:rsidRPr="00692536">
              <w:rPr>
                <w:rFonts w:ascii="Times New Roman" w:hAnsi="Times New Roman"/>
                <w:lang w:val="fr-BE"/>
              </w:rPr>
              <w:t>Inverterin</w:t>
            </w:r>
            <w:proofErr w:type="spellEnd"/>
            <w:r w:rsidRPr="00692536">
              <w:rPr>
                <w:rFonts w:ascii="Times New Roman" w:hAnsi="Times New Roman"/>
                <w:lang w:val="fr-BE"/>
              </w:rPr>
              <w:t xml:space="preserve"> </w:t>
            </w:r>
            <w:proofErr w:type="spellStart"/>
            <w:r w:rsidRPr="00692536">
              <w:rPr>
                <w:rFonts w:ascii="Times New Roman" w:hAnsi="Times New Roman"/>
                <w:lang w:val="fr-BE"/>
              </w:rPr>
              <w:t>çıkış</w:t>
            </w:r>
            <w:proofErr w:type="spellEnd"/>
            <w:r w:rsidRPr="00692536">
              <w:rPr>
                <w:rFonts w:ascii="Times New Roman" w:hAnsi="Times New Roman"/>
                <w:lang w:val="fr-BE"/>
              </w:rPr>
              <w:t xml:space="preserve"> </w:t>
            </w:r>
            <w:proofErr w:type="spellStart"/>
            <w:r w:rsidRPr="00692536">
              <w:rPr>
                <w:rFonts w:ascii="Times New Roman" w:hAnsi="Times New Roman"/>
                <w:lang w:val="fr-BE"/>
              </w:rPr>
              <w:t>maksimum</w:t>
            </w:r>
            <w:proofErr w:type="spellEnd"/>
            <w:r w:rsidRPr="00692536">
              <w:rPr>
                <w:rFonts w:ascii="Times New Roman" w:hAnsi="Times New Roman"/>
                <w:lang w:val="fr-BE"/>
              </w:rPr>
              <w:t xml:space="preserve"> AC </w:t>
            </w:r>
            <w:proofErr w:type="spellStart"/>
            <w:r w:rsidRPr="00692536">
              <w:rPr>
                <w:rFonts w:ascii="Times New Roman" w:hAnsi="Times New Roman"/>
                <w:lang w:val="fr-BE"/>
              </w:rPr>
              <w:t>akımına</w:t>
            </w:r>
            <w:proofErr w:type="spellEnd"/>
            <w:r w:rsidRPr="00692536">
              <w:rPr>
                <w:rFonts w:ascii="Times New Roman" w:hAnsi="Times New Roman"/>
                <w:lang w:val="fr-BE"/>
              </w:rPr>
              <w:t xml:space="preserve"> </w:t>
            </w:r>
            <w:proofErr w:type="spellStart"/>
            <w:r w:rsidRPr="00692536">
              <w:rPr>
                <w:rFonts w:ascii="Times New Roman" w:hAnsi="Times New Roman"/>
                <w:lang w:val="fr-BE"/>
              </w:rPr>
              <w:t>uygun</w:t>
            </w:r>
            <w:proofErr w:type="spellEnd"/>
            <w:r w:rsidRPr="00692536">
              <w:rPr>
                <w:rFonts w:ascii="Times New Roman" w:hAnsi="Times New Roman"/>
                <w:lang w:val="fr-BE"/>
              </w:rPr>
              <w:t xml:space="preserve"> </w:t>
            </w:r>
            <w:proofErr w:type="spellStart"/>
            <w:r w:rsidRPr="00692536">
              <w:rPr>
                <w:rFonts w:ascii="Times New Roman" w:hAnsi="Times New Roman"/>
                <w:lang w:val="fr-BE"/>
              </w:rPr>
              <w:t>olarak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gerilim</w:t>
            </w:r>
            <w:proofErr w:type="spellEnd"/>
            <w:r w:rsidRPr="00692536">
              <w:rPr>
                <w:rFonts w:ascii="Times New Roman" w:hAnsi="Times New Roman"/>
                <w:lang w:val="fr-BE"/>
              </w:rPr>
              <w:t xml:space="preserve"> </w:t>
            </w:r>
            <w:proofErr w:type="spellStart"/>
            <w:r w:rsidRPr="00692536">
              <w:rPr>
                <w:rFonts w:ascii="Times New Roman" w:hAnsi="Times New Roman"/>
                <w:lang w:val="fr-BE"/>
              </w:rPr>
              <w:t>düşümleri</w:t>
            </w:r>
            <w:proofErr w:type="spellEnd"/>
            <w:r w:rsidRPr="00692536">
              <w:rPr>
                <w:rFonts w:ascii="Times New Roman" w:hAnsi="Times New Roman"/>
                <w:lang w:val="fr-BE"/>
              </w:rPr>
              <w:t xml:space="preserve"> de </w:t>
            </w:r>
            <w:proofErr w:type="spellStart"/>
            <w:r w:rsidRPr="00692536">
              <w:rPr>
                <w:rFonts w:ascii="Times New Roman" w:hAnsi="Times New Roman"/>
                <w:lang w:val="fr-BE"/>
              </w:rPr>
              <w:t>hesaplanarak</w:t>
            </w:r>
            <w:proofErr w:type="spellEnd"/>
            <w:r w:rsidRPr="00692536">
              <w:rPr>
                <w:rFonts w:ascii="Times New Roman" w:hAnsi="Times New Roman"/>
                <w:lang w:val="fr-BE"/>
              </w:rPr>
              <w:t xml:space="preserve"> PVC SWA PVC </w:t>
            </w:r>
            <w:proofErr w:type="spellStart"/>
            <w:r w:rsidRPr="00692536">
              <w:rPr>
                <w:rFonts w:ascii="Times New Roman" w:hAnsi="Times New Roman"/>
                <w:lang w:val="fr-BE"/>
              </w:rPr>
              <w:t>kablolar</w:t>
            </w:r>
            <w:proofErr w:type="spellEnd"/>
            <w:r w:rsidRPr="00692536">
              <w:rPr>
                <w:rFonts w:ascii="Times New Roman" w:hAnsi="Times New Roman"/>
                <w:lang w:val="fr-BE"/>
              </w:rPr>
              <w:t xml:space="preserve"> </w:t>
            </w:r>
            <w:proofErr w:type="spellStart"/>
            <w:r w:rsidRPr="00692536">
              <w:rPr>
                <w:rFonts w:ascii="Times New Roman" w:hAnsi="Times New Roman"/>
                <w:lang w:val="fr-BE"/>
              </w:rPr>
              <w:t>çekilecektir</w:t>
            </w:r>
            <w:proofErr w:type="spellEnd"/>
            <w:r w:rsidRPr="00692536">
              <w:rPr>
                <w:rFonts w:ascii="Times New Roman" w:hAnsi="Times New Roman"/>
                <w:lang w:val="fr-BE"/>
              </w:rPr>
              <w:t xml:space="preserve">. </w:t>
            </w:r>
            <w:proofErr w:type="spellStart"/>
            <w:r w:rsidRPr="00692536">
              <w:rPr>
                <w:rFonts w:ascii="Times New Roman" w:hAnsi="Times New Roman"/>
                <w:lang w:val="fr-BE"/>
              </w:rPr>
              <w:t>Toplama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panosu</w:t>
            </w:r>
            <w:proofErr w:type="spellEnd"/>
            <w:r w:rsidRPr="00692536">
              <w:rPr>
                <w:rFonts w:ascii="Times New Roman" w:hAnsi="Times New Roman"/>
                <w:lang w:val="fr-BE"/>
              </w:rPr>
              <w:t xml:space="preserve"> </w:t>
            </w:r>
            <w:proofErr w:type="spellStart"/>
            <w:r w:rsidRPr="00692536">
              <w:rPr>
                <w:rFonts w:ascii="Times New Roman" w:hAnsi="Times New Roman"/>
                <w:lang w:val="fr-BE"/>
              </w:rPr>
              <w:t>çıkışı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ise</w:t>
            </w:r>
            <w:proofErr w:type="spellEnd"/>
            <w:r w:rsidRPr="00692536">
              <w:rPr>
                <w:rFonts w:ascii="Times New Roman" w:hAnsi="Times New Roman"/>
                <w:lang w:val="fr-BE"/>
              </w:rPr>
              <w:t xml:space="preserve"> en </w:t>
            </w:r>
            <w:proofErr w:type="spellStart"/>
            <w:r w:rsidRPr="00692536">
              <w:rPr>
                <w:rFonts w:ascii="Times New Roman" w:hAnsi="Times New Roman"/>
                <w:lang w:val="fr-BE"/>
              </w:rPr>
              <w:t>az</w:t>
            </w:r>
            <w:proofErr w:type="spellEnd"/>
            <w:r w:rsidRPr="00692536">
              <w:rPr>
                <w:rFonts w:ascii="Times New Roman" w:hAnsi="Times New Roman"/>
                <w:lang w:val="fr-BE"/>
              </w:rPr>
              <w:t xml:space="preserve"> 2 (4X95) mm2 PVC SWA PVC </w:t>
            </w:r>
            <w:proofErr w:type="spellStart"/>
            <w:r w:rsidRPr="00692536">
              <w:rPr>
                <w:rFonts w:ascii="Times New Roman" w:hAnsi="Times New Roman"/>
                <w:lang w:val="fr-BE"/>
              </w:rPr>
              <w:t>kablo</w:t>
            </w:r>
            <w:proofErr w:type="spellEnd"/>
            <w:r w:rsidRPr="00692536">
              <w:rPr>
                <w:rFonts w:ascii="Times New Roman" w:hAnsi="Times New Roman"/>
                <w:lang w:val="fr-BE"/>
              </w:rPr>
              <w:t xml:space="preserve"> ile </w:t>
            </w:r>
            <w:proofErr w:type="spellStart"/>
            <w:r w:rsidRPr="00692536">
              <w:rPr>
                <w:rFonts w:ascii="Times New Roman" w:hAnsi="Times New Roman"/>
                <w:lang w:val="fr-BE"/>
              </w:rPr>
              <w:t>yeni</w:t>
            </w:r>
            <w:proofErr w:type="spellEnd"/>
            <w:r w:rsidRPr="00692536">
              <w:rPr>
                <w:rFonts w:ascii="Times New Roman" w:hAnsi="Times New Roman"/>
                <w:lang w:val="fr-BE"/>
              </w:rPr>
              <w:t xml:space="preserve"> </w:t>
            </w:r>
            <w:proofErr w:type="spellStart"/>
            <w:r w:rsidRPr="00692536">
              <w:rPr>
                <w:rFonts w:ascii="Times New Roman" w:hAnsi="Times New Roman"/>
                <w:lang w:val="fr-BE"/>
              </w:rPr>
              <w:t>yapılacak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ve</w:t>
            </w:r>
            <w:proofErr w:type="spellEnd"/>
            <w:r w:rsidRPr="00692536">
              <w:rPr>
                <w:rFonts w:ascii="Times New Roman" w:hAnsi="Times New Roman"/>
                <w:lang w:val="fr-BE"/>
              </w:rPr>
              <w:t>/</w:t>
            </w:r>
            <w:proofErr w:type="spellStart"/>
            <w:r w:rsidRPr="00692536">
              <w:rPr>
                <w:rFonts w:ascii="Times New Roman" w:hAnsi="Times New Roman"/>
                <w:lang w:val="fr-BE"/>
              </w:rPr>
              <w:t>veya</w:t>
            </w:r>
            <w:proofErr w:type="spellEnd"/>
            <w:r w:rsidRPr="00692536">
              <w:rPr>
                <w:rFonts w:ascii="Times New Roman" w:hAnsi="Times New Roman"/>
                <w:lang w:val="fr-BE"/>
              </w:rPr>
              <w:t xml:space="preserve"> </w:t>
            </w:r>
            <w:proofErr w:type="spellStart"/>
            <w:r w:rsidRPr="00692536">
              <w:rPr>
                <w:rFonts w:ascii="Times New Roman" w:hAnsi="Times New Roman"/>
                <w:lang w:val="fr-BE"/>
              </w:rPr>
              <w:t>mevcut</w:t>
            </w:r>
            <w:proofErr w:type="spellEnd"/>
            <w:r w:rsidRPr="00692536">
              <w:rPr>
                <w:rFonts w:ascii="Times New Roman" w:hAnsi="Times New Roman"/>
                <w:lang w:val="fr-BE"/>
              </w:rPr>
              <w:t xml:space="preserve"> </w:t>
            </w:r>
            <w:proofErr w:type="spellStart"/>
            <w:r w:rsidRPr="00692536">
              <w:rPr>
                <w:rFonts w:ascii="Times New Roman" w:hAnsi="Times New Roman"/>
                <w:lang w:val="fr-BE"/>
              </w:rPr>
              <w:t>olan</w:t>
            </w:r>
            <w:proofErr w:type="spellEnd"/>
            <w:r w:rsidRPr="00692536">
              <w:rPr>
                <w:rFonts w:ascii="Times New Roman" w:hAnsi="Times New Roman"/>
                <w:lang w:val="fr-BE"/>
              </w:rPr>
              <w:t xml:space="preserve"> </w:t>
            </w:r>
            <w:proofErr w:type="spellStart"/>
            <w:r w:rsidRPr="00692536">
              <w:rPr>
                <w:rFonts w:ascii="Times New Roman" w:hAnsi="Times New Roman"/>
                <w:lang w:val="fr-BE"/>
              </w:rPr>
              <w:t>rögarlardan</w:t>
            </w:r>
            <w:proofErr w:type="spellEnd"/>
            <w:r w:rsidRPr="00692536">
              <w:rPr>
                <w:rFonts w:ascii="Times New Roman" w:hAnsi="Times New Roman"/>
                <w:lang w:val="fr-BE"/>
              </w:rPr>
              <w:t xml:space="preserve"> </w:t>
            </w:r>
            <w:proofErr w:type="spellStart"/>
            <w:r w:rsidRPr="00692536">
              <w:rPr>
                <w:rFonts w:ascii="Times New Roman" w:hAnsi="Times New Roman"/>
                <w:lang w:val="fr-BE"/>
              </w:rPr>
              <w:t>geçerek</w:t>
            </w:r>
            <w:proofErr w:type="spellEnd"/>
            <w:r w:rsidRPr="00692536">
              <w:rPr>
                <w:rFonts w:ascii="Times New Roman" w:hAnsi="Times New Roman"/>
                <w:lang w:val="fr-BE"/>
              </w:rPr>
              <w:t xml:space="preserve"> </w:t>
            </w:r>
            <w:proofErr w:type="spellStart"/>
            <w:r w:rsidRPr="00692536">
              <w:rPr>
                <w:rFonts w:ascii="Times New Roman" w:hAnsi="Times New Roman"/>
                <w:lang w:val="fr-BE"/>
              </w:rPr>
              <w:t>solar</w:t>
            </w:r>
            <w:proofErr w:type="spellEnd"/>
            <w:r w:rsidRPr="00692536">
              <w:rPr>
                <w:rFonts w:ascii="Times New Roman" w:hAnsi="Times New Roman"/>
                <w:lang w:val="fr-BE"/>
              </w:rPr>
              <w:t xml:space="preserve"> </w:t>
            </w:r>
            <w:proofErr w:type="spellStart"/>
            <w:r w:rsidRPr="00692536">
              <w:rPr>
                <w:rFonts w:ascii="Times New Roman" w:hAnsi="Times New Roman"/>
                <w:lang w:val="fr-BE"/>
              </w:rPr>
              <w:t>sayaç</w:t>
            </w:r>
            <w:proofErr w:type="spellEnd"/>
            <w:r w:rsidRPr="00692536">
              <w:rPr>
                <w:rFonts w:ascii="Times New Roman" w:hAnsi="Times New Roman"/>
                <w:lang w:val="fr-BE"/>
              </w:rPr>
              <w:t xml:space="preserve"> </w:t>
            </w:r>
            <w:proofErr w:type="spellStart"/>
            <w:r w:rsidRPr="00692536">
              <w:rPr>
                <w:rFonts w:ascii="Times New Roman" w:hAnsi="Times New Roman"/>
                <w:lang w:val="fr-BE"/>
              </w:rPr>
              <w:t>dolabının</w:t>
            </w:r>
            <w:proofErr w:type="spellEnd"/>
            <w:r w:rsidRPr="00692536">
              <w:rPr>
                <w:rFonts w:ascii="Times New Roman" w:hAnsi="Times New Roman"/>
                <w:lang w:val="fr-BE"/>
              </w:rPr>
              <w:t xml:space="preserve"> </w:t>
            </w:r>
            <w:proofErr w:type="spellStart"/>
            <w:r w:rsidRPr="00692536">
              <w:rPr>
                <w:rFonts w:ascii="Times New Roman" w:hAnsi="Times New Roman"/>
                <w:lang w:val="fr-BE"/>
              </w:rPr>
              <w:t>konulacağı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noktaya</w:t>
            </w:r>
            <w:proofErr w:type="spellEnd"/>
            <w:r w:rsidRPr="00692536">
              <w:rPr>
                <w:rFonts w:ascii="Times New Roman" w:hAnsi="Times New Roman"/>
                <w:lang w:val="fr-BE"/>
              </w:rPr>
              <w:t xml:space="preserve"> </w:t>
            </w:r>
            <w:proofErr w:type="spellStart"/>
            <w:r w:rsidRPr="00692536">
              <w:rPr>
                <w:rFonts w:ascii="Times New Roman" w:hAnsi="Times New Roman"/>
                <w:lang w:val="fr-BE"/>
              </w:rPr>
              <w:t>çekilecektir</w:t>
            </w:r>
            <w:proofErr w:type="spellEnd"/>
            <w:r w:rsidRPr="00692536">
              <w:rPr>
                <w:rFonts w:ascii="Times New Roman" w:hAnsi="Times New Roman"/>
                <w:lang w:val="fr-BE"/>
              </w:rPr>
              <w:t>.</w:t>
            </w:r>
          </w:p>
          <w:p w14:paraId="2799CCCA" w14:textId="14C29458" w:rsidR="00692536" w:rsidRPr="00692536" w:rsidRDefault="00692536" w:rsidP="002904C5">
            <w:pPr>
              <w:jc w:val="both"/>
              <w:rPr>
                <w:rFonts w:ascii="Times New Roman" w:hAnsi="Times New Roman"/>
                <w:lang w:val="fr-BE"/>
              </w:rPr>
            </w:pPr>
            <w:proofErr w:type="spellStart"/>
            <w:r w:rsidRPr="00692536">
              <w:rPr>
                <w:rFonts w:ascii="Times New Roman" w:hAnsi="Times New Roman"/>
                <w:lang w:val="fr-BE"/>
              </w:rPr>
              <w:t>Toplama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panosu</w:t>
            </w:r>
            <w:proofErr w:type="spellEnd"/>
            <w:r w:rsidRPr="00692536">
              <w:rPr>
                <w:rFonts w:ascii="Times New Roman" w:hAnsi="Times New Roman"/>
                <w:lang w:val="fr-BE"/>
              </w:rPr>
              <w:t xml:space="preserve"> en </w:t>
            </w:r>
            <w:proofErr w:type="spellStart"/>
            <w:r w:rsidRPr="00692536">
              <w:rPr>
                <w:rFonts w:ascii="Times New Roman" w:hAnsi="Times New Roman"/>
                <w:lang w:val="fr-BE"/>
              </w:rPr>
              <w:t>az</w:t>
            </w:r>
            <w:proofErr w:type="spellEnd"/>
            <w:r w:rsidRPr="00692536">
              <w:rPr>
                <w:rFonts w:ascii="Times New Roman" w:hAnsi="Times New Roman"/>
                <w:lang w:val="fr-BE"/>
              </w:rPr>
              <w:t xml:space="preserve"> 70 mm2 </w:t>
            </w:r>
            <w:proofErr w:type="spellStart"/>
            <w:r w:rsidRPr="00692536">
              <w:rPr>
                <w:rFonts w:ascii="Times New Roman" w:hAnsi="Times New Roman"/>
                <w:lang w:val="fr-BE"/>
              </w:rPr>
              <w:t>kesitindeki</w:t>
            </w:r>
            <w:proofErr w:type="spellEnd"/>
            <w:r w:rsidRPr="00692536">
              <w:rPr>
                <w:rFonts w:ascii="Times New Roman" w:hAnsi="Times New Roman"/>
                <w:lang w:val="fr-BE"/>
              </w:rPr>
              <w:t xml:space="preserve"> </w:t>
            </w:r>
            <w:proofErr w:type="spellStart"/>
            <w:r w:rsidRPr="00692536">
              <w:rPr>
                <w:rFonts w:ascii="Times New Roman" w:hAnsi="Times New Roman"/>
                <w:lang w:val="fr-BE"/>
              </w:rPr>
              <w:t>bakır</w:t>
            </w:r>
            <w:proofErr w:type="spellEnd"/>
            <w:r w:rsidRPr="00692536">
              <w:rPr>
                <w:rFonts w:ascii="Times New Roman" w:hAnsi="Times New Roman"/>
                <w:lang w:val="fr-BE"/>
              </w:rPr>
              <w:t xml:space="preserve"> </w:t>
            </w:r>
            <w:proofErr w:type="spellStart"/>
            <w:r w:rsidRPr="00692536">
              <w:rPr>
                <w:rFonts w:ascii="Times New Roman" w:hAnsi="Times New Roman"/>
                <w:lang w:val="fr-BE"/>
              </w:rPr>
              <w:t>toprak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kablosu</w:t>
            </w:r>
            <w:proofErr w:type="spellEnd"/>
            <w:r w:rsidRPr="00692536">
              <w:rPr>
                <w:rFonts w:ascii="Times New Roman" w:hAnsi="Times New Roman"/>
                <w:lang w:val="fr-BE"/>
              </w:rPr>
              <w:t xml:space="preserve"> ile KIBTEK </w:t>
            </w:r>
            <w:proofErr w:type="spellStart"/>
            <w:r w:rsidRPr="00692536">
              <w:rPr>
                <w:rFonts w:ascii="Times New Roman" w:hAnsi="Times New Roman"/>
                <w:lang w:val="fr-BE"/>
              </w:rPr>
              <w:t>ve</w:t>
            </w:r>
            <w:proofErr w:type="spellEnd"/>
            <w:r w:rsidRPr="00692536">
              <w:rPr>
                <w:rFonts w:ascii="Times New Roman" w:hAnsi="Times New Roman"/>
                <w:lang w:val="fr-BE"/>
              </w:rPr>
              <w:t xml:space="preserve"> EMO </w:t>
            </w:r>
            <w:proofErr w:type="spellStart"/>
            <w:r w:rsidRPr="00692536">
              <w:rPr>
                <w:rFonts w:ascii="Times New Roman" w:hAnsi="Times New Roman"/>
                <w:lang w:val="fr-BE"/>
              </w:rPr>
              <w:t>kural</w:t>
            </w:r>
            <w:proofErr w:type="spellEnd"/>
            <w:r w:rsidRPr="00692536">
              <w:rPr>
                <w:rFonts w:ascii="Times New Roman" w:hAnsi="Times New Roman"/>
                <w:lang w:val="fr-BE"/>
              </w:rPr>
              <w:t xml:space="preserve"> </w:t>
            </w:r>
            <w:proofErr w:type="spellStart"/>
            <w:r w:rsidRPr="00692536">
              <w:rPr>
                <w:rFonts w:ascii="Times New Roman" w:hAnsi="Times New Roman"/>
                <w:lang w:val="fr-BE"/>
              </w:rPr>
              <w:t>ve</w:t>
            </w:r>
            <w:proofErr w:type="spellEnd"/>
            <w:r w:rsidRPr="00692536">
              <w:rPr>
                <w:rFonts w:ascii="Times New Roman" w:hAnsi="Times New Roman"/>
                <w:lang w:val="fr-BE"/>
              </w:rPr>
              <w:t xml:space="preserve"> </w:t>
            </w:r>
            <w:proofErr w:type="spellStart"/>
            <w:r w:rsidRPr="00692536">
              <w:rPr>
                <w:rFonts w:ascii="Times New Roman" w:hAnsi="Times New Roman"/>
                <w:lang w:val="fr-BE"/>
              </w:rPr>
              <w:t>talimatlarına</w:t>
            </w:r>
            <w:proofErr w:type="spellEnd"/>
            <w:r w:rsidRPr="00692536">
              <w:rPr>
                <w:rFonts w:ascii="Times New Roman" w:hAnsi="Times New Roman"/>
                <w:lang w:val="fr-BE"/>
              </w:rPr>
              <w:t xml:space="preserve"> </w:t>
            </w:r>
            <w:proofErr w:type="spellStart"/>
            <w:r w:rsidRPr="00692536">
              <w:rPr>
                <w:rFonts w:ascii="Times New Roman" w:hAnsi="Times New Roman"/>
                <w:lang w:val="fr-BE"/>
              </w:rPr>
              <w:t>uygun</w:t>
            </w:r>
            <w:proofErr w:type="spellEnd"/>
            <w:r w:rsidRPr="00692536">
              <w:rPr>
                <w:rFonts w:ascii="Times New Roman" w:hAnsi="Times New Roman"/>
                <w:lang w:val="fr-BE"/>
              </w:rPr>
              <w:t xml:space="preserve"> </w:t>
            </w:r>
            <w:proofErr w:type="spellStart"/>
            <w:r w:rsidRPr="00692536">
              <w:rPr>
                <w:rFonts w:ascii="Times New Roman" w:hAnsi="Times New Roman"/>
                <w:lang w:val="fr-BE"/>
              </w:rPr>
              <w:t>olarak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topraklanacaktır</w:t>
            </w:r>
            <w:proofErr w:type="spellEnd"/>
            <w:r w:rsidRPr="00692536">
              <w:rPr>
                <w:rFonts w:ascii="Times New Roman" w:hAnsi="Times New Roman"/>
                <w:lang w:val="fr-BE"/>
              </w:rPr>
              <w:t>.</w:t>
            </w:r>
          </w:p>
          <w:p w14:paraId="362FDCF8" w14:textId="0FF26F08" w:rsidR="00692536" w:rsidRPr="00692536" w:rsidRDefault="00692536" w:rsidP="002904C5">
            <w:pPr>
              <w:jc w:val="both"/>
              <w:rPr>
                <w:rFonts w:ascii="Times New Roman" w:hAnsi="Times New Roman"/>
                <w:lang w:val="fr-BE"/>
              </w:rPr>
            </w:pPr>
            <w:proofErr w:type="spellStart"/>
            <w:r w:rsidRPr="00692536">
              <w:rPr>
                <w:rFonts w:ascii="Times New Roman" w:hAnsi="Times New Roman"/>
                <w:lang w:val="fr-BE"/>
              </w:rPr>
              <w:t>Toplama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panosu</w:t>
            </w:r>
            <w:proofErr w:type="spellEnd"/>
            <w:r w:rsidRPr="00692536">
              <w:rPr>
                <w:rFonts w:ascii="Times New Roman" w:hAnsi="Times New Roman"/>
                <w:lang w:val="fr-BE"/>
              </w:rPr>
              <w:t xml:space="preserve">, </w:t>
            </w:r>
            <w:proofErr w:type="spellStart"/>
            <w:r w:rsidRPr="00692536">
              <w:rPr>
                <w:rFonts w:ascii="Times New Roman" w:hAnsi="Times New Roman"/>
                <w:lang w:val="fr-BE"/>
              </w:rPr>
              <w:t>KIB-TEK'in</w:t>
            </w:r>
            <w:proofErr w:type="spellEnd"/>
            <w:r w:rsidRPr="00692536">
              <w:rPr>
                <w:rFonts w:ascii="Times New Roman" w:hAnsi="Times New Roman"/>
                <w:lang w:val="fr-BE"/>
              </w:rPr>
              <w:t xml:space="preserve"> </w:t>
            </w:r>
            <w:proofErr w:type="spellStart"/>
            <w:r w:rsidRPr="00692536">
              <w:rPr>
                <w:rFonts w:ascii="Times New Roman" w:hAnsi="Times New Roman"/>
                <w:lang w:val="fr-BE"/>
              </w:rPr>
              <w:t>talep</w:t>
            </w:r>
            <w:proofErr w:type="spellEnd"/>
            <w:r w:rsidRPr="00692536">
              <w:rPr>
                <w:rFonts w:ascii="Times New Roman" w:hAnsi="Times New Roman"/>
                <w:lang w:val="fr-BE"/>
              </w:rPr>
              <w:t xml:space="preserve"> </w:t>
            </w:r>
            <w:proofErr w:type="spellStart"/>
            <w:r w:rsidRPr="00692536">
              <w:rPr>
                <w:rFonts w:ascii="Times New Roman" w:hAnsi="Times New Roman"/>
                <w:lang w:val="fr-BE"/>
              </w:rPr>
              <w:t>ettiği</w:t>
            </w:r>
            <w:proofErr w:type="spellEnd"/>
            <w:r w:rsidRPr="00692536">
              <w:rPr>
                <w:rFonts w:ascii="Times New Roman" w:hAnsi="Times New Roman"/>
                <w:lang w:val="fr-BE"/>
              </w:rPr>
              <w:t xml:space="preserve"> </w:t>
            </w:r>
            <w:proofErr w:type="spellStart"/>
            <w:r w:rsidRPr="00692536">
              <w:rPr>
                <w:rFonts w:ascii="Times New Roman" w:hAnsi="Times New Roman"/>
                <w:lang w:val="fr-BE"/>
              </w:rPr>
              <w:t>muhafazalı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alçak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gerilim</w:t>
            </w:r>
            <w:proofErr w:type="spellEnd"/>
            <w:r w:rsidRPr="00692536">
              <w:rPr>
                <w:rFonts w:ascii="Times New Roman" w:hAnsi="Times New Roman"/>
                <w:lang w:val="fr-BE"/>
              </w:rPr>
              <w:t xml:space="preserve"> </w:t>
            </w:r>
            <w:proofErr w:type="spellStart"/>
            <w:r w:rsidRPr="00692536">
              <w:rPr>
                <w:rFonts w:ascii="Times New Roman" w:hAnsi="Times New Roman"/>
                <w:lang w:val="fr-BE"/>
              </w:rPr>
              <w:t>dağıtım</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panoları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standartlarına</w:t>
            </w:r>
            <w:proofErr w:type="spellEnd"/>
            <w:r w:rsidRPr="00692536">
              <w:rPr>
                <w:rFonts w:ascii="Times New Roman" w:hAnsi="Times New Roman"/>
                <w:lang w:val="fr-BE"/>
              </w:rPr>
              <w:t xml:space="preserve"> </w:t>
            </w:r>
            <w:proofErr w:type="spellStart"/>
            <w:r w:rsidRPr="00692536">
              <w:rPr>
                <w:rFonts w:ascii="Times New Roman" w:hAnsi="Times New Roman"/>
                <w:lang w:val="fr-BE"/>
              </w:rPr>
              <w:t>uygun</w:t>
            </w:r>
            <w:proofErr w:type="spellEnd"/>
            <w:r w:rsidRPr="00692536">
              <w:rPr>
                <w:rFonts w:ascii="Times New Roman" w:hAnsi="Times New Roman"/>
                <w:lang w:val="fr-BE"/>
              </w:rPr>
              <w:t xml:space="preserve"> </w:t>
            </w:r>
            <w:proofErr w:type="spellStart"/>
            <w:r w:rsidRPr="00692536">
              <w:rPr>
                <w:rFonts w:ascii="Times New Roman" w:hAnsi="Times New Roman"/>
                <w:lang w:val="fr-BE"/>
              </w:rPr>
              <w:t>ve</w:t>
            </w:r>
            <w:proofErr w:type="spellEnd"/>
            <w:r w:rsidRPr="00692536">
              <w:rPr>
                <w:rFonts w:ascii="Times New Roman" w:hAnsi="Times New Roman"/>
                <w:lang w:val="fr-BE"/>
              </w:rPr>
              <w:t xml:space="preserve"> en </w:t>
            </w:r>
            <w:proofErr w:type="spellStart"/>
            <w:r w:rsidRPr="00692536">
              <w:rPr>
                <w:rFonts w:ascii="Times New Roman" w:hAnsi="Times New Roman"/>
                <w:lang w:val="fr-BE"/>
              </w:rPr>
              <w:t>az</w:t>
            </w:r>
            <w:proofErr w:type="spellEnd"/>
            <w:r w:rsidRPr="00692536">
              <w:rPr>
                <w:rFonts w:ascii="Times New Roman" w:hAnsi="Times New Roman"/>
                <w:lang w:val="fr-BE"/>
              </w:rPr>
              <w:t xml:space="preserve"> IP 65 </w:t>
            </w:r>
            <w:proofErr w:type="spellStart"/>
            <w:r w:rsidRPr="00692536">
              <w:rPr>
                <w:rFonts w:ascii="Times New Roman" w:hAnsi="Times New Roman"/>
                <w:lang w:val="fr-BE"/>
              </w:rPr>
              <w:t>koruma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sınıfında</w:t>
            </w:r>
            <w:proofErr w:type="spellEnd"/>
            <w:r w:rsidRPr="00692536">
              <w:rPr>
                <w:rFonts w:ascii="Times New Roman" w:hAnsi="Times New Roman"/>
                <w:lang w:val="fr-BE"/>
              </w:rPr>
              <w:t xml:space="preserve"> </w:t>
            </w:r>
            <w:proofErr w:type="spellStart"/>
            <w:r w:rsidRPr="00692536">
              <w:rPr>
                <w:rFonts w:ascii="Times New Roman" w:hAnsi="Times New Roman"/>
                <w:lang w:val="fr-BE"/>
              </w:rPr>
              <w:t>olmalıdır</w:t>
            </w:r>
            <w:proofErr w:type="spellEnd"/>
            <w:r w:rsidRPr="00692536">
              <w:rPr>
                <w:rFonts w:ascii="Times New Roman" w:hAnsi="Times New Roman"/>
                <w:lang w:val="fr-BE"/>
              </w:rPr>
              <w:t xml:space="preserve">. </w:t>
            </w:r>
            <w:proofErr w:type="spellStart"/>
            <w:r w:rsidRPr="00692536">
              <w:rPr>
                <w:rFonts w:ascii="Times New Roman" w:hAnsi="Times New Roman"/>
                <w:lang w:val="fr-BE"/>
              </w:rPr>
              <w:t>Kapaklar</w:t>
            </w:r>
            <w:proofErr w:type="spellEnd"/>
            <w:r w:rsidRPr="00692536">
              <w:rPr>
                <w:rFonts w:ascii="Times New Roman" w:hAnsi="Times New Roman"/>
                <w:lang w:val="fr-BE"/>
              </w:rPr>
              <w:t xml:space="preserve"> </w:t>
            </w:r>
            <w:proofErr w:type="spellStart"/>
            <w:r w:rsidRPr="00692536">
              <w:rPr>
                <w:rFonts w:ascii="Times New Roman" w:hAnsi="Times New Roman"/>
                <w:lang w:val="fr-BE"/>
              </w:rPr>
              <w:t>açıldığı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zaman</w:t>
            </w:r>
            <w:proofErr w:type="spellEnd"/>
            <w:r w:rsidRPr="00692536">
              <w:rPr>
                <w:rFonts w:ascii="Times New Roman" w:hAnsi="Times New Roman"/>
                <w:lang w:val="fr-BE"/>
              </w:rPr>
              <w:t xml:space="preserve">, pano </w:t>
            </w:r>
            <w:proofErr w:type="spellStart"/>
            <w:r w:rsidRPr="00692536">
              <w:rPr>
                <w:rFonts w:ascii="Times New Roman" w:hAnsi="Times New Roman"/>
                <w:lang w:val="fr-BE"/>
              </w:rPr>
              <w:t>içerisindeki</w:t>
            </w:r>
            <w:proofErr w:type="spellEnd"/>
            <w:r w:rsidRPr="00692536">
              <w:rPr>
                <w:rFonts w:ascii="Times New Roman" w:hAnsi="Times New Roman"/>
                <w:lang w:val="fr-BE"/>
              </w:rPr>
              <w:t xml:space="preserve"> </w:t>
            </w:r>
            <w:proofErr w:type="spellStart"/>
            <w:r w:rsidRPr="00692536">
              <w:rPr>
                <w:rFonts w:ascii="Times New Roman" w:hAnsi="Times New Roman"/>
                <w:lang w:val="fr-BE"/>
              </w:rPr>
              <w:t>tüm</w:t>
            </w:r>
            <w:proofErr w:type="spellEnd"/>
            <w:r w:rsidRPr="00692536">
              <w:rPr>
                <w:rFonts w:ascii="Times New Roman" w:hAnsi="Times New Roman"/>
                <w:lang w:val="fr-BE"/>
              </w:rPr>
              <w:t xml:space="preserve"> </w:t>
            </w:r>
            <w:proofErr w:type="spellStart"/>
            <w:r w:rsidRPr="00692536">
              <w:rPr>
                <w:rFonts w:ascii="Times New Roman" w:hAnsi="Times New Roman"/>
                <w:lang w:val="fr-BE"/>
              </w:rPr>
              <w:t>canlı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kısımlar</w:t>
            </w:r>
            <w:proofErr w:type="spellEnd"/>
            <w:r w:rsidRPr="00692536">
              <w:rPr>
                <w:rFonts w:ascii="Times New Roman" w:hAnsi="Times New Roman"/>
                <w:lang w:val="fr-BE"/>
              </w:rPr>
              <w:t xml:space="preserve"> </w:t>
            </w:r>
            <w:proofErr w:type="spellStart"/>
            <w:r w:rsidRPr="00692536">
              <w:rPr>
                <w:rFonts w:ascii="Times New Roman" w:hAnsi="Times New Roman"/>
                <w:lang w:val="fr-BE"/>
              </w:rPr>
              <w:t>açıkta</w:t>
            </w:r>
            <w:proofErr w:type="spellEnd"/>
            <w:r w:rsidRPr="00692536">
              <w:rPr>
                <w:rFonts w:ascii="Times New Roman" w:hAnsi="Times New Roman"/>
                <w:lang w:val="fr-BE"/>
              </w:rPr>
              <w:t xml:space="preserve"> </w:t>
            </w:r>
            <w:proofErr w:type="spellStart"/>
            <w:r w:rsidRPr="00692536">
              <w:rPr>
                <w:rFonts w:ascii="Times New Roman" w:hAnsi="Times New Roman"/>
                <w:lang w:val="fr-BE"/>
              </w:rPr>
              <w:t>olmayacak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şekilde</w:t>
            </w:r>
            <w:proofErr w:type="spellEnd"/>
            <w:r w:rsidRPr="00692536">
              <w:rPr>
                <w:rFonts w:ascii="Times New Roman" w:hAnsi="Times New Roman"/>
                <w:lang w:val="fr-BE"/>
              </w:rPr>
              <w:t xml:space="preserve"> </w:t>
            </w:r>
            <w:proofErr w:type="spellStart"/>
            <w:r w:rsidRPr="00692536">
              <w:rPr>
                <w:rFonts w:ascii="Times New Roman" w:hAnsi="Times New Roman"/>
                <w:lang w:val="fr-BE"/>
              </w:rPr>
              <w:t>izolasyonlu</w:t>
            </w:r>
            <w:proofErr w:type="spellEnd"/>
            <w:r w:rsidRPr="00692536">
              <w:rPr>
                <w:rFonts w:ascii="Times New Roman" w:hAnsi="Times New Roman"/>
                <w:lang w:val="fr-BE"/>
              </w:rPr>
              <w:t xml:space="preserve"> </w:t>
            </w:r>
            <w:proofErr w:type="spellStart"/>
            <w:r w:rsidRPr="00692536">
              <w:rPr>
                <w:rFonts w:ascii="Times New Roman" w:hAnsi="Times New Roman"/>
                <w:lang w:val="fr-BE"/>
              </w:rPr>
              <w:t>olacaktır</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Panonun</w:t>
            </w:r>
            <w:proofErr w:type="spellEnd"/>
            <w:r w:rsidRPr="00692536">
              <w:rPr>
                <w:rFonts w:ascii="Times New Roman" w:hAnsi="Times New Roman"/>
                <w:lang w:val="fr-BE"/>
              </w:rPr>
              <w:t xml:space="preserve"> </w:t>
            </w:r>
            <w:proofErr w:type="spellStart"/>
            <w:r w:rsidRPr="00692536">
              <w:rPr>
                <w:rFonts w:ascii="Times New Roman" w:hAnsi="Times New Roman"/>
                <w:lang w:val="fr-BE"/>
              </w:rPr>
              <w:t>kapağı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kilitlenebilir</w:t>
            </w:r>
            <w:proofErr w:type="spellEnd"/>
            <w:r w:rsidRPr="00692536">
              <w:rPr>
                <w:rFonts w:ascii="Times New Roman" w:hAnsi="Times New Roman"/>
                <w:lang w:val="fr-BE"/>
              </w:rPr>
              <w:t xml:space="preserve"> </w:t>
            </w:r>
            <w:proofErr w:type="spellStart"/>
            <w:r w:rsidRPr="00692536">
              <w:rPr>
                <w:rFonts w:ascii="Times New Roman" w:hAnsi="Times New Roman"/>
                <w:lang w:val="fr-BE"/>
              </w:rPr>
              <w:t>olacaktır</w:t>
            </w:r>
            <w:proofErr w:type="spellEnd"/>
            <w:r w:rsidRPr="00692536">
              <w:rPr>
                <w:rFonts w:ascii="Times New Roman" w:hAnsi="Times New Roman"/>
                <w:lang w:val="fr-BE"/>
              </w:rPr>
              <w:t xml:space="preserve">. </w:t>
            </w:r>
            <w:proofErr w:type="spellStart"/>
            <w:r w:rsidRPr="00692536">
              <w:rPr>
                <w:rFonts w:ascii="Times New Roman" w:hAnsi="Times New Roman"/>
                <w:lang w:val="fr-BE"/>
              </w:rPr>
              <w:t>Toplama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panosunun</w:t>
            </w:r>
            <w:proofErr w:type="spellEnd"/>
            <w:r w:rsidRPr="00692536">
              <w:rPr>
                <w:rFonts w:ascii="Times New Roman" w:hAnsi="Times New Roman"/>
                <w:lang w:val="fr-BE"/>
              </w:rPr>
              <w:t xml:space="preserve"> </w:t>
            </w:r>
            <w:proofErr w:type="spellStart"/>
            <w:r w:rsidRPr="00692536">
              <w:rPr>
                <w:rFonts w:ascii="Times New Roman" w:hAnsi="Times New Roman"/>
                <w:lang w:val="fr-BE"/>
              </w:rPr>
              <w:t>oturacağı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yere</w:t>
            </w:r>
            <w:proofErr w:type="spellEnd"/>
            <w:r w:rsidRPr="00692536">
              <w:rPr>
                <w:rFonts w:ascii="Times New Roman" w:hAnsi="Times New Roman"/>
                <w:lang w:val="fr-BE"/>
              </w:rPr>
              <w:t xml:space="preserve"> </w:t>
            </w:r>
            <w:proofErr w:type="spellStart"/>
            <w:r w:rsidRPr="00692536">
              <w:rPr>
                <w:rFonts w:ascii="Times New Roman" w:hAnsi="Times New Roman"/>
                <w:lang w:val="fr-BE"/>
              </w:rPr>
              <w:t>beton</w:t>
            </w:r>
            <w:proofErr w:type="spellEnd"/>
            <w:r w:rsidRPr="00692536">
              <w:rPr>
                <w:rFonts w:ascii="Times New Roman" w:hAnsi="Times New Roman"/>
                <w:lang w:val="fr-BE"/>
              </w:rPr>
              <w:t xml:space="preserve"> </w:t>
            </w:r>
            <w:proofErr w:type="spellStart"/>
            <w:r w:rsidRPr="00692536">
              <w:rPr>
                <w:rFonts w:ascii="Times New Roman" w:hAnsi="Times New Roman"/>
                <w:lang w:val="fr-BE"/>
              </w:rPr>
              <w:t>dökülecek</w:t>
            </w:r>
            <w:proofErr w:type="spellEnd"/>
            <w:r w:rsidRPr="00692536">
              <w:rPr>
                <w:rFonts w:ascii="Times New Roman" w:hAnsi="Times New Roman"/>
                <w:lang w:val="fr-BE"/>
              </w:rPr>
              <w:t xml:space="preserve"> </w:t>
            </w:r>
            <w:proofErr w:type="spellStart"/>
            <w:r w:rsidRPr="00692536">
              <w:rPr>
                <w:rFonts w:ascii="Times New Roman" w:hAnsi="Times New Roman"/>
                <w:lang w:val="fr-BE"/>
              </w:rPr>
              <w:t>ve</w:t>
            </w:r>
            <w:proofErr w:type="spellEnd"/>
            <w:r w:rsidRPr="00692536">
              <w:rPr>
                <w:rFonts w:ascii="Times New Roman" w:hAnsi="Times New Roman"/>
                <w:lang w:val="fr-BE"/>
              </w:rPr>
              <w:t xml:space="preserve"> pano </w:t>
            </w:r>
            <w:proofErr w:type="spellStart"/>
            <w:r w:rsidRPr="00692536">
              <w:rPr>
                <w:rFonts w:ascii="Times New Roman" w:hAnsi="Times New Roman"/>
                <w:lang w:val="fr-BE"/>
              </w:rPr>
              <w:t>toprak</w:t>
            </w:r>
            <w:proofErr w:type="spellEnd"/>
            <w:r w:rsidRPr="00692536">
              <w:rPr>
                <w:rFonts w:ascii="Times New Roman" w:hAnsi="Times New Roman"/>
                <w:lang w:val="fr-BE"/>
              </w:rPr>
              <w:t xml:space="preserve"> ile </w:t>
            </w:r>
            <w:proofErr w:type="spellStart"/>
            <w:r w:rsidRPr="00692536">
              <w:rPr>
                <w:rFonts w:ascii="Times New Roman" w:hAnsi="Times New Roman"/>
                <w:lang w:val="fr-BE"/>
              </w:rPr>
              <w:t>temas</w:t>
            </w:r>
            <w:proofErr w:type="spellEnd"/>
            <w:r w:rsidRPr="00692536">
              <w:rPr>
                <w:rFonts w:ascii="Times New Roman" w:hAnsi="Times New Roman"/>
                <w:lang w:val="fr-BE"/>
              </w:rPr>
              <w:t xml:space="preserve"> </w:t>
            </w:r>
            <w:proofErr w:type="spellStart"/>
            <w:r w:rsidRPr="00692536">
              <w:rPr>
                <w:rFonts w:ascii="Times New Roman" w:hAnsi="Times New Roman"/>
                <w:lang w:val="fr-BE"/>
              </w:rPr>
              <w:t>etmeyecektir</w:t>
            </w:r>
            <w:proofErr w:type="spellEnd"/>
            <w:r w:rsidRPr="00692536">
              <w:rPr>
                <w:rFonts w:ascii="Times New Roman" w:hAnsi="Times New Roman"/>
                <w:lang w:val="fr-BE"/>
              </w:rPr>
              <w:t>.</w:t>
            </w:r>
          </w:p>
          <w:p w14:paraId="653CE07F" w14:textId="40C76A44" w:rsidR="00692536" w:rsidRPr="00692536" w:rsidRDefault="00692536" w:rsidP="002904C5">
            <w:pPr>
              <w:jc w:val="both"/>
              <w:rPr>
                <w:rFonts w:ascii="Times New Roman" w:hAnsi="Times New Roman"/>
                <w:lang w:val="fr-BE"/>
              </w:rPr>
            </w:pPr>
            <w:proofErr w:type="spellStart"/>
            <w:r w:rsidRPr="00692536">
              <w:rPr>
                <w:rFonts w:ascii="Times New Roman" w:hAnsi="Times New Roman"/>
                <w:lang w:val="fr-BE"/>
              </w:rPr>
              <w:t>Toplama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panosundaki</w:t>
            </w:r>
            <w:proofErr w:type="spellEnd"/>
            <w:r w:rsidRPr="00692536">
              <w:rPr>
                <w:rFonts w:ascii="Times New Roman" w:hAnsi="Times New Roman"/>
                <w:lang w:val="fr-BE"/>
              </w:rPr>
              <w:t xml:space="preserve"> </w:t>
            </w:r>
            <w:proofErr w:type="spellStart"/>
            <w:r w:rsidRPr="00692536">
              <w:rPr>
                <w:rFonts w:ascii="Times New Roman" w:hAnsi="Times New Roman"/>
                <w:lang w:val="fr-BE"/>
              </w:rPr>
              <w:t>tüm</w:t>
            </w:r>
            <w:proofErr w:type="spellEnd"/>
            <w:r w:rsidRPr="00692536">
              <w:rPr>
                <w:rFonts w:ascii="Times New Roman" w:hAnsi="Times New Roman"/>
                <w:lang w:val="fr-BE"/>
              </w:rPr>
              <w:t xml:space="preserve"> </w:t>
            </w:r>
            <w:proofErr w:type="spellStart"/>
            <w:r w:rsidRPr="00692536">
              <w:rPr>
                <w:rFonts w:ascii="Times New Roman" w:hAnsi="Times New Roman"/>
                <w:lang w:val="fr-BE"/>
              </w:rPr>
              <w:t>MCCB’ler</w:t>
            </w:r>
            <w:proofErr w:type="spellEnd"/>
            <w:r w:rsidRPr="00692536">
              <w:rPr>
                <w:rFonts w:ascii="Times New Roman" w:hAnsi="Times New Roman"/>
                <w:lang w:val="fr-BE"/>
              </w:rPr>
              <w:t xml:space="preserve"> </w:t>
            </w:r>
            <w:proofErr w:type="spellStart"/>
            <w:r w:rsidRPr="00692536">
              <w:rPr>
                <w:rFonts w:ascii="Times New Roman" w:hAnsi="Times New Roman"/>
                <w:lang w:val="fr-BE"/>
              </w:rPr>
              <w:t>hangi</w:t>
            </w:r>
            <w:proofErr w:type="spellEnd"/>
            <w:r w:rsidRPr="00692536">
              <w:rPr>
                <w:rFonts w:ascii="Times New Roman" w:hAnsi="Times New Roman"/>
                <w:lang w:val="fr-BE"/>
              </w:rPr>
              <w:t xml:space="preserve"> </w:t>
            </w:r>
            <w:proofErr w:type="spellStart"/>
            <w:r w:rsidRPr="00692536">
              <w:rPr>
                <w:rFonts w:ascii="Times New Roman" w:hAnsi="Times New Roman"/>
                <w:lang w:val="fr-BE"/>
              </w:rPr>
              <w:t>cihazı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kestiği</w:t>
            </w:r>
            <w:proofErr w:type="spellEnd"/>
            <w:r w:rsidRPr="00692536">
              <w:rPr>
                <w:rFonts w:ascii="Times New Roman" w:hAnsi="Times New Roman"/>
                <w:lang w:val="fr-BE"/>
              </w:rPr>
              <w:t xml:space="preserve"> </w:t>
            </w:r>
            <w:proofErr w:type="spellStart"/>
            <w:r w:rsidRPr="00692536">
              <w:rPr>
                <w:rFonts w:ascii="Times New Roman" w:hAnsi="Times New Roman"/>
                <w:lang w:val="fr-BE"/>
              </w:rPr>
              <w:t>açıkça</w:t>
            </w:r>
            <w:proofErr w:type="spellEnd"/>
            <w:r w:rsidRPr="00692536">
              <w:rPr>
                <w:rFonts w:ascii="Times New Roman" w:hAnsi="Times New Roman"/>
                <w:lang w:val="fr-BE"/>
              </w:rPr>
              <w:t xml:space="preserve"> belli </w:t>
            </w:r>
            <w:proofErr w:type="spellStart"/>
            <w:r w:rsidRPr="00692536">
              <w:rPr>
                <w:rFonts w:ascii="Times New Roman" w:hAnsi="Times New Roman"/>
                <w:lang w:val="fr-BE"/>
              </w:rPr>
              <w:t>olacak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şekilde</w:t>
            </w:r>
            <w:proofErr w:type="spellEnd"/>
            <w:r w:rsidRPr="00692536">
              <w:rPr>
                <w:rFonts w:ascii="Times New Roman" w:hAnsi="Times New Roman"/>
                <w:lang w:val="fr-BE"/>
              </w:rPr>
              <w:t xml:space="preserve"> </w:t>
            </w:r>
            <w:proofErr w:type="spellStart"/>
            <w:r w:rsidRPr="00692536">
              <w:rPr>
                <w:rFonts w:ascii="Times New Roman" w:hAnsi="Times New Roman"/>
                <w:lang w:val="fr-BE"/>
              </w:rPr>
              <w:t>etiketlenecektir</w:t>
            </w:r>
            <w:proofErr w:type="spellEnd"/>
            <w:r w:rsidRPr="00692536">
              <w:rPr>
                <w:rFonts w:ascii="Times New Roman" w:hAnsi="Times New Roman"/>
                <w:lang w:val="fr-BE"/>
              </w:rPr>
              <w:t xml:space="preserve">. Pano </w:t>
            </w:r>
            <w:proofErr w:type="spellStart"/>
            <w:r w:rsidRPr="00692536">
              <w:rPr>
                <w:rFonts w:ascii="Times New Roman" w:hAnsi="Times New Roman"/>
                <w:lang w:val="fr-BE"/>
              </w:rPr>
              <w:t>içinde</w:t>
            </w:r>
            <w:proofErr w:type="spellEnd"/>
            <w:r w:rsidRPr="00692536">
              <w:rPr>
                <w:rFonts w:ascii="Times New Roman" w:hAnsi="Times New Roman"/>
                <w:lang w:val="fr-BE"/>
              </w:rPr>
              <w:t xml:space="preserve"> tek </w:t>
            </w:r>
            <w:proofErr w:type="spellStart"/>
            <w:r w:rsidRPr="00692536">
              <w:rPr>
                <w:rFonts w:ascii="Times New Roman" w:hAnsi="Times New Roman"/>
                <w:lang w:val="fr-BE"/>
              </w:rPr>
              <w:t>hat</w:t>
            </w:r>
            <w:proofErr w:type="spellEnd"/>
            <w:r w:rsidRPr="00692536">
              <w:rPr>
                <w:rFonts w:ascii="Times New Roman" w:hAnsi="Times New Roman"/>
                <w:lang w:val="fr-BE"/>
              </w:rPr>
              <w:t xml:space="preserve"> </w:t>
            </w:r>
            <w:proofErr w:type="spellStart"/>
            <w:r w:rsidRPr="00692536">
              <w:rPr>
                <w:rFonts w:ascii="Times New Roman" w:hAnsi="Times New Roman"/>
                <w:lang w:val="fr-BE"/>
              </w:rPr>
              <w:t>şemaları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bulundurulacak</w:t>
            </w:r>
            <w:proofErr w:type="spellEnd"/>
            <w:r w:rsidRPr="00692536">
              <w:rPr>
                <w:rFonts w:ascii="Times New Roman" w:hAnsi="Times New Roman"/>
                <w:lang w:val="fr-BE"/>
              </w:rPr>
              <w:t xml:space="preserve"> </w:t>
            </w:r>
            <w:proofErr w:type="spellStart"/>
            <w:r w:rsidRPr="00692536">
              <w:rPr>
                <w:rFonts w:ascii="Times New Roman" w:hAnsi="Times New Roman"/>
                <w:lang w:val="fr-BE"/>
              </w:rPr>
              <w:t>ve</w:t>
            </w:r>
            <w:proofErr w:type="spellEnd"/>
            <w:r w:rsidRPr="00692536">
              <w:rPr>
                <w:rFonts w:ascii="Times New Roman" w:hAnsi="Times New Roman"/>
                <w:lang w:val="fr-BE"/>
              </w:rPr>
              <w:t xml:space="preserve"> pano </w:t>
            </w:r>
            <w:proofErr w:type="spellStart"/>
            <w:r w:rsidRPr="00692536">
              <w:rPr>
                <w:rFonts w:ascii="Times New Roman" w:hAnsi="Times New Roman"/>
                <w:lang w:val="fr-BE"/>
              </w:rPr>
              <w:t>kapağı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üzerinde</w:t>
            </w:r>
            <w:proofErr w:type="spellEnd"/>
            <w:r w:rsidRPr="00692536">
              <w:rPr>
                <w:rFonts w:ascii="Times New Roman" w:hAnsi="Times New Roman"/>
                <w:lang w:val="fr-BE"/>
              </w:rPr>
              <w:t xml:space="preserve"> “</w:t>
            </w:r>
            <w:proofErr w:type="spellStart"/>
            <w:r w:rsidRPr="00692536">
              <w:rPr>
                <w:rFonts w:ascii="Times New Roman" w:hAnsi="Times New Roman"/>
                <w:lang w:val="fr-BE"/>
              </w:rPr>
              <w:t>elektrik</w:t>
            </w:r>
            <w:proofErr w:type="spellEnd"/>
            <w:r w:rsidRPr="00692536">
              <w:rPr>
                <w:rFonts w:ascii="Times New Roman" w:hAnsi="Times New Roman"/>
                <w:lang w:val="fr-BE"/>
              </w:rPr>
              <w:t xml:space="preserve"> </w:t>
            </w:r>
            <w:proofErr w:type="spellStart"/>
            <w:r w:rsidRPr="00692536">
              <w:rPr>
                <w:rFonts w:ascii="Times New Roman" w:hAnsi="Times New Roman"/>
                <w:lang w:val="fr-BE"/>
              </w:rPr>
              <w:t>çarpması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sembolü</w:t>
            </w:r>
            <w:proofErr w:type="spellEnd"/>
            <w:r w:rsidRPr="00692536">
              <w:rPr>
                <w:rFonts w:ascii="Times New Roman" w:hAnsi="Times New Roman"/>
                <w:lang w:val="fr-BE"/>
              </w:rPr>
              <w:t xml:space="preserve"> ile “</w:t>
            </w:r>
            <w:proofErr w:type="spellStart"/>
            <w:r w:rsidRPr="00692536">
              <w:rPr>
                <w:rFonts w:ascii="Times New Roman" w:hAnsi="Times New Roman"/>
                <w:lang w:val="fr-BE"/>
              </w:rPr>
              <w:t>Dikkat</w:t>
            </w:r>
            <w:proofErr w:type="spellEnd"/>
            <w:r w:rsidRPr="00692536">
              <w:rPr>
                <w:rFonts w:ascii="Times New Roman" w:hAnsi="Times New Roman"/>
                <w:lang w:val="fr-BE"/>
              </w:rPr>
              <w:t xml:space="preserve"> </w:t>
            </w:r>
            <w:proofErr w:type="spellStart"/>
            <w:r w:rsidRPr="00692536">
              <w:rPr>
                <w:rFonts w:ascii="Times New Roman" w:hAnsi="Times New Roman"/>
                <w:lang w:val="fr-BE"/>
              </w:rPr>
              <w:t>Ölüm</w:t>
            </w:r>
            <w:proofErr w:type="spellEnd"/>
            <w:r w:rsidRPr="00692536">
              <w:rPr>
                <w:rFonts w:ascii="Times New Roman" w:hAnsi="Times New Roman"/>
                <w:lang w:val="fr-BE"/>
              </w:rPr>
              <w:t xml:space="preserve"> </w:t>
            </w:r>
            <w:proofErr w:type="spellStart"/>
            <w:r w:rsidRPr="00692536">
              <w:rPr>
                <w:rFonts w:ascii="Times New Roman" w:hAnsi="Times New Roman"/>
                <w:lang w:val="fr-BE"/>
              </w:rPr>
              <w:t>Tehlikesi</w:t>
            </w:r>
            <w:proofErr w:type="spellEnd"/>
            <w:r w:rsidRPr="00692536">
              <w:rPr>
                <w:rFonts w:ascii="Times New Roman" w:hAnsi="Times New Roman"/>
                <w:lang w:val="fr-BE"/>
              </w:rPr>
              <w:t xml:space="preserve">” </w:t>
            </w:r>
            <w:proofErr w:type="spellStart"/>
            <w:r w:rsidRPr="00692536">
              <w:rPr>
                <w:rFonts w:ascii="Times New Roman" w:hAnsi="Times New Roman"/>
                <w:lang w:val="fr-BE"/>
              </w:rPr>
              <w:t>yazısı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olacaktır</w:t>
            </w:r>
            <w:proofErr w:type="spellEnd"/>
            <w:r w:rsidRPr="00692536">
              <w:rPr>
                <w:rFonts w:ascii="Times New Roman" w:hAnsi="Times New Roman"/>
                <w:lang w:val="fr-BE"/>
              </w:rPr>
              <w:t>.</w:t>
            </w:r>
          </w:p>
          <w:p w14:paraId="4303A2F5" w14:textId="4F0E1C05" w:rsidR="00692536" w:rsidRDefault="00692536" w:rsidP="002904C5">
            <w:pPr>
              <w:jc w:val="both"/>
              <w:rPr>
                <w:rFonts w:ascii="Times New Roman" w:hAnsi="Times New Roman"/>
                <w:lang w:val="fr-BE"/>
              </w:rPr>
            </w:pPr>
            <w:proofErr w:type="spellStart"/>
            <w:r w:rsidRPr="00692536">
              <w:rPr>
                <w:rFonts w:ascii="Times New Roman" w:hAnsi="Times New Roman"/>
                <w:lang w:val="fr-BE"/>
              </w:rPr>
              <w:t>İhaleye</w:t>
            </w:r>
            <w:proofErr w:type="spellEnd"/>
            <w:r w:rsidRPr="00692536">
              <w:rPr>
                <w:rFonts w:ascii="Times New Roman" w:hAnsi="Times New Roman"/>
                <w:lang w:val="fr-BE"/>
              </w:rPr>
              <w:t xml:space="preserve"> </w:t>
            </w:r>
            <w:proofErr w:type="spellStart"/>
            <w:r w:rsidRPr="00692536">
              <w:rPr>
                <w:rFonts w:ascii="Times New Roman" w:hAnsi="Times New Roman"/>
                <w:lang w:val="fr-BE"/>
              </w:rPr>
              <w:t>teklif</w:t>
            </w:r>
            <w:proofErr w:type="spellEnd"/>
            <w:r w:rsidRPr="00692536">
              <w:rPr>
                <w:rFonts w:ascii="Times New Roman" w:hAnsi="Times New Roman"/>
                <w:lang w:val="fr-BE"/>
              </w:rPr>
              <w:t xml:space="preserve"> </w:t>
            </w:r>
            <w:proofErr w:type="spellStart"/>
            <w:r w:rsidRPr="00692536">
              <w:rPr>
                <w:rFonts w:ascii="Times New Roman" w:hAnsi="Times New Roman"/>
                <w:lang w:val="fr-BE"/>
              </w:rPr>
              <w:t>verecek</w:t>
            </w:r>
            <w:proofErr w:type="spellEnd"/>
            <w:r w:rsidRPr="00692536">
              <w:rPr>
                <w:rFonts w:ascii="Times New Roman" w:hAnsi="Times New Roman"/>
                <w:lang w:val="fr-BE"/>
              </w:rPr>
              <w:t xml:space="preserve"> </w:t>
            </w:r>
            <w:proofErr w:type="spellStart"/>
            <w:r w:rsidRPr="00692536">
              <w:rPr>
                <w:rFonts w:ascii="Times New Roman" w:hAnsi="Times New Roman"/>
                <w:lang w:val="fr-BE"/>
              </w:rPr>
              <w:t>firmalar</w:t>
            </w:r>
            <w:proofErr w:type="spellEnd"/>
            <w:r w:rsidRPr="00692536">
              <w:rPr>
                <w:rFonts w:ascii="Times New Roman" w:hAnsi="Times New Roman"/>
                <w:lang w:val="fr-BE"/>
              </w:rPr>
              <w:t xml:space="preserve"> </w:t>
            </w:r>
            <w:proofErr w:type="spellStart"/>
            <w:r w:rsidRPr="00692536">
              <w:rPr>
                <w:rFonts w:ascii="Times New Roman" w:hAnsi="Times New Roman"/>
                <w:lang w:val="fr-BE"/>
              </w:rPr>
              <w:t>toplama</w:t>
            </w:r>
            <w:proofErr w:type="spellEnd"/>
            <w:r w:rsidRPr="00692536">
              <w:rPr>
                <w:rFonts w:ascii="Times New Roman" w:hAnsi="Times New Roman"/>
                <w:lang w:val="fr-BE"/>
              </w:rPr>
              <w:t xml:space="preserve"> </w:t>
            </w:r>
            <w:proofErr w:type="spellStart"/>
            <w:r w:rsidRPr="00692536">
              <w:rPr>
                <w:rFonts w:ascii="Times New Roman" w:hAnsi="Times New Roman"/>
                <w:lang w:val="fr-BE"/>
              </w:rPr>
              <w:t>panosunun</w:t>
            </w:r>
            <w:proofErr w:type="spellEnd"/>
            <w:r w:rsidRPr="00692536">
              <w:rPr>
                <w:rFonts w:ascii="Times New Roman" w:hAnsi="Times New Roman"/>
                <w:lang w:val="fr-BE"/>
              </w:rPr>
              <w:t xml:space="preserve"> </w:t>
            </w:r>
            <w:proofErr w:type="spellStart"/>
            <w:r w:rsidRPr="00692536">
              <w:rPr>
                <w:rFonts w:ascii="Times New Roman" w:hAnsi="Times New Roman"/>
                <w:lang w:val="fr-BE"/>
              </w:rPr>
              <w:t>kataloglarını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tekliflerinde</w:t>
            </w:r>
            <w:proofErr w:type="spellEnd"/>
            <w:r w:rsidRPr="00692536">
              <w:rPr>
                <w:rFonts w:ascii="Times New Roman" w:hAnsi="Times New Roman"/>
                <w:lang w:val="fr-BE"/>
              </w:rPr>
              <w:t xml:space="preserve"> </w:t>
            </w:r>
            <w:proofErr w:type="spellStart"/>
            <w:r w:rsidRPr="00692536">
              <w:rPr>
                <w:rFonts w:ascii="Times New Roman" w:hAnsi="Times New Roman"/>
                <w:lang w:val="fr-BE"/>
              </w:rPr>
              <w:t>sunacaklardır</w:t>
            </w:r>
            <w:proofErr w:type="spellEnd"/>
            <w:r w:rsidRPr="00692536">
              <w:rPr>
                <w:rFonts w:ascii="Times New Roman" w:hAnsi="Times New Roman"/>
                <w:lang w:val="fr-BE"/>
              </w:rPr>
              <w:t xml:space="preserve">. </w:t>
            </w:r>
            <w:proofErr w:type="spellStart"/>
            <w:r w:rsidRPr="00692536">
              <w:rPr>
                <w:rFonts w:ascii="Times New Roman" w:hAnsi="Times New Roman"/>
                <w:lang w:val="fr-BE"/>
              </w:rPr>
              <w:t>Katalog</w:t>
            </w:r>
            <w:proofErr w:type="spellEnd"/>
            <w:r w:rsidRPr="00692536">
              <w:rPr>
                <w:rFonts w:ascii="Times New Roman" w:hAnsi="Times New Roman"/>
                <w:lang w:val="fr-BE"/>
              </w:rPr>
              <w:t xml:space="preserve"> </w:t>
            </w:r>
            <w:proofErr w:type="spellStart"/>
            <w:r w:rsidRPr="00692536">
              <w:rPr>
                <w:rFonts w:ascii="Times New Roman" w:hAnsi="Times New Roman"/>
                <w:lang w:val="fr-BE"/>
              </w:rPr>
              <w:t>sunmayan</w:t>
            </w:r>
            <w:proofErr w:type="spellEnd"/>
            <w:r w:rsidRPr="00692536">
              <w:rPr>
                <w:rFonts w:ascii="Times New Roman" w:hAnsi="Times New Roman"/>
                <w:lang w:val="fr-BE"/>
              </w:rPr>
              <w:t xml:space="preserve"> </w:t>
            </w:r>
            <w:proofErr w:type="spellStart"/>
            <w:r w:rsidRPr="00692536">
              <w:rPr>
                <w:rFonts w:ascii="Times New Roman" w:hAnsi="Times New Roman"/>
                <w:lang w:val="fr-BE"/>
              </w:rPr>
              <w:t>katılımcıların</w:t>
            </w:r>
            <w:proofErr w:type="spellEnd"/>
            <w:r w:rsidRPr="00692536">
              <w:rPr>
                <w:rFonts w:ascii="Times New Roman" w:hAnsi="Times New Roman"/>
                <w:lang w:val="fr-BE"/>
              </w:rPr>
              <w:t xml:space="preserve"> </w:t>
            </w:r>
            <w:proofErr w:type="spellStart"/>
            <w:r w:rsidRPr="00692536">
              <w:rPr>
                <w:rFonts w:ascii="Times New Roman" w:hAnsi="Times New Roman"/>
                <w:lang w:val="fr-BE"/>
              </w:rPr>
              <w:t>teklifleri</w:t>
            </w:r>
            <w:proofErr w:type="spellEnd"/>
            <w:r w:rsidRPr="00692536">
              <w:rPr>
                <w:rFonts w:ascii="Times New Roman" w:hAnsi="Times New Roman"/>
                <w:lang w:val="fr-BE"/>
              </w:rPr>
              <w:t xml:space="preserve"> </w:t>
            </w:r>
            <w:proofErr w:type="spellStart"/>
            <w:r w:rsidRPr="00692536">
              <w:rPr>
                <w:rFonts w:ascii="Times New Roman" w:hAnsi="Times New Roman"/>
                <w:lang w:val="fr-BE"/>
              </w:rPr>
              <w:t>değerlendirme</w:t>
            </w:r>
            <w:proofErr w:type="spellEnd"/>
            <w:r w:rsidRPr="00692536">
              <w:rPr>
                <w:rFonts w:ascii="Times New Roman" w:hAnsi="Times New Roman"/>
                <w:lang w:val="fr-BE"/>
              </w:rPr>
              <w:t xml:space="preserve"> </w:t>
            </w:r>
            <w:proofErr w:type="spellStart"/>
            <w:r w:rsidRPr="00692536">
              <w:rPr>
                <w:rFonts w:ascii="Times New Roman" w:hAnsi="Times New Roman"/>
                <w:lang w:val="fr-BE"/>
              </w:rPr>
              <w:t>dışı</w:t>
            </w:r>
            <w:proofErr w:type="spellEnd"/>
            <w:r w:rsidRPr="00692536">
              <w:rPr>
                <w:rFonts w:ascii="Times New Roman" w:hAnsi="Times New Roman"/>
                <w:lang w:val="fr-BE"/>
              </w:rPr>
              <w:t xml:space="preserve"> </w:t>
            </w:r>
            <w:proofErr w:type="spellStart"/>
            <w:r w:rsidRPr="00692536">
              <w:rPr>
                <w:rFonts w:ascii="Times New Roman" w:hAnsi="Times New Roman"/>
                <w:lang w:val="fr-BE"/>
              </w:rPr>
              <w:t>tutulacaktır</w:t>
            </w:r>
            <w:proofErr w:type="spellEnd"/>
            <w:r w:rsidRPr="00692536">
              <w:rPr>
                <w:rFonts w:ascii="Times New Roman" w:hAnsi="Times New Roman"/>
                <w:lang w:val="fr-BE"/>
              </w:rPr>
              <w:t>.</w:t>
            </w:r>
          </w:p>
          <w:p w14:paraId="2D1F3544" w14:textId="65AED0DF" w:rsidR="00692536" w:rsidRPr="00692536" w:rsidRDefault="00692536" w:rsidP="00376B4B">
            <w:pPr>
              <w:pStyle w:val="Heading1"/>
              <w:numPr>
                <w:ilvl w:val="0"/>
                <w:numId w:val="32"/>
              </w:numPr>
            </w:pPr>
            <w:proofErr w:type="spellStart"/>
            <w:r w:rsidRPr="00692536">
              <w:lastRenderedPageBreak/>
              <w:t>Kablolar</w:t>
            </w:r>
            <w:proofErr w:type="spellEnd"/>
            <w:r w:rsidRPr="00376B4B">
              <w:rPr>
                <w:spacing w:val="-3"/>
              </w:rPr>
              <w:t xml:space="preserve"> </w:t>
            </w:r>
            <w:proofErr w:type="spellStart"/>
            <w:r w:rsidRPr="00692536">
              <w:t>ve</w:t>
            </w:r>
            <w:proofErr w:type="spellEnd"/>
            <w:r w:rsidRPr="00376B4B">
              <w:rPr>
                <w:spacing w:val="-1"/>
              </w:rPr>
              <w:t xml:space="preserve"> </w:t>
            </w:r>
            <w:proofErr w:type="spellStart"/>
            <w:r w:rsidRPr="00692536">
              <w:t>Kablo</w:t>
            </w:r>
            <w:proofErr w:type="spellEnd"/>
            <w:r w:rsidRPr="00376B4B">
              <w:rPr>
                <w:spacing w:val="-1"/>
              </w:rPr>
              <w:t xml:space="preserve"> </w:t>
            </w:r>
            <w:proofErr w:type="spellStart"/>
            <w:r w:rsidRPr="00692536">
              <w:t>Rögarları</w:t>
            </w:r>
            <w:proofErr w:type="spellEnd"/>
          </w:p>
          <w:p w14:paraId="43D8B327" w14:textId="728F877C" w:rsidR="007E7411" w:rsidRPr="007E7411" w:rsidRDefault="007E7411" w:rsidP="002904C5">
            <w:pPr>
              <w:jc w:val="both"/>
              <w:rPr>
                <w:rFonts w:ascii="Times New Roman" w:hAnsi="Times New Roman"/>
                <w:lang w:val="fr-BE"/>
              </w:rPr>
            </w:pPr>
            <w:r w:rsidRPr="007E7411">
              <w:rPr>
                <w:rFonts w:ascii="Times New Roman" w:hAnsi="Times New Roman"/>
                <w:lang w:val="fr-BE"/>
              </w:rPr>
              <w:t xml:space="preserve">PV </w:t>
            </w:r>
            <w:proofErr w:type="spellStart"/>
            <w:r w:rsidRPr="007E7411">
              <w:rPr>
                <w:rFonts w:ascii="Times New Roman" w:hAnsi="Times New Roman"/>
                <w:lang w:val="fr-BE"/>
              </w:rPr>
              <w:t>paneller</w:t>
            </w:r>
            <w:proofErr w:type="spellEnd"/>
            <w:r w:rsidRPr="007E7411">
              <w:rPr>
                <w:rFonts w:ascii="Times New Roman" w:hAnsi="Times New Roman"/>
                <w:lang w:val="fr-BE"/>
              </w:rPr>
              <w:t xml:space="preserve">, PV </w:t>
            </w:r>
            <w:proofErr w:type="spellStart"/>
            <w:r w:rsidRPr="007E7411">
              <w:rPr>
                <w:rFonts w:ascii="Times New Roman" w:hAnsi="Times New Roman"/>
                <w:lang w:val="fr-BE"/>
              </w:rPr>
              <w:t>paneller</w:t>
            </w:r>
            <w:proofErr w:type="spellEnd"/>
            <w:r w:rsidRPr="007E7411">
              <w:rPr>
                <w:rFonts w:ascii="Times New Roman" w:hAnsi="Times New Roman"/>
                <w:lang w:val="fr-BE"/>
              </w:rPr>
              <w:t xml:space="preserve"> ile </w:t>
            </w:r>
            <w:proofErr w:type="spellStart"/>
            <w:r w:rsidRPr="007E7411">
              <w:rPr>
                <w:rFonts w:ascii="Times New Roman" w:hAnsi="Times New Roman"/>
                <w:lang w:val="fr-BE"/>
              </w:rPr>
              <w:t>inverterler</w:t>
            </w:r>
            <w:proofErr w:type="spellEnd"/>
            <w:r w:rsidRPr="007E7411">
              <w:rPr>
                <w:rFonts w:ascii="Times New Roman" w:hAnsi="Times New Roman"/>
                <w:lang w:val="fr-BE"/>
              </w:rPr>
              <w:t xml:space="preserve">, </w:t>
            </w:r>
            <w:proofErr w:type="spellStart"/>
            <w:r w:rsidRPr="007E7411">
              <w:rPr>
                <w:rFonts w:ascii="Times New Roman" w:hAnsi="Times New Roman"/>
                <w:lang w:val="fr-BE"/>
              </w:rPr>
              <w:t>inverterler</w:t>
            </w:r>
            <w:proofErr w:type="spellEnd"/>
            <w:r w:rsidRPr="007E7411">
              <w:rPr>
                <w:rFonts w:ascii="Times New Roman" w:hAnsi="Times New Roman"/>
                <w:lang w:val="fr-BE"/>
              </w:rPr>
              <w:t xml:space="preserve"> ile </w:t>
            </w:r>
            <w:proofErr w:type="spellStart"/>
            <w:r w:rsidRPr="007E7411">
              <w:rPr>
                <w:rFonts w:ascii="Times New Roman" w:hAnsi="Times New Roman"/>
                <w:lang w:val="fr-BE"/>
              </w:rPr>
              <w:t>MCCB’ler</w:t>
            </w:r>
            <w:proofErr w:type="spellEnd"/>
            <w:r w:rsidRPr="007E7411">
              <w:rPr>
                <w:rFonts w:ascii="Times New Roman" w:hAnsi="Times New Roman"/>
                <w:lang w:val="fr-BE"/>
              </w:rPr>
              <w:t xml:space="preserve">, </w:t>
            </w:r>
            <w:proofErr w:type="spellStart"/>
            <w:r w:rsidRPr="007E7411">
              <w:rPr>
                <w:rFonts w:ascii="Times New Roman" w:hAnsi="Times New Roman"/>
                <w:lang w:val="fr-BE"/>
              </w:rPr>
              <w:t>MCCB’ler</w:t>
            </w:r>
            <w:proofErr w:type="spellEnd"/>
            <w:r w:rsidRPr="007E7411">
              <w:rPr>
                <w:rFonts w:ascii="Times New Roman" w:hAnsi="Times New Roman"/>
                <w:lang w:val="fr-BE"/>
              </w:rPr>
              <w:t xml:space="preserve"> ile </w:t>
            </w:r>
            <w:proofErr w:type="spellStart"/>
            <w:r w:rsidRPr="007E7411">
              <w:rPr>
                <w:rFonts w:ascii="Times New Roman" w:hAnsi="Times New Roman"/>
                <w:lang w:val="fr-BE"/>
              </w:rPr>
              <w:t>toplama</w:t>
            </w:r>
            <w:proofErr w:type="spellEnd"/>
            <w:r w:rsidRPr="007E7411">
              <w:rPr>
                <w:rFonts w:ascii="Times New Roman" w:hAnsi="Times New Roman"/>
                <w:lang w:val="fr-BE"/>
              </w:rPr>
              <w:t xml:space="preserve"> </w:t>
            </w:r>
            <w:proofErr w:type="spellStart"/>
            <w:r w:rsidRPr="007E7411">
              <w:rPr>
                <w:rFonts w:ascii="Times New Roman" w:hAnsi="Times New Roman"/>
                <w:lang w:val="fr-BE"/>
              </w:rPr>
              <w:t>panosu</w:t>
            </w:r>
            <w:proofErr w:type="spellEnd"/>
            <w:r w:rsidRPr="007E7411">
              <w:rPr>
                <w:rFonts w:ascii="Times New Roman" w:hAnsi="Times New Roman"/>
                <w:lang w:val="fr-BE"/>
              </w:rPr>
              <w:t xml:space="preserve"> </w:t>
            </w:r>
            <w:proofErr w:type="spellStart"/>
            <w:r w:rsidRPr="007E7411">
              <w:rPr>
                <w:rFonts w:ascii="Times New Roman" w:hAnsi="Times New Roman"/>
                <w:lang w:val="fr-BE"/>
              </w:rPr>
              <w:t>ve</w:t>
            </w:r>
            <w:proofErr w:type="spellEnd"/>
            <w:r w:rsidRPr="007E7411">
              <w:rPr>
                <w:rFonts w:ascii="Times New Roman" w:hAnsi="Times New Roman"/>
                <w:lang w:val="fr-BE"/>
              </w:rPr>
              <w:t xml:space="preserve"> </w:t>
            </w:r>
            <w:proofErr w:type="spellStart"/>
            <w:r w:rsidRPr="007E7411">
              <w:rPr>
                <w:rFonts w:ascii="Times New Roman" w:hAnsi="Times New Roman"/>
                <w:lang w:val="fr-BE"/>
              </w:rPr>
              <w:t>yenilenebilir</w:t>
            </w:r>
            <w:proofErr w:type="spellEnd"/>
            <w:r w:rsidRPr="007E7411">
              <w:rPr>
                <w:rFonts w:ascii="Times New Roman" w:hAnsi="Times New Roman"/>
                <w:lang w:val="fr-BE"/>
              </w:rPr>
              <w:t xml:space="preserve"> </w:t>
            </w:r>
            <w:proofErr w:type="spellStart"/>
            <w:r w:rsidRPr="007E7411">
              <w:rPr>
                <w:rFonts w:ascii="Times New Roman" w:hAnsi="Times New Roman"/>
                <w:lang w:val="fr-BE"/>
              </w:rPr>
              <w:t>enerji</w:t>
            </w:r>
            <w:proofErr w:type="spellEnd"/>
            <w:r w:rsidRPr="007E7411">
              <w:rPr>
                <w:rFonts w:ascii="Times New Roman" w:hAnsi="Times New Roman"/>
                <w:lang w:val="fr-BE"/>
              </w:rPr>
              <w:t xml:space="preserve"> </w:t>
            </w:r>
            <w:proofErr w:type="spellStart"/>
            <w:r w:rsidRPr="007E7411">
              <w:rPr>
                <w:rFonts w:ascii="Times New Roman" w:hAnsi="Times New Roman"/>
                <w:lang w:val="fr-BE"/>
              </w:rPr>
              <w:t>panosu</w:t>
            </w:r>
            <w:proofErr w:type="spellEnd"/>
            <w:r w:rsidRPr="007E7411">
              <w:rPr>
                <w:rFonts w:ascii="Times New Roman" w:hAnsi="Times New Roman"/>
                <w:lang w:val="fr-BE"/>
              </w:rPr>
              <w:t xml:space="preserve"> </w:t>
            </w:r>
            <w:proofErr w:type="spellStart"/>
            <w:r w:rsidRPr="007E7411">
              <w:rPr>
                <w:rFonts w:ascii="Times New Roman" w:hAnsi="Times New Roman"/>
                <w:lang w:val="fr-BE"/>
              </w:rPr>
              <w:t>arasındaki</w:t>
            </w:r>
            <w:proofErr w:type="spellEnd"/>
            <w:r w:rsidRPr="007E7411">
              <w:rPr>
                <w:rFonts w:ascii="Times New Roman" w:hAnsi="Times New Roman"/>
                <w:lang w:val="fr-BE"/>
              </w:rPr>
              <w:t xml:space="preserve"> </w:t>
            </w:r>
            <w:proofErr w:type="spellStart"/>
            <w:r w:rsidRPr="007E7411">
              <w:rPr>
                <w:rFonts w:ascii="Times New Roman" w:hAnsi="Times New Roman"/>
                <w:lang w:val="fr-BE"/>
              </w:rPr>
              <w:t>tüm</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kablolama</w:t>
            </w:r>
            <w:proofErr w:type="spellEnd"/>
            <w:r w:rsidRPr="007E7411">
              <w:rPr>
                <w:rFonts w:ascii="Times New Roman" w:hAnsi="Times New Roman"/>
                <w:lang w:val="fr-BE"/>
              </w:rPr>
              <w:t xml:space="preserve"> </w:t>
            </w:r>
            <w:proofErr w:type="spellStart"/>
            <w:r w:rsidRPr="007E7411">
              <w:rPr>
                <w:rFonts w:ascii="Times New Roman" w:hAnsi="Times New Roman"/>
                <w:lang w:val="fr-BE"/>
              </w:rPr>
              <w:t>işleri</w:t>
            </w:r>
            <w:proofErr w:type="spellEnd"/>
            <w:r w:rsidRPr="007E7411">
              <w:rPr>
                <w:rFonts w:ascii="Times New Roman" w:hAnsi="Times New Roman"/>
                <w:lang w:val="fr-BE"/>
              </w:rPr>
              <w:t xml:space="preserve"> </w:t>
            </w:r>
            <w:proofErr w:type="spellStart"/>
            <w:r w:rsidRPr="007E7411">
              <w:rPr>
                <w:rFonts w:ascii="Times New Roman" w:hAnsi="Times New Roman"/>
                <w:lang w:val="fr-BE"/>
              </w:rPr>
              <w:t>ihaleyi</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kazanan</w:t>
            </w:r>
            <w:proofErr w:type="spellEnd"/>
            <w:r w:rsidRPr="007E7411">
              <w:rPr>
                <w:rFonts w:ascii="Times New Roman" w:hAnsi="Times New Roman"/>
                <w:lang w:val="fr-BE"/>
              </w:rPr>
              <w:t xml:space="preserve"> </w:t>
            </w:r>
            <w:proofErr w:type="spellStart"/>
            <w:r w:rsidRPr="007E7411">
              <w:rPr>
                <w:rFonts w:ascii="Times New Roman" w:hAnsi="Times New Roman"/>
                <w:lang w:val="fr-BE"/>
              </w:rPr>
              <w:t>firma</w:t>
            </w:r>
            <w:proofErr w:type="spellEnd"/>
            <w:r w:rsidRPr="007E7411">
              <w:rPr>
                <w:rFonts w:ascii="Times New Roman" w:hAnsi="Times New Roman"/>
                <w:lang w:val="fr-BE"/>
              </w:rPr>
              <w:t xml:space="preserve"> </w:t>
            </w:r>
            <w:proofErr w:type="spellStart"/>
            <w:r w:rsidRPr="007E7411">
              <w:rPr>
                <w:rFonts w:ascii="Times New Roman" w:hAnsi="Times New Roman"/>
                <w:lang w:val="fr-BE"/>
              </w:rPr>
              <w:t>tarafından</w:t>
            </w:r>
            <w:proofErr w:type="spellEnd"/>
            <w:r w:rsidRPr="007E7411">
              <w:rPr>
                <w:rFonts w:ascii="Times New Roman" w:hAnsi="Times New Roman"/>
                <w:lang w:val="fr-BE"/>
              </w:rPr>
              <w:t xml:space="preserve"> </w:t>
            </w:r>
            <w:proofErr w:type="spellStart"/>
            <w:r w:rsidRPr="007E7411">
              <w:rPr>
                <w:rFonts w:ascii="Times New Roman" w:hAnsi="Times New Roman"/>
                <w:lang w:val="fr-BE"/>
              </w:rPr>
              <w:t>yapılacaktır</w:t>
            </w:r>
            <w:proofErr w:type="spellEnd"/>
            <w:r w:rsidRPr="007E7411">
              <w:rPr>
                <w:rFonts w:ascii="Times New Roman" w:hAnsi="Times New Roman"/>
                <w:lang w:val="fr-BE"/>
              </w:rPr>
              <w:t>.</w:t>
            </w:r>
          </w:p>
          <w:p w14:paraId="6B5DB6FB" w14:textId="69327751" w:rsidR="007E7411" w:rsidRPr="007E7411" w:rsidRDefault="007E7411" w:rsidP="002904C5">
            <w:pPr>
              <w:jc w:val="both"/>
              <w:rPr>
                <w:rFonts w:ascii="Times New Roman" w:hAnsi="Times New Roman"/>
                <w:lang w:val="fr-BE"/>
              </w:rPr>
            </w:pPr>
            <w:proofErr w:type="spellStart"/>
            <w:r w:rsidRPr="007E7411">
              <w:rPr>
                <w:rFonts w:ascii="Times New Roman" w:hAnsi="Times New Roman"/>
                <w:lang w:val="fr-BE"/>
              </w:rPr>
              <w:t>Kablo</w:t>
            </w:r>
            <w:proofErr w:type="spellEnd"/>
            <w:r w:rsidRPr="007E7411">
              <w:rPr>
                <w:rFonts w:ascii="Times New Roman" w:hAnsi="Times New Roman"/>
                <w:lang w:val="fr-BE"/>
              </w:rPr>
              <w:t xml:space="preserve"> </w:t>
            </w:r>
            <w:proofErr w:type="spellStart"/>
            <w:r w:rsidRPr="007E7411">
              <w:rPr>
                <w:rFonts w:ascii="Times New Roman" w:hAnsi="Times New Roman"/>
                <w:lang w:val="fr-BE"/>
              </w:rPr>
              <w:t>rögarları</w:t>
            </w:r>
            <w:proofErr w:type="spellEnd"/>
            <w:r w:rsidRPr="007E7411">
              <w:rPr>
                <w:rFonts w:ascii="Times New Roman" w:hAnsi="Times New Roman"/>
                <w:lang w:val="fr-BE"/>
              </w:rPr>
              <w:t xml:space="preserve"> en </w:t>
            </w:r>
            <w:proofErr w:type="spellStart"/>
            <w:r w:rsidRPr="007E7411">
              <w:rPr>
                <w:rFonts w:ascii="Times New Roman" w:hAnsi="Times New Roman"/>
                <w:lang w:val="fr-BE"/>
              </w:rPr>
              <w:t>az</w:t>
            </w:r>
            <w:proofErr w:type="spellEnd"/>
            <w:r w:rsidRPr="007E7411">
              <w:rPr>
                <w:rFonts w:ascii="Times New Roman" w:hAnsi="Times New Roman"/>
                <w:lang w:val="fr-BE"/>
              </w:rPr>
              <w:t xml:space="preserve"> 120X80 cm </w:t>
            </w:r>
            <w:proofErr w:type="spellStart"/>
            <w:r w:rsidRPr="007E7411">
              <w:rPr>
                <w:rFonts w:ascii="Times New Roman" w:hAnsi="Times New Roman"/>
                <w:lang w:val="fr-BE"/>
              </w:rPr>
              <w:t>ölçülerinde</w:t>
            </w:r>
            <w:proofErr w:type="spellEnd"/>
            <w:r w:rsidRPr="007E7411">
              <w:rPr>
                <w:rFonts w:ascii="Times New Roman" w:hAnsi="Times New Roman"/>
                <w:lang w:val="fr-BE"/>
              </w:rPr>
              <w:t xml:space="preserve"> </w:t>
            </w:r>
            <w:proofErr w:type="spellStart"/>
            <w:r w:rsidRPr="007E7411">
              <w:rPr>
                <w:rFonts w:ascii="Times New Roman" w:hAnsi="Times New Roman"/>
                <w:lang w:val="fr-BE"/>
              </w:rPr>
              <w:t>beton</w:t>
            </w:r>
            <w:proofErr w:type="spellEnd"/>
            <w:r w:rsidRPr="007E7411">
              <w:rPr>
                <w:rFonts w:ascii="Times New Roman" w:hAnsi="Times New Roman"/>
                <w:lang w:val="fr-BE"/>
              </w:rPr>
              <w:t xml:space="preserve"> </w:t>
            </w:r>
            <w:proofErr w:type="spellStart"/>
            <w:r w:rsidRPr="007E7411">
              <w:rPr>
                <w:rFonts w:ascii="Times New Roman" w:hAnsi="Times New Roman"/>
                <w:lang w:val="fr-BE"/>
              </w:rPr>
              <w:t>döküm</w:t>
            </w:r>
            <w:proofErr w:type="spellEnd"/>
            <w:r w:rsidRPr="007E7411">
              <w:rPr>
                <w:rFonts w:ascii="Times New Roman" w:hAnsi="Times New Roman"/>
                <w:lang w:val="fr-BE"/>
              </w:rPr>
              <w:t xml:space="preserve"> </w:t>
            </w:r>
            <w:proofErr w:type="spellStart"/>
            <w:r w:rsidRPr="007E7411">
              <w:rPr>
                <w:rFonts w:ascii="Times New Roman" w:hAnsi="Times New Roman"/>
                <w:lang w:val="fr-BE"/>
              </w:rPr>
              <w:t>olacaktır</w:t>
            </w:r>
            <w:proofErr w:type="spellEnd"/>
            <w:r w:rsidRPr="007E7411">
              <w:rPr>
                <w:rFonts w:ascii="Times New Roman" w:hAnsi="Times New Roman"/>
                <w:lang w:val="fr-BE"/>
              </w:rPr>
              <w:t xml:space="preserve">. </w:t>
            </w:r>
            <w:proofErr w:type="spellStart"/>
            <w:r w:rsidRPr="007E7411">
              <w:rPr>
                <w:rFonts w:ascii="Times New Roman" w:hAnsi="Times New Roman"/>
                <w:lang w:val="fr-BE"/>
              </w:rPr>
              <w:t>Tüm</w:t>
            </w:r>
            <w:proofErr w:type="spellEnd"/>
            <w:r w:rsidRPr="007E7411">
              <w:rPr>
                <w:rFonts w:ascii="Times New Roman" w:hAnsi="Times New Roman"/>
                <w:lang w:val="fr-BE"/>
              </w:rPr>
              <w:t xml:space="preserve"> </w:t>
            </w:r>
            <w:proofErr w:type="spellStart"/>
            <w:r w:rsidRPr="007E7411">
              <w:rPr>
                <w:rFonts w:ascii="Times New Roman" w:hAnsi="Times New Roman"/>
                <w:lang w:val="fr-BE"/>
              </w:rPr>
              <w:t>rögarların</w:t>
            </w:r>
            <w:proofErr w:type="spellEnd"/>
            <w:r w:rsidRPr="007E7411">
              <w:rPr>
                <w:rFonts w:ascii="Times New Roman" w:hAnsi="Times New Roman"/>
                <w:lang w:val="fr-BE"/>
              </w:rPr>
              <w:t xml:space="preserve"> </w:t>
            </w:r>
            <w:proofErr w:type="spellStart"/>
            <w:r w:rsidRPr="007E7411">
              <w:rPr>
                <w:rFonts w:ascii="Times New Roman" w:hAnsi="Times New Roman"/>
                <w:lang w:val="fr-BE"/>
              </w:rPr>
              <w:t>tabanına</w:t>
            </w:r>
            <w:proofErr w:type="spellEnd"/>
            <w:r w:rsidRPr="007E7411">
              <w:rPr>
                <w:rFonts w:ascii="Times New Roman" w:hAnsi="Times New Roman"/>
                <w:lang w:val="fr-BE"/>
              </w:rPr>
              <w:t xml:space="preserve"> </w:t>
            </w:r>
            <w:proofErr w:type="spellStart"/>
            <w:r w:rsidRPr="007E7411">
              <w:rPr>
                <w:rFonts w:ascii="Times New Roman" w:hAnsi="Times New Roman"/>
                <w:lang w:val="fr-BE"/>
              </w:rPr>
              <w:t>şap</w:t>
            </w:r>
            <w:proofErr w:type="spellEnd"/>
            <w:r w:rsidRPr="007E7411">
              <w:rPr>
                <w:rFonts w:ascii="Times New Roman" w:hAnsi="Times New Roman"/>
                <w:lang w:val="fr-BE"/>
              </w:rPr>
              <w:t xml:space="preserve"> </w:t>
            </w:r>
            <w:proofErr w:type="spellStart"/>
            <w:r w:rsidRPr="007E7411">
              <w:rPr>
                <w:rFonts w:ascii="Times New Roman" w:hAnsi="Times New Roman"/>
                <w:lang w:val="fr-BE"/>
              </w:rPr>
              <w:t>dökülecek</w:t>
            </w:r>
            <w:proofErr w:type="spellEnd"/>
            <w:r w:rsidRPr="007E7411">
              <w:rPr>
                <w:rFonts w:ascii="Times New Roman" w:hAnsi="Times New Roman"/>
                <w:lang w:val="fr-BE"/>
              </w:rPr>
              <w:t xml:space="preserve"> </w:t>
            </w:r>
            <w:proofErr w:type="spellStart"/>
            <w:r w:rsidRPr="007E7411">
              <w:rPr>
                <w:rFonts w:ascii="Times New Roman" w:hAnsi="Times New Roman"/>
                <w:lang w:val="fr-BE"/>
              </w:rPr>
              <w:t>ve</w:t>
            </w:r>
            <w:proofErr w:type="spellEnd"/>
            <w:r w:rsidRPr="007E7411">
              <w:rPr>
                <w:rFonts w:ascii="Times New Roman" w:hAnsi="Times New Roman"/>
                <w:lang w:val="fr-BE"/>
              </w:rPr>
              <w:t xml:space="preserve"> </w:t>
            </w:r>
            <w:proofErr w:type="spellStart"/>
            <w:r w:rsidRPr="007E7411">
              <w:rPr>
                <w:rFonts w:ascii="Times New Roman" w:hAnsi="Times New Roman"/>
                <w:lang w:val="fr-BE"/>
              </w:rPr>
              <w:t>yağmur</w:t>
            </w:r>
            <w:proofErr w:type="spellEnd"/>
            <w:r w:rsidRPr="007E7411">
              <w:rPr>
                <w:rFonts w:ascii="Times New Roman" w:hAnsi="Times New Roman"/>
                <w:lang w:val="fr-BE"/>
              </w:rPr>
              <w:t xml:space="preserve"> </w:t>
            </w:r>
            <w:proofErr w:type="spellStart"/>
            <w:r w:rsidRPr="007E7411">
              <w:rPr>
                <w:rFonts w:ascii="Times New Roman" w:hAnsi="Times New Roman"/>
                <w:lang w:val="fr-BE"/>
              </w:rPr>
              <w:t>suyu</w:t>
            </w:r>
            <w:proofErr w:type="spellEnd"/>
            <w:r w:rsidRPr="007E7411">
              <w:rPr>
                <w:rFonts w:ascii="Times New Roman" w:hAnsi="Times New Roman"/>
                <w:lang w:val="fr-BE"/>
              </w:rPr>
              <w:t xml:space="preserve"> </w:t>
            </w:r>
            <w:proofErr w:type="spellStart"/>
            <w:r w:rsidRPr="007E7411">
              <w:rPr>
                <w:rFonts w:ascii="Times New Roman" w:hAnsi="Times New Roman"/>
                <w:lang w:val="fr-BE"/>
              </w:rPr>
              <w:t>drenajı</w:t>
            </w:r>
            <w:proofErr w:type="spellEnd"/>
            <w:r w:rsidRPr="007E7411">
              <w:rPr>
                <w:rFonts w:ascii="Times New Roman" w:hAnsi="Times New Roman"/>
                <w:lang w:val="fr-BE"/>
              </w:rPr>
              <w:t xml:space="preserve"> </w:t>
            </w:r>
            <w:proofErr w:type="spellStart"/>
            <w:r w:rsidRPr="007E7411">
              <w:rPr>
                <w:rFonts w:ascii="Times New Roman" w:hAnsi="Times New Roman"/>
                <w:lang w:val="fr-BE"/>
              </w:rPr>
              <w:t>bırakılacaktır</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Kablo</w:t>
            </w:r>
            <w:proofErr w:type="spellEnd"/>
            <w:r w:rsidRPr="007E7411">
              <w:rPr>
                <w:rFonts w:ascii="Times New Roman" w:hAnsi="Times New Roman"/>
                <w:lang w:val="fr-BE"/>
              </w:rPr>
              <w:t xml:space="preserve"> </w:t>
            </w:r>
            <w:proofErr w:type="spellStart"/>
            <w:r w:rsidRPr="007E7411">
              <w:rPr>
                <w:rFonts w:ascii="Times New Roman" w:hAnsi="Times New Roman"/>
                <w:lang w:val="fr-BE"/>
              </w:rPr>
              <w:t>rögarları</w:t>
            </w:r>
            <w:proofErr w:type="spellEnd"/>
            <w:r w:rsidRPr="007E7411">
              <w:rPr>
                <w:rFonts w:ascii="Times New Roman" w:hAnsi="Times New Roman"/>
                <w:lang w:val="fr-BE"/>
              </w:rPr>
              <w:t xml:space="preserve"> </w:t>
            </w:r>
            <w:proofErr w:type="spellStart"/>
            <w:r w:rsidRPr="007E7411">
              <w:rPr>
                <w:rFonts w:ascii="Times New Roman" w:hAnsi="Times New Roman"/>
                <w:lang w:val="fr-BE"/>
              </w:rPr>
              <w:t>sözleşme</w:t>
            </w:r>
            <w:proofErr w:type="spellEnd"/>
            <w:r w:rsidRPr="007E7411">
              <w:rPr>
                <w:rFonts w:ascii="Times New Roman" w:hAnsi="Times New Roman"/>
                <w:lang w:val="fr-BE"/>
              </w:rPr>
              <w:t xml:space="preserve"> </w:t>
            </w:r>
            <w:proofErr w:type="spellStart"/>
            <w:r w:rsidRPr="007E7411">
              <w:rPr>
                <w:rFonts w:ascii="Times New Roman" w:hAnsi="Times New Roman"/>
                <w:lang w:val="fr-BE"/>
              </w:rPr>
              <w:t>makamı</w:t>
            </w:r>
            <w:proofErr w:type="spellEnd"/>
            <w:r w:rsidRPr="007E7411">
              <w:rPr>
                <w:rFonts w:ascii="Times New Roman" w:hAnsi="Times New Roman"/>
                <w:lang w:val="fr-BE"/>
              </w:rPr>
              <w:t xml:space="preserve"> </w:t>
            </w:r>
            <w:proofErr w:type="spellStart"/>
            <w:r w:rsidRPr="007E7411">
              <w:rPr>
                <w:rFonts w:ascii="Times New Roman" w:hAnsi="Times New Roman"/>
                <w:lang w:val="fr-BE"/>
              </w:rPr>
              <w:t>tarafından</w:t>
            </w:r>
            <w:proofErr w:type="spellEnd"/>
            <w:r w:rsidRPr="007E7411">
              <w:rPr>
                <w:rFonts w:ascii="Times New Roman" w:hAnsi="Times New Roman"/>
                <w:lang w:val="fr-BE"/>
              </w:rPr>
              <w:t xml:space="preserve"> </w:t>
            </w:r>
            <w:proofErr w:type="spellStart"/>
            <w:r w:rsidRPr="007E7411">
              <w:rPr>
                <w:rFonts w:ascii="Times New Roman" w:hAnsi="Times New Roman"/>
                <w:lang w:val="fr-BE"/>
              </w:rPr>
              <w:t>yaptırılacağından</w:t>
            </w:r>
            <w:proofErr w:type="spellEnd"/>
            <w:r w:rsidRPr="007E7411">
              <w:rPr>
                <w:rFonts w:ascii="Times New Roman" w:hAnsi="Times New Roman"/>
                <w:lang w:val="fr-BE"/>
              </w:rPr>
              <w:t xml:space="preserve"> </w:t>
            </w:r>
            <w:proofErr w:type="spellStart"/>
            <w:r w:rsidRPr="007E7411">
              <w:rPr>
                <w:rFonts w:ascii="Times New Roman" w:hAnsi="Times New Roman"/>
                <w:lang w:val="fr-BE"/>
              </w:rPr>
              <w:t>işbu</w:t>
            </w:r>
            <w:proofErr w:type="spellEnd"/>
            <w:r w:rsidRPr="007E7411">
              <w:rPr>
                <w:rFonts w:ascii="Times New Roman" w:hAnsi="Times New Roman"/>
                <w:lang w:val="fr-BE"/>
              </w:rPr>
              <w:t xml:space="preserve"> </w:t>
            </w:r>
            <w:proofErr w:type="spellStart"/>
            <w:r w:rsidRPr="007E7411">
              <w:rPr>
                <w:rFonts w:ascii="Times New Roman" w:hAnsi="Times New Roman"/>
                <w:lang w:val="fr-BE"/>
              </w:rPr>
              <w:t>teknik</w:t>
            </w:r>
            <w:proofErr w:type="spellEnd"/>
            <w:r w:rsidRPr="007E7411">
              <w:rPr>
                <w:rFonts w:ascii="Times New Roman" w:hAnsi="Times New Roman"/>
                <w:lang w:val="fr-BE"/>
              </w:rPr>
              <w:t xml:space="preserve"> </w:t>
            </w:r>
            <w:proofErr w:type="spellStart"/>
            <w:r w:rsidRPr="007E7411">
              <w:rPr>
                <w:rFonts w:ascii="Times New Roman" w:hAnsi="Times New Roman"/>
                <w:lang w:val="fr-BE"/>
              </w:rPr>
              <w:t>şartnamenin</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kapsamında</w:t>
            </w:r>
            <w:proofErr w:type="spellEnd"/>
            <w:r w:rsidRPr="007E7411">
              <w:rPr>
                <w:rFonts w:ascii="Times New Roman" w:hAnsi="Times New Roman"/>
                <w:lang w:val="fr-BE"/>
              </w:rPr>
              <w:t xml:space="preserve"> </w:t>
            </w:r>
            <w:proofErr w:type="spellStart"/>
            <w:r w:rsidRPr="007E7411">
              <w:rPr>
                <w:rFonts w:ascii="Times New Roman" w:hAnsi="Times New Roman"/>
                <w:lang w:val="fr-BE"/>
              </w:rPr>
              <w:t>değildir</w:t>
            </w:r>
            <w:proofErr w:type="spellEnd"/>
            <w:r w:rsidRPr="007E7411">
              <w:rPr>
                <w:rFonts w:ascii="Times New Roman" w:hAnsi="Times New Roman"/>
                <w:lang w:val="fr-BE"/>
              </w:rPr>
              <w:t xml:space="preserve">, </w:t>
            </w:r>
            <w:proofErr w:type="spellStart"/>
            <w:r w:rsidRPr="007E7411">
              <w:rPr>
                <w:rFonts w:ascii="Times New Roman" w:hAnsi="Times New Roman"/>
                <w:lang w:val="fr-BE"/>
              </w:rPr>
              <w:t>bilgi</w:t>
            </w:r>
            <w:proofErr w:type="spellEnd"/>
            <w:r w:rsidRPr="007E7411">
              <w:rPr>
                <w:rFonts w:ascii="Times New Roman" w:hAnsi="Times New Roman"/>
                <w:lang w:val="fr-BE"/>
              </w:rPr>
              <w:t xml:space="preserve"> </w:t>
            </w:r>
            <w:proofErr w:type="spellStart"/>
            <w:r w:rsidRPr="007E7411">
              <w:rPr>
                <w:rFonts w:ascii="Times New Roman" w:hAnsi="Times New Roman"/>
                <w:lang w:val="fr-BE"/>
              </w:rPr>
              <w:t>amaçlı</w:t>
            </w:r>
            <w:proofErr w:type="spellEnd"/>
            <w:r w:rsidRPr="007E7411">
              <w:rPr>
                <w:rFonts w:ascii="Times New Roman" w:hAnsi="Times New Roman"/>
                <w:lang w:val="fr-BE"/>
              </w:rPr>
              <w:t xml:space="preserve"> </w:t>
            </w:r>
            <w:proofErr w:type="spellStart"/>
            <w:r w:rsidRPr="007E7411">
              <w:rPr>
                <w:rFonts w:ascii="Times New Roman" w:hAnsi="Times New Roman"/>
                <w:lang w:val="fr-BE"/>
              </w:rPr>
              <w:t>olarak</w:t>
            </w:r>
            <w:proofErr w:type="spellEnd"/>
            <w:r w:rsidRPr="007E7411">
              <w:rPr>
                <w:rFonts w:ascii="Times New Roman" w:hAnsi="Times New Roman"/>
                <w:lang w:val="fr-BE"/>
              </w:rPr>
              <w:t xml:space="preserve"> </w:t>
            </w:r>
            <w:proofErr w:type="spellStart"/>
            <w:r w:rsidRPr="007E7411">
              <w:rPr>
                <w:rFonts w:ascii="Times New Roman" w:hAnsi="Times New Roman"/>
                <w:lang w:val="fr-BE"/>
              </w:rPr>
              <w:t>eklenmiştir</w:t>
            </w:r>
            <w:proofErr w:type="spellEnd"/>
            <w:r w:rsidRPr="007E7411">
              <w:rPr>
                <w:rFonts w:ascii="Times New Roman" w:hAnsi="Times New Roman"/>
                <w:lang w:val="fr-BE"/>
              </w:rPr>
              <w:t>.</w:t>
            </w:r>
          </w:p>
          <w:p w14:paraId="0541B6E5" w14:textId="75A92817" w:rsidR="007E7411" w:rsidRPr="007E7411" w:rsidRDefault="007E7411" w:rsidP="002904C5">
            <w:pPr>
              <w:jc w:val="both"/>
              <w:rPr>
                <w:rFonts w:ascii="Times New Roman" w:hAnsi="Times New Roman"/>
                <w:lang w:val="fr-BE"/>
              </w:rPr>
            </w:pPr>
            <w:r w:rsidRPr="007E7411">
              <w:rPr>
                <w:rFonts w:ascii="Times New Roman" w:hAnsi="Times New Roman"/>
                <w:lang w:val="fr-BE"/>
              </w:rPr>
              <w:t xml:space="preserve">PV panel </w:t>
            </w:r>
            <w:proofErr w:type="spellStart"/>
            <w:r w:rsidRPr="007E7411">
              <w:rPr>
                <w:rFonts w:ascii="Times New Roman" w:hAnsi="Times New Roman"/>
                <w:lang w:val="fr-BE"/>
              </w:rPr>
              <w:t>dizelerinin</w:t>
            </w:r>
            <w:proofErr w:type="spellEnd"/>
            <w:r w:rsidRPr="007E7411">
              <w:rPr>
                <w:rFonts w:ascii="Times New Roman" w:hAnsi="Times New Roman"/>
                <w:lang w:val="fr-BE"/>
              </w:rPr>
              <w:t xml:space="preserve"> </w:t>
            </w:r>
            <w:proofErr w:type="spellStart"/>
            <w:r w:rsidRPr="007E7411">
              <w:rPr>
                <w:rFonts w:ascii="Times New Roman" w:hAnsi="Times New Roman"/>
                <w:lang w:val="fr-BE"/>
              </w:rPr>
              <w:t>altına</w:t>
            </w:r>
            <w:proofErr w:type="spellEnd"/>
            <w:r w:rsidRPr="007E7411">
              <w:rPr>
                <w:rFonts w:ascii="Times New Roman" w:hAnsi="Times New Roman"/>
                <w:lang w:val="fr-BE"/>
              </w:rPr>
              <w:t xml:space="preserve"> </w:t>
            </w:r>
            <w:proofErr w:type="spellStart"/>
            <w:r w:rsidRPr="007E7411">
              <w:rPr>
                <w:rFonts w:ascii="Times New Roman" w:hAnsi="Times New Roman"/>
                <w:lang w:val="fr-BE"/>
              </w:rPr>
              <w:t>metal</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kablo</w:t>
            </w:r>
            <w:proofErr w:type="spellEnd"/>
            <w:r w:rsidRPr="007E7411">
              <w:rPr>
                <w:rFonts w:ascii="Times New Roman" w:hAnsi="Times New Roman"/>
                <w:lang w:val="fr-BE"/>
              </w:rPr>
              <w:t xml:space="preserve"> </w:t>
            </w:r>
            <w:proofErr w:type="spellStart"/>
            <w:r w:rsidRPr="007E7411">
              <w:rPr>
                <w:rFonts w:ascii="Times New Roman" w:hAnsi="Times New Roman"/>
                <w:lang w:val="fr-BE"/>
              </w:rPr>
              <w:t>tavaları</w:t>
            </w:r>
            <w:proofErr w:type="spellEnd"/>
            <w:r w:rsidRPr="007E7411">
              <w:rPr>
                <w:rFonts w:ascii="Times New Roman" w:hAnsi="Times New Roman"/>
                <w:lang w:val="fr-BE"/>
              </w:rPr>
              <w:t xml:space="preserve"> monte </w:t>
            </w:r>
            <w:proofErr w:type="spellStart"/>
            <w:r w:rsidRPr="007E7411">
              <w:rPr>
                <w:rFonts w:ascii="Times New Roman" w:hAnsi="Times New Roman"/>
                <w:lang w:val="fr-BE"/>
              </w:rPr>
              <w:t>edilecek</w:t>
            </w:r>
            <w:proofErr w:type="spellEnd"/>
            <w:r w:rsidRPr="007E7411">
              <w:rPr>
                <w:rFonts w:ascii="Times New Roman" w:hAnsi="Times New Roman"/>
                <w:lang w:val="fr-BE"/>
              </w:rPr>
              <w:t xml:space="preserve"> </w:t>
            </w:r>
            <w:proofErr w:type="spellStart"/>
            <w:r w:rsidRPr="007E7411">
              <w:rPr>
                <w:rFonts w:ascii="Times New Roman" w:hAnsi="Times New Roman"/>
                <w:lang w:val="fr-BE"/>
              </w:rPr>
              <w:t>ve</w:t>
            </w:r>
            <w:proofErr w:type="spellEnd"/>
            <w:r w:rsidRPr="007E7411">
              <w:rPr>
                <w:rFonts w:ascii="Times New Roman" w:hAnsi="Times New Roman"/>
                <w:lang w:val="fr-BE"/>
              </w:rPr>
              <w:t xml:space="preserve"> DC </w:t>
            </w:r>
            <w:proofErr w:type="spellStart"/>
            <w:r w:rsidRPr="007E7411">
              <w:rPr>
                <w:rFonts w:ascii="Times New Roman" w:hAnsi="Times New Roman"/>
                <w:lang w:val="fr-BE"/>
              </w:rPr>
              <w:t>kablolar</w:t>
            </w:r>
            <w:proofErr w:type="spellEnd"/>
            <w:r w:rsidRPr="007E7411">
              <w:rPr>
                <w:rFonts w:ascii="Times New Roman" w:hAnsi="Times New Roman"/>
                <w:lang w:val="fr-BE"/>
              </w:rPr>
              <w:t xml:space="preserve"> bu </w:t>
            </w:r>
            <w:proofErr w:type="spellStart"/>
            <w:r w:rsidRPr="007E7411">
              <w:rPr>
                <w:rFonts w:ascii="Times New Roman" w:hAnsi="Times New Roman"/>
                <w:lang w:val="fr-BE"/>
              </w:rPr>
              <w:t>sıcak</w:t>
            </w:r>
            <w:proofErr w:type="spellEnd"/>
            <w:r w:rsidRPr="007E7411">
              <w:rPr>
                <w:rFonts w:ascii="Times New Roman" w:hAnsi="Times New Roman"/>
                <w:lang w:val="fr-BE"/>
              </w:rPr>
              <w:t xml:space="preserve"> </w:t>
            </w:r>
            <w:proofErr w:type="spellStart"/>
            <w:r w:rsidRPr="007E7411">
              <w:rPr>
                <w:rFonts w:ascii="Times New Roman" w:hAnsi="Times New Roman"/>
                <w:lang w:val="fr-BE"/>
              </w:rPr>
              <w:t>daldırma</w:t>
            </w:r>
            <w:proofErr w:type="spellEnd"/>
            <w:r w:rsidRPr="007E7411">
              <w:rPr>
                <w:rFonts w:ascii="Times New Roman" w:hAnsi="Times New Roman"/>
                <w:lang w:val="fr-BE"/>
              </w:rPr>
              <w:t xml:space="preserve"> </w:t>
            </w:r>
            <w:proofErr w:type="spellStart"/>
            <w:r w:rsidRPr="007E7411">
              <w:rPr>
                <w:rFonts w:ascii="Times New Roman" w:hAnsi="Times New Roman"/>
                <w:lang w:val="fr-BE"/>
              </w:rPr>
              <w:t>galvaniz</w:t>
            </w:r>
            <w:proofErr w:type="spellEnd"/>
            <w:r w:rsidRPr="007E7411">
              <w:rPr>
                <w:rFonts w:ascii="Times New Roman" w:hAnsi="Times New Roman"/>
                <w:lang w:val="fr-BE"/>
              </w:rPr>
              <w:t xml:space="preserve"> </w:t>
            </w:r>
            <w:proofErr w:type="spellStart"/>
            <w:r w:rsidRPr="007E7411">
              <w:rPr>
                <w:rFonts w:ascii="Times New Roman" w:hAnsi="Times New Roman"/>
                <w:lang w:val="fr-BE"/>
              </w:rPr>
              <w:t>tavalar</w:t>
            </w:r>
            <w:proofErr w:type="spellEnd"/>
            <w:r w:rsidRPr="007E7411">
              <w:rPr>
                <w:rFonts w:ascii="Times New Roman" w:hAnsi="Times New Roman"/>
                <w:lang w:val="fr-BE"/>
              </w:rPr>
              <w:t xml:space="preserve"> </w:t>
            </w:r>
            <w:proofErr w:type="spellStart"/>
            <w:r w:rsidRPr="007E7411">
              <w:rPr>
                <w:rFonts w:ascii="Times New Roman" w:hAnsi="Times New Roman"/>
                <w:lang w:val="fr-BE"/>
              </w:rPr>
              <w:t>içerisinden</w:t>
            </w:r>
            <w:proofErr w:type="spellEnd"/>
            <w:r w:rsidRPr="007E7411">
              <w:rPr>
                <w:rFonts w:ascii="Times New Roman" w:hAnsi="Times New Roman"/>
                <w:lang w:val="fr-BE"/>
              </w:rPr>
              <w:t xml:space="preserve"> </w:t>
            </w:r>
            <w:proofErr w:type="spellStart"/>
            <w:r w:rsidRPr="007E7411">
              <w:rPr>
                <w:rFonts w:ascii="Times New Roman" w:hAnsi="Times New Roman"/>
                <w:lang w:val="fr-BE"/>
              </w:rPr>
              <w:t>çekilecektir</w:t>
            </w:r>
            <w:proofErr w:type="spellEnd"/>
            <w:r w:rsidRPr="007E7411">
              <w:rPr>
                <w:rFonts w:ascii="Times New Roman" w:hAnsi="Times New Roman"/>
                <w:lang w:val="fr-BE"/>
              </w:rPr>
              <w:t xml:space="preserve">, </w:t>
            </w:r>
            <w:proofErr w:type="spellStart"/>
            <w:r w:rsidRPr="007E7411">
              <w:rPr>
                <w:rFonts w:ascii="Times New Roman" w:hAnsi="Times New Roman"/>
                <w:lang w:val="fr-BE"/>
              </w:rPr>
              <w:t>tüm</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kablo</w:t>
            </w:r>
            <w:proofErr w:type="spellEnd"/>
            <w:r w:rsidRPr="007E7411">
              <w:rPr>
                <w:rFonts w:ascii="Times New Roman" w:hAnsi="Times New Roman"/>
                <w:lang w:val="fr-BE"/>
              </w:rPr>
              <w:t xml:space="preserve"> </w:t>
            </w:r>
            <w:proofErr w:type="spellStart"/>
            <w:r w:rsidRPr="007E7411">
              <w:rPr>
                <w:rFonts w:ascii="Times New Roman" w:hAnsi="Times New Roman"/>
                <w:lang w:val="fr-BE"/>
              </w:rPr>
              <w:t>taşıma</w:t>
            </w:r>
            <w:proofErr w:type="spellEnd"/>
            <w:r w:rsidRPr="007E7411">
              <w:rPr>
                <w:rFonts w:ascii="Times New Roman" w:hAnsi="Times New Roman"/>
                <w:lang w:val="fr-BE"/>
              </w:rPr>
              <w:t xml:space="preserve"> </w:t>
            </w:r>
            <w:proofErr w:type="spellStart"/>
            <w:r w:rsidRPr="007E7411">
              <w:rPr>
                <w:rFonts w:ascii="Times New Roman" w:hAnsi="Times New Roman"/>
                <w:lang w:val="fr-BE"/>
              </w:rPr>
              <w:t>sistemlerinin</w:t>
            </w:r>
            <w:proofErr w:type="spellEnd"/>
            <w:r w:rsidRPr="007E7411">
              <w:rPr>
                <w:rFonts w:ascii="Times New Roman" w:hAnsi="Times New Roman"/>
                <w:lang w:val="fr-BE"/>
              </w:rPr>
              <w:t xml:space="preserve"> </w:t>
            </w:r>
            <w:proofErr w:type="spellStart"/>
            <w:r w:rsidRPr="007E7411">
              <w:rPr>
                <w:rFonts w:ascii="Times New Roman" w:hAnsi="Times New Roman"/>
                <w:lang w:val="fr-BE"/>
              </w:rPr>
              <w:t>topraklanması</w:t>
            </w:r>
            <w:proofErr w:type="spellEnd"/>
            <w:r w:rsidRPr="007E7411">
              <w:rPr>
                <w:rFonts w:ascii="Times New Roman" w:hAnsi="Times New Roman"/>
                <w:lang w:val="fr-BE"/>
              </w:rPr>
              <w:t xml:space="preserve"> TEKLİF </w:t>
            </w:r>
            <w:proofErr w:type="spellStart"/>
            <w:r w:rsidRPr="007E7411">
              <w:rPr>
                <w:rFonts w:ascii="Times New Roman" w:hAnsi="Times New Roman"/>
                <w:lang w:val="fr-BE"/>
              </w:rPr>
              <w:t>sahibinin</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kapsamındadır</w:t>
            </w:r>
            <w:proofErr w:type="spellEnd"/>
            <w:r w:rsidRPr="007E7411">
              <w:rPr>
                <w:rFonts w:ascii="Times New Roman" w:hAnsi="Times New Roman"/>
                <w:lang w:val="fr-BE"/>
              </w:rPr>
              <w:t>.</w:t>
            </w:r>
          </w:p>
          <w:p w14:paraId="45121E79" w14:textId="0DCE28E8" w:rsidR="007E7411" w:rsidRPr="007E7411" w:rsidRDefault="007E7411" w:rsidP="002904C5">
            <w:pPr>
              <w:jc w:val="both"/>
              <w:rPr>
                <w:rFonts w:ascii="Times New Roman" w:hAnsi="Times New Roman"/>
                <w:lang w:val="fr-BE"/>
              </w:rPr>
            </w:pPr>
            <w:r w:rsidRPr="007E7411">
              <w:rPr>
                <w:rFonts w:ascii="Times New Roman" w:hAnsi="Times New Roman"/>
                <w:lang w:val="fr-BE"/>
              </w:rPr>
              <w:t xml:space="preserve">PV </w:t>
            </w:r>
            <w:proofErr w:type="spellStart"/>
            <w:r w:rsidRPr="007E7411">
              <w:rPr>
                <w:rFonts w:ascii="Times New Roman" w:hAnsi="Times New Roman"/>
                <w:lang w:val="fr-BE"/>
              </w:rPr>
              <w:t>paneller</w:t>
            </w:r>
            <w:proofErr w:type="spellEnd"/>
            <w:r w:rsidRPr="007E7411">
              <w:rPr>
                <w:rFonts w:ascii="Times New Roman" w:hAnsi="Times New Roman"/>
                <w:lang w:val="fr-BE"/>
              </w:rPr>
              <w:t xml:space="preserve"> ile </w:t>
            </w:r>
            <w:proofErr w:type="spellStart"/>
            <w:r w:rsidRPr="007E7411">
              <w:rPr>
                <w:rFonts w:ascii="Times New Roman" w:hAnsi="Times New Roman"/>
                <w:lang w:val="fr-BE"/>
              </w:rPr>
              <w:t>inverterler</w:t>
            </w:r>
            <w:proofErr w:type="spellEnd"/>
            <w:r w:rsidRPr="007E7411">
              <w:rPr>
                <w:rFonts w:ascii="Times New Roman" w:hAnsi="Times New Roman"/>
                <w:lang w:val="fr-BE"/>
              </w:rPr>
              <w:t xml:space="preserve"> </w:t>
            </w:r>
            <w:proofErr w:type="spellStart"/>
            <w:r w:rsidRPr="007E7411">
              <w:rPr>
                <w:rFonts w:ascii="Times New Roman" w:hAnsi="Times New Roman"/>
                <w:lang w:val="fr-BE"/>
              </w:rPr>
              <w:t>arasına</w:t>
            </w:r>
            <w:proofErr w:type="spellEnd"/>
            <w:r w:rsidRPr="007E7411">
              <w:rPr>
                <w:rFonts w:ascii="Times New Roman" w:hAnsi="Times New Roman"/>
                <w:lang w:val="fr-BE"/>
              </w:rPr>
              <w:t xml:space="preserve"> </w:t>
            </w:r>
            <w:proofErr w:type="spellStart"/>
            <w:r w:rsidRPr="007E7411">
              <w:rPr>
                <w:rFonts w:ascii="Times New Roman" w:hAnsi="Times New Roman"/>
                <w:lang w:val="fr-BE"/>
              </w:rPr>
              <w:t>çekilecek</w:t>
            </w:r>
            <w:proofErr w:type="spellEnd"/>
            <w:r w:rsidRPr="007E7411">
              <w:rPr>
                <w:rFonts w:ascii="Times New Roman" w:hAnsi="Times New Roman"/>
                <w:lang w:val="fr-BE"/>
              </w:rPr>
              <w:t xml:space="preserve"> DC </w:t>
            </w:r>
            <w:proofErr w:type="spellStart"/>
            <w:r w:rsidRPr="007E7411">
              <w:rPr>
                <w:rFonts w:ascii="Times New Roman" w:hAnsi="Times New Roman"/>
                <w:lang w:val="fr-BE"/>
              </w:rPr>
              <w:t>kabloların</w:t>
            </w:r>
            <w:proofErr w:type="spellEnd"/>
            <w:r w:rsidRPr="007E7411">
              <w:rPr>
                <w:rFonts w:ascii="Times New Roman" w:hAnsi="Times New Roman"/>
                <w:lang w:val="fr-BE"/>
              </w:rPr>
              <w:t xml:space="preserve"> </w:t>
            </w:r>
            <w:proofErr w:type="spellStart"/>
            <w:r w:rsidRPr="007E7411">
              <w:rPr>
                <w:rFonts w:ascii="Times New Roman" w:hAnsi="Times New Roman"/>
                <w:lang w:val="fr-BE"/>
              </w:rPr>
              <w:t>kesiti</w:t>
            </w:r>
            <w:proofErr w:type="spellEnd"/>
            <w:r w:rsidRPr="007E7411">
              <w:rPr>
                <w:rFonts w:ascii="Times New Roman" w:hAnsi="Times New Roman"/>
                <w:lang w:val="fr-BE"/>
              </w:rPr>
              <w:t xml:space="preserve"> en </w:t>
            </w:r>
            <w:proofErr w:type="spellStart"/>
            <w:r w:rsidRPr="007E7411">
              <w:rPr>
                <w:rFonts w:ascii="Times New Roman" w:hAnsi="Times New Roman"/>
                <w:lang w:val="fr-BE"/>
              </w:rPr>
              <w:t>az</w:t>
            </w:r>
            <w:proofErr w:type="spellEnd"/>
            <w:r w:rsidRPr="007E7411">
              <w:rPr>
                <w:rFonts w:ascii="Times New Roman" w:hAnsi="Times New Roman"/>
                <w:lang w:val="fr-BE"/>
              </w:rPr>
              <w:t xml:space="preserve"> 6 mm2 </w:t>
            </w:r>
            <w:proofErr w:type="spellStart"/>
            <w:r w:rsidRPr="007E7411">
              <w:rPr>
                <w:rFonts w:ascii="Times New Roman" w:hAnsi="Times New Roman"/>
                <w:lang w:val="fr-BE"/>
              </w:rPr>
              <w:t>olacaktır</w:t>
            </w:r>
            <w:proofErr w:type="spellEnd"/>
            <w:r w:rsidRPr="007E7411">
              <w:rPr>
                <w:rFonts w:ascii="Times New Roman" w:hAnsi="Times New Roman"/>
                <w:lang w:val="fr-BE"/>
              </w:rPr>
              <w:t>.</w:t>
            </w:r>
          </w:p>
          <w:p w14:paraId="09D7DA43" w14:textId="40324296" w:rsidR="007E7411" w:rsidRPr="007E7411" w:rsidRDefault="007E7411" w:rsidP="002904C5">
            <w:pPr>
              <w:jc w:val="both"/>
              <w:rPr>
                <w:rFonts w:ascii="Times New Roman" w:hAnsi="Times New Roman"/>
                <w:lang w:val="fr-BE"/>
              </w:rPr>
            </w:pPr>
            <w:proofErr w:type="spellStart"/>
            <w:r w:rsidRPr="007E7411">
              <w:rPr>
                <w:rFonts w:ascii="Times New Roman" w:hAnsi="Times New Roman"/>
                <w:lang w:val="fr-BE"/>
              </w:rPr>
              <w:t>İnverterlerden</w:t>
            </w:r>
            <w:proofErr w:type="spellEnd"/>
            <w:r w:rsidRPr="007E7411">
              <w:rPr>
                <w:rFonts w:ascii="Times New Roman" w:hAnsi="Times New Roman"/>
                <w:lang w:val="fr-BE"/>
              </w:rPr>
              <w:t xml:space="preserve"> </w:t>
            </w:r>
            <w:proofErr w:type="spellStart"/>
            <w:r w:rsidRPr="007E7411">
              <w:rPr>
                <w:rFonts w:ascii="Times New Roman" w:hAnsi="Times New Roman"/>
                <w:lang w:val="fr-BE"/>
              </w:rPr>
              <w:t>çıkacak</w:t>
            </w:r>
            <w:proofErr w:type="spellEnd"/>
            <w:r w:rsidRPr="007E7411">
              <w:rPr>
                <w:rFonts w:ascii="Times New Roman" w:hAnsi="Times New Roman"/>
                <w:lang w:val="fr-BE"/>
              </w:rPr>
              <w:t xml:space="preserve"> AC </w:t>
            </w:r>
            <w:proofErr w:type="spellStart"/>
            <w:r w:rsidRPr="007E7411">
              <w:rPr>
                <w:rFonts w:ascii="Times New Roman" w:hAnsi="Times New Roman"/>
                <w:lang w:val="fr-BE"/>
              </w:rPr>
              <w:t>kablolar</w:t>
            </w:r>
            <w:proofErr w:type="spellEnd"/>
            <w:r w:rsidRPr="007E7411">
              <w:rPr>
                <w:rFonts w:ascii="Times New Roman" w:hAnsi="Times New Roman"/>
                <w:lang w:val="fr-BE"/>
              </w:rPr>
              <w:t xml:space="preserve">, </w:t>
            </w:r>
            <w:proofErr w:type="spellStart"/>
            <w:r w:rsidRPr="007E7411">
              <w:rPr>
                <w:rFonts w:ascii="Times New Roman" w:hAnsi="Times New Roman"/>
                <w:lang w:val="fr-BE"/>
              </w:rPr>
              <w:t>seçilen</w:t>
            </w:r>
            <w:proofErr w:type="spellEnd"/>
            <w:r w:rsidRPr="007E7411">
              <w:rPr>
                <w:rFonts w:ascii="Times New Roman" w:hAnsi="Times New Roman"/>
                <w:lang w:val="fr-BE"/>
              </w:rPr>
              <w:t xml:space="preserve"> </w:t>
            </w:r>
            <w:proofErr w:type="spellStart"/>
            <w:r w:rsidRPr="007E7411">
              <w:rPr>
                <w:rFonts w:ascii="Times New Roman" w:hAnsi="Times New Roman"/>
                <w:lang w:val="fr-BE"/>
              </w:rPr>
              <w:t>inverterlerin</w:t>
            </w:r>
            <w:proofErr w:type="spellEnd"/>
            <w:r w:rsidRPr="007E7411">
              <w:rPr>
                <w:rFonts w:ascii="Times New Roman" w:hAnsi="Times New Roman"/>
                <w:lang w:val="fr-BE"/>
              </w:rPr>
              <w:t xml:space="preserve"> </w:t>
            </w:r>
            <w:proofErr w:type="spellStart"/>
            <w:r w:rsidRPr="007E7411">
              <w:rPr>
                <w:rFonts w:ascii="Times New Roman" w:hAnsi="Times New Roman"/>
                <w:lang w:val="fr-BE"/>
              </w:rPr>
              <w:t>çıkış</w:t>
            </w:r>
            <w:proofErr w:type="spellEnd"/>
            <w:r w:rsidRPr="007E7411">
              <w:rPr>
                <w:rFonts w:ascii="Times New Roman" w:hAnsi="Times New Roman"/>
                <w:lang w:val="fr-BE"/>
              </w:rPr>
              <w:t xml:space="preserve"> </w:t>
            </w:r>
            <w:proofErr w:type="spellStart"/>
            <w:r w:rsidRPr="007E7411">
              <w:rPr>
                <w:rFonts w:ascii="Times New Roman" w:hAnsi="Times New Roman"/>
                <w:lang w:val="fr-BE"/>
              </w:rPr>
              <w:t>maksimum</w:t>
            </w:r>
            <w:proofErr w:type="spellEnd"/>
            <w:r w:rsidRPr="007E7411">
              <w:rPr>
                <w:rFonts w:ascii="Times New Roman" w:hAnsi="Times New Roman"/>
                <w:lang w:val="fr-BE"/>
              </w:rPr>
              <w:t xml:space="preserve"> </w:t>
            </w:r>
            <w:proofErr w:type="spellStart"/>
            <w:r w:rsidRPr="007E7411">
              <w:rPr>
                <w:rFonts w:ascii="Times New Roman" w:hAnsi="Times New Roman"/>
                <w:lang w:val="fr-BE"/>
              </w:rPr>
              <w:t>akımına</w:t>
            </w:r>
            <w:proofErr w:type="spellEnd"/>
            <w:r w:rsidRPr="007E7411">
              <w:rPr>
                <w:rFonts w:ascii="Times New Roman" w:hAnsi="Times New Roman"/>
                <w:lang w:val="fr-BE"/>
              </w:rPr>
              <w:t xml:space="preserve"> </w:t>
            </w:r>
            <w:proofErr w:type="spellStart"/>
            <w:r w:rsidRPr="007E7411">
              <w:rPr>
                <w:rFonts w:ascii="Times New Roman" w:hAnsi="Times New Roman"/>
                <w:lang w:val="fr-BE"/>
              </w:rPr>
              <w:t>uygun</w:t>
            </w:r>
            <w:proofErr w:type="spellEnd"/>
            <w:r w:rsidRPr="007E7411">
              <w:rPr>
                <w:rFonts w:ascii="Times New Roman" w:hAnsi="Times New Roman"/>
                <w:lang w:val="fr-BE"/>
              </w:rPr>
              <w:t xml:space="preserve"> </w:t>
            </w:r>
            <w:proofErr w:type="spellStart"/>
            <w:r w:rsidRPr="007E7411">
              <w:rPr>
                <w:rFonts w:ascii="Times New Roman" w:hAnsi="Times New Roman"/>
                <w:lang w:val="fr-BE"/>
              </w:rPr>
              <w:t>olarak</w:t>
            </w:r>
            <w:proofErr w:type="spellEnd"/>
            <w:r w:rsidRPr="007E7411">
              <w:rPr>
                <w:rFonts w:ascii="Times New Roman" w:hAnsi="Times New Roman"/>
                <w:lang w:val="fr-BE"/>
              </w:rPr>
              <w:t xml:space="preserve"> KIBTEK, EMO </w:t>
            </w:r>
            <w:proofErr w:type="spellStart"/>
            <w:r w:rsidRPr="007E7411">
              <w:rPr>
                <w:rFonts w:ascii="Times New Roman" w:hAnsi="Times New Roman"/>
                <w:lang w:val="fr-BE"/>
              </w:rPr>
              <w:t>kural</w:t>
            </w:r>
            <w:proofErr w:type="spellEnd"/>
            <w:r w:rsidRPr="007E7411">
              <w:rPr>
                <w:rFonts w:ascii="Times New Roman" w:hAnsi="Times New Roman"/>
                <w:lang w:val="fr-BE"/>
              </w:rPr>
              <w:t xml:space="preserve"> </w:t>
            </w:r>
            <w:proofErr w:type="spellStart"/>
            <w:r w:rsidRPr="007E7411">
              <w:rPr>
                <w:rFonts w:ascii="Times New Roman" w:hAnsi="Times New Roman"/>
                <w:lang w:val="fr-BE"/>
              </w:rPr>
              <w:t>ve</w:t>
            </w:r>
            <w:proofErr w:type="spellEnd"/>
            <w:r w:rsidRPr="007E7411">
              <w:rPr>
                <w:rFonts w:ascii="Times New Roman" w:hAnsi="Times New Roman"/>
                <w:lang w:val="fr-BE"/>
              </w:rPr>
              <w:t xml:space="preserve"> </w:t>
            </w:r>
            <w:proofErr w:type="spellStart"/>
            <w:r w:rsidRPr="007E7411">
              <w:rPr>
                <w:rFonts w:ascii="Times New Roman" w:hAnsi="Times New Roman"/>
                <w:lang w:val="fr-BE"/>
              </w:rPr>
              <w:t>talimatlarına</w:t>
            </w:r>
            <w:proofErr w:type="spellEnd"/>
            <w:r w:rsidRPr="007E7411">
              <w:rPr>
                <w:rFonts w:ascii="Times New Roman" w:hAnsi="Times New Roman"/>
                <w:lang w:val="fr-BE"/>
              </w:rPr>
              <w:t xml:space="preserve"> </w:t>
            </w:r>
            <w:proofErr w:type="spellStart"/>
            <w:r w:rsidRPr="007E7411">
              <w:rPr>
                <w:rFonts w:ascii="Times New Roman" w:hAnsi="Times New Roman"/>
                <w:lang w:val="fr-BE"/>
              </w:rPr>
              <w:t>göre</w:t>
            </w:r>
            <w:proofErr w:type="spellEnd"/>
            <w:r w:rsidRPr="007E7411">
              <w:rPr>
                <w:rFonts w:ascii="Times New Roman" w:hAnsi="Times New Roman"/>
                <w:lang w:val="fr-BE"/>
              </w:rPr>
              <w:t xml:space="preserve"> </w:t>
            </w:r>
            <w:proofErr w:type="spellStart"/>
            <w:proofErr w:type="gramStart"/>
            <w:r w:rsidRPr="007E7411">
              <w:rPr>
                <w:rFonts w:ascii="Times New Roman" w:hAnsi="Times New Roman"/>
                <w:lang w:val="fr-BE"/>
              </w:rPr>
              <w:t>seçilecektir</w:t>
            </w:r>
            <w:proofErr w:type="spellEnd"/>
            <w:r w:rsidRPr="007E7411">
              <w:rPr>
                <w:rFonts w:ascii="Times New Roman" w:hAnsi="Times New Roman"/>
                <w:lang w:val="fr-BE"/>
              </w:rPr>
              <w:t>;</w:t>
            </w:r>
            <w:proofErr w:type="gramEnd"/>
            <w:r w:rsidRPr="007E7411">
              <w:rPr>
                <w:rFonts w:ascii="Times New Roman" w:hAnsi="Times New Roman"/>
                <w:lang w:val="fr-BE"/>
              </w:rPr>
              <w:t xml:space="preserve"> </w:t>
            </w:r>
            <w:proofErr w:type="spellStart"/>
            <w:r w:rsidRPr="007E7411">
              <w:rPr>
                <w:rFonts w:ascii="Times New Roman" w:hAnsi="Times New Roman"/>
                <w:lang w:val="fr-BE"/>
              </w:rPr>
              <w:t>kablolar</w:t>
            </w:r>
            <w:proofErr w:type="spellEnd"/>
            <w:r w:rsidRPr="007E7411">
              <w:rPr>
                <w:rFonts w:ascii="Times New Roman" w:hAnsi="Times New Roman"/>
                <w:lang w:val="fr-BE"/>
              </w:rPr>
              <w:t xml:space="preserve"> PVC SWA PVC </w:t>
            </w:r>
            <w:proofErr w:type="spellStart"/>
            <w:r w:rsidRPr="007E7411">
              <w:rPr>
                <w:rFonts w:ascii="Times New Roman" w:hAnsi="Times New Roman"/>
                <w:lang w:val="fr-BE"/>
              </w:rPr>
              <w:t>olacaktır</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Kablolar</w:t>
            </w:r>
            <w:proofErr w:type="spellEnd"/>
            <w:r w:rsidRPr="007E7411">
              <w:rPr>
                <w:rFonts w:ascii="Times New Roman" w:hAnsi="Times New Roman"/>
                <w:lang w:val="fr-BE"/>
              </w:rPr>
              <w:t xml:space="preserve">, </w:t>
            </w:r>
            <w:proofErr w:type="spellStart"/>
            <w:r w:rsidRPr="007E7411">
              <w:rPr>
                <w:rFonts w:ascii="Times New Roman" w:hAnsi="Times New Roman"/>
                <w:lang w:val="fr-BE"/>
              </w:rPr>
              <w:t>sözleşme</w:t>
            </w:r>
            <w:proofErr w:type="spellEnd"/>
            <w:r w:rsidRPr="007E7411">
              <w:rPr>
                <w:rFonts w:ascii="Times New Roman" w:hAnsi="Times New Roman"/>
                <w:lang w:val="fr-BE"/>
              </w:rPr>
              <w:t xml:space="preserve"> </w:t>
            </w:r>
            <w:proofErr w:type="spellStart"/>
            <w:r w:rsidRPr="007E7411">
              <w:rPr>
                <w:rFonts w:ascii="Times New Roman" w:hAnsi="Times New Roman"/>
                <w:lang w:val="fr-BE"/>
              </w:rPr>
              <w:t>makamınca</w:t>
            </w:r>
            <w:proofErr w:type="spellEnd"/>
            <w:r w:rsidRPr="007E7411">
              <w:rPr>
                <w:rFonts w:ascii="Times New Roman" w:hAnsi="Times New Roman"/>
                <w:lang w:val="fr-BE"/>
              </w:rPr>
              <w:t xml:space="preserve"> </w:t>
            </w:r>
            <w:proofErr w:type="spellStart"/>
            <w:r w:rsidRPr="007E7411">
              <w:rPr>
                <w:rFonts w:ascii="Times New Roman" w:hAnsi="Times New Roman"/>
                <w:lang w:val="fr-BE"/>
              </w:rPr>
              <w:t>yeni</w:t>
            </w:r>
            <w:proofErr w:type="spellEnd"/>
            <w:r w:rsidRPr="007E7411">
              <w:rPr>
                <w:rFonts w:ascii="Times New Roman" w:hAnsi="Times New Roman"/>
                <w:lang w:val="fr-BE"/>
              </w:rPr>
              <w:t xml:space="preserve"> </w:t>
            </w:r>
            <w:proofErr w:type="spellStart"/>
            <w:r w:rsidRPr="007E7411">
              <w:rPr>
                <w:rFonts w:ascii="Times New Roman" w:hAnsi="Times New Roman"/>
                <w:lang w:val="fr-BE"/>
              </w:rPr>
              <w:t>inşa</w:t>
            </w:r>
            <w:proofErr w:type="spellEnd"/>
            <w:r w:rsidRPr="007E7411">
              <w:rPr>
                <w:rFonts w:ascii="Times New Roman" w:hAnsi="Times New Roman"/>
                <w:lang w:val="fr-BE"/>
              </w:rPr>
              <w:t xml:space="preserve"> </w:t>
            </w:r>
            <w:proofErr w:type="spellStart"/>
            <w:r w:rsidRPr="007E7411">
              <w:rPr>
                <w:rFonts w:ascii="Times New Roman" w:hAnsi="Times New Roman"/>
                <w:lang w:val="fr-BE"/>
              </w:rPr>
              <w:t>edilecek</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kablo</w:t>
            </w:r>
            <w:proofErr w:type="spellEnd"/>
            <w:r w:rsidRPr="007E7411">
              <w:rPr>
                <w:rFonts w:ascii="Times New Roman" w:hAnsi="Times New Roman"/>
                <w:lang w:val="fr-BE"/>
              </w:rPr>
              <w:t xml:space="preserve"> </w:t>
            </w:r>
            <w:proofErr w:type="spellStart"/>
            <w:r w:rsidRPr="007E7411">
              <w:rPr>
                <w:rFonts w:ascii="Times New Roman" w:hAnsi="Times New Roman"/>
                <w:lang w:val="fr-BE"/>
              </w:rPr>
              <w:t>rögarları</w:t>
            </w:r>
            <w:proofErr w:type="spellEnd"/>
            <w:r w:rsidRPr="007E7411">
              <w:rPr>
                <w:rFonts w:ascii="Times New Roman" w:hAnsi="Times New Roman"/>
                <w:lang w:val="fr-BE"/>
              </w:rPr>
              <w:t xml:space="preserve"> </w:t>
            </w:r>
            <w:proofErr w:type="spellStart"/>
            <w:r w:rsidRPr="007E7411">
              <w:rPr>
                <w:rFonts w:ascii="Times New Roman" w:hAnsi="Times New Roman"/>
                <w:lang w:val="fr-BE"/>
              </w:rPr>
              <w:t>içerisinden</w:t>
            </w:r>
            <w:proofErr w:type="spellEnd"/>
            <w:r w:rsidRPr="007E7411">
              <w:rPr>
                <w:rFonts w:ascii="Times New Roman" w:hAnsi="Times New Roman"/>
                <w:lang w:val="fr-BE"/>
              </w:rPr>
              <w:t xml:space="preserve"> </w:t>
            </w:r>
            <w:proofErr w:type="spellStart"/>
            <w:r w:rsidRPr="007E7411">
              <w:rPr>
                <w:rFonts w:ascii="Times New Roman" w:hAnsi="Times New Roman"/>
                <w:lang w:val="fr-BE"/>
              </w:rPr>
              <w:t>maksimum</w:t>
            </w:r>
            <w:proofErr w:type="spellEnd"/>
            <w:r w:rsidRPr="007E7411">
              <w:rPr>
                <w:rFonts w:ascii="Times New Roman" w:hAnsi="Times New Roman"/>
                <w:lang w:val="fr-BE"/>
              </w:rPr>
              <w:t xml:space="preserve"> 186 kW </w:t>
            </w:r>
            <w:proofErr w:type="spellStart"/>
            <w:r w:rsidRPr="007E7411">
              <w:rPr>
                <w:rFonts w:ascii="Times New Roman" w:hAnsi="Times New Roman"/>
                <w:lang w:val="fr-BE"/>
              </w:rPr>
              <w:t>toplama</w:t>
            </w:r>
            <w:proofErr w:type="spellEnd"/>
            <w:r w:rsidRPr="007E7411">
              <w:rPr>
                <w:rFonts w:ascii="Times New Roman" w:hAnsi="Times New Roman"/>
                <w:lang w:val="fr-BE"/>
              </w:rPr>
              <w:t xml:space="preserve"> </w:t>
            </w:r>
            <w:proofErr w:type="spellStart"/>
            <w:r w:rsidRPr="007E7411">
              <w:rPr>
                <w:rFonts w:ascii="Times New Roman" w:hAnsi="Times New Roman"/>
                <w:lang w:val="fr-BE"/>
              </w:rPr>
              <w:t>panosuna</w:t>
            </w:r>
            <w:proofErr w:type="spellEnd"/>
            <w:r w:rsidRPr="007E7411">
              <w:rPr>
                <w:rFonts w:ascii="Times New Roman" w:hAnsi="Times New Roman"/>
                <w:lang w:val="fr-BE"/>
              </w:rPr>
              <w:t xml:space="preserve"> </w:t>
            </w:r>
            <w:proofErr w:type="spellStart"/>
            <w:r w:rsidRPr="007E7411">
              <w:rPr>
                <w:rFonts w:ascii="Times New Roman" w:hAnsi="Times New Roman"/>
                <w:lang w:val="fr-BE"/>
              </w:rPr>
              <w:t>iletilecektir</w:t>
            </w:r>
            <w:proofErr w:type="spellEnd"/>
            <w:r w:rsidRPr="007E7411">
              <w:rPr>
                <w:rFonts w:ascii="Times New Roman" w:hAnsi="Times New Roman"/>
                <w:lang w:val="fr-BE"/>
              </w:rPr>
              <w:t>.</w:t>
            </w:r>
          </w:p>
          <w:p w14:paraId="38DCF596" w14:textId="14FE1BA7" w:rsidR="007E7411" w:rsidRPr="007E7411" w:rsidRDefault="007E7411" w:rsidP="002904C5">
            <w:pPr>
              <w:jc w:val="both"/>
              <w:rPr>
                <w:rFonts w:ascii="Times New Roman" w:hAnsi="Times New Roman"/>
                <w:lang w:val="fr-BE"/>
              </w:rPr>
            </w:pPr>
            <w:r w:rsidRPr="007E7411">
              <w:rPr>
                <w:rFonts w:ascii="Times New Roman" w:hAnsi="Times New Roman"/>
                <w:lang w:val="fr-BE"/>
              </w:rPr>
              <w:t xml:space="preserve">186 kW </w:t>
            </w:r>
            <w:proofErr w:type="spellStart"/>
            <w:r w:rsidRPr="007E7411">
              <w:rPr>
                <w:rFonts w:ascii="Times New Roman" w:hAnsi="Times New Roman"/>
                <w:lang w:val="fr-BE"/>
              </w:rPr>
              <w:t>toplama</w:t>
            </w:r>
            <w:proofErr w:type="spellEnd"/>
            <w:r w:rsidRPr="007E7411">
              <w:rPr>
                <w:rFonts w:ascii="Times New Roman" w:hAnsi="Times New Roman"/>
                <w:lang w:val="fr-BE"/>
              </w:rPr>
              <w:t xml:space="preserve"> </w:t>
            </w:r>
            <w:proofErr w:type="spellStart"/>
            <w:r w:rsidRPr="007E7411">
              <w:rPr>
                <w:rFonts w:ascii="Times New Roman" w:hAnsi="Times New Roman"/>
                <w:lang w:val="fr-BE"/>
              </w:rPr>
              <w:t>panosundan</w:t>
            </w:r>
            <w:proofErr w:type="spellEnd"/>
            <w:r w:rsidRPr="007E7411">
              <w:rPr>
                <w:rFonts w:ascii="Times New Roman" w:hAnsi="Times New Roman"/>
                <w:lang w:val="fr-BE"/>
              </w:rPr>
              <w:t xml:space="preserve"> en </w:t>
            </w:r>
            <w:proofErr w:type="spellStart"/>
            <w:r w:rsidRPr="007E7411">
              <w:rPr>
                <w:rFonts w:ascii="Times New Roman" w:hAnsi="Times New Roman"/>
                <w:lang w:val="fr-BE"/>
              </w:rPr>
              <w:t>az</w:t>
            </w:r>
            <w:proofErr w:type="spellEnd"/>
            <w:r w:rsidRPr="007E7411">
              <w:rPr>
                <w:rFonts w:ascii="Times New Roman" w:hAnsi="Times New Roman"/>
                <w:lang w:val="fr-BE"/>
              </w:rPr>
              <w:t xml:space="preserve"> 2(4X95 mm2) </w:t>
            </w:r>
            <w:proofErr w:type="spellStart"/>
            <w:r w:rsidRPr="007E7411">
              <w:rPr>
                <w:rFonts w:ascii="Times New Roman" w:hAnsi="Times New Roman"/>
                <w:lang w:val="fr-BE"/>
              </w:rPr>
              <w:t>kesitinde</w:t>
            </w:r>
            <w:proofErr w:type="spellEnd"/>
            <w:r w:rsidRPr="007E7411">
              <w:rPr>
                <w:rFonts w:ascii="Times New Roman" w:hAnsi="Times New Roman"/>
                <w:lang w:val="fr-BE"/>
              </w:rPr>
              <w:t xml:space="preserve"> PVC SWA PVC </w:t>
            </w:r>
            <w:proofErr w:type="spellStart"/>
            <w:r w:rsidRPr="007E7411">
              <w:rPr>
                <w:rFonts w:ascii="Times New Roman" w:hAnsi="Times New Roman"/>
                <w:lang w:val="fr-BE"/>
              </w:rPr>
              <w:t>kablo</w:t>
            </w:r>
            <w:proofErr w:type="spellEnd"/>
            <w:r w:rsidRPr="007E7411">
              <w:rPr>
                <w:rFonts w:ascii="Times New Roman" w:hAnsi="Times New Roman"/>
                <w:lang w:val="fr-BE"/>
              </w:rPr>
              <w:t xml:space="preserve"> ile </w:t>
            </w:r>
            <w:proofErr w:type="spellStart"/>
            <w:r w:rsidRPr="007E7411">
              <w:rPr>
                <w:rFonts w:ascii="Times New Roman" w:hAnsi="Times New Roman"/>
                <w:lang w:val="fr-BE"/>
              </w:rPr>
              <w:t>yeni</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kablo</w:t>
            </w:r>
            <w:proofErr w:type="spellEnd"/>
            <w:r w:rsidRPr="007E7411">
              <w:rPr>
                <w:rFonts w:ascii="Times New Roman" w:hAnsi="Times New Roman"/>
                <w:lang w:val="fr-BE"/>
              </w:rPr>
              <w:t xml:space="preserve"> </w:t>
            </w:r>
            <w:proofErr w:type="spellStart"/>
            <w:r w:rsidRPr="007E7411">
              <w:rPr>
                <w:rFonts w:ascii="Times New Roman" w:hAnsi="Times New Roman"/>
                <w:lang w:val="fr-BE"/>
              </w:rPr>
              <w:t>rögarlarından</w:t>
            </w:r>
            <w:proofErr w:type="spellEnd"/>
            <w:r w:rsidRPr="007E7411">
              <w:rPr>
                <w:rFonts w:ascii="Times New Roman" w:hAnsi="Times New Roman"/>
                <w:lang w:val="fr-BE"/>
              </w:rPr>
              <w:t xml:space="preserve"> </w:t>
            </w:r>
            <w:proofErr w:type="spellStart"/>
            <w:r w:rsidRPr="007E7411">
              <w:rPr>
                <w:rFonts w:ascii="Times New Roman" w:hAnsi="Times New Roman"/>
                <w:lang w:val="fr-BE"/>
              </w:rPr>
              <w:t>gelip</w:t>
            </w:r>
            <w:proofErr w:type="spellEnd"/>
            <w:r w:rsidRPr="007E7411">
              <w:rPr>
                <w:rFonts w:ascii="Times New Roman" w:hAnsi="Times New Roman"/>
                <w:lang w:val="fr-BE"/>
              </w:rPr>
              <w:t xml:space="preserve"> </w:t>
            </w:r>
            <w:proofErr w:type="spellStart"/>
            <w:r w:rsidRPr="007E7411">
              <w:rPr>
                <w:rFonts w:ascii="Times New Roman" w:hAnsi="Times New Roman"/>
                <w:lang w:val="fr-BE"/>
              </w:rPr>
              <w:t>yeni</w:t>
            </w:r>
            <w:proofErr w:type="spellEnd"/>
            <w:r w:rsidRPr="007E7411">
              <w:rPr>
                <w:rFonts w:ascii="Times New Roman" w:hAnsi="Times New Roman"/>
                <w:lang w:val="fr-BE"/>
              </w:rPr>
              <w:t xml:space="preserve"> </w:t>
            </w:r>
            <w:proofErr w:type="spellStart"/>
            <w:r w:rsidRPr="007E7411">
              <w:rPr>
                <w:rFonts w:ascii="Times New Roman" w:hAnsi="Times New Roman"/>
                <w:lang w:val="fr-BE"/>
              </w:rPr>
              <w:t>trafo</w:t>
            </w:r>
            <w:proofErr w:type="spellEnd"/>
            <w:r w:rsidRPr="007E7411">
              <w:rPr>
                <w:rFonts w:ascii="Times New Roman" w:hAnsi="Times New Roman"/>
                <w:lang w:val="fr-BE"/>
              </w:rPr>
              <w:t xml:space="preserve"> </w:t>
            </w:r>
            <w:proofErr w:type="spellStart"/>
            <w:r w:rsidRPr="007E7411">
              <w:rPr>
                <w:rFonts w:ascii="Times New Roman" w:hAnsi="Times New Roman"/>
                <w:lang w:val="fr-BE"/>
              </w:rPr>
              <w:t>odasına</w:t>
            </w:r>
            <w:proofErr w:type="spellEnd"/>
            <w:r w:rsidRPr="007E7411">
              <w:rPr>
                <w:rFonts w:ascii="Times New Roman" w:hAnsi="Times New Roman"/>
                <w:lang w:val="fr-BE"/>
              </w:rPr>
              <w:t xml:space="preserve"> </w:t>
            </w:r>
            <w:proofErr w:type="spellStart"/>
            <w:r w:rsidRPr="007E7411">
              <w:rPr>
                <w:rFonts w:ascii="Times New Roman" w:hAnsi="Times New Roman"/>
                <w:lang w:val="fr-BE"/>
              </w:rPr>
              <w:t>gidecektir</w:t>
            </w:r>
            <w:proofErr w:type="spellEnd"/>
            <w:r w:rsidRPr="007E7411">
              <w:rPr>
                <w:rFonts w:ascii="Times New Roman" w:hAnsi="Times New Roman"/>
                <w:lang w:val="fr-BE"/>
              </w:rPr>
              <w:t xml:space="preserve">. </w:t>
            </w:r>
            <w:proofErr w:type="spellStart"/>
            <w:r w:rsidRPr="007E7411">
              <w:rPr>
                <w:rFonts w:ascii="Times New Roman" w:hAnsi="Times New Roman"/>
                <w:lang w:val="fr-BE"/>
              </w:rPr>
              <w:t>EK-</w:t>
            </w:r>
            <w:r>
              <w:rPr>
                <w:rFonts w:ascii="Times New Roman" w:hAnsi="Times New Roman"/>
                <w:lang w:val="fr-BE"/>
              </w:rPr>
              <w:t>D</w:t>
            </w:r>
            <w:r w:rsidRPr="007E7411">
              <w:rPr>
                <w:rFonts w:ascii="Times New Roman" w:hAnsi="Times New Roman"/>
                <w:lang w:val="fr-BE"/>
              </w:rPr>
              <w:t>’yi</w:t>
            </w:r>
            <w:proofErr w:type="spellEnd"/>
            <w:r w:rsidRPr="007E7411">
              <w:rPr>
                <w:rFonts w:ascii="Times New Roman" w:hAnsi="Times New Roman"/>
                <w:lang w:val="fr-BE"/>
              </w:rPr>
              <w:t xml:space="preserve"> </w:t>
            </w:r>
            <w:proofErr w:type="spellStart"/>
            <w:r w:rsidRPr="007E7411">
              <w:rPr>
                <w:rFonts w:ascii="Times New Roman" w:hAnsi="Times New Roman"/>
                <w:lang w:val="fr-BE"/>
              </w:rPr>
              <w:t>inceleyiniz</w:t>
            </w:r>
            <w:proofErr w:type="spellEnd"/>
            <w:r w:rsidRPr="007E7411">
              <w:rPr>
                <w:rFonts w:ascii="Times New Roman" w:hAnsi="Times New Roman"/>
                <w:lang w:val="fr-BE"/>
              </w:rPr>
              <w:t>.</w:t>
            </w:r>
          </w:p>
          <w:p w14:paraId="0FC64CA5" w14:textId="00AEE927" w:rsidR="007E7411" w:rsidRPr="007E7411" w:rsidRDefault="007E7411" w:rsidP="002904C5">
            <w:pPr>
              <w:jc w:val="both"/>
              <w:rPr>
                <w:rFonts w:ascii="Times New Roman" w:hAnsi="Times New Roman"/>
                <w:lang w:val="fr-BE"/>
              </w:rPr>
            </w:pPr>
            <w:proofErr w:type="spellStart"/>
            <w:r w:rsidRPr="007E7411">
              <w:rPr>
                <w:rFonts w:ascii="Times New Roman" w:hAnsi="Times New Roman"/>
                <w:lang w:val="fr-BE"/>
              </w:rPr>
              <w:t>Tüm</w:t>
            </w:r>
            <w:proofErr w:type="spellEnd"/>
            <w:r w:rsidRPr="007E7411">
              <w:rPr>
                <w:rFonts w:ascii="Times New Roman" w:hAnsi="Times New Roman"/>
                <w:lang w:val="fr-BE"/>
              </w:rPr>
              <w:t xml:space="preserve"> </w:t>
            </w:r>
            <w:proofErr w:type="spellStart"/>
            <w:r w:rsidRPr="007E7411">
              <w:rPr>
                <w:rFonts w:ascii="Times New Roman" w:hAnsi="Times New Roman"/>
                <w:lang w:val="fr-BE"/>
              </w:rPr>
              <w:t>sistemde</w:t>
            </w:r>
            <w:proofErr w:type="spellEnd"/>
            <w:r w:rsidRPr="007E7411">
              <w:rPr>
                <w:rFonts w:ascii="Times New Roman" w:hAnsi="Times New Roman"/>
                <w:lang w:val="fr-BE"/>
              </w:rPr>
              <w:t xml:space="preserve"> </w:t>
            </w:r>
            <w:proofErr w:type="spellStart"/>
            <w:r w:rsidRPr="007E7411">
              <w:rPr>
                <w:rFonts w:ascii="Times New Roman" w:hAnsi="Times New Roman"/>
                <w:lang w:val="fr-BE"/>
              </w:rPr>
              <w:t>kullanılacak</w:t>
            </w:r>
            <w:proofErr w:type="spellEnd"/>
            <w:r w:rsidRPr="007E7411">
              <w:rPr>
                <w:rFonts w:ascii="Times New Roman" w:hAnsi="Times New Roman"/>
                <w:lang w:val="fr-BE"/>
              </w:rPr>
              <w:t xml:space="preserve"> </w:t>
            </w:r>
            <w:proofErr w:type="spellStart"/>
            <w:r w:rsidRPr="007E7411">
              <w:rPr>
                <w:rFonts w:ascii="Times New Roman" w:hAnsi="Times New Roman"/>
                <w:lang w:val="fr-BE"/>
              </w:rPr>
              <w:t>haberleşme</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kabloları</w:t>
            </w:r>
            <w:proofErr w:type="spellEnd"/>
            <w:r w:rsidRPr="007E7411">
              <w:rPr>
                <w:rFonts w:ascii="Times New Roman" w:hAnsi="Times New Roman"/>
                <w:lang w:val="fr-BE"/>
              </w:rPr>
              <w:t xml:space="preserve"> </w:t>
            </w:r>
            <w:proofErr w:type="spellStart"/>
            <w:r w:rsidRPr="007E7411">
              <w:rPr>
                <w:rFonts w:ascii="Times New Roman" w:hAnsi="Times New Roman"/>
                <w:lang w:val="fr-BE"/>
              </w:rPr>
              <w:t>dış</w:t>
            </w:r>
            <w:proofErr w:type="spellEnd"/>
            <w:r w:rsidRPr="007E7411">
              <w:rPr>
                <w:rFonts w:ascii="Times New Roman" w:hAnsi="Times New Roman"/>
                <w:lang w:val="fr-BE"/>
              </w:rPr>
              <w:t xml:space="preserve"> </w:t>
            </w:r>
            <w:proofErr w:type="spellStart"/>
            <w:r w:rsidRPr="007E7411">
              <w:rPr>
                <w:rFonts w:ascii="Times New Roman" w:hAnsi="Times New Roman"/>
                <w:lang w:val="fr-BE"/>
              </w:rPr>
              <w:t>mekân</w:t>
            </w:r>
            <w:proofErr w:type="spellEnd"/>
            <w:r w:rsidRPr="007E7411">
              <w:rPr>
                <w:rFonts w:ascii="Times New Roman" w:hAnsi="Times New Roman"/>
                <w:lang w:val="fr-BE"/>
              </w:rPr>
              <w:t xml:space="preserve"> </w:t>
            </w:r>
            <w:proofErr w:type="spellStart"/>
            <w:r w:rsidRPr="007E7411">
              <w:rPr>
                <w:rFonts w:ascii="Times New Roman" w:hAnsi="Times New Roman"/>
                <w:lang w:val="fr-BE"/>
              </w:rPr>
              <w:t>için</w:t>
            </w:r>
            <w:proofErr w:type="spellEnd"/>
            <w:r w:rsidRPr="007E7411">
              <w:rPr>
                <w:rFonts w:ascii="Times New Roman" w:hAnsi="Times New Roman"/>
                <w:lang w:val="fr-BE"/>
              </w:rPr>
              <w:t xml:space="preserve"> </w:t>
            </w:r>
            <w:proofErr w:type="spellStart"/>
            <w:r w:rsidRPr="007E7411">
              <w:rPr>
                <w:rFonts w:ascii="Times New Roman" w:hAnsi="Times New Roman"/>
                <w:lang w:val="fr-BE"/>
              </w:rPr>
              <w:t>üretilmiş</w:t>
            </w:r>
            <w:proofErr w:type="spellEnd"/>
            <w:r w:rsidRPr="007E7411">
              <w:rPr>
                <w:rFonts w:ascii="Times New Roman" w:hAnsi="Times New Roman"/>
                <w:lang w:val="fr-BE"/>
              </w:rPr>
              <w:t xml:space="preserve"> CAT-6 F/UTP </w:t>
            </w:r>
            <w:proofErr w:type="spellStart"/>
            <w:r w:rsidRPr="007E7411">
              <w:rPr>
                <w:rFonts w:ascii="Times New Roman" w:hAnsi="Times New Roman"/>
                <w:lang w:val="fr-BE"/>
              </w:rPr>
              <w:t>tipinde</w:t>
            </w:r>
            <w:proofErr w:type="spellEnd"/>
            <w:r w:rsidRPr="007E7411">
              <w:rPr>
                <w:rFonts w:ascii="Times New Roman" w:hAnsi="Times New Roman"/>
                <w:lang w:val="fr-BE"/>
              </w:rPr>
              <w:t xml:space="preserve"> </w:t>
            </w:r>
            <w:proofErr w:type="spellStart"/>
            <w:r w:rsidRPr="007E7411">
              <w:rPr>
                <w:rFonts w:ascii="Times New Roman" w:hAnsi="Times New Roman"/>
                <w:lang w:val="fr-BE"/>
              </w:rPr>
              <w:t>olacaktır</w:t>
            </w:r>
            <w:proofErr w:type="spellEnd"/>
            <w:r w:rsidRPr="007E7411">
              <w:rPr>
                <w:rFonts w:ascii="Times New Roman" w:hAnsi="Times New Roman"/>
                <w:lang w:val="fr-BE"/>
              </w:rPr>
              <w:t>.</w:t>
            </w:r>
          </w:p>
          <w:p w14:paraId="4576FE8D" w14:textId="3CD1CD31" w:rsidR="007E7411" w:rsidRPr="007E7411" w:rsidRDefault="007E7411" w:rsidP="002904C5">
            <w:pPr>
              <w:jc w:val="both"/>
              <w:rPr>
                <w:rFonts w:ascii="Times New Roman" w:hAnsi="Times New Roman"/>
                <w:lang w:val="fr-BE"/>
              </w:rPr>
            </w:pPr>
            <w:proofErr w:type="spellStart"/>
            <w:r w:rsidRPr="007E7411">
              <w:rPr>
                <w:rFonts w:ascii="Times New Roman" w:hAnsi="Times New Roman"/>
                <w:lang w:val="fr-BE"/>
              </w:rPr>
              <w:t>İnşa</w:t>
            </w:r>
            <w:proofErr w:type="spellEnd"/>
            <w:r w:rsidRPr="007E7411">
              <w:rPr>
                <w:rFonts w:ascii="Times New Roman" w:hAnsi="Times New Roman"/>
                <w:lang w:val="fr-BE"/>
              </w:rPr>
              <w:t xml:space="preserve"> </w:t>
            </w:r>
            <w:proofErr w:type="spellStart"/>
            <w:r w:rsidRPr="007E7411">
              <w:rPr>
                <w:rFonts w:ascii="Times New Roman" w:hAnsi="Times New Roman"/>
                <w:lang w:val="fr-BE"/>
              </w:rPr>
              <w:t>edilecek</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kablo</w:t>
            </w:r>
            <w:proofErr w:type="spellEnd"/>
            <w:r w:rsidRPr="007E7411">
              <w:rPr>
                <w:rFonts w:ascii="Times New Roman" w:hAnsi="Times New Roman"/>
                <w:lang w:val="fr-BE"/>
              </w:rPr>
              <w:t xml:space="preserve"> </w:t>
            </w:r>
            <w:proofErr w:type="spellStart"/>
            <w:r w:rsidRPr="007E7411">
              <w:rPr>
                <w:rFonts w:ascii="Times New Roman" w:hAnsi="Times New Roman"/>
                <w:lang w:val="fr-BE"/>
              </w:rPr>
              <w:t>rögarları</w:t>
            </w:r>
            <w:proofErr w:type="spellEnd"/>
            <w:r w:rsidRPr="007E7411">
              <w:rPr>
                <w:rFonts w:ascii="Times New Roman" w:hAnsi="Times New Roman"/>
                <w:lang w:val="fr-BE"/>
              </w:rPr>
              <w:t xml:space="preserve"> en </w:t>
            </w:r>
            <w:proofErr w:type="spellStart"/>
            <w:r w:rsidRPr="007E7411">
              <w:rPr>
                <w:rFonts w:ascii="Times New Roman" w:hAnsi="Times New Roman"/>
                <w:lang w:val="fr-BE"/>
              </w:rPr>
              <w:t>az</w:t>
            </w:r>
            <w:proofErr w:type="spellEnd"/>
            <w:r w:rsidRPr="007E7411">
              <w:rPr>
                <w:rFonts w:ascii="Times New Roman" w:hAnsi="Times New Roman"/>
                <w:lang w:val="fr-BE"/>
              </w:rPr>
              <w:t xml:space="preserve"> 120X80 cm </w:t>
            </w:r>
            <w:proofErr w:type="spellStart"/>
            <w:r w:rsidRPr="007E7411">
              <w:rPr>
                <w:rFonts w:ascii="Times New Roman" w:hAnsi="Times New Roman"/>
                <w:lang w:val="fr-BE"/>
              </w:rPr>
              <w:t>ölçülerinde</w:t>
            </w:r>
            <w:proofErr w:type="spellEnd"/>
            <w:r w:rsidRPr="007E7411">
              <w:rPr>
                <w:rFonts w:ascii="Times New Roman" w:hAnsi="Times New Roman"/>
                <w:lang w:val="fr-BE"/>
              </w:rPr>
              <w:t xml:space="preserve"> </w:t>
            </w:r>
            <w:proofErr w:type="spellStart"/>
            <w:r w:rsidRPr="007E7411">
              <w:rPr>
                <w:rFonts w:ascii="Times New Roman" w:hAnsi="Times New Roman"/>
                <w:lang w:val="fr-BE"/>
              </w:rPr>
              <w:t>beton</w:t>
            </w:r>
            <w:proofErr w:type="spellEnd"/>
            <w:r w:rsidRPr="007E7411">
              <w:rPr>
                <w:rFonts w:ascii="Times New Roman" w:hAnsi="Times New Roman"/>
                <w:lang w:val="fr-BE"/>
              </w:rPr>
              <w:t xml:space="preserve"> </w:t>
            </w:r>
            <w:proofErr w:type="spellStart"/>
            <w:r w:rsidRPr="007E7411">
              <w:rPr>
                <w:rFonts w:ascii="Times New Roman" w:hAnsi="Times New Roman"/>
                <w:lang w:val="fr-BE"/>
              </w:rPr>
              <w:t>döküm</w:t>
            </w:r>
            <w:proofErr w:type="spellEnd"/>
            <w:r w:rsidRPr="007E7411">
              <w:rPr>
                <w:rFonts w:ascii="Times New Roman" w:hAnsi="Times New Roman"/>
                <w:lang w:val="fr-BE"/>
              </w:rPr>
              <w:t xml:space="preserve"> </w:t>
            </w:r>
            <w:proofErr w:type="spellStart"/>
            <w:r w:rsidRPr="007E7411">
              <w:rPr>
                <w:rFonts w:ascii="Times New Roman" w:hAnsi="Times New Roman"/>
                <w:lang w:val="fr-BE"/>
              </w:rPr>
              <w:t>olacaktır</w:t>
            </w:r>
            <w:proofErr w:type="spellEnd"/>
            <w:r w:rsidRPr="007E7411">
              <w:rPr>
                <w:rFonts w:ascii="Times New Roman" w:hAnsi="Times New Roman"/>
                <w:lang w:val="fr-BE"/>
              </w:rPr>
              <w:t xml:space="preserve">. </w:t>
            </w:r>
            <w:proofErr w:type="spellStart"/>
            <w:r w:rsidRPr="007E7411">
              <w:rPr>
                <w:rFonts w:ascii="Times New Roman" w:hAnsi="Times New Roman"/>
                <w:lang w:val="fr-BE"/>
              </w:rPr>
              <w:t>Tüm</w:t>
            </w:r>
            <w:proofErr w:type="spellEnd"/>
            <w:r w:rsidRPr="007E7411">
              <w:rPr>
                <w:rFonts w:ascii="Times New Roman" w:hAnsi="Times New Roman"/>
                <w:lang w:val="fr-BE"/>
              </w:rPr>
              <w:t xml:space="preserve"> </w:t>
            </w:r>
            <w:proofErr w:type="spellStart"/>
            <w:r w:rsidRPr="007E7411">
              <w:rPr>
                <w:rFonts w:ascii="Times New Roman" w:hAnsi="Times New Roman"/>
                <w:lang w:val="fr-BE"/>
              </w:rPr>
              <w:t>rögarların</w:t>
            </w:r>
            <w:proofErr w:type="spellEnd"/>
            <w:r w:rsidRPr="007E7411">
              <w:rPr>
                <w:rFonts w:ascii="Times New Roman" w:hAnsi="Times New Roman"/>
                <w:lang w:val="fr-BE"/>
              </w:rPr>
              <w:t xml:space="preserve"> </w:t>
            </w:r>
            <w:proofErr w:type="spellStart"/>
            <w:r w:rsidRPr="007E7411">
              <w:rPr>
                <w:rFonts w:ascii="Times New Roman" w:hAnsi="Times New Roman"/>
                <w:lang w:val="fr-BE"/>
              </w:rPr>
              <w:t>tabanına</w:t>
            </w:r>
            <w:proofErr w:type="spellEnd"/>
            <w:r w:rsidRPr="007E7411">
              <w:rPr>
                <w:rFonts w:ascii="Times New Roman" w:hAnsi="Times New Roman"/>
                <w:lang w:val="fr-BE"/>
              </w:rPr>
              <w:t xml:space="preserve"> </w:t>
            </w:r>
            <w:proofErr w:type="spellStart"/>
            <w:r w:rsidRPr="007E7411">
              <w:rPr>
                <w:rFonts w:ascii="Times New Roman" w:hAnsi="Times New Roman"/>
                <w:lang w:val="fr-BE"/>
              </w:rPr>
              <w:t>şap</w:t>
            </w:r>
            <w:proofErr w:type="spellEnd"/>
            <w:r w:rsidRPr="007E7411">
              <w:rPr>
                <w:rFonts w:ascii="Times New Roman" w:hAnsi="Times New Roman"/>
                <w:lang w:val="fr-BE"/>
              </w:rPr>
              <w:t xml:space="preserve"> </w:t>
            </w:r>
            <w:proofErr w:type="spellStart"/>
            <w:r w:rsidRPr="007E7411">
              <w:rPr>
                <w:rFonts w:ascii="Times New Roman" w:hAnsi="Times New Roman"/>
                <w:lang w:val="fr-BE"/>
              </w:rPr>
              <w:t>dökülecek</w:t>
            </w:r>
            <w:proofErr w:type="spellEnd"/>
            <w:r w:rsidRPr="007E7411">
              <w:rPr>
                <w:rFonts w:ascii="Times New Roman" w:hAnsi="Times New Roman"/>
                <w:lang w:val="fr-BE"/>
              </w:rPr>
              <w:t xml:space="preserve"> </w:t>
            </w:r>
            <w:proofErr w:type="spellStart"/>
            <w:r w:rsidRPr="007E7411">
              <w:rPr>
                <w:rFonts w:ascii="Times New Roman" w:hAnsi="Times New Roman"/>
                <w:lang w:val="fr-BE"/>
              </w:rPr>
              <w:t>ve</w:t>
            </w:r>
            <w:proofErr w:type="spellEnd"/>
            <w:r w:rsidRPr="007E7411">
              <w:rPr>
                <w:rFonts w:ascii="Times New Roman" w:hAnsi="Times New Roman"/>
                <w:lang w:val="fr-BE"/>
              </w:rPr>
              <w:t xml:space="preserve"> </w:t>
            </w:r>
            <w:proofErr w:type="spellStart"/>
            <w:r w:rsidRPr="007E7411">
              <w:rPr>
                <w:rFonts w:ascii="Times New Roman" w:hAnsi="Times New Roman"/>
                <w:lang w:val="fr-BE"/>
              </w:rPr>
              <w:t>yağmur</w:t>
            </w:r>
            <w:proofErr w:type="spellEnd"/>
            <w:r w:rsidRPr="007E7411">
              <w:rPr>
                <w:rFonts w:ascii="Times New Roman" w:hAnsi="Times New Roman"/>
                <w:lang w:val="fr-BE"/>
              </w:rPr>
              <w:t xml:space="preserve"> </w:t>
            </w:r>
            <w:proofErr w:type="spellStart"/>
            <w:r w:rsidRPr="007E7411">
              <w:rPr>
                <w:rFonts w:ascii="Times New Roman" w:hAnsi="Times New Roman"/>
                <w:lang w:val="fr-BE"/>
              </w:rPr>
              <w:t>suyu</w:t>
            </w:r>
            <w:proofErr w:type="spellEnd"/>
            <w:r w:rsidRPr="007E7411">
              <w:rPr>
                <w:rFonts w:ascii="Times New Roman" w:hAnsi="Times New Roman"/>
                <w:lang w:val="fr-BE"/>
              </w:rPr>
              <w:t xml:space="preserve"> </w:t>
            </w:r>
            <w:proofErr w:type="spellStart"/>
            <w:r w:rsidRPr="007E7411">
              <w:rPr>
                <w:rFonts w:ascii="Times New Roman" w:hAnsi="Times New Roman"/>
                <w:lang w:val="fr-BE"/>
              </w:rPr>
              <w:t>drenajı</w:t>
            </w:r>
            <w:proofErr w:type="spellEnd"/>
            <w:r w:rsidRPr="007E7411">
              <w:rPr>
                <w:rFonts w:ascii="Times New Roman" w:hAnsi="Times New Roman"/>
                <w:lang w:val="fr-BE"/>
              </w:rPr>
              <w:t xml:space="preserve"> </w:t>
            </w:r>
            <w:proofErr w:type="spellStart"/>
            <w:r w:rsidRPr="007E7411">
              <w:rPr>
                <w:rFonts w:ascii="Times New Roman" w:hAnsi="Times New Roman"/>
                <w:lang w:val="fr-BE"/>
              </w:rPr>
              <w:t>bırakılacaktır</w:t>
            </w:r>
            <w:proofErr w:type="spellEnd"/>
            <w:r w:rsidRPr="007E7411">
              <w:rPr>
                <w:rFonts w:ascii="Times New Roman" w:hAnsi="Times New Roman"/>
                <w:lang w:val="fr-BE"/>
              </w:rPr>
              <w:t>.</w:t>
            </w:r>
          </w:p>
          <w:p w14:paraId="565B5AE1" w14:textId="7C7C89A3" w:rsidR="00692536" w:rsidRDefault="007E7411" w:rsidP="002904C5">
            <w:pPr>
              <w:jc w:val="both"/>
              <w:rPr>
                <w:rFonts w:ascii="Times New Roman" w:hAnsi="Times New Roman"/>
                <w:lang w:val="fr-BE"/>
              </w:rPr>
            </w:pPr>
            <w:proofErr w:type="spellStart"/>
            <w:r w:rsidRPr="007E7411">
              <w:rPr>
                <w:rFonts w:ascii="Times New Roman" w:hAnsi="Times New Roman"/>
                <w:lang w:val="fr-BE"/>
              </w:rPr>
              <w:t>İhaleye</w:t>
            </w:r>
            <w:proofErr w:type="spellEnd"/>
            <w:r w:rsidRPr="007E7411">
              <w:rPr>
                <w:rFonts w:ascii="Times New Roman" w:hAnsi="Times New Roman"/>
                <w:lang w:val="fr-BE"/>
              </w:rPr>
              <w:t xml:space="preserve"> </w:t>
            </w:r>
            <w:proofErr w:type="spellStart"/>
            <w:r w:rsidRPr="007E7411">
              <w:rPr>
                <w:rFonts w:ascii="Times New Roman" w:hAnsi="Times New Roman"/>
                <w:lang w:val="fr-BE"/>
              </w:rPr>
              <w:t>teklif</w:t>
            </w:r>
            <w:proofErr w:type="spellEnd"/>
            <w:r w:rsidRPr="007E7411">
              <w:rPr>
                <w:rFonts w:ascii="Times New Roman" w:hAnsi="Times New Roman"/>
                <w:lang w:val="fr-BE"/>
              </w:rPr>
              <w:t xml:space="preserve"> </w:t>
            </w:r>
            <w:proofErr w:type="spellStart"/>
            <w:r w:rsidRPr="007E7411">
              <w:rPr>
                <w:rFonts w:ascii="Times New Roman" w:hAnsi="Times New Roman"/>
                <w:lang w:val="fr-BE"/>
              </w:rPr>
              <w:t>sunacak</w:t>
            </w:r>
            <w:proofErr w:type="spellEnd"/>
            <w:r w:rsidRPr="007E7411">
              <w:rPr>
                <w:rFonts w:ascii="Times New Roman" w:hAnsi="Times New Roman"/>
                <w:lang w:val="fr-BE"/>
              </w:rPr>
              <w:t xml:space="preserve"> </w:t>
            </w:r>
            <w:proofErr w:type="spellStart"/>
            <w:r w:rsidRPr="007E7411">
              <w:rPr>
                <w:rFonts w:ascii="Times New Roman" w:hAnsi="Times New Roman"/>
                <w:lang w:val="fr-BE"/>
              </w:rPr>
              <w:t>firmalar</w:t>
            </w:r>
            <w:proofErr w:type="spellEnd"/>
            <w:r w:rsidRPr="007E7411">
              <w:rPr>
                <w:rFonts w:ascii="Times New Roman" w:hAnsi="Times New Roman"/>
                <w:lang w:val="fr-BE"/>
              </w:rPr>
              <w:t xml:space="preserve"> </w:t>
            </w:r>
            <w:proofErr w:type="spellStart"/>
            <w:r w:rsidRPr="007E7411">
              <w:rPr>
                <w:rFonts w:ascii="Times New Roman" w:hAnsi="Times New Roman"/>
                <w:lang w:val="fr-BE"/>
              </w:rPr>
              <w:t>kullanacakları</w:t>
            </w:r>
            <w:proofErr w:type="spellEnd"/>
            <w:r w:rsidRPr="007E7411">
              <w:rPr>
                <w:rFonts w:ascii="Times New Roman" w:hAnsi="Times New Roman"/>
                <w:lang w:val="fr-BE"/>
              </w:rPr>
              <w:t xml:space="preserve"> DC </w:t>
            </w:r>
            <w:proofErr w:type="spellStart"/>
            <w:r w:rsidRPr="007E7411">
              <w:rPr>
                <w:rFonts w:ascii="Times New Roman" w:hAnsi="Times New Roman"/>
                <w:lang w:val="fr-BE"/>
              </w:rPr>
              <w:t>ve</w:t>
            </w:r>
            <w:proofErr w:type="spellEnd"/>
            <w:r w:rsidRPr="007E7411">
              <w:rPr>
                <w:rFonts w:ascii="Times New Roman" w:hAnsi="Times New Roman"/>
                <w:lang w:val="fr-BE"/>
              </w:rPr>
              <w:t xml:space="preserve"> AC </w:t>
            </w:r>
            <w:proofErr w:type="spellStart"/>
            <w:r w:rsidRPr="007E7411">
              <w:rPr>
                <w:rFonts w:ascii="Times New Roman" w:hAnsi="Times New Roman"/>
                <w:lang w:val="fr-BE"/>
              </w:rPr>
              <w:t>kabloların</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kataloglarını</w:t>
            </w:r>
            <w:proofErr w:type="spellEnd"/>
            <w:r w:rsidRPr="007E7411">
              <w:rPr>
                <w:rFonts w:ascii="Times New Roman" w:hAnsi="Times New Roman"/>
                <w:lang w:val="fr-BE"/>
              </w:rPr>
              <w:t xml:space="preserve"> </w:t>
            </w:r>
            <w:proofErr w:type="spellStart"/>
            <w:r w:rsidRPr="007E7411">
              <w:rPr>
                <w:rFonts w:ascii="Times New Roman" w:hAnsi="Times New Roman"/>
                <w:lang w:val="fr-BE"/>
              </w:rPr>
              <w:t>tekliflerinde</w:t>
            </w:r>
            <w:proofErr w:type="spellEnd"/>
            <w:r w:rsidRPr="007E7411">
              <w:rPr>
                <w:rFonts w:ascii="Times New Roman" w:hAnsi="Times New Roman"/>
                <w:lang w:val="fr-BE"/>
              </w:rPr>
              <w:t xml:space="preserve"> </w:t>
            </w:r>
            <w:proofErr w:type="spellStart"/>
            <w:r w:rsidRPr="007E7411">
              <w:rPr>
                <w:rFonts w:ascii="Times New Roman" w:hAnsi="Times New Roman"/>
                <w:lang w:val="fr-BE"/>
              </w:rPr>
              <w:lastRenderedPageBreak/>
              <w:t>sunacaklardır</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Katalog</w:t>
            </w:r>
            <w:proofErr w:type="spellEnd"/>
            <w:r w:rsidRPr="007E7411">
              <w:rPr>
                <w:rFonts w:ascii="Times New Roman" w:hAnsi="Times New Roman"/>
                <w:lang w:val="fr-BE"/>
              </w:rPr>
              <w:t xml:space="preserve"> </w:t>
            </w:r>
            <w:proofErr w:type="spellStart"/>
            <w:r w:rsidRPr="007E7411">
              <w:rPr>
                <w:rFonts w:ascii="Times New Roman" w:hAnsi="Times New Roman"/>
                <w:lang w:val="fr-BE"/>
              </w:rPr>
              <w:t>sunmayan</w:t>
            </w:r>
            <w:proofErr w:type="spellEnd"/>
            <w:r w:rsidRPr="007E7411">
              <w:rPr>
                <w:rFonts w:ascii="Times New Roman" w:hAnsi="Times New Roman"/>
                <w:lang w:val="fr-BE"/>
              </w:rPr>
              <w:t xml:space="preserve"> </w:t>
            </w:r>
            <w:proofErr w:type="spellStart"/>
            <w:r w:rsidRPr="007E7411">
              <w:rPr>
                <w:rFonts w:ascii="Times New Roman" w:hAnsi="Times New Roman"/>
                <w:lang w:val="fr-BE"/>
              </w:rPr>
              <w:t>katılımcıların</w:t>
            </w:r>
            <w:proofErr w:type="spellEnd"/>
            <w:r w:rsidRPr="007E7411">
              <w:rPr>
                <w:rFonts w:ascii="Times New Roman" w:hAnsi="Times New Roman"/>
                <w:lang w:val="fr-BE"/>
              </w:rPr>
              <w:t xml:space="preserve"> </w:t>
            </w:r>
            <w:proofErr w:type="spellStart"/>
            <w:r w:rsidRPr="007E7411">
              <w:rPr>
                <w:rFonts w:ascii="Times New Roman" w:hAnsi="Times New Roman"/>
                <w:lang w:val="fr-BE"/>
              </w:rPr>
              <w:t>teklifleri</w:t>
            </w:r>
            <w:proofErr w:type="spellEnd"/>
            <w:r w:rsidRPr="007E7411">
              <w:rPr>
                <w:rFonts w:ascii="Times New Roman" w:hAnsi="Times New Roman"/>
                <w:lang w:val="fr-BE"/>
              </w:rPr>
              <w:t xml:space="preserve"> </w:t>
            </w:r>
            <w:proofErr w:type="spellStart"/>
            <w:r w:rsidRPr="007E7411">
              <w:rPr>
                <w:rFonts w:ascii="Times New Roman" w:hAnsi="Times New Roman"/>
                <w:lang w:val="fr-BE"/>
              </w:rPr>
              <w:t>değerlendirme</w:t>
            </w:r>
            <w:proofErr w:type="spellEnd"/>
            <w:r w:rsidRPr="007E7411">
              <w:rPr>
                <w:rFonts w:ascii="Times New Roman" w:hAnsi="Times New Roman"/>
                <w:lang w:val="fr-BE"/>
              </w:rPr>
              <w:t xml:space="preserve"> </w:t>
            </w:r>
            <w:proofErr w:type="spellStart"/>
            <w:r w:rsidRPr="007E7411">
              <w:rPr>
                <w:rFonts w:ascii="Times New Roman" w:hAnsi="Times New Roman"/>
                <w:lang w:val="fr-BE"/>
              </w:rPr>
              <w:t>dışı</w:t>
            </w:r>
            <w:proofErr w:type="spellEnd"/>
            <w:r w:rsidRPr="007E7411">
              <w:rPr>
                <w:rFonts w:ascii="Times New Roman" w:hAnsi="Times New Roman"/>
                <w:lang w:val="fr-BE"/>
              </w:rPr>
              <w:t xml:space="preserve"> </w:t>
            </w:r>
            <w:proofErr w:type="spellStart"/>
            <w:r w:rsidRPr="007E7411">
              <w:rPr>
                <w:rFonts w:ascii="Times New Roman" w:hAnsi="Times New Roman"/>
                <w:lang w:val="fr-BE"/>
              </w:rPr>
              <w:t>tutulacaktır</w:t>
            </w:r>
            <w:proofErr w:type="spellEnd"/>
            <w:r w:rsidRPr="007E7411">
              <w:rPr>
                <w:rFonts w:ascii="Times New Roman" w:hAnsi="Times New Roman"/>
                <w:lang w:val="fr-BE"/>
              </w:rPr>
              <w:t>.</w:t>
            </w:r>
          </w:p>
          <w:p w14:paraId="7F57AFF5" w14:textId="41591AFA" w:rsidR="001526D2" w:rsidRDefault="001526D2" w:rsidP="00376B4B">
            <w:pPr>
              <w:pStyle w:val="Heading1"/>
              <w:numPr>
                <w:ilvl w:val="0"/>
                <w:numId w:val="32"/>
              </w:numPr>
            </w:pPr>
            <w:r>
              <w:t>Zemin</w:t>
            </w:r>
            <w:r w:rsidRPr="00376B4B">
              <w:rPr>
                <w:spacing w:val="-3"/>
              </w:rPr>
              <w:t xml:space="preserve"> </w:t>
            </w:r>
            <w:proofErr w:type="spellStart"/>
            <w:r>
              <w:t>Etüdü</w:t>
            </w:r>
            <w:proofErr w:type="spellEnd"/>
            <w:r w:rsidRPr="00376B4B">
              <w:rPr>
                <w:spacing w:val="-3"/>
              </w:rPr>
              <w:t xml:space="preserve"> </w:t>
            </w:r>
            <w:proofErr w:type="spellStart"/>
            <w:r>
              <w:t>ve</w:t>
            </w:r>
            <w:proofErr w:type="spellEnd"/>
            <w:r w:rsidRPr="00376B4B">
              <w:rPr>
                <w:spacing w:val="-2"/>
              </w:rPr>
              <w:t xml:space="preserve"> </w:t>
            </w:r>
            <w:r>
              <w:t>Panel</w:t>
            </w:r>
            <w:r w:rsidRPr="00376B4B">
              <w:rPr>
                <w:spacing w:val="-3"/>
              </w:rPr>
              <w:t xml:space="preserve"> </w:t>
            </w:r>
            <w:proofErr w:type="spellStart"/>
            <w:r>
              <w:t>Taşıyıcı</w:t>
            </w:r>
            <w:proofErr w:type="spellEnd"/>
            <w:r w:rsidRPr="00376B4B">
              <w:rPr>
                <w:spacing w:val="-4"/>
              </w:rPr>
              <w:t xml:space="preserve"> </w:t>
            </w:r>
            <w:proofErr w:type="spellStart"/>
            <w:r>
              <w:t>Yapı</w:t>
            </w:r>
            <w:proofErr w:type="spellEnd"/>
          </w:p>
          <w:p w14:paraId="2E06D325" w14:textId="27FE36AB" w:rsidR="001526D2" w:rsidRPr="001526D2" w:rsidRDefault="001526D2" w:rsidP="002904C5">
            <w:pPr>
              <w:jc w:val="both"/>
              <w:rPr>
                <w:rFonts w:ascii="Times New Roman" w:hAnsi="Times New Roman"/>
                <w:lang w:val="fr-BE"/>
              </w:rPr>
            </w:pPr>
            <w:proofErr w:type="spellStart"/>
            <w:r w:rsidRPr="001526D2">
              <w:rPr>
                <w:rFonts w:ascii="Times New Roman" w:hAnsi="Times New Roman"/>
                <w:lang w:val="fr-BE"/>
              </w:rPr>
              <w:t>Kurulum</w:t>
            </w:r>
            <w:proofErr w:type="spellEnd"/>
            <w:r w:rsidRPr="001526D2">
              <w:rPr>
                <w:rFonts w:ascii="Times New Roman" w:hAnsi="Times New Roman"/>
                <w:lang w:val="fr-BE"/>
              </w:rPr>
              <w:t xml:space="preserve"> </w:t>
            </w:r>
            <w:proofErr w:type="spellStart"/>
            <w:r w:rsidRPr="001526D2">
              <w:rPr>
                <w:rFonts w:ascii="Times New Roman" w:hAnsi="Times New Roman"/>
                <w:lang w:val="fr-BE"/>
              </w:rPr>
              <w:t>alanının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zemin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etüdü</w:t>
            </w:r>
            <w:proofErr w:type="spellEnd"/>
            <w:r w:rsidRPr="001526D2">
              <w:rPr>
                <w:rFonts w:ascii="Times New Roman" w:hAnsi="Times New Roman"/>
                <w:lang w:val="fr-BE"/>
              </w:rPr>
              <w:t xml:space="preserve"> </w:t>
            </w:r>
            <w:proofErr w:type="spellStart"/>
            <w:r w:rsidRPr="001526D2">
              <w:rPr>
                <w:rFonts w:ascii="Times New Roman" w:hAnsi="Times New Roman"/>
                <w:lang w:val="fr-BE"/>
              </w:rPr>
              <w:t>ihaleyi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kazanan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yapılacaktır</w:t>
            </w:r>
            <w:proofErr w:type="spellEnd"/>
            <w:r w:rsidRPr="001526D2">
              <w:rPr>
                <w:rFonts w:ascii="Times New Roman" w:hAnsi="Times New Roman"/>
                <w:lang w:val="fr-BE"/>
              </w:rPr>
              <w:t xml:space="preserve">. Zemin </w:t>
            </w:r>
            <w:proofErr w:type="spellStart"/>
            <w:r w:rsidRPr="001526D2">
              <w:rPr>
                <w:rFonts w:ascii="Times New Roman" w:hAnsi="Times New Roman"/>
                <w:lang w:val="fr-BE"/>
              </w:rPr>
              <w:t>için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gerekli</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temizlik</w:t>
            </w:r>
            <w:proofErr w:type="spellEnd"/>
            <w:r w:rsidRPr="001526D2">
              <w:rPr>
                <w:rFonts w:ascii="Times New Roman" w:hAnsi="Times New Roman"/>
                <w:lang w:val="fr-BE"/>
              </w:rPr>
              <w:t xml:space="preserve">, </w:t>
            </w:r>
            <w:proofErr w:type="spellStart"/>
            <w:r w:rsidRPr="001526D2">
              <w:rPr>
                <w:rFonts w:ascii="Times New Roman" w:hAnsi="Times New Roman"/>
                <w:lang w:val="fr-BE"/>
              </w:rPr>
              <w:t>düzeltme</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sıkılaştırma</w:t>
            </w:r>
            <w:proofErr w:type="spellEnd"/>
            <w:r w:rsidRPr="001526D2">
              <w:rPr>
                <w:rFonts w:ascii="Times New Roman" w:hAnsi="Times New Roman"/>
                <w:lang w:val="fr-BE"/>
              </w:rPr>
              <w:t xml:space="preserve"> </w:t>
            </w:r>
            <w:proofErr w:type="spellStart"/>
            <w:r w:rsidRPr="001526D2">
              <w:rPr>
                <w:rFonts w:ascii="Times New Roman" w:hAnsi="Times New Roman"/>
                <w:lang w:val="fr-BE"/>
              </w:rPr>
              <w:t>sözleşme</w:t>
            </w:r>
            <w:proofErr w:type="spellEnd"/>
            <w:r w:rsidRPr="001526D2">
              <w:rPr>
                <w:rFonts w:ascii="Times New Roman" w:hAnsi="Times New Roman"/>
                <w:lang w:val="fr-BE"/>
              </w:rPr>
              <w:t xml:space="preserve"> </w:t>
            </w:r>
            <w:proofErr w:type="spellStart"/>
            <w:r w:rsidRPr="001526D2">
              <w:rPr>
                <w:rFonts w:ascii="Times New Roman" w:hAnsi="Times New Roman"/>
                <w:lang w:val="fr-BE"/>
              </w:rPr>
              <w:t>makamı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sonrasında</w:t>
            </w:r>
            <w:proofErr w:type="spellEnd"/>
            <w:r w:rsidRPr="001526D2">
              <w:rPr>
                <w:rFonts w:ascii="Times New Roman" w:hAnsi="Times New Roman"/>
                <w:lang w:val="fr-BE"/>
              </w:rPr>
              <w:t xml:space="preserve"> </w:t>
            </w:r>
            <w:proofErr w:type="spellStart"/>
            <w:r w:rsidRPr="001526D2">
              <w:rPr>
                <w:rFonts w:ascii="Times New Roman" w:hAnsi="Times New Roman"/>
                <w:lang w:val="fr-BE"/>
              </w:rPr>
              <w:t>sözleşme</w:t>
            </w:r>
            <w:proofErr w:type="spellEnd"/>
            <w:r w:rsidRPr="001526D2">
              <w:rPr>
                <w:rFonts w:ascii="Times New Roman" w:hAnsi="Times New Roman"/>
                <w:lang w:val="fr-BE"/>
              </w:rPr>
              <w:t xml:space="preserve"> </w:t>
            </w:r>
            <w:proofErr w:type="spellStart"/>
            <w:r w:rsidRPr="001526D2">
              <w:rPr>
                <w:rFonts w:ascii="Times New Roman" w:hAnsi="Times New Roman"/>
                <w:lang w:val="fr-BE"/>
              </w:rPr>
              <w:t>makamı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zemine</w:t>
            </w:r>
            <w:proofErr w:type="spellEnd"/>
            <w:r w:rsidRPr="001526D2">
              <w:rPr>
                <w:rFonts w:ascii="Times New Roman" w:hAnsi="Times New Roman"/>
                <w:lang w:val="fr-BE"/>
              </w:rPr>
              <w:t xml:space="preserve"> </w:t>
            </w:r>
            <w:proofErr w:type="spellStart"/>
            <w:r w:rsidRPr="001526D2">
              <w:rPr>
                <w:rFonts w:ascii="Times New Roman" w:hAnsi="Times New Roman"/>
                <w:lang w:val="fr-BE"/>
              </w:rPr>
              <w:t>mekanik</w:t>
            </w:r>
            <w:proofErr w:type="spellEnd"/>
            <w:r w:rsidRPr="001526D2">
              <w:rPr>
                <w:rFonts w:ascii="Times New Roman" w:hAnsi="Times New Roman"/>
                <w:lang w:val="fr-BE"/>
              </w:rPr>
              <w:t xml:space="preserve"> </w:t>
            </w:r>
            <w:proofErr w:type="spellStart"/>
            <w:r w:rsidRPr="001526D2">
              <w:rPr>
                <w:rFonts w:ascii="Times New Roman" w:hAnsi="Times New Roman"/>
                <w:lang w:val="fr-BE"/>
              </w:rPr>
              <w:t>stabilize</w:t>
            </w:r>
            <w:proofErr w:type="spellEnd"/>
            <w:r w:rsidRPr="001526D2">
              <w:rPr>
                <w:rFonts w:ascii="Times New Roman" w:hAnsi="Times New Roman"/>
                <w:lang w:val="fr-BE"/>
              </w:rPr>
              <w:t xml:space="preserve"> </w:t>
            </w:r>
            <w:proofErr w:type="spellStart"/>
            <w:r w:rsidRPr="001526D2">
              <w:rPr>
                <w:rFonts w:ascii="Times New Roman" w:hAnsi="Times New Roman"/>
                <w:lang w:val="fr-BE"/>
              </w:rPr>
              <w:t>dolgu</w:t>
            </w:r>
            <w:proofErr w:type="spellEnd"/>
            <w:r w:rsidRPr="001526D2">
              <w:rPr>
                <w:rFonts w:ascii="Times New Roman" w:hAnsi="Times New Roman"/>
                <w:lang w:val="fr-BE"/>
              </w:rPr>
              <w:t xml:space="preserve"> </w:t>
            </w:r>
            <w:proofErr w:type="spellStart"/>
            <w:r w:rsidRPr="001526D2">
              <w:rPr>
                <w:rFonts w:ascii="Times New Roman" w:hAnsi="Times New Roman"/>
                <w:lang w:val="fr-BE"/>
              </w:rPr>
              <w:t>serilecektir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Kurulum</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çatıdaki</w:t>
            </w:r>
            <w:proofErr w:type="spellEnd"/>
            <w:r w:rsidRPr="001526D2">
              <w:rPr>
                <w:rFonts w:ascii="Times New Roman" w:hAnsi="Times New Roman"/>
                <w:lang w:val="fr-BE"/>
              </w:rPr>
              <w:t xml:space="preserve"> </w:t>
            </w:r>
            <w:proofErr w:type="spellStart"/>
            <w:r w:rsidRPr="001526D2">
              <w:rPr>
                <w:rFonts w:ascii="Times New Roman" w:hAnsi="Times New Roman"/>
                <w:lang w:val="fr-BE"/>
              </w:rPr>
              <w:t>statik</w:t>
            </w:r>
            <w:proofErr w:type="spellEnd"/>
            <w:r w:rsidRPr="001526D2">
              <w:rPr>
                <w:rFonts w:ascii="Times New Roman" w:hAnsi="Times New Roman"/>
                <w:lang w:val="fr-BE"/>
              </w:rPr>
              <w:t xml:space="preserve"> </w:t>
            </w:r>
            <w:proofErr w:type="spellStart"/>
            <w:r w:rsidRPr="001526D2">
              <w:rPr>
                <w:rFonts w:ascii="Times New Roman" w:hAnsi="Times New Roman"/>
                <w:lang w:val="fr-BE"/>
              </w:rPr>
              <w:t>etütler</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sahibi</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çatı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üzerine</w:t>
            </w:r>
            <w:proofErr w:type="spellEnd"/>
            <w:r w:rsidRPr="001526D2">
              <w:rPr>
                <w:rFonts w:ascii="Times New Roman" w:hAnsi="Times New Roman"/>
                <w:lang w:val="fr-BE"/>
              </w:rPr>
              <w:t xml:space="preserve"> </w:t>
            </w:r>
            <w:proofErr w:type="spellStart"/>
            <w:r w:rsidRPr="001526D2">
              <w:rPr>
                <w:rFonts w:ascii="Times New Roman" w:hAnsi="Times New Roman"/>
                <w:lang w:val="fr-BE"/>
              </w:rPr>
              <w:t>izolasyona</w:t>
            </w:r>
            <w:proofErr w:type="spellEnd"/>
            <w:r w:rsidRPr="001526D2">
              <w:rPr>
                <w:rFonts w:ascii="Times New Roman" w:hAnsi="Times New Roman"/>
                <w:lang w:val="fr-BE"/>
              </w:rPr>
              <w:t xml:space="preserve"> </w:t>
            </w:r>
            <w:proofErr w:type="spellStart"/>
            <w:r w:rsidRPr="001526D2">
              <w:rPr>
                <w:rFonts w:ascii="Times New Roman" w:hAnsi="Times New Roman"/>
                <w:lang w:val="fr-BE"/>
              </w:rPr>
              <w:t>zarar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vermeden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solar</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yapılar</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238 </w:t>
            </w:r>
            <w:proofErr w:type="spellStart"/>
            <w:r w:rsidRPr="001526D2">
              <w:rPr>
                <w:rFonts w:ascii="Times New Roman" w:hAnsi="Times New Roman"/>
                <w:lang w:val="fr-BE"/>
              </w:rPr>
              <w:t>kWp</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kapasitesinde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inşa</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edilecektir</w:t>
            </w:r>
            <w:proofErr w:type="spellEnd"/>
            <w:r w:rsidRPr="001526D2">
              <w:rPr>
                <w:rFonts w:ascii="Times New Roman" w:hAnsi="Times New Roman"/>
                <w:lang w:val="fr-BE"/>
              </w:rPr>
              <w:t>.</w:t>
            </w:r>
          </w:p>
          <w:p w14:paraId="56DF10A0" w14:textId="425C2B09" w:rsidR="001526D2" w:rsidRPr="001526D2" w:rsidRDefault="001526D2" w:rsidP="002904C5">
            <w:pPr>
              <w:jc w:val="both"/>
              <w:rPr>
                <w:rFonts w:ascii="Times New Roman" w:hAnsi="Times New Roman"/>
                <w:lang w:val="fr-BE"/>
              </w:rPr>
            </w:pPr>
            <w:r w:rsidRPr="001526D2">
              <w:rPr>
                <w:rFonts w:ascii="Times New Roman" w:hAnsi="Times New Roman"/>
                <w:lang w:val="fr-BE"/>
              </w:rPr>
              <w:t xml:space="preserve">Zemin </w:t>
            </w:r>
            <w:proofErr w:type="spellStart"/>
            <w:proofErr w:type="gramStart"/>
            <w:r w:rsidRPr="001526D2">
              <w:rPr>
                <w:rFonts w:ascii="Times New Roman" w:hAnsi="Times New Roman"/>
                <w:lang w:val="fr-BE"/>
              </w:rPr>
              <w:t>etüdü</w:t>
            </w:r>
            <w:proofErr w:type="spellEnd"/>
            <w:r w:rsidRPr="001526D2">
              <w:rPr>
                <w:rFonts w:ascii="Times New Roman" w:hAnsi="Times New Roman"/>
                <w:lang w:val="fr-BE"/>
              </w:rPr>
              <w:t>;</w:t>
            </w:r>
            <w:proofErr w:type="gram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yapıların</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186 kW </w:t>
            </w:r>
            <w:proofErr w:type="spellStart"/>
            <w:r w:rsidRPr="001526D2">
              <w:rPr>
                <w:rFonts w:ascii="Times New Roman" w:hAnsi="Times New Roman"/>
                <w:lang w:val="fr-BE"/>
              </w:rPr>
              <w:t>İnverter</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gücü</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235 </w:t>
            </w:r>
            <w:proofErr w:type="spellStart"/>
            <w:r w:rsidRPr="001526D2">
              <w:rPr>
                <w:rFonts w:ascii="Times New Roman" w:hAnsi="Times New Roman"/>
                <w:lang w:val="fr-BE"/>
              </w:rPr>
              <w:t>kWp</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solar</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gücüne</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sahip</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olduğu</w:t>
            </w:r>
            <w:proofErr w:type="spellEnd"/>
            <w:r w:rsidRPr="001526D2">
              <w:rPr>
                <w:rFonts w:ascii="Times New Roman" w:hAnsi="Times New Roman"/>
                <w:lang w:val="fr-BE"/>
              </w:rPr>
              <w:t xml:space="preserve"> </w:t>
            </w:r>
            <w:proofErr w:type="spellStart"/>
            <w:r w:rsidRPr="001526D2">
              <w:rPr>
                <w:rFonts w:ascii="Times New Roman" w:hAnsi="Times New Roman"/>
                <w:lang w:val="fr-BE"/>
              </w:rPr>
              <w:t>durum</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yapılmalıdır</w:t>
            </w:r>
            <w:proofErr w:type="spellEnd"/>
            <w:r w:rsidRPr="001526D2">
              <w:rPr>
                <w:rFonts w:ascii="Times New Roman" w:hAnsi="Times New Roman"/>
                <w:lang w:val="fr-BE"/>
              </w:rPr>
              <w:t xml:space="preserve">. </w:t>
            </w:r>
            <w:proofErr w:type="spellStart"/>
            <w:r w:rsidRPr="001526D2">
              <w:rPr>
                <w:rFonts w:ascii="Times New Roman" w:hAnsi="Times New Roman"/>
                <w:lang w:val="fr-BE"/>
              </w:rPr>
              <w:t>İhaleye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verecek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kurulum</w:t>
            </w:r>
            <w:proofErr w:type="spellEnd"/>
            <w:r w:rsidRPr="001526D2">
              <w:rPr>
                <w:rFonts w:ascii="Times New Roman" w:hAnsi="Times New Roman"/>
                <w:lang w:val="fr-BE"/>
              </w:rPr>
              <w:t xml:space="preserve"> </w:t>
            </w:r>
            <w:proofErr w:type="spellStart"/>
            <w:r w:rsidRPr="001526D2">
              <w:rPr>
                <w:rFonts w:ascii="Times New Roman" w:hAnsi="Times New Roman"/>
                <w:lang w:val="fr-BE"/>
              </w:rPr>
              <w:t>bölgesini</w:t>
            </w:r>
            <w:proofErr w:type="spellEnd"/>
            <w:r w:rsidRPr="001526D2">
              <w:rPr>
                <w:rFonts w:ascii="Times New Roman" w:hAnsi="Times New Roman"/>
                <w:lang w:val="fr-BE"/>
              </w:rPr>
              <w:t xml:space="preserve"> </w:t>
            </w:r>
            <w:proofErr w:type="spellStart"/>
            <w:r w:rsidRPr="001526D2">
              <w:rPr>
                <w:rFonts w:ascii="Times New Roman" w:hAnsi="Times New Roman"/>
                <w:lang w:val="fr-BE"/>
              </w:rPr>
              <w:t>detaylı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incelemeli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keşif</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metrajlarını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çıkarmalı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tasarımlarını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uygun</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şekilde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yapmalıdırlar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EK-</w:t>
            </w:r>
            <w:r>
              <w:rPr>
                <w:rFonts w:ascii="Times New Roman" w:hAnsi="Times New Roman"/>
                <w:lang w:val="fr-BE"/>
              </w:rPr>
              <w:t>D</w:t>
            </w:r>
            <w:r w:rsidRPr="001526D2">
              <w:rPr>
                <w:rFonts w:ascii="Times New Roman" w:hAnsi="Times New Roman"/>
                <w:lang w:val="fr-BE"/>
              </w:rPr>
              <w:t>’de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verilen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uygulama</w:t>
            </w:r>
            <w:proofErr w:type="spellEnd"/>
            <w:r w:rsidRPr="001526D2">
              <w:rPr>
                <w:rFonts w:ascii="Times New Roman" w:hAnsi="Times New Roman"/>
                <w:lang w:val="fr-BE"/>
              </w:rPr>
              <w:t xml:space="preserve"> </w:t>
            </w:r>
            <w:proofErr w:type="spellStart"/>
            <w:r w:rsidRPr="001526D2">
              <w:rPr>
                <w:rFonts w:ascii="Times New Roman" w:hAnsi="Times New Roman"/>
                <w:lang w:val="fr-BE"/>
              </w:rPr>
              <w:t>projesi</w:t>
            </w:r>
            <w:proofErr w:type="spellEnd"/>
            <w:r w:rsidRPr="001526D2">
              <w:rPr>
                <w:rFonts w:ascii="Times New Roman" w:hAnsi="Times New Roman"/>
                <w:lang w:val="fr-BE"/>
              </w:rPr>
              <w:t xml:space="preserve">, </w:t>
            </w:r>
            <w:proofErr w:type="spellStart"/>
            <w:r w:rsidRPr="001526D2">
              <w:rPr>
                <w:rFonts w:ascii="Times New Roman" w:hAnsi="Times New Roman"/>
                <w:lang w:val="fr-BE"/>
              </w:rPr>
              <w:t>örnek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olarak</w:t>
            </w:r>
            <w:proofErr w:type="spellEnd"/>
            <w:r w:rsidRPr="001526D2">
              <w:rPr>
                <w:rFonts w:ascii="Times New Roman" w:hAnsi="Times New Roman"/>
                <w:lang w:val="fr-BE"/>
              </w:rPr>
              <w:t xml:space="preserve"> 600Wp </w:t>
            </w:r>
            <w:proofErr w:type="spellStart"/>
            <w:r w:rsidRPr="001526D2">
              <w:rPr>
                <w:rFonts w:ascii="Times New Roman" w:hAnsi="Times New Roman"/>
                <w:lang w:val="fr-BE"/>
              </w:rPr>
              <w:t>solar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panellerin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çatıya</w:t>
            </w:r>
            <w:proofErr w:type="spellEnd"/>
            <w:r w:rsidRPr="001526D2">
              <w:rPr>
                <w:rFonts w:ascii="Times New Roman" w:hAnsi="Times New Roman"/>
                <w:lang w:val="fr-BE"/>
              </w:rPr>
              <w:t xml:space="preserve"> </w:t>
            </w:r>
            <w:proofErr w:type="spellStart"/>
            <w:r w:rsidRPr="001526D2">
              <w:rPr>
                <w:rFonts w:ascii="Times New Roman" w:hAnsi="Times New Roman"/>
                <w:lang w:val="fr-BE"/>
              </w:rPr>
              <w:t>yerleştirileceğiz</w:t>
            </w:r>
            <w:proofErr w:type="spellEnd"/>
            <w:r w:rsidRPr="001526D2">
              <w:rPr>
                <w:rFonts w:ascii="Times New Roman" w:hAnsi="Times New Roman"/>
                <w:lang w:val="fr-BE"/>
              </w:rPr>
              <w:t xml:space="preserve"> </w:t>
            </w:r>
            <w:proofErr w:type="spellStart"/>
            <w:r w:rsidRPr="001526D2">
              <w:rPr>
                <w:rFonts w:ascii="Times New Roman" w:hAnsi="Times New Roman"/>
                <w:lang w:val="fr-BE"/>
              </w:rPr>
              <w:t>durum</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hazırlanmıştır</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sahibi</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teknik</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şartnameye</w:t>
            </w:r>
            <w:proofErr w:type="spellEnd"/>
            <w:r w:rsidRPr="001526D2">
              <w:rPr>
                <w:rFonts w:ascii="Times New Roman" w:hAnsi="Times New Roman"/>
                <w:lang w:val="fr-BE"/>
              </w:rPr>
              <w:t xml:space="preserve"> </w:t>
            </w:r>
            <w:proofErr w:type="spellStart"/>
            <w:r w:rsidRPr="001526D2">
              <w:rPr>
                <w:rFonts w:ascii="Times New Roman" w:hAnsi="Times New Roman"/>
                <w:lang w:val="fr-BE"/>
              </w:rPr>
              <w:t>uygun</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olarak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seçtiği</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panellerle</w:t>
            </w:r>
            <w:proofErr w:type="spellEnd"/>
            <w:r w:rsidRPr="001526D2">
              <w:rPr>
                <w:rFonts w:ascii="Times New Roman" w:hAnsi="Times New Roman"/>
                <w:lang w:val="fr-BE"/>
              </w:rPr>
              <w:t xml:space="preserve"> bu </w:t>
            </w:r>
            <w:proofErr w:type="spellStart"/>
            <w:r w:rsidRPr="001526D2">
              <w:rPr>
                <w:rFonts w:ascii="Times New Roman" w:hAnsi="Times New Roman"/>
                <w:lang w:val="fr-BE"/>
              </w:rPr>
              <w:t>uygulama</w:t>
            </w:r>
            <w:proofErr w:type="spellEnd"/>
            <w:r w:rsidRPr="001526D2">
              <w:rPr>
                <w:rFonts w:ascii="Times New Roman" w:hAnsi="Times New Roman"/>
                <w:lang w:val="fr-BE"/>
              </w:rPr>
              <w:t xml:space="preserve"> </w:t>
            </w:r>
            <w:proofErr w:type="spellStart"/>
            <w:r w:rsidRPr="001526D2">
              <w:rPr>
                <w:rFonts w:ascii="Times New Roman" w:hAnsi="Times New Roman"/>
                <w:lang w:val="fr-BE"/>
              </w:rPr>
              <w:t>projesini</w:t>
            </w:r>
            <w:proofErr w:type="spellEnd"/>
            <w:r w:rsidRPr="001526D2">
              <w:rPr>
                <w:rFonts w:ascii="Times New Roman" w:hAnsi="Times New Roman"/>
                <w:lang w:val="fr-BE"/>
              </w:rPr>
              <w:t xml:space="preserve"> </w:t>
            </w:r>
            <w:proofErr w:type="spellStart"/>
            <w:r w:rsidRPr="001526D2">
              <w:rPr>
                <w:rFonts w:ascii="Times New Roman" w:hAnsi="Times New Roman"/>
                <w:lang w:val="fr-BE"/>
              </w:rPr>
              <w:t>revize</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teklifine</w:t>
            </w:r>
            <w:proofErr w:type="spellEnd"/>
            <w:r w:rsidRPr="001526D2">
              <w:rPr>
                <w:rFonts w:ascii="Times New Roman" w:hAnsi="Times New Roman"/>
                <w:lang w:val="fr-BE"/>
              </w:rPr>
              <w:t xml:space="preserve"> </w:t>
            </w:r>
            <w:proofErr w:type="spellStart"/>
            <w:r w:rsidRPr="001526D2">
              <w:rPr>
                <w:rFonts w:ascii="Times New Roman" w:hAnsi="Times New Roman"/>
                <w:lang w:val="fr-BE"/>
              </w:rPr>
              <w:t>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olarak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sunacaktır</w:t>
            </w:r>
            <w:proofErr w:type="spellEnd"/>
            <w:r w:rsidRPr="001526D2">
              <w:rPr>
                <w:rFonts w:ascii="Times New Roman" w:hAnsi="Times New Roman"/>
                <w:lang w:val="fr-BE"/>
              </w:rPr>
              <w:t>.</w:t>
            </w:r>
          </w:p>
          <w:p w14:paraId="468DB054" w14:textId="5F5774D1" w:rsidR="001526D2" w:rsidRPr="001526D2" w:rsidRDefault="001526D2" w:rsidP="002904C5">
            <w:pPr>
              <w:jc w:val="both"/>
              <w:rPr>
                <w:rFonts w:ascii="Times New Roman" w:hAnsi="Times New Roman"/>
                <w:lang w:val="fr-BE"/>
              </w:rPr>
            </w:pPr>
            <w:proofErr w:type="spellStart"/>
            <w:r w:rsidRPr="001526D2">
              <w:rPr>
                <w:rFonts w:ascii="Times New Roman" w:hAnsi="Times New Roman"/>
                <w:lang w:val="fr-BE"/>
              </w:rPr>
              <w:t>Kurulacak</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EK-</w:t>
            </w:r>
            <w:r>
              <w:rPr>
                <w:rFonts w:ascii="Times New Roman" w:hAnsi="Times New Roman"/>
                <w:lang w:val="fr-BE"/>
              </w:rPr>
              <w:t>D</w:t>
            </w:r>
            <w:r w:rsidRPr="001526D2">
              <w:rPr>
                <w:rFonts w:ascii="Times New Roman" w:hAnsi="Times New Roman"/>
                <w:lang w:val="fr-BE"/>
              </w:rPr>
              <w:t>’de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gösterilen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çatı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üzerinde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inşa</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edilecektir</w:t>
            </w:r>
            <w:proofErr w:type="spellEnd"/>
            <w:r w:rsidRPr="001526D2">
              <w:rPr>
                <w:rFonts w:ascii="Times New Roman" w:hAnsi="Times New Roman"/>
                <w:lang w:val="fr-BE"/>
              </w:rPr>
              <w:t>.</w:t>
            </w:r>
          </w:p>
          <w:p w14:paraId="44B25710" w14:textId="4C8C74B7" w:rsidR="001526D2" w:rsidRPr="001526D2" w:rsidRDefault="001526D2" w:rsidP="002904C5">
            <w:pPr>
              <w:jc w:val="both"/>
              <w:rPr>
                <w:rFonts w:ascii="Times New Roman" w:hAnsi="Times New Roman"/>
                <w:lang w:val="fr-BE"/>
              </w:rPr>
            </w:pPr>
            <w:proofErr w:type="spellStart"/>
            <w:r w:rsidRPr="001526D2">
              <w:rPr>
                <w:rFonts w:ascii="Times New Roman" w:hAnsi="Times New Roman"/>
                <w:lang w:val="fr-BE"/>
              </w:rPr>
              <w:t>Tüm</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üzerindeki</w:t>
            </w:r>
            <w:proofErr w:type="spellEnd"/>
            <w:r w:rsidRPr="001526D2">
              <w:rPr>
                <w:rFonts w:ascii="Times New Roman" w:hAnsi="Times New Roman"/>
                <w:lang w:val="fr-BE"/>
              </w:rPr>
              <w:t xml:space="preserve"> </w:t>
            </w:r>
            <w:proofErr w:type="spellStart"/>
            <w:r w:rsidRPr="001526D2">
              <w:rPr>
                <w:rFonts w:ascii="Times New Roman" w:hAnsi="Times New Roman"/>
                <w:lang w:val="fr-BE"/>
              </w:rPr>
              <w:t>panellerle</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bütün</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olarak</w:t>
            </w:r>
            <w:proofErr w:type="spellEnd"/>
            <w:r w:rsidRPr="001526D2">
              <w:rPr>
                <w:rFonts w:ascii="Times New Roman" w:hAnsi="Times New Roman"/>
                <w:lang w:val="fr-BE"/>
              </w:rPr>
              <w:t xml:space="preserve"> 120 km/h </w:t>
            </w:r>
            <w:proofErr w:type="spellStart"/>
            <w:r w:rsidRPr="001526D2">
              <w:rPr>
                <w:rFonts w:ascii="Times New Roman" w:hAnsi="Times New Roman"/>
                <w:lang w:val="fr-BE"/>
              </w:rPr>
              <w:t>hızındaki</w:t>
            </w:r>
            <w:proofErr w:type="spellEnd"/>
            <w:r w:rsidRPr="001526D2">
              <w:rPr>
                <w:rFonts w:ascii="Times New Roman" w:hAnsi="Times New Roman"/>
                <w:lang w:val="fr-BE"/>
              </w:rPr>
              <w:t xml:space="preserve"> hava </w:t>
            </w:r>
            <w:proofErr w:type="spellStart"/>
            <w:r w:rsidRPr="001526D2">
              <w:rPr>
                <w:rFonts w:ascii="Times New Roman" w:hAnsi="Times New Roman"/>
                <w:lang w:val="fr-BE"/>
              </w:rPr>
              <w:t>akımlarına</w:t>
            </w:r>
            <w:proofErr w:type="spellEnd"/>
            <w:r w:rsidRPr="001526D2">
              <w:rPr>
                <w:rFonts w:ascii="Times New Roman" w:hAnsi="Times New Roman"/>
                <w:lang w:val="fr-BE"/>
              </w:rPr>
              <w:t xml:space="preserve"> </w:t>
            </w:r>
            <w:proofErr w:type="spellStart"/>
            <w:r w:rsidRPr="001526D2">
              <w:rPr>
                <w:rFonts w:ascii="Times New Roman" w:hAnsi="Times New Roman"/>
                <w:lang w:val="fr-BE"/>
              </w:rPr>
              <w:t>zarar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görmeksizin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dayanabilecek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yapıda</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olacaktır</w:t>
            </w:r>
            <w:proofErr w:type="spellEnd"/>
            <w:r w:rsidRPr="001526D2">
              <w:rPr>
                <w:rFonts w:ascii="Times New Roman" w:hAnsi="Times New Roman"/>
                <w:lang w:val="fr-BE"/>
              </w:rPr>
              <w:t>.</w:t>
            </w:r>
          </w:p>
          <w:p w14:paraId="08C2E4C5" w14:textId="4C4BDC53" w:rsidR="001526D2" w:rsidRPr="001526D2" w:rsidRDefault="001526D2" w:rsidP="002904C5">
            <w:pPr>
              <w:jc w:val="both"/>
              <w:rPr>
                <w:rFonts w:ascii="Times New Roman" w:hAnsi="Times New Roman"/>
                <w:lang w:val="fr-BE"/>
              </w:rPr>
            </w:pPr>
            <w:proofErr w:type="spellStart"/>
            <w:r w:rsidRPr="001526D2">
              <w:rPr>
                <w:rFonts w:ascii="Times New Roman" w:hAnsi="Times New Roman"/>
                <w:lang w:val="fr-BE"/>
              </w:rPr>
              <w:lastRenderedPageBreak/>
              <w:t>Paneller</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yapıya</w:t>
            </w:r>
            <w:proofErr w:type="spellEnd"/>
            <w:r w:rsidRPr="001526D2">
              <w:rPr>
                <w:rFonts w:ascii="Times New Roman" w:hAnsi="Times New Roman"/>
                <w:lang w:val="fr-BE"/>
              </w:rPr>
              <w:t xml:space="preserve"> </w:t>
            </w:r>
            <w:proofErr w:type="spellStart"/>
            <w:r w:rsidRPr="001526D2">
              <w:rPr>
                <w:rFonts w:ascii="Times New Roman" w:hAnsi="Times New Roman"/>
                <w:lang w:val="fr-BE"/>
              </w:rPr>
              <w:t>uygun</w:t>
            </w:r>
            <w:proofErr w:type="spellEnd"/>
            <w:r w:rsidRPr="001526D2">
              <w:rPr>
                <w:rFonts w:ascii="Times New Roman" w:hAnsi="Times New Roman"/>
                <w:lang w:val="fr-BE"/>
              </w:rPr>
              <w:t xml:space="preserve"> </w:t>
            </w:r>
            <w:proofErr w:type="spellStart"/>
            <w:r w:rsidRPr="001526D2">
              <w:rPr>
                <w:rFonts w:ascii="Times New Roman" w:hAnsi="Times New Roman"/>
                <w:lang w:val="fr-BE"/>
              </w:rPr>
              <w:t>tutturma</w:t>
            </w:r>
            <w:proofErr w:type="spellEnd"/>
            <w:r w:rsidRPr="001526D2">
              <w:rPr>
                <w:rFonts w:ascii="Times New Roman" w:hAnsi="Times New Roman"/>
                <w:lang w:val="fr-BE"/>
              </w:rPr>
              <w:t xml:space="preserve"> </w:t>
            </w:r>
            <w:proofErr w:type="spellStart"/>
            <w:r w:rsidRPr="001526D2">
              <w:rPr>
                <w:rFonts w:ascii="Times New Roman" w:hAnsi="Times New Roman"/>
                <w:lang w:val="fr-BE"/>
              </w:rPr>
              <w:t>elemanları</w:t>
            </w:r>
            <w:proofErr w:type="spellEnd"/>
            <w:r w:rsidRPr="001526D2">
              <w:rPr>
                <w:rFonts w:ascii="Times New Roman" w:hAnsi="Times New Roman"/>
                <w:lang w:val="fr-BE"/>
              </w:rPr>
              <w:t xml:space="preserve"> ile monte </w:t>
            </w:r>
            <w:proofErr w:type="spellStart"/>
            <w:r w:rsidRPr="001526D2">
              <w:rPr>
                <w:rFonts w:ascii="Times New Roman" w:hAnsi="Times New Roman"/>
                <w:lang w:val="fr-BE"/>
              </w:rPr>
              <w:t>edilecek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panellerde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vidalama</w:t>
            </w:r>
            <w:proofErr w:type="spellEnd"/>
            <w:r w:rsidRPr="001526D2">
              <w:rPr>
                <w:rFonts w:ascii="Times New Roman" w:hAnsi="Times New Roman"/>
                <w:lang w:val="fr-BE"/>
              </w:rPr>
              <w:t xml:space="preserve"> </w:t>
            </w:r>
            <w:proofErr w:type="spellStart"/>
            <w:r w:rsidRPr="001526D2">
              <w:rPr>
                <w:rFonts w:ascii="Times New Roman" w:hAnsi="Times New Roman"/>
                <w:lang w:val="fr-BE"/>
              </w:rPr>
              <w:t>delikleri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olsa</w:t>
            </w:r>
            <w:proofErr w:type="spellEnd"/>
            <w:r w:rsidRPr="001526D2">
              <w:rPr>
                <w:rFonts w:ascii="Times New Roman" w:hAnsi="Times New Roman"/>
                <w:lang w:val="fr-BE"/>
              </w:rPr>
              <w:t xml:space="preserve"> bile vida ile </w:t>
            </w:r>
            <w:proofErr w:type="spellStart"/>
            <w:r w:rsidRPr="001526D2">
              <w:rPr>
                <w:rFonts w:ascii="Times New Roman" w:hAnsi="Times New Roman"/>
                <w:lang w:val="fr-BE"/>
              </w:rPr>
              <w:t>montaj</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yapılmayacaktır</w:t>
            </w:r>
            <w:proofErr w:type="spellEnd"/>
            <w:r w:rsidRPr="001526D2">
              <w:rPr>
                <w:rFonts w:ascii="Times New Roman" w:hAnsi="Times New Roman"/>
                <w:lang w:val="fr-BE"/>
              </w:rPr>
              <w:t xml:space="preserve">. </w:t>
            </w:r>
            <w:proofErr w:type="spellStart"/>
            <w:r w:rsidRPr="001526D2">
              <w:rPr>
                <w:rFonts w:ascii="Times New Roman" w:hAnsi="Times New Roman"/>
                <w:lang w:val="fr-BE"/>
              </w:rPr>
              <w:t>Çatıda</w:t>
            </w:r>
            <w:proofErr w:type="spellEnd"/>
            <w:r w:rsidRPr="001526D2">
              <w:rPr>
                <w:rFonts w:ascii="Times New Roman" w:hAnsi="Times New Roman"/>
                <w:lang w:val="fr-BE"/>
              </w:rPr>
              <w:t xml:space="preserve"> su </w:t>
            </w:r>
            <w:proofErr w:type="spellStart"/>
            <w:r w:rsidRPr="001526D2">
              <w:rPr>
                <w:rFonts w:ascii="Times New Roman" w:hAnsi="Times New Roman"/>
                <w:lang w:val="fr-BE"/>
              </w:rPr>
              <w:t>izolasyonunun</w:t>
            </w:r>
            <w:proofErr w:type="spellEnd"/>
            <w:r w:rsidRPr="001526D2">
              <w:rPr>
                <w:rFonts w:ascii="Times New Roman" w:hAnsi="Times New Roman"/>
                <w:lang w:val="fr-BE"/>
              </w:rPr>
              <w:t xml:space="preserve"> </w:t>
            </w:r>
            <w:proofErr w:type="spellStart"/>
            <w:r w:rsidRPr="001526D2">
              <w:rPr>
                <w:rFonts w:ascii="Times New Roman" w:hAnsi="Times New Roman"/>
                <w:lang w:val="fr-BE"/>
              </w:rPr>
              <w:t>bozulmamasına</w:t>
            </w:r>
            <w:proofErr w:type="spellEnd"/>
            <w:r w:rsidRPr="001526D2">
              <w:rPr>
                <w:rFonts w:ascii="Times New Roman" w:hAnsi="Times New Roman"/>
                <w:lang w:val="fr-BE"/>
              </w:rPr>
              <w:t xml:space="preserve"> </w:t>
            </w:r>
            <w:proofErr w:type="spellStart"/>
            <w:r w:rsidRPr="001526D2">
              <w:rPr>
                <w:rFonts w:ascii="Times New Roman" w:hAnsi="Times New Roman"/>
                <w:lang w:val="fr-BE"/>
              </w:rPr>
              <w:t>dikkat</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edilecektir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İzolasyona</w:t>
            </w:r>
            <w:proofErr w:type="spellEnd"/>
            <w:r w:rsidRPr="001526D2">
              <w:rPr>
                <w:rFonts w:ascii="Times New Roman" w:hAnsi="Times New Roman"/>
                <w:lang w:val="fr-BE"/>
              </w:rPr>
              <w:t xml:space="preserve"> </w:t>
            </w:r>
            <w:proofErr w:type="spellStart"/>
            <w:r w:rsidRPr="001526D2">
              <w:rPr>
                <w:rFonts w:ascii="Times New Roman" w:hAnsi="Times New Roman"/>
                <w:lang w:val="fr-BE"/>
              </w:rPr>
              <w:t>zarar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verilmesi</w:t>
            </w:r>
            <w:proofErr w:type="spellEnd"/>
            <w:r w:rsidRPr="001526D2">
              <w:rPr>
                <w:rFonts w:ascii="Times New Roman" w:hAnsi="Times New Roman"/>
                <w:lang w:val="fr-BE"/>
              </w:rPr>
              <w:t xml:space="preserve"> </w:t>
            </w:r>
            <w:proofErr w:type="spellStart"/>
            <w:r w:rsidRPr="001526D2">
              <w:rPr>
                <w:rFonts w:ascii="Times New Roman" w:hAnsi="Times New Roman"/>
                <w:lang w:val="fr-BE"/>
              </w:rPr>
              <w:t>durumunda</w:t>
            </w:r>
            <w:proofErr w:type="spellEnd"/>
            <w:r w:rsidRPr="001526D2">
              <w:rPr>
                <w:rFonts w:ascii="Times New Roman" w:hAnsi="Times New Roman"/>
                <w:lang w:val="fr-BE"/>
              </w:rPr>
              <w:t xml:space="preserve"> </w:t>
            </w:r>
            <w:proofErr w:type="spellStart"/>
            <w:r w:rsidRPr="001526D2">
              <w:rPr>
                <w:rFonts w:ascii="Times New Roman" w:hAnsi="Times New Roman"/>
                <w:lang w:val="fr-BE"/>
              </w:rPr>
              <w:t>Yüklenici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tüm</w:t>
            </w:r>
            <w:proofErr w:type="spellEnd"/>
            <w:r w:rsidRPr="001526D2">
              <w:rPr>
                <w:rFonts w:ascii="Times New Roman" w:hAnsi="Times New Roman"/>
                <w:lang w:val="fr-BE"/>
              </w:rPr>
              <w:t xml:space="preserve"> bu </w:t>
            </w:r>
            <w:proofErr w:type="spellStart"/>
            <w:r w:rsidRPr="001526D2">
              <w:rPr>
                <w:rFonts w:ascii="Times New Roman" w:hAnsi="Times New Roman"/>
                <w:lang w:val="fr-BE"/>
              </w:rPr>
              <w:t>zararları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bedel</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talep</w:t>
            </w:r>
            <w:proofErr w:type="spellEnd"/>
            <w:r w:rsidRPr="001526D2">
              <w:rPr>
                <w:rFonts w:ascii="Times New Roman" w:hAnsi="Times New Roman"/>
                <w:lang w:val="fr-BE"/>
              </w:rPr>
              <w:t xml:space="preserve"> </w:t>
            </w:r>
            <w:proofErr w:type="spellStart"/>
            <w:r w:rsidRPr="001526D2">
              <w:rPr>
                <w:rFonts w:ascii="Times New Roman" w:hAnsi="Times New Roman"/>
                <w:lang w:val="fr-BE"/>
              </w:rPr>
              <w:t>etmeden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karşılayacak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veya</w:t>
            </w:r>
            <w:proofErr w:type="spellEnd"/>
            <w:r w:rsidRPr="001526D2">
              <w:rPr>
                <w:rFonts w:ascii="Times New Roman" w:hAnsi="Times New Roman"/>
                <w:lang w:val="fr-BE"/>
              </w:rPr>
              <w:t xml:space="preserve"> </w:t>
            </w:r>
            <w:proofErr w:type="spellStart"/>
            <w:r w:rsidRPr="001526D2">
              <w:rPr>
                <w:rFonts w:ascii="Times New Roman" w:hAnsi="Times New Roman"/>
                <w:lang w:val="fr-BE"/>
              </w:rPr>
              <w:t>tüm</w:t>
            </w:r>
            <w:proofErr w:type="spellEnd"/>
            <w:r w:rsidRPr="001526D2">
              <w:rPr>
                <w:rFonts w:ascii="Times New Roman" w:hAnsi="Times New Roman"/>
                <w:lang w:val="fr-BE"/>
              </w:rPr>
              <w:t xml:space="preserve"> bu </w:t>
            </w:r>
            <w:proofErr w:type="spellStart"/>
            <w:r w:rsidRPr="001526D2">
              <w:rPr>
                <w:rFonts w:ascii="Times New Roman" w:hAnsi="Times New Roman"/>
                <w:lang w:val="fr-BE"/>
              </w:rPr>
              <w:t>bedeller</w:t>
            </w:r>
            <w:proofErr w:type="spellEnd"/>
            <w:r w:rsidRPr="001526D2">
              <w:rPr>
                <w:rFonts w:ascii="Times New Roman" w:hAnsi="Times New Roman"/>
                <w:lang w:val="fr-BE"/>
              </w:rPr>
              <w:t xml:space="preserve"> </w:t>
            </w:r>
            <w:proofErr w:type="spellStart"/>
            <w:r w:rsidRPr="001526D2">
              <w:rPr>
                <w:rFonts w:ascii="Times New Roman" w:hAnsi="Times New Roman"/>
                <w:lang w:val="fr-BE"/>
              </w:rPr>
              <w:t>kesin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hakedişinden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düşülecektir</w:t>
            </w:r>
            <w:proofErr w:type="spellEnd"/>
            <w:r w:rsidRPr="001526D2">
              <w:rPr>
                <w:rFonts w:ascii="Times New Roman" w:hAnsi="Times New Roman"/>
                <w:lang w:val="fr-BE"/>
              </w:rPr>
              <w:t>.</w:t>
            </w:r>
          </w:p>
          <w:p w14:paraId="37CF18E2" w14:textId="4E223AB7" w:rsidR="001526D2" w:rsidRPr="001526D2" w:rsidRDefault="001526D2" w:rsidP="002904C5">
            <w:pPr>
              <w:jc w:val="both"/>
              <w:rPr>
                <w:rFonts w:ascii="Times New Roman" w:hAnsi="Times New Roman"/>
                <w:lang w:val="fr-BE"/>
              </w:rPr>
            </w:pPr>
            <w:proofErr w:type="spellStart"/>
            <w:r w:rsidRPr="001526D2">
              <w:rPr>
                <w:rFonts w:ascii="Times New Roman" w:hAnsi="Times New Roman"/>
                <w:lang w:val="fr-BE"/>
              </w:rPr>
              <w:t>İhaleye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verecek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kurulum</w:t>
            </w:r>
            <w:proofErr w:type="spellEnd"/>
            <w:r w:rsidRPr="001526D2">
              <w:rPr>
                <w:rFonts w:ascii="Times New Roman" w:hAnsi="Times New Roman"/>
                <w:lang w:val="fr-BE"/>
              </w:rPr>
              <w:t xml:space="preserve"> </w:t>
            </w:r>
            <w:proofErr w:type="spellStart"/>
            <w:r w:rsidRPr="001526D2">
              <w:rPr>
                <w:rFonts w:ascii="Times New Roman" w:hAnsi="Times New Roman"/>
                <w:lang w:val="fr-BE"/>
              </w:rPr>
              <w:t>bölgesini</w:t>
            </w:r>
            <w:proofErr w:type="spellEnd"/>
            <w:r w:rsidRPr="001526D2">
              <w:rPr>
                <w:rFonts w:ascii="Times New Roman" w:hAnsi="Times New Roman"/>
                <w:lang w:val="fr-BE"/>
              </w:rPr>
              <w:t xml:space="preserve"> </w:t>
            </w:r>
            <w:proofErr w:type="spellStart"/>
            <w:r w:rsidRPr="001526D2">
              <w:rPr>
                <w:rFonts w:ascii="Times New Roman" w:hAnsi="Times New Roman"/>
                <w:lang w:val="fr-BE"/>
              </w:rPr>
              <w:t>detaylı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incelemeli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keşif</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metrajlarını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çıkarmalı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tasarımlarını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uygun</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şekilde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yapmalıdırlar</w:t>
            </w:r>
            <w:proofErr w:type="spellEnd"/>
            <w:r w:rsidRPr="001526D2">
              <w:rPr>
                <w:rFonts w:ascii="Times New Roman" w:hAnsi="Times New Roman"/>
                <w:lang w:val="fr-BE"/>
              </w:rPr>
              <w:t>.</w:t>
            </w:r>
          </w:p>
          <w:p w14:paraId="1EFA5C3D" w14:textId="2F8B59C3" w:rsidR="001526D2" w:rsidRPr="001526D2" w:rsidRDefault="001526D2" w:rsidP="002904C5">
            <w:pPr>
              <w:jc w:val="both"/>
              <w:rPr>
                <w:rFonts w:ascii="Times New Roman" w:hAnsi="Times New Roman"/>
                <w:lang w:val="fr-BE"/>
              </w:rPr>
            </w:pPr>
            <w:r w:rsidRPr="001526D2">
              <w:rPr>
                <w:rFonts w:ascii="Times New Roman" w:hAnsi="Times New Roman"/>
                <w:lang w:val="fr-BE"/>
              </w:rPr>
              <w:t xml:space="preserve">PV </w:t>
            </w:r>
            <w:proofErr w:type="spellStart"/>
            <w:r w:rsidRPr="001526D2">
              <w:rPr>
                <w:rFonts w:ascii="Times New Roman" w:hAnsi="Times New Roman"/>
                <w:lang w:val="fr-BE"/>
              </w:rPr>
              <w:t>panellerin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yılın</w:t>
            </w:r>
            <w:proofErr w:type="spellEnd"/>
            <w:r w:rsidRPr="001526D2">
              <w:rPr>
                <w:rFonts w:ascii="Times New Roman" w:hAnsi="Times New Roman"/>
                <w:lang w:val="fr-BE"/>
              </w:rPr>
              <w:t xml:space="preserve"> 12 </w:t>
            </w:r>
            <w:proofErr w:type="spellStart"/>
            <w:r w:rsidRPr="001526D2">
              <w:rPr>
                <w:rFonts w:ascii="Times New Roman" w:hAnsi="Times New Roman"/>
                <w:lang w:val="fr-BE"/>
              </w:rPr>
              <w:t>ayı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birbirlerini</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gölgelemeyeceği</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şekilde</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tasarlanacak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yerleştirilecektir</w:t>
            </w:r>
            <w:proofErr w:type="spellEnd"/>
            <w:r w:rsidRPr="001526D2">
              <w:rPr>
                <w:rFonts w:ascii="Times New Roman" w:hAnsi="Times New Roman"/>
                <w:lang w:val="fr-BE"/>
              </w:rPr>
              <w:t>.</w:t>
            </w:r>
          </w:p>
          <w:p w14:paraId="05B1443D" w14:textId="0E1D1DD7" w:rsidR="001526D2" w:rsidRPr="001526D2" w:rsidRDefault="001526D2" w:rsidP="002904C5">
            <w:pPr>
              <w:jc w:val="both"/>
              <w:rPr>
                <w:rFonts w:ascii="Times New Roman" w:hAnsi="Times New Roman"/>
                <w:lang w:val="fr-BE"/>
              </w:rPr>
            </w:pPr>
            <w:r w:rsidRPr="001526D2">
              <w:rPr>
                <w:rFonts w:ascii="Times New Roman" w:hAnsi="Times New Roman"/>
                <w:lang w:val="fr-BE"/>
              </w:rPr>
              <w:t xml:space="preserve">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25 </w:t>
            </w:r>
            <w:proofErr w:type="spellStart"/>
            <w:r w:rsidRPr="001526D2">
              <w:rPr>
                <w:rFonts w:ascii="Times New Roman" w:hAnsi="Times New Roman"/>
                <w:lang w:val="fr-BE"/>
              </w:rPr>
              <w:t>yıl</w:t>
            </w:r>
            <w:proofErr w:type="spellEnd"/>
            <w:r w:rsidRPr="001526D2">
              <w:rPr>
                <w:rFonts w:ascii="Times New Roman" w:hAnsi="Times New Roman"/>
                <w:lang w:val="fr-BE"/>
              </w:rPr>
              <w:t xml:space="preserve"> </w:t>
            </w:r>
            <w:proofErr w:type="spellStart"/>
            <w:r w:rsidRPr="001526D2">
              <w:rPr>
                <w:rFonts w:ascii="Times New Roman" w:hAnsi="Times New Roman"/>
                <w:lang w:val="fr-BE"/>
              </w:rPr>
              <w:t>kullanım</w:t>
            </w:r>
            <w:proofErr w:type="spellEnd"/>
            <w:r w:rsidRPr="001526D2">
              <w:rPr>
                <w:rFonts w:ascii="Times New Roman" w:hAnsi="Times New Roman"/>
                <w:lang w:val="fr-BE"/>
              </w:rPr>
              <w:t xml:space="preserve"> </w:t>
            </w:r>
            <w:proofErr w:type="spellStart"/>
            <w:r w:rsidRPr="001526D2">
              <w:rPr>
                <w:rFonts w:ascii="Times New Roman" w:hAnsi="Times New Roman"/>
                <w:lang w:val="fr-BE"/>
              </w:rPr>
              <w:t>ömrüne</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sahip</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şekilde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tasarlanacak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paslanmaz</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yapıda</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olup</w:t>
            </w:r>
            <w:proofErr w:type="spellEnd"/>
            <w:r w:rsidRPr="001526D2">
              <w:rPr>
                <w:rFonts w:ascii="Times New Roman" w:hAnsi="Times New Roman"/>
                <w:lang w:val="fr-BE"/>
              </w:rPr>
              <w:t xml:space="preserve"> </w:t>
            </w:r>
            <w:proofErr w:type="spellStart"/>
            <w:r w:rsidRPr="001526D2">
              <w:rPr>
                <w:rFonts w:ascii="Times New Roman" w:hAnsi="Times New Roman"/>
                <w:lang w:val="fr-BE"/>
              </w:rPr>
              <w:t>korozyondan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etkilenmeyecektir</w:t>
            </w:r>
            <w:proofErr w:type="spellEnd"/>
            <w:r w:rsidRPr="001526D2">
              <w:rPr>
                <w:rFonts w:ascii="Times New Roman" w:hAnsi="Times New Roman"/>
                <w:lang w:val="fr-BE"/>
              </w:rPr>
              <w:t>.</w:t>
            </w:r>
          </w:p>
          <w:p w14:paraId="44C24DFB" w14:textId="34F8EAF0" w:rsidR="001526D2" w:rsidRPr="001526D2" w:rsidRDefault="001526D2" w:rsidP="002904C5">
            <w:pPr>
              <w:jc w:val="both"/>
              <w:rPr>
                <w:rFonts w:ascii="Times New Roman" w:hAnsi="Times New Roman"/>
                <w:lang w:val="fr-BE"/>
              </w:rPr>
            </w:pPr>
            <w:proofErr w:type="spellStart"/>
            <w:r w:rsidRPr="001526D2">
              <w:rPr>
                <w:rFonts w:ascii="Times New Roman" w:hAnsi="Times New Roman"/>
                <w:lang w:val="fr-BE"/>
              </w:rPr>
              <w:t>Tüm</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70 mm2 </w:t>
            </w:r>
            <w:proofErr w:type="spellStart"/>
            <w:r w:rsidRPr="001526D2">
              <w:rPr>
                <w:rFonts w:ascii="Times New Roman" w:hAnsi="Times New Roman"/>
                <w:lang w:val="fr-BE"/>
              </w:rPr>
              <w:t>kesitinde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bakır</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kablo</w:t>
            </w:r>
            <w:proofErr w:type="spellEnd"/>
            <w:r w:rsidRPr="001526D2">
              <w:rPr>
                <w:rFonts w:ascii="Times New Roman" w:hAnsi="Times New Roman"/>
                <w:lang w:val="fr-BE"/>
              </w:rPr>
              <w:t xml:space="preserve"> ile </w:t>
            </w:r>
            <w:proofErr w:type="spellStart"/>
            <w:r w:rsidRPr="001526D2">
              <w:rPr>
                <w:rFonts w:ascii="Times New Roman" w:hAnsi="Times New Roman"/>
                <w:lang w:val="fr-BE"/>
              </w:rPr>
              <w:t>topraklanacaktır</w:t>
            </w:r>
            <w:proofErr w:type="spellEnd"/>
            <w:r w:rsidRPr="001526D2">
              <w:rPr>
                <w:rFonts w:ascii="Times New Roman" w:hAnsi="Times New Roman"/>
                <w:lang w:val="fr-BE"/>
              </w:rPr>
              <w:t xml:space="preserve">. </w:t>
            </w:r>
          </w:p>
          <w:p w14:paraId="1BC215DF" w14:textId="3929662B" w:rsidR="007E7411" w:rsidRDefault="001526D2" w:rsidP="002904C5">
            <w:pPr>
              <w:jc w:val="both"/>
              <w:rPr>
                <w:rFonts w:ascii="Times New Roman" w:hAnsi="Times New Roman"/>
                <w:lang w:val="fr-BE"/>
              </w:rPr>
            </w:pPr>
            <w:proofErr w:type="spellStart"/>
            <w:r w:rsidRPr="001526D2">
              <w:rPr>
                <w:rFonts w:ascii="Times New Roman" w:hAnsi="Times New Roman"/>
                <w:lang w:val="fr-BE"/>
              </w:rPr>
              <w:t>İhaleye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verecek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kuracakları</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kataloglarını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tekliflerinde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sunacaklardır</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Katalog</w:t>
            </w:r>
            <w:proofErr w:type="spellEnd"/>
            <w:r w:rsidRPr="001526D2">
              <w:rPr>
                <w:rFonts w:ascii="Times New Roman" w:hAnsi="Times New Roman"/>
                <w:lang w:val="fr-BE"/>
              </w:rPr>
              <w:t xml:space="preserve"> </w:t>
            </w:r>
            <w:proofErr w:type="spellStart"/>
            <w:r w:rsidRPr="001526D2">
              <w:rPr>
                <w:rFonts w:ascii="Times New Roman" w:hAnsi="Times New Roman"/>
                <w:lang w:val="fr-BE"/>
              </w:rPr>
              <w:t>sunmayan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katılımcıların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değerlendirme</w:t>
            </w:r>
            <w:proofErr w:type="spellEnd"/>
            <w:r w:rsidRPr="001526D2">
              <w:rPr>
                <w:rFonts w:ascii="Times New Roman" w:hAnsi="Times New Roman"/>
                <w:lang w:val="fr-BE"/>
              </w:rPr>
              <w:t xml:space="preserve"> </w:t>
            </w:r>
            <w:proofErr w:type="spellStart"/>
            <w:r w:rsidRPr="001526D2">
              <w:rPr>
                <w:rFonts w:ascii="Times New Roman" w:hAnsi="Times New Roman"/>
                <w:lang w:val="fr-BE"/>
              </w:rPr>
              <w:t>dışı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tutulacaktır</w:t>
            </w:r>
            <w:proofErr w:type="spellEnd"/>
            <w:r>
              <w:rPr>
                <w:rFonts w:ascii="Times New Roman" w:hAnsi="Times New Roman"/>
                <w:lang w:val="fr-BE"/>
              </w:rPr>
              <w:t>.</w:t>
            </w:r>
          </w:p>
          <w:p w14:paraId="6281D50B" w14:textId="0FE67354" w:rsidR="001526D2" w:rsidRDefault="001526D2" w:rsidP="00376B4B">
            <w:pPr>
              <w:pStyle w:val="Heading1"/>
              <w:numPr>
                <w:ilvl w:val="0"/>
                <w:numId w:val="32"/>
              </w:numPr>
            </w:pPr>
            <w:r>
              <w:t xml:space="preserve">Test </w:t>
            </w:r>
            <w:proofErr w:type="spellStart"/>
            <w:r>
              <w:t>ve</w:t>
            </w:r>
            <w:proofErr w:type="spellEnd"/>
            <w:r>
              <w:t xml:space="preserve"> Kabul </w:t>
            </w:r>
            <w:proofErr w:type="spellStart"/>
            <w:r>
              <w:t>İşlemleri</w:t>
            </w:r>
            <w:proofErr w:type="spellEnd"/>
          </w:p>
          <w:p w14:paraId="1D0DA92E" w14:textId="07547636" w:rsidR="001526D2" w:rsidRPr="001526D2" w:rsidRDefault="001526D2" w:rsidP="002904C5">
            <w:pPr>
              <w:rPr>
                <w:rFonts w:ascii="Times New Roman" w:hAnsi="Times New Roman"/>
                <w:lang w:val="fr-BE"/>
              </w:rPr>
            </w:pPr>
            <w:proofErr w:type="spellStart"/>
            <w:r w:rsidRPr="001526D2">
              <w:rPr>
                <w:rFonts w:ascii="Times New Roman" w:hAnsi="Times New Roman"/>
                <w:lang w:val="fr-BE"/>
              </w:rPr>
              <w:t>Kurulumun</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tamamlanmasının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ardından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sistemin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işlevselliği</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teknik</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şartnameye</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uygunluğu</w:t>
            </w:r>
            <w:proofErr w:type="spellEnd"/>
            <w:r w:rsidRPr="001526D2">
              <w:rPr>
                <w:rFonts w:ascii="Times New Roman" w:hAnsi="Times New Roman"/>
                <w:lang w:val="fr-BE"/>
              </w:rPr>
              <w:t xml:space="preserve"> ARDEN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kontrol</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edilecektir</w:t>
            </w:r>
            <w:proofErr w:type="spellEnd"/>
            <w:r w:rsidRPr="001526D2">
              <w:rPr>
                <w:rFonts w:ascii="Times New Roman" w:hAnsi="Times New Roman"/>
                <w:lang w:val="fr-BE"/>
              </w:rPr>
              <w:t>.</w:t>
            </w:r>
          </w:p>
          <w:p w14:paraId="301FF89E" w14:textId="229827C4" w:rsidR="001526D2" w:rsidRPr="001526D2" w:rsidRDefault="001526D2" w:rsidP="002904C5">
            <w:pPr>
              <w:rPr>
                <w:rFonts w:ascii="Times New Roman" w:hAnsi="Times New Roman"/>
                <w:lang w:val="fr-BE"/>
              </w:rPr>
            </w:pPr>
            <w:proofErr w:type="spellStart"/>
            <w:r w:rsidRPr="001526D2">
              <w:rPr>
                <w:rFonts w:ascii="Times New Roman" w:hAnsi="Times New Roman"/>
                <w:lang w:val="fr-BE"/>
              </w:rPr>
              <w:lastRenderedPageBreak/>
              <w:t>Kontrol</w:t>
            </w:r>
            <w:proofErr w:type="spellEnd"/>
            <w:r w:rsidRPr="001526D2">
              <w:rPr>
                <w:rFonts w:ascii="Times New Roman" w:hAnsi="Times New Roman"/>
                <w:lang w:val="fr-BE"/>
              </w:rPr>
              <w:t xml:space="preserve"> </w:t>
            </w:r>
            <w:proofErr w:type="spellStart"/>
            <w:r w:rsidRPr="001526D2">
              <w:rPr>
                <w:rFonts w:ascii="Times New Roman" w:hAnsi="Times New Roman"/>
                <w:lang w:val="fr-BE"/>
              </w:rPr>
              <w:t>esnasında</w:t>
            </w:r>
            <w:proofErr w:type="spellEnd"/>
            <w:r w:rsidRPr="001526D2">
              <w:rPr>
                <w:rFonts w:ascii="Times New Roman" w:hAnsi="Times New Roman"/>
                <w:lang w:val="fr-BE"/>
              </w:rPr>
              <w:t xml:space="preserve"> </w:t>
            </w:r>
            <w:proofErr w:type="spellStart"/>
            <w:r w:rsidRPr="001526D2">
              <w:rPr>
                <w:rFonts w:ascii="Times New Roman" w:hAnsi="Times New Roman"/>
                <w:lang w:val="fr-BE"/>
              </w:rPr>
              <w:t>ihaleyi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kazanan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teknik</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şartname</w:t>
            </w:r>
            <w:proofErr w:type="spellEnd"/>
            <w:r w:rsidRPr="001526D2">
              <w:rPr>
                <w:rFonts w:ascii="Times New Roman" w:hAnsi="Times New Roman"/>
                <w:lang w:val="fr-BE"/>
              </w:rPr>
              <w:t xml:space="preserve"> </w:t>
            </w:r>
            <w:proofErr w:type="spellStart"/>
            <w:r w:rsidRPr="001526D2">
              <w:rPr>
                <w:rFonts w:ascii="Times New Roman" w:hAnsi="Times New Roman"/>
                <w:lang w:val="fr-BE"/>
              </w:rPr>
              <w:t>maddelerini</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sağlayamadığının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görülmesi</w:t>
            </w:r>
            <w:proofErr w:type="spellEnd"/>
            <w:r w:rsidRPr="001526D2">
              <w:rPr>
                <w:rFonts w:ascii="Times New Roman" w:hAnsi="Times New Roman"/>
                <w:lang w:val="fr-BE"/>
              </w:rPr>
              <w:t xml:space="preserve"> </w:t>
            </w:r>
            <w:proofErr w:type="spellStart"/>
            <w:r w:rsidRPr="001526D2">
              <w:rPr>
                <w:rFonts w:ascii="Times New Roman" w:hAnsi="Times New Roman"/>
                <w:lang w:val="fr-BE"/>
              </w:rPr>
              <w:t>durumunda</w:t>
            </w:r>
            <w:proofErr w:type="spellEnd"/>
            <w:r w:rsidRPr="001526D2">
              <w:rPr>
                <w:rFonts w:ascii="Times New Roman" w:hAnsi="Times New Roman"/>
                <w:lang w:val="fr-BE"/>
              </w:rPr>
              <w:t xml:space="preserve"> ARDEN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talep</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gerekli</w:t>
            </w:r>
            <w:proofErr w:type="spellEnd"/>
            <w:r w:rsidRPr="001526D2">
              <w:rPr>
                <w:rFonts w:ascii="Times New Roman" w:hAnsi="Times New Roman"/>
                <w:lang w:val="fr-BE"/>
              </w:rPr>
              <w:t xml:space="preserve"> </w:t>
            </w:r>
            <w:proofErr w:type="spellStart"/>
            <w:r w:rsidRPr="001526D2">
              <w:rPr>
                <w:rFonts w:ascii="Times New Roman" w:hAnsi="Times New Roman"/>
                <w:lang w:val="fr-BE"/>
              </w:rPr>
              <w:t>tüm</w:t>
            </w:r>
            <w:proofErr w:type="spellEnd"/>
            <w:r w:rsidRPr="001526D2">
              <w:rPr>
                <w:rFonts w:ascii="Times New Roman" w:hAnsi="Times New Roman"/>
                <w:lang w:val="fr-BE"/>
              </w:rPr>
              <w:t xml:space="preserve"> </w:t>
            </w:r>
            <w:proofErr w:type="spellStart"/>
            <w:r w:rsidRPr="001526D2">
              <w:rPr>
                <w:rFonts w:ascii="Times New Roman" w:hAnsi="Times New Roman"/>
                <w:lang w:val="fr-BE"/>
              </w:rPr>
              <w:t>düzeltmeler</w:t>
            </w:r>
            <w:proofErr w:type="spellEnd"/>
            <w:r w:rsidRPr="001526D2">
              <w:rPr>
                <w:rFonts w:ascii="Times New Roman" w:hAnsi="Times New Roman"/>
                <w:lang w:val="fr-BE"/>
              </w:rPr>
              <w:t xml:space="preserve"> </w:t>
            </w:r>
            <w:proofErr w:type="spellStart"/>
            <w:r w:rsidRPr="001526D2">
              <w:rPr>
                <w:rFonts w:ascii="Times New Roman" w:hAnsi="Times New Roman"/>
                <w:lang w:val="fr-BE"/>
              </w:rPr>
              <w:t>herhangi</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ücret</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talep</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edilmeden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yapılacaktır</w:t>
            </w:r>
            <w:proofErr w:type="spellEnd"/>
            <w:r w:rsidRPr="001526D2">
              <w:rPr>
                <w:rFonts w:ascii="Times New Roman" w:hAnsi="Times New Roman"/>
                <w:lang w:val="fr-BE"/>
              </w:rPr>
              <w:t xml:space="preserve">. Bu </w:t>
            </w:r>
            <w:proofErr w:type="spellStart"/>
            <w:r w:rsidRPr="001526D2">
              <w:rPr>
                <w:rFonts w:ascii="Times New Roman" w:hAnsi="Times New Roman"/>
                <w:lang w:val="fr-BE"/>
              </w:rPr>
              <w:t>düzeltmeleri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Yüklenicinin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yapmaması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durumunda</w:t>
            </w:r>
            <w:proofErr w:type="spellEnd"/>
            <w:r w:rsidRPr="001526D2">
              <w:rPr>
                <w:rFonts w:ascii="Times New Roman" w:hAnsi="Times New Roman"/>
                <w:lang w:val="fr-BE"/>
              </w:rPr>
              <w:t xml:space="preserve">, ARDEN </w:t>
            </w:r>
            <w:proofErr w:type="spellStart"/>
            <w:r w:rsidRPr="001526D2">
              <w:rPr>
                <w:rFonts w:ascii="Times New Roman" w:hAnsi="Times New Roman"/>
                <w:lang w:val="fr-BE"/>
              </w:rPr>
              <w:t>farklı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taşerona</w:t>
            </w:r>
            <w:proofErr w:type="spellEnd"/>
            <w:r w:rsidRPr="001526D2">
              <w:rPr>
                <w:rFonts w:ascii="Times New Roman" w:hAnsi="Times New Roman"/>
                <w:lang w:val="fr-BE"/>
              </w:rPr>
              <w:t xml:space="preserve"> bu </w:t>
            </w:r>
            <w:proofErr w:type="spellStart"/>
            <w:r w:rsidRPr="001526D2">
              <w:rPr>
                <w:rFonts w:ascii="Times New Roman" w:hAnsi="Times New Roman"/>
                <w:lang w:val="fr-BE"/>
              </w:rPr>
              <w:t>eksiklikleri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yaptıracak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tüm</w:t>
            </w:r>
            <w:proofErr w:type="spellEnd"/>
            <w:r w:rsidRPr="001526D2">
              <w:rPr>
                <w:rFonts w:ascii="Times New Roman" w:hAnsi="Times New Roman"/>
                <w:lang w:val="fr-BE"/>
              </w:rPr>
              <w:t xml:space="preserve"> </w:t>
            </w:r>
            <w:proofErr w:type="spellStart"/>
            <w:r w:rsidRPr="001526D2">
              <w:rPr>
                <w:rFonts w:ascii="Times New Roman" w:hAnsi="Times New Roman"/>
                <w:lang w:val="fr-BE"/>
              </w:rPr>
              <w:t>bedeli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Yüklenicinin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hakedişinden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düşecektir</w:t>
            </w:r>
            <w:proofErr w:type="spellEnd"/>
            <w:r w:rsidRPr="001526D2">
              <w:rPr>
                <w:rFonts w:ascii="Times New Roman" w:hAnsi="Times New Roman"/>
                <w:lang w:val="fr-BE"/>
              </w:rPr>
              <w:t>.</w:t>
            </w:r>
          </w:p>
          <w:p w14:paraId="559193FF" w14:textId="5C4D76E8" w:rsidR="001526D2" w:rsidRPr="001526D2" w:rsidRDefault="001526D2" w:rsidP="002904C5">
            <w:pPr>
              <w:rPr>
                <w:rFonts w:ascii="Times New Roman" w:hAnsi="Times New Roman"/>
                <w:lang w:val="fr-BE"/>
              </w:rPr>
            </w:pPr>
            <w:r w:rsidRPr="001526D2">
              <w:rPr>
                <w:rFonts w:ascii="Times New Roman" w:hAnsi="Times New Roman"/>
                <w:lang w:val="fr-BE"/>
              </w:rPr>
              <w:t xml:space="preserve">Güneş </w:t>
            </w:r>
            <w:proofErr w:type="spellStart"/>
            <w:r w:rsidRPr="001526D2">
              <w:rPr>
                <w:rFonts w:ascii="Times New Roman" w:hAnsi="Times New Roman"/>
                <w:lang w:val="fr-BE"/>
              </w:rPr>
              <w:t>enerji</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santralinin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şebekeye</w:t>
            </w:r>
            <w:proofErr w:type="spellEnd"/>
            <w:r w:rsidRPr="001526D2">
              <w:rPr>
                <w:rFonts w:ascii="Times New Roman" w:hAnsi="Times New Roman"/>
                <w:lang w:val="fr-BE"/>
              </w:rPr>
              <w:t xml:space="preserve"> </w:t>
            </w:r>
            <w:proofErr w:type="spellStart"/>
            <w:r w:rsidRPr="001526D2">
              <w:rPr>
                <w:rFonts w:ascii="Times New Roman" w:hAnsi="Times New Roman"/>
                <w:lang w:val="fr-BE"/>
              </w:rPr>
              <w:t>bağlanabilmesi</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enerji</w:t>
            </w:r>
            <w:proofErr w:type="spellEnd"/>
            <w:r w:rsidRPr="001526D2">
              <w:rPr>
                <w:rFonts w:ascii="Times New Roman" w:hAnsi="Times New Roman"/>
                <w:lang w:val="fr-BE"/>
              </w:rPr>
              <w:t xml:space="preserve"> </w:t>
            </w:r>
            <w:proofErr w:type="spellStart"/>
            <w:r w:rsidRPr="001526D2">
              <w:rPr>
                <w:rFonts w:ascii="Times New Roman" w:hAnsi="Times New Roman"/>
                <w:lang w:val="fr-BE"/>
              </w:rPr>
              <w:t>alış</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verişinin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başlayabilmesi</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için</w:t>
            </w:r>
            <w:proofErr w:type="spellEnd"/>
            <w:r w:rsidRPr="001526D2">
              <w:rPr>
                <w:rFonts w:ascii="Times New Roman" w:hAnsi="Times New Roman"/>
                <w:lang w:val="fr-BE"/>
              </w:rPr>
              <w:t xml:space="preserve"> KIB-TEK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w:t>
            </w:r>
            <w:proofErr w:type="spellEnd"/>
            <w:r w:rsidRPr="001526D2">
              <w:rPr>
                <w:rFonts w:ascii="Times New Roman" w:hAnsi="Times New Roman"/>
                <w:lang w:val="fr-BE"/>
              </w:rPr>
              <w:t xml:space="preserve"> test, </w:t>
            </w:r>
            <w:proofErr w:type="spellStart"/>
            <w:r w:rsidRPr="001526D2">
              <w:rPr>
                <w:rFonts w:ascii="Times New Roman" w:hAnsi="Times New Roman"/>
                <w:lang w:val="fr-BE"/>
              </w:rPr>
              <w:t>muayene</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her</w:t>
            </w:r>
            <w:proofErr w:type="spellEnd"/>
            <w:r w:rsidRPr="001526D2">
              <w:rPr>
                <w:rFonts w:ascii="Times New Roman" w:hAnsi="Times New Roman"/>
                <w:lang w:val="fr-BE"/>
              </w:rPr>
              <w:t xml:space="preserve"> </w:t>
            </w:r>
            <w:proofErr w:type="spellStart"/>
            <w:r w:rsidRPr="001526D2">
              <w:rPr>
                <w:rFonts w:ascii="Times New Roman" w:hAnsi="Times New Roman"/>
                <w:lang w:val="fr-BE"/>
              </w:rPr>
              <w:t>türlü</w:t>
            </w:r>
            <w:proofErr w:type="spellEnd"/>
            <w:r w:rsidRPr="001526D2">
              <w:rPr>
                <w:rFonts w:ascii="Times New Roman" w:hAnsi="Times New Roman"/>
                <w:lang w:val="fr-BE"/>
              </w:rPr>
              <w:t xml:space="preserve"> </w:t>
            </w:r>
            <w:proofErr w:type="spellStart"/>
            <w:r w:rsidRPr="001526D2">
              <w:rPr>
                <w:rFonts w:ascii="Times New Roman" w:hAnsi="Times New Roman"/>
                <w:lang w:val="fr-BE"/>
              </w:rPr>
              <w:t>yükümlülük</w:t>
            </w:r>
            <w:proofErr w:type="spellEnd"/>
            <w:r w:rsidRPr="001526D2">
              <w:rPr>
                <w:rFonts w:ascii="Times New Roman" w:hAnsi="Times New Roman"/>
                <w:lang w:val="fr-BE"/>
              </w:rPr>
              <w:t xml:space="preserve"> </w:t>
            </w:r>
            <w:proofErr w:type="spellStart"/>
            <w:r w:rsidRPr="001526D2">
              <w:rPr>
                <w:rFonts w:ascii="Times New Roman" w:hAnsi="Times New Roman"/>
                <w:lang w:val="fr-BE"/>
              </w:rPr>
              <w:t>ihaleyi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kazanan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sorumluluğundadır</w:t>
            </w:r>
            <w:proofErr w:type="spellEnd"/>
            <w:r w:rsidRPr="001526D2">
              <w:rPr>
                <w:rFonts w:ascii="Times New Roman" w:hAnsi="Times New Roman"/>
                <w:lang w:val="fr-BE"/>
              </w:rPr>
              <w:t>.</w:t>
            </w:r>
          </w:p>
          <w:p w14:paraId="4CE78C3B" w14:textId="0CDCC46A" w:rsidR="001526D2" w:rsidRPr="001526D2" w:rsidRDefault="001526D2" w:rsidP="002904C5">
            <w:pPr>
              <w:rPr>
                <w:rFonts w:ascii="Times New Roman" w:hAnsi="Times New Roman"/>
                <w:lang w:val="fr-BE"/>
              </w:rPr>
            </w:pPr>
            <w:proofErr w:type="spellStart"/>
            <w:r w:rsidRPr="001526D2">
              <w:rPr>
                <w:rFonts w:ascii="Times New Roman" w:hAnsi="Times New Roman"/>
                <w:lang w:val="fr-BE"/>
              </w:rPr>
              <w:t>Muayene</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test </w:t>
            </w:r>
            <w:proofErr w:type="spellStart"/>
            <w:r w:rsidRPr="001526D2">
              <w:rPr>
                <w:rFonts w:ascii="Times New Roman" w:hAnsi="Times New Roman"/>
                <w:lang w:val="fr-BE"/>
              </w:rPr>
              <w:t>işlemleri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sırasında</w:t>
            </w:r>
            <w:proofErr w:type="spellEnd"/>
            <w:r w:rsidRPr="001526D2">
              <w:rPr>
                <w:rFonts w:ascii="Times New Roman" w:hAnsi="Times New Roman"/>
                <w:lang w:val="fr-BE"/>
              </w:rPr>
              <w:t xml:space="preserve"> KIB-TEK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imalat</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teçhizatta</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tespit</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eksiklik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hatalar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ihaleyi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kazanan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geç</w:t>
            </w:r>
            <w:proofErr w:type="spellEnd"/>
            <w:r w:rsidRPr="001526D2">
              <w:rPr>
                <w:rFonts w:ascii="Times New Roman" w:hAnsi="Times New Roman"/>
                <w:lang w:val="fr-BE"/>
              </w:rPr>
              <w:t xml:space="preserve"> 3 </w:t>
            </w:r>
            <w:proofErr w:type="spellStart"/>
            <w:r w:rsidRPr="001526D2">
              <w:rPr>
                <w:rFonts w:ascii="Times New Roman" w:hAnsi="Times New Roman"/>
                <w:lang w:val="fr-BE"/>
              </w:rPr>
              <w:t>gün</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içerisinde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herhangi</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ücret</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talep</w:t>
            </w:r>
            <w:proofErr w:type="spellEnd"/>
            <w:r w:rsidRPr="001526D2">
              <w:rPr>
                <w:rFonts w:ascii="Times New Roman" w:hAnsi="Times New Roman"/>
                <w:lang w:val="fr-BE"/>
              </w:rPr>
              <w:t xml:space="preserve"> </w:t>
            </w:r>
            <w:proofErr w:type="spellStart"/>
            <w:r w:rsidRPr="001526D2">
              <w:rPr>
                <w:rFonts w:ascii="Times New Roman" w:hAnsi="Times New Roman"/>
                <w:lang w:val="fr-BE"/>
              </w:rPr>
              <w:t>etmeden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giderilecektir</w:t>
            </w:r>
            <w:proofErr w:type="spellEnd"/>
            <w:r w:rsidRPr="001526D2">
              <w:rPr>
                <w:rFonts w:ascii="Times New Roman" w:hAnsi="Times New Roman"/>
                <w:lang w:val="fr-BE"/>
              </w:rPr>
              <w:t>.</w:t>
            </w:r>
          </w:p>
          <w:p w14:paraId="69FB912B" w14:textId="47F0749E" w:rsidR="001526D2" w:rsidRPr="001526D2" w:rsidRDefault="001526D2" w:rsidP="002904C5">
            <w:pPr>
              <w:rPr>
                <w:rFonts w:ascii="Times New Roman" w:hAnsi="Times New Roman"/>
                <w:lang w:val="fr-BE"/>
              </w:rPr>
            </w:pPr>
            <w:r w:rsidRPr="001526D2">
              <w:rPr>
                <w:rFonts w:ascii="Times New Roman" w:hAnsi="Times New Roman"/>
                <w:lang w:val="fr-BE"/>
              </w:rPr>
              <w:t xml:space="preserve">Güneş </w:t>
            </w:r>
            <w:proofErr w:type="spellStart"/>
            <w:r w:rsidRPr="001526D2">
              <w:rPr>
                <w:rFonts w:ascii="Times New Roman" w:hAnsi="Times New Roman"/>
                <w:lang w:val="fr-BE"/>
              </w:rPr>
              <w:t>enerji</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santralinin</w:t>
            </w:r>
            <w:proofErr w:type="spellEnd"/>
            <w:r w:rsidRPr="001526D2">
              <w:rPr>
                <w:rFonts w:ascii="Times New Roman" w:hAnsi="Times New Roman"/>
                <w:lang w:val="fr-BE"/>
              </w:rPr>
              <w:t xml:space="preserve">, KIB-TEK </w:t>
            </w:r>
            <w:proofErr w:type="spellStart"/>
            <w:r w:rsidRPr="001526D2">
              <w:rPr>
                <w:rFonts w:ascii="Times New Roman" w:hAnsi="Times New Roman"/>
                <w:lang w:val="fr-BE"/>
              </w:rPr>
              <w:t>kontrolünün</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onayının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ardından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devreye</w:t>
            </w:r>
            <w:proofErr w:type="spellEnd"/>
            <w:r w:rsidRPr="001526D2">
              <w:rPr>
                <w:rFonts w:ascii="Times New Roman" w:hAnsi="Times New Roman"/>
                <w:lang w:val="fr-BE"/>
              </w:rPr>
              <w:t xml:space="preserve"> </w:t>
            </w:r>
            <w:proofErr w:type="spellStart"/>
            <w:r w:rsidRPr="001526D2">
              <w:rPr>
                <w:rFonts w:ascii="Times New Roman" w:hAnsi="Times New Roman"/>
                <w:lang w:val="fr-BE"/>
              </w:rPr>
              <w:t>alınması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teknik</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şartnamede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belirtilen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tüm</w:t>
            </w:r>
            <w:proofErr w:type="spellEnd"/>
            <w:r w:rsidRPr="001526D2">
              <w:rPr>
                <w:rFonts w:ascii="Times New Roman" w:hAnsi="Times New Roman"/>
                <w:lang w:val="fr-BE"/>
              </w:rPr>
              <w:t xml:space="preserve"> </w:t>
            </w:r>
            <w:proofErr w:type="spellStart"/>
            <w:r w:rsidRPr="001526D2">
              <w:rPr>
                <w:rFonts w:ascii="Times New Roman" w:hAnsi="Times New Roman"/>
                <w:lang w:val="fr-BE"/>
              </w:rPr>
              <w:t>maddeleri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karşılaması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sonucunda</w:t>
            </w:r>
            <w:proofErr w:type="spellEnd"/>
            <w:r w:rsidRPr="001526D2">
              <w:rPr>
                <w:rFonts w:ascii="Times New Roman" w:hAnsi="Times New Roman"/>
                <w:lang w:val="fr-BE"/>
              </w:rPr>
              <w:t xml:space="preserve"> ARDEN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geçici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kabulü</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yapılacaktır</w:t>
            </w:r>
            <w:proofErr w:type="spellEnd"/>
            <w:r w:rsidRPr="001526D2">
              <w:rPr>
                <w:rFonts w:ascii="Times New Roman" w:hAnsi="Times New Roman"/>
                <w:lang w:val="fr-BE"/>
              </w:rPr>
              <w:t>.</w:t>
            </w:r>
          </w:p>
          <w:p w14:paraId="35163D91" w14:textId="01B16EE4" w:rsidR="001526D2" w:rsidRDefault="001526D2" w:rsidP="002904C5">
            <w:pPr>
              <w:rPr>
                <w:rFonts w:ascii="Times New Roman" w:hAnsi="Times New Roman"/>
                <w:lang w:val="fr-BE"/>
              </w:rPr>
            </w:pPr>
            <w:proofErr w:type="spellStart"/>
            <w:r w:rsidRPr="001526D2">
              <w:rPr>
                <w:rFonts w:ascii="Times New Roman" w:hAnsi="Times New Roman"/>
                <w:lang w:val="fr-BE"/>
              </w:rPr>
              <w:t>Geçici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kabulün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yapılıp</w:t>
            </w:r>
            <w:proofErr w:type="spellEnd"/>
            <w:r w:rsidRPr="001526D2">
              <w:rPr>
                <w:rFonts w:ascii="Times New Roman" w:hAnsi="Times New Roman"/>
                <w:lang w:val="fr-BE"/>
              </w:rPr>
              <w:t xml:space="preserve"> </w:t>
            </w:r>
            <w:proofErr w:type="spellStart"/>
            <w:r w:rsidRPr="001526D2">
              <w:rPr>
                <w:rFonts w:ascii="Times New Roman" w:hAnsi="Times New Roman"/>
                <w:lang w:val="fr-BE"/>
              </w:rPr>
              <w:t>gerekli</w:t>
            </w:r>
            <w:proofErr w:type="spellEnd"/>
            <w:r w:rsidRPr="001526D2">
              <w:rPr>
                <w:rFonts w:ascii="Times New Roman" w:hAnsi="Times New Roman"/>
                <w:lang w:val="fr-BE"/>
              </w:rPr>
              <w:t xml:space="preserve"> </w:t>
            </w:r>
            <w:proofErr w:type="spellStart"/>
            <w:r w:rsidRPr="001526D2">
              <w:rPr>
                <w:rFonts w:ascii="Times New Roman" w:hAnsi="Times New Roman"/>
                <w:lang w:val="fr-BE"/>
              </w:rPr>
              <w:t>evrakların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imzalanmasının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ardından</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3 </w:t>
            </w:r>
            <w:proofErr w:type="spellStart"/>
            <w:r w:rsidRPr="001526D2">
              <w:rPr>
                <w:rFonts w:ascii="Times New Roman" w:hAnsi="Times New Roman"/>
                <w:lang w:val="fr-BE"/>
              </w:rPr>
              <w:t>yıl</w:t>
            </w:r>
            <w:proofErr w:type="spellEnd"/>
            <w:r w:rsidRPr="001526D2">
              <w:rPr>
                <w:rFonts w:ascii="Times New Roman" w:hAnsi="Times New Roman"/>
                <w:lang w:val="fr-BE"/>
              </w:rPr>
              <w:t xml:space="preserve"> </w:t>
            </w:r>
            <w:proofErr w:type="spellStart"/>
            <w:r w:rsidRPr="001526D2">
              <w:rPr>
                <w:rFonts w:ascii="Times New Roman" w:hAnsi="Times New Roman"/>
                <w:lang w:val="fr-BE"/>
              </w:rPr>
              <w:t>süreyle</w:t>
            </w:r>
            <w:proofErr w:type="spellEnd"/>
            <w:r w:rsidRPr="001526D2">
              <w:rPr>
                <w:rFonts w:ascii="Times New Roman" w:hAnsi="Times New Roman"/>
                <w:lang w:val="fr-BE"/>
              </w:rPr>
              <w:t xml:space="preserve"> </w:t>
            </w:r>
            <w:proofErr w:type="spellStart"/>
            <w:r w:rsidRPr="001526D2">
              <w:rPr>
                <w:rFonts w:ascii="Times New Roman" w:hAnsi="Times New Roman"/>
                <w:lang w:val="fr-BE"/>
              </w:rPr>
              <w:t>sistemin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teknik</w:t>
            </w:r>
            <w:proofErr w:type="spellEnd"/>
            <w:r w:rsidRPr="001526D2">
              <w:rPr>
                <w:rFonts w:ascii="Times New Roman" w:hAnsi="Times New Roman"/>
                <w:lang w:val="fr-BE"/>
              </w:rPr>
              <w:t xml:space="preserve"> </w:t>
            </w:r>
            <w:proofErr w:type="spellStart"/>
            <w:r w:rsidRPr="001526D2">
              <w:rPr>
                <w:rFonts w:ascii="Times New Roman" w:hAnsi="Times New Roman"/>
                <w:lang w:val="fr-BE"/>
              </w:rPr>
              <w:t>şartname</w:t>
            </w:r>
            <w:proofErr w:type="spellEnd"/>
            <w:r w:rsidRPr="001526D2">
              <w:rPr>
                <w:rFonts w:ascii="Times New Roman" w:hAnsi="Times New Roman"/>
                <w:lang w:val="fr-BE"/>
              </w:rPr>
              <w:t xml:space="preserve"> </w:t>
            </w:r>
            <w:proofErr w:type="spellStart"/>
            <w:r w:rsidRPr="001526D2">
              <w:rPr>
                <w:rFonts w:ascii="Times New Roman" w:hAnsi="Times New Roman"/>
                <w:lang w:val="fr-BE"/>
              </w:rPr>
              <w:t>hükümlerine</w:t>
            </w:r>
            <w:proofErr w:type="spellEnd"/>
            <w:r w:rsidRPr="001526D2">
              <w:rPr>
                <w:rFonts w:ascii="Times New Roman" w:hAnsi="Times New Roman"/>
                <w:lang w:val="fr-BE"/>
              </w:rPr>
              <w:t xml:space="preserve"> </w:t>
            </w:r>
            <w:proofErr w:type="spellStart"/>
            <w:r w:rsidRPr="001526D2">
              <w:rPr>
                <w:rFonts w:ascii="Times New Roman" w:hAnsi="Times New Roman"/>
                <w:lang w:val="fr-BE"/>
              </w:rPr>
              <w:t>uygun</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olarak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çalışması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garanti </w:t>
            </w:r>
            <w:proofErr w:type="spellStart"/>
            <w:r w:rsidRPr="001526D2">
              <w:rPr>
                <w:rFonts w:ascii="Times New Roman" w:hAnsi="Times New Roman"/>
                <w:lang w:val="fr-BE"/>
              </w:rPr>
              <w:t>hükümlerinin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yerine</w:t>
            </w:r>
            <w:proofErr w:type="spellEnd"/>
            <w:r w:rsidRPr="001526D2">
              <w:rPr>
                <w:rFonts w:ascii="Times New Roman" w:hAnsi="Times New Roman"/>
                <w:lang w:val="fr-BE"/>
              </w:rPr>
              <w:t xml:space="preserve"> </w:t>
            </w:r>
            <w:proofErr w:type="spellStart"/>
            <w:r w:rsidRPr="001526D2">
              <w:rPr>
                <w:rFonts w:ascii="Times New Roman" w:hAnsi="Times New Roman"/>
                <w:lang w:val="fr-BE"/>
              </w:rPr>
              <w:t>getirilmesi</w:t>
            </w:r>
            <w:proofErr w:type="spellEnd"/>
            <w:r w:rsidRPr="001526D2">
              <w:rPr>
                <w:rFonts w:ascii="Times New Roman" w:hAnsi="Times New Roman"/>
                <w:lang w:val="fr-BE"/>
              </w:rPr>
              <w:t xml:space="preserve"> </w:t>
            </w:r>
            <w:proofErr w:type="spellStart"/>
            <w:r w:rsidRPr="001526D2">
              <w:rPr>
                <w:rFonts w:ascii="Times New Roman" w:hAnsi="Times New Roman"/>
                <w:lang w:val="fr-BE"/>
              </w:rPr>
              <w:t>durumunda</w:t>
            </w:r>
            <w:proofErr w:type="spellEnd"/>
            <w:r w:rsidRPr="001526D2">
              <w:rPr>
                <w:rFonts w:ascii="Times New Roman" w:hAnsi="Times New Roman"/>
                <w:lang w:val="fr-BE"/>
              </w:rPr>
              <w:t xml:space="preserve"> </w:t>
            </w:r>
            <w:proofErr w:type="spellStart"/>
            <w:r w:rsidRPr="001526D2">
              <w:rPr>
                <w:rFonts w:ascii="Times New Roman" w:hAnsi="Times New Roman"/>
                <w:lang w:val="fr-BE"/>
              </w:rPr>
              <w:t>kesin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kabul</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yapılacaktır</w:t>
            </w:r>
            <w:proofErr w:type="spellEnd"/>
            <w:r w:rsidRPr="001526D2">
              <w:rPr>
                <w:rFonts w:ascii="Times New Roman" w:hAnsi="Times New Roman"/>
                <w:lang w:val="fr-BE"/>
              </w:rPr>
              <w:t>.</w:t>
            </w:r>
          </w:p>
          <w:p w14:paraId="632D2764" w14:textId="20DAE6BE" w:rsidR="001526D2" w:rsidRDefault="001526D2" w:rsidP="00376B4B">
            <w:pPr>
              <w:pStyle w:val="Heading1"/>
              <w:numPr>
                <w:ilvl w:val="0"/>
                <w:numId w:val="32"/>
              </w:numPr>
            </w:pPr>
            <w:r>
              <w:lastRenderedPageBreak/>
              <w:t>Garanti</w:t>
            </w:r>
          </w:p>
          <w:p w14:paraId="169D3747" w14:textId="331F920C" w:rsidR="001526D2" w:rsidRPr="001526D2" w:rsidRDefault="001526D2" w:rsidP="002904C5">
            <w:pPr>
              <w:rPr>
                <w:rFonts w:ascii="Times New Roman" w:hAnsi="Times New Roman"/>
                <w:lang w:val="fr-BE"/>
              </w:rPr>
            </w:pPr>
            <w:proofErr w:type="spellStart"/>
            <w:r w:rsidRPr="001526D2">
              <w:rPr>
                <w:rFonts w:ascii="Times New Roman" w:hAnsi="Times New Roman"/>
                <w:lang w:val="fr-BE"/>
              </w:rPr>
              <w:t>Yeni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kurulacak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güneş</w:t>
            </w:r>
            <w:proofErr w:type="spellEnd"/>
            <w:r w:rsidRPr="001526D2">
              <w:rPr>
                <w:rFonts w:ascii="Times New Roman" w:hAnsi="Times New Roman"/>
                <w:lang w:val="fr-BE"/>
              </w:rPr>
              <w:t xml:space="preserve"> </w:t>
            </w:r>
            <w:proofErr w:type="spellStart"/>
            <w:r w:rsidRPr="001526D2">
              <w:rPr>
                <w:rFonts w:ascii="Times New Roman" w:hAnsi="Times New Roman"/>
                <w:lang w:val="fr-BE"/>
              </w:rPr>
              <w:t>enerji</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santralinin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kurulan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ekipmanlara</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göre</w:t>
            </w:r>
            <w:proofErr w:type="spellEnd"/>
            <w:r w:rsidRPr="001526D2">
              <w:rPr>
                <w:rFonts w:ascii="Times New Roman" w:hAnsi="Times New Roman"/>
                <w:lang w:val="fr-BE"/>
              </w:rPr>
              <w:t xml:space="preserve"> </w:t>
            </w:r>
            <w:proofErr w:type="spellStart"/>
            <w:r w:rsidRPr="001526D2">
              <w:rPr>
                <w:rFonts w:ascii="Times New Roman" w:hAnsi="Times New Roman"/>
                <w:lang w:val="fr-BE"/>
              </w:rPr>
              <w:t>farklı</w:t>
            </w:r>
            <w:proofErr w:type="spellEnd"/>
            <w:r w:rsidRPr="001526D2">
              <w:rPr>
                <w:rFonts w:ascii="Times New Roman" w:hAnsi="Times New Roman"/>
                <w:lang w:val="fr-BE"/>
              </w:rPr>
              <w:t xml:space="preserve"> garanti </w:t>
            </w:r>
            <w:proofErr w:type="spellStart"/>
            <w:r w:rsidRPr="001526D2">
              <w:rPr>
                <w:rFonts w:ascii="Times New Roman" w:hAnsi="Times New Roman"/>
                <w:lang w:val="fr-BE"/>
              </w:rPr>
              <w:t>süreleri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olacaktır</w:t>
            </w:r>
            <w:proofErr w:type="spellEnd"/>
            <w:r w:rsidRPr="001526D2">
              <w:rPr>
                <w:rFonts w:ascii="Times New Roman" w:hAnsi="Times New Roman"/>
                <w:lang w:val="fr-BE"/>
              </w:rPr>
              <w:t xml:space="preserve">. Garanti </w:t>
            </w:r>
            <w:proofErr w:type="spellStart"/>
            <w:r w:rsidRPr="001526D2">
              <w:rPr>
                <w:rFonts w:ascii="Times New Roman" w:hAnsi="Times New Roman"/>
                <w:lang w:val="fr-BE"/>
              </w:rPr>
              <w:t>süreleri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geçici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kabul</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tarihinden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itibaren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başlayacaktır</w:t>
            </w:r>
            <w:proofErr w:type="spellEnd"/>
            <w:r w:rsidRPr="001526D2">
              <w:rPr>
                <w:rFonts w:ascii="Times New Roman" w:hAnsi="Times New Roman"/>
                <w:lang w:val="fr-BE"/>
              </w:rPr>
              <w:t>.</w:t>
            </w:r>
          </w:p>
          <w:p w14:paraId="285E53C5" w14:textId="1CDD03F7" w:rsidR="001526D2" w:rsidRPr="001526D2" w:rsidRDefault="001526D2" w:rsidP="002904C5">
            <w:pPr>
              <w:rPr>
                <w:rFonts w:ascii="Times New Roman" w:hAnsi="Times New Roman"/>
                <w:lang w:val="fr-BE"/>
              </w:rPr>
            </w:pPr>
            <w:proofErr w:type="spellStart"/>
            <w:r w:rsidRPr="001526D2">
              <w:rPr>
                <w:rFonts w:ascii="Times New Roman" w:hAnsi="Times New Roman"/>
                <w:lang w:val="fr-BE"/>
              </w:rPr>
              <w:t>İnverterler</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5 </w:t>
            </w:r>
            <w:proofErr w:type="spellStart"/>
            <w:r w:rsidRPr="001526D2">
              <w:rPr>
                <w:rFonts w:ascii="Times New Roman" w:hAnsi="Times New Roman"/>
                <w:lang w:val="fr-BE"/>
              </w:rPr>
              <w:t>yıl</w:t>
            </w:r>
            <w:proofErr w:type="spellEnd"/>
            <w:r w:rsidRPr="001526D2">
              <w:rPr>
                <w:rFonts w:ascii="Times New Roman" w:hAnsi="Times New Roman"/>
                <w:lang w:val="fr-BE"/>
              </w:rPr>
              <w:t xml:space="preserve">, PV </w:t>
            </w:r>
            <w:proofErr w:type="spellStart"/>
            <w:r w:rsidRPr="001526D2">
              <w:rPr>
                <w:rFonts w:ascii="Times New Roman" w:hAnsi="Times New Roman"/>
                <w:lang w:val="fr-BE"/>
              </w:rPr>
              <w:t>paneller</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15 </w:t>
            </w:r>
            <w:proofErr w:type="spellStart"/>
            <w:r w:rsidRPr="001526D2">
              <w:rPr>
                <w:rFonts w:ascii="Times New Roman" w:hAnsi="Times New Roman"/>
                <w:lang w:val="fr-BE"/>
              </w:rPr>
              <w:t>yıl</w:t>
            </w:r>
            <w:proofErr w:type="spellEnd"/>
            <w:r w:rsidRPr="001526D2">
              <w:rPr>
                <w:rFonts w:ascii="Times New Roman" w:hAnsi="Times New Roman"/>
                <w:lang w:val="fr-BE"/>
              </w:rPr>
              <w:t xml:space="preserve">, panel </w:t>
            </w:r>
            <w:proofErr w:type="spellStart"/>
            <w:r w:rsidRPr="001526D2">
              <w:rPr>
                <w:rFonts w:ascii="Times New Roman" w:hAnsi="Times New Roman"/>
                <w:lang w:val="fr-BE"/>
              </w:rPr>
              <w:t>taşıyıcı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15 </w:t>
            </w:r>
            <w:proofErr w:type="spellStart"/>
            <w:r w:rsidRPr="001526D2">
              <w:rPr>
                <w:rFonts w:ascii="Times New Roman" w:hAnsi="Times New Roman"/>
                <w:lang w:val="fr-BE"/>
              </w:rPr>
              <w:t>yıl</w:t>
            </w:r>
            <w:proofErr w:type="spellEnd"/>
            <w:r w:rsidRPr="001526D2">
              <w:rPr>
                <w:rFonts w:ascii="Times New Roman" w:hAnsi="Times New Roman"/>
                <w:lang w:val="fr-BE"/>
              </w:rPr>
              <w:t xml:space="preserve">, </w:t>
            </w:r>
            <w:proofErr w:type="spellStart"/>
            <w:r w:rsidRPr="001526D2">
              <w:rPr>
                <w:rFonts w:ascii="Times New Roman" w:hAnsi="Times New Roman"/>
                <w:lang w:val="fr-BE"/>
              </w:rPr>
              <w:t>kurulumu</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diğer</w:t>
            </w:r>
            <w:proofErr w:type="spellEnd"/>
            <w:r w:rsidRPr="001526D2">
              <w:rPr>
                <w:rFonts w:ascii="Times New Roman" w:hAnsi="Times New Roman"/>
                <w:lang w:val="fr-BE"/>
              </w:rPr>
              <w:t xml:space="preserve"> </w:t>
            </w:r>
            <w:proofErr w:type="spellStart"/>
            <w:r w:rsidRPr="001526D2">
              <w:rPr>
                <w:rFonts w:ascii="Times New Roman" w:hAnsi="Times New Roman"/>
                <w:lang w:val="fr-BE"/>
              </w:rPr>
              <w:t>tüm</w:t>
            </w:r>
            <w:proofErr w:type="spellEnd"/>
            <w:r w:rsidRPr="001526D2">
              <w:rPr>
                <w:rFonts w:ascii="Times New Roman" w:hAnsi="Times New Roman"/>
                <w:lang w:val="fr-BE"/>
              </w:rPr>
              <w:t xml:space="preserve"> </w:t>
            </w:r>
            <w:proofErr w:type="spellStart"/>
            <w:r w:rsidRPr="001526D2">
              <w:rPr>
                <w:rFonts w:ascii="Times New Roman" w:hAnsi="Times New Roman"/>
                <w:lang w:val="fr-BE"/>
              </w:rPr>
              <w:t>ekipmanlar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kablolar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kesiciler</w:t>
            </w:r>
            <w:proofErr w:type="spellEnd"/>
            <w:r w:rsidRPr="001526D2">
              <w:rPr>
                <w:rFonts w:ascii="Times New Roman" w:hAnsi="Times New Roman"/>
                <w:lang w:val="fr-BE"/>
              </w:rPr>
              <w:t xml:space="preserve"> vs.)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3 </w:t>
            </w:r>
            <w:proofErr w:type="spellStart"/>
            <w:r w:rsidRPr="001526D2">
              <w:rPr>
                <w:rFonts w:ascii="Times New Roman" w:hAnsi="Times New Roman"/>
                <w:lang w:val="fr-BE"/>
              </w:rPr>
              <w:t>yıl</w:t>
            </w:r>
            <w:proofErr w:type="spellEnd"/>
            <w:r w:rsidRPr="001526D2">
              <w:rPr>
                <w:rFonts w:ascii="Times New Roman" w:hAnsi="Times New Roman"/>
                <w:lang w:val="fr-BE"/>
              </w:rPr>
              <w:t xml:space="preserve"> </w:t>
            </w:r>
            <w:proofErr w:type="spellStart"/>
            <w:r w:rsidRPr="001526D2">
              <w:rPr>
                <w:rFonts w:ascii="Times New Roman" w:hAnsi="Times New Roman"/>
                <w:lang w:val="fr-BE"/>
              </w:rPr>
              <w:t>garantili</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olacaktır</w:t>
            </w:r>
            <w:proofErr w:type="spellEnd"/>
            <w:r w:rsidRPr="001526D2">
              <w:rPr>
                <w:rFonts w:ascii="Times New Roman" w:hAnsi="Times New Roman"/>
                <w:lang w:val="fr-BE"/>
              </w:rPr>
              <w:t xml:space="preserve">. </w:t>
            </w:r>
            <w:proofErr w:type="spellStart"/>
            <w:r w:rsidRPr="001526D2">
              <w:rPr>
                <w:rFonts w:ascii="Times New Roman" w:hAnsi="Times New Roman"/>
                <w:lang w:val="fr-BE"/>
              </w:rPr>
              <w:t>İhaleye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verecek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firmalar</w:t>
            </w:r>
            <w:proofErr w:type="spellEnd"/>
            <w:r w:rsidRPr="001526D2">
              <w:rPr>
                <w:rFonts w:ascii="Times New Roman" w:hAnsi="Times New Roman"/>
                <w:lang w:val="fr-BE"/>
              </w:rPr>
              <w:t xml:space="preserve"> bu </w:t>
            </w:r>
            <w:proofErr w:type="spellStart"/>
            <w:r w:rsidRPr="001526D2">
              <w:rPr>
                <w:rFonts w:ascii="Times New Roman" w:hAnsi="Times New Roman"/>
                <w:lang w:val="fr-BE"/>
              </w:rPr>
              <w:t>maddede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belirtilen</w:t>
            </w:r>
            <w:proofErr w:type="spellEnd"/>
            <w:r w:rsidRPr="001526D2">
              <w:rPr>
                <w:rFonts w:ascii="Times New Roman" w:hAnsi="Times New Roman"/>
                <w:lang w:val="fr-BE"/>
              </w:rPr>
              <w:t xml:space="preserve"> garanti </w:t>
            </w:r>
            <w:proofErr w:type="spellStart"/>
            <w:r w:rsidRPr="001526D2">
              <w:rPr>
                <w:rFonts w:ascii="Times New Roman" w:hAnsi="Times New Roman"/>
                <w:lang w:val="fr-BE"/>
              </w:rPr>
              <w:t>sürelerini</w:t>
            </w:r>
            <w:proofErr w:type="spellEnd"/>
            <w:r w:rsidRPr="001526D2">
              <w:rPr>
                <w:rFonts w:ascii="Times New Roman" w:hAnsi="Times New Roman"/>
                <w:lang w:val="fr-BE"/>
              </w:rPr>
              <w:t xml:space="preserve"> </w:t>
            </w:r>
            <w:proofErr w:type="spellStart"/>
            <w:r w:rsidRPr="001526D2">
              <w:rPr>
                <w:rFonts w:ascii="Times New Roman" w:hAnsi="Times New Roman"/>
                <w:lang w:val="fr-BE"/>
              </w:rPr>
              <w:t>peşinen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kabul</w:t>
            </w:r>
            <w:proofErr w:type="spellEnd"/>
            <w:r w:rsidRPr="001526D2">
              <w:rPr>
                <w:rFonts w:ascii="Times New Roman" w:hAnsi="Times New Roman"/>
                <w:lang w:val="fr-BE"/>
              </w:rPr>
              <w:t xml:space="preserve"> </w:t>
            </w:r>
            <w:proofErr w:type="spellStart"/>
            <w:r w:rsidRPr="001526D2">
              <w:rPr>
                <w:rFonts w:ascii="Times New Roman" w:hAnsi="Times New Roman"/>
                <w:lang w:val="fr-BE"/>
              </w:rPr>
              <w:t>etmiş</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sayılır</w:t>
            </w:r>
            <w:proofErr w:type="spellEnd"/>
            <w:r w:rsidRPr="001526D2">
              <w:rPr>
                <w:rFonts w:ascii="Times New Roman" w:hAnsi="Times New Roman"/>
                <w:lang w:val="fr-BE"/>
              </w:rPr>
              <w:t>.</w:t>
            </w:r>
          </w:p>
          <w:p w14:paraId="45C07027" w14:textId="07A2B728" w:rsidR="001526D2" w:rsidRPr="001526D2" w:rsidRDefault="001526D2" w:rsidP="002904C5">
            <w:pPr>
              <w:rPr>
                <w:rFonts w:ascii="Times New Roman" w:hAnsi="Times New Roman"/>
                <w:lang w:val="fr-BE"/>
              </w:rPr>
            </w:pPr>
            <w:r w:rsidRPr="001526D2">
              <w:rPr>
                <w:rFonts w:ascii="Times New Roman" w:hAnsi="Times New Roman"/>
                <w:lang w:val="fr-BE"/>
              </w:rPr>
              <w:t xml:space="preserve">Garanti </w:t>
            </w:r>
            <w:proofErr w:type="spellStart"/>
            <w:r w:rsidRPr="001526D2">
              <w:rPr>
                <w:rFonts w:ascii="Times New Roman" w:hAnsi="Times New Roman"/>
                <w:lang w:val="fr-BE"/>
              </w:rPr>
              <w:t>süreleri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içerisinde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herhangi</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bir</w:t>
            </w:r>
            <w:proofErr w:type="spellEnd"/>
            <w:r w:rsidRPr="001526D2">
              <w:rPr>
                <w:rFonts w:ascii="Times New Roman" w:hAnsi="Times New Roman"/>
                <w:lang w:val="fr-BE"/>
              </w:rPr>
              <w:t xml:space="preserve"> </w:t>
            </w:r>
            <w:proofErr w:type="spellStart"/>
            <w:proofErr w:type="gramStart"/>
            <w:r w:rsidRPr="001526D2">
              <w:rPr>
                <w:rFonts w:ascii="Times New Roman" w:hAnsi="Times New Roman"/>
                <w:lang w:val="fr-BE"/>
              </w:rPr>
              <w:t>donanım</w:t>
            </w:r>
            <w:proofErr w:type="spellEnd"/>
            <w:r w:rsidRPr="001526D2">
              <w:rPr>
                <w:rFonts w:ascii="Times New Roman" w:hAnsi="Times New Roman"/>
                <w:lang w:val="fr-BE"/>
              </w:rPr>
              <w:t>;</w:t>
            </w:r>
            <w:proofErr w:type="gramEnd"/>
            <w:r w:rsidRPr="001526D2">
              <w:rPr>
                <w:rFonts w:ascii="Times New Roman" w:hAnsi="Times New Roman"/>
                <w:lang w:val="fr-BE"/>
              </w:rPr>
              <w:t xml:space="preserve"> </w:t>
            </w:r>
            <w:proofErr w:type="spellStart"/>
            <w:r w:rsidRPr="001526D2">
              <w:rPr>
                <w:rFonts w:ascii="Times New Roman" w:hAnsi="Times New Roman"/>
                <w:lang w:val="fr-BE"/>
              </w:rPr>
              <w:t>kurulumu</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firmaya</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bildirimi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yapılmasını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müteakip</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geç</w:t>
            </w:r>
            <w:proofErr w:type="spellEnd"/>
            <w:r w:rsidRPr="001526D2">
              <w:rPr>
                <w:rFonts w:ascii="Times New Roman" w:hAnsi="Times New Roman"/>
                <w:lang w:val="fr-BE"/>
              </w:rPr>
              <w:t xml:space="preserve"> 5 </w:t>
            </w:r>
            <w:proofErr w:type="spellStart"/>
            <w:r w:rsidRPr="001526D2">
              <w:rPr>
                <w:rFonts w:ascii="Times New Roman" w:hAnsi="Times New Roman"/>
                <w:lang w:val="fr-BE"/>
              </w:rPr>
              <w:t>iş</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günü</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içerisinde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hiçbir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ücret</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talep</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edilmeden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tamir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edilecektir</w:t>
            </w:r>
            <w:proofErr w:type="spellEnd"/>
            <w:r w:rsidRPr="001526D2">
              <w:rPr>
                <w:rFonts w:ascii="Times New Roman" w:hAnsi="Times New Roman"/>
                <w:lang w:val="fr-BE"/>
              </w:rPr>
              <w:t xml:space="preserve">. 5 </w:t>
            </w:r>
            <w:proofErr w:type="spellStart"/>
            <w:r w:rsidRPr="001526D2">
              <w:rPr>
                <w:rFonts w:ascii="Times New Roman" w:hAnsi="Times New Roman"/>
                <w:lang w:val="fr-BE"/>
              </w:rPr>
              <w:t>iş</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günü</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içerisinde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tamir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edilemeyen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donanım</w:t>
            </w:r>
            <w:proofErr w:type="spellEnd"/>
            <w:r w:rsidRPr="001526D2">
              <w:rPr>
                <w:rFonts w:ascii="Times New Roman" w:hAnsi="Times New Roman"/>
                <w:lang w:val="fr-BE"/>
              </w:rPr>
              <w:t xml:space="preserve"> </w:t>
            </w:r>
            <w:proofErr w:type="spellStart"/>
            <w:r w:rsidRPr="001526D2">
              <w:rPr>
                <w:rFonts w:ascii="Times New Roman" w:hAnsi="Times New Roman"/>
                <w:lang w:val="fr-BE"/>
              </w:rPr>
              <w:t>yenisi</w:t>
            </w:r>
            <w:proofErr w:type="spellEnd"/>
            <w:r w:rsidRPr="001526D2">
              <w:rPr>
                <w:rFonts w:ascii="Times New Roman" w:hAnsi="Times New Roman"/>
                <w:lang w:val="fr-BE"/>
              </w:rPr>
              <w:t xml:space="preserve"> ile </w:t>
            </w:r>
            <w:proofErr w:type="spellStart"/>
            <w:r w:rsidRPr="001526D2">
              <w:rPr>
                <w:rFonts w:ascii="Times New Roman" w:hAnsi="Times New Roman"/>
                <w:lang w:val="fr-BE"/>
              </w:rPr>
              <w:t>değiştirilecektir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Geçici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kabul</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sonrası</w:t>
            </w:r>
            <w:proofErr w:type="spellEnd"/>
            <w:r w:rsidRPr="001526D2">
              <w:rPr>
                <w:rFonts w:ascii="Times New Roman" w:hAnsi="Times New Roman"/>
                <w:lang w:val="fr-BE"/>
              </w:rPr>
              <w:t xml:space="preserve"> 2 </w:t>
            </w:r>
            <w:proofErr w:type="spellStart"/>
            <w:r w:rsidRPr="001526D2">
              <w:rPr>
                <w:rFonts w:ascii="Times New Roman" w:hAnsi="Times New Roman"/>
                <w:lang w:val="fr-BE"/>
              </w:rPr>
              <w:t>yıllık</w:t>
            </w:r>
            <w:proofErr w:type="spellEnd"/>
            <w:r w:rsidRPr="001526D2">
              <w:rPr>
                <w:rFonts w:ascii="Times New Roman" w:hAnsi="Times New Roman"/>
                <w:lang w:val="fr-BE"/>
              </w:rPr>
              <w:t xml:space="preserve"> Garanti </w:t>
            </w:r>
            <w:proofErr w:type="spellStart"/>
            <w:r w:rsidRPr="001526D2">
              <w:rPr>
                <w:rFonts w:ascii="Times New Roman" w:hAnsi="Times New Roman"/>
                <w:lang w:val="fr-BE"/>
              </w:rPr>
              <w:t>döneminde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içerisinde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ihaleyi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kazanan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firmaya</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bildirimi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yapılmasının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ardından</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geç</w:t>
            </w:r>
            <w:proofErr w:type="spellEnd"/>
            <w:r w:rsidRPr="001526D2">
              <w:rPr>
                <w:rFonts w:ascii="Times New Roman" w:hAnsi="Times New Roman"/>
                <w:lang w:val="fr-BE"/>
              </w:rPr>
              <w:t xml:space="preserve"> 12 </w:t>
            </w:r>
            <w:proofErr w:type="spellStart"/>
            <w:r w:rsidRPr="001526D2">
              <w:rPr>
                <w:rFonts w:ascii="Times New Roman" w:hAnsi="Times New Roman"/>
                <w:lang w:val="fr-BE"/>
              </w:rPr>
              <w:t>saat</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içerisinde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arızaya</w:t>
            </w:r>
            <w:proofErr w:type="spellEnd"/>
            <w:r w:rsidRPr="001526D2">
              <w:rPr>
                <w:rFonts w:ascii="Times New Roman" w:hAnsi="Times New Roman"/>
                <w:lang w:val="fr-BE"/>
              </w:rPr>
              <w:t xml:space="preserve"> </w:t>
            </w:r>
            <w:proofErr w:type="spellStart"/>
            <w:r w:rsidRPr="001526D2">
              <w:rPr>
                <w:rFonts w:ascii="Times New Roman" w:hAnsi="Times New Roman"/>
                <w:lang w:val="fr-BE"/>
              </w:rPr>
              <w:t>müdahale</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edilecektir</w:t>
            </w:r>
            <w:proofErr w:type="spellEnd"/>
            <w:r w:rsidRPr="001526D2">
              <w:rPr>
                <w:rFonts w:ascii="Times New Roman" w:hAnsi="Times New Roman"/>
                <w:lang w:val="fr-BE"/>
              </w:rPr>
              <w:t>.</w:t>
            </w:r>
          </w:p>
          <w:p w14:paraId="029B5BDE" w14:textId="1ADBC816" w:rsidR="001526D2" w:rsidRPr="001526D2" w:rsidRDefault="001526D2" w:rsidP="002904C5">
            <w:pPr>
              <w:rPr>
                <w:rFonts w:ascii="Times New Roman" w:hAnsi="Times New Roman"/>
                <w:lang w:val="fr-BE"/>
              </w:rPr>
            </w:pPr>
            <w:r w:rsidRPr="001526D2">
              <w:rPr>
                <w:rFonts w:ascii="Times New Roman" w:hAnsi="Times New Roman"/>
                <w:lang w:val="fr-BE"/>
              </w:rPr>
              <w:t xml:space="preserve">Garanti </w:t>
            </w:r>
            <w:proofErr w:type="spellStart"/>
            <w:r w:rsidRPr="001526D2">
              <w:rPr>
                <w:rFonts w:ascii="Times New Roman" w:hAnsi="Times New Roman"/>
                <w:lang w:val="fr-BE"/>
              </w:rPr>
              <w:t>süreleri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içerisinde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ihaleyi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kazanan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firmaya</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bildirimi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yapılmasının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ardından</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geç</w:t>
            </w:r>
            <w:proofErr w:type="spellEnd"/>
            <w:r w:rsidRPr="001526D2">
              <w:rPr>
                <w:rFonts w:ascii="Times New Roman" w:hAnsi="Times New Roman"/>
                <w:lang w:val="fr-BE"/>
              </w:rPr>
              <w:t xml:space="preserve"> 12 </w:t>
            </w:r>
            <w:proofErr w:type="spellStart"/>
            <w:r w:rsidRPr="001526D2">
              <w:rPr>
                <w:rFonts w:ascii="Times New Roman" w:hAnsi="Times New Roman"/>
                <w:lang w:val="fr-BE"/>
              </w:rPr>
              <w:t>saat</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içerisinde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arızaya</w:t>
            </w:r>
            <w:proofErr w:type="spellEnd"/>
            <w:r w:rsidRPr="001526D2">
              <w:rPr>
                <w:rFonts w:ascii="Times New Roman" w:hAnsi="Times New Roman"/>
                <w:lang w:val="fr-BE"/>
              </w:rPr>
              <w:t xml:space="preserve"> </w:t>
            </w:r>
            <w:proofErr w:type="spellStart"/>
            <w:r w:rsidRPr="001526D2">
              <w:rPr>
                <w:rFonts w:ascii="Times New Roman" w:hAnsi="Times New Roman"/>
                <w:lang w:val="fr-BE"/>
              </w:rPr>
              <w:t>müdahale</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edilecektir</w:t>
            </w:r>
            <w:proofErr w:type="spellEnd"/>
            <w:r w:rsidRPr="001526D2">
              <w:rPr>
                <w:rFonts w:ascii="Times New Roman" w:hAnsi="Times New Roman"/>
                <w:lang w:val="fr-BE"/>
              </w:rPr>
              <w:t>.</w:t>
            </w:r>
          </w:p>
          <w:p w14:paraId="34AC0CF3" w14:textId="6ECA1E6C" w:rsidR="001526D2" w:rsidRDefault="001526D2" w:rsidP="002904C5">
            <w:pPr>
              <w:rPr>
                <w:rFonts w:ascii="Times New Roman" w:hAnsi="Times New Roman"/>
                <w:lang w:val="fr-BE"/>
              </w:rPr>
            </w:pPr>
            <w:r w:rsidRPr="001526D2">
              <w:rPr>
                <w:rFonts w:ascii="Times New Roman" w:hAnsi="Times New Roman"/>
                <w:lang w:val="fr-BE"/>
              </w:rPr>
              <w:t xml:space="preserve">Garanti </w:t>
            </w:r>
            <w:proofErr w:type="spellStart"/>
            <w:r w:rsidRPr="001526D2">
              <w:rPr>
                <w:rFonts w:ascii="Times New Roman" w:hAnsi="Times New Roman"/>
                <w:lang w:val="fr-BE"/>
              </w:rPr>
              <w:t>süreleri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içerisinde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değiştirilen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herhangi</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donanımın</w:t>
            </w:r>
            <w:proofErr w:type="spellEnd"/>
            <w:r w:rsidRPr="001526D2">
              <w:rPr>
                <w:rFonts w:ascii="Times New Roman" w:hAnsi="Times New Roman"/>
                <w:lang w:val="fr-BE"/>
              </w:rPr>
              <w:t xml:space="preserve"> garanti </w:t>
            </w:r>
            <w:proofErr w:type="spellStart"/>
            <w:r w:rsidRPr="001526D2">
              <w:rPr>
                <w:rFonts w:ascii="Times New Roman" w:hAnsi="Times New Roman"/>
                <w:lang w:val="fr-BE"/>
              </w:rPr>
              <w:t>süresi</w:t>
            </w:r>
            <w:proofErr w:type="spellEnd"/>
            <w:r w:rsidRPr="001526D2">
              <w:rPr>
                <w:rFonts w:ascii="Times New Roman" w:hAnsi="Times New Roman"/>
                <w:lang w:val="fr-BE"/>
              </w:rPr>
              <w:t xml:space="preserve">, </w:t>
            </w:r>
            <w:proofErr w:type="spellStart"/>
            <w:r w:rsidRPr="001526D2">
              <w:rPr>
                <w:rFonts w:ascii="Times New Roman" w:hAnsi="Times New Roman"/>
                <w:lang w:val="fr-BE"/>
              </w:rPr>
              <w:t>değişimin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yapıldığı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tarihten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itibaren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başlayacaktır</w:t>
            </w:r>
            <w:proofErr w:type="spellEnd"/>
            <w:r w:rsidRPr="001526D2">
              <w:rPr>
                <w:rFonts w:ascii="Times New Roman" w:hAnsi="Times New Roman"/>
                <w:lang w:val="fr-BE"/>
              </w:rPr>
              <w:t>.</w:t>
            </w:r>
          </w:p>
          <w:p w14:paraId="7C15E66E" w14:textId="50545EEF" w:rsidR="001526D2" w:rsidRDefault="001526D2" w:rsidP="00376B4B">
            <w:pPr>
              <w:pStyle w:val="Heading1"/>
              <w:numPr>
                <w:ilvl w:val="0"/>
                <w:numId w:val="32"/>
              </w:numPr>
            </w:pPr>
            <w:proofErr w:type="spellStart"/>
            <w:r>
              <w:t>Önleyici</w:t>
            </w:r>
            <w:proofErr w:type="spellEnd"/>
            <w:r>
              <w:t xml:space="preserve"> </w:t>
            </w:r>
            <w:proofErr w:type="spellStart"/>
            <w:r>
              <w:t>Bakım</w:t>
            </w:r>
            <w:proofErr w:type="spellEnd"/>
            <w:r>
              <w:t xml:space="preserve"> </w:t>
            </w:r>
            <w:proofErr w:type="spellStart"/>
            <w:r>
              <w:t>ve</w:t>
            </w:r>
            <w:proofErr w:type="spellEnd"/>
            <w:r>
              <w:t xml:space="preserve"> Servis</w:t>
            </w:r>
          </w:p>
          <w:p w14:paraId="0FCAFF4E" w14:textId="13ED7167" w:rsidR="001526D2" w:rsidRPr="001526D2" w:rsidRDefault="001526D2" w:rsidP="002904C5">
            <w:pPr>
              <w:rPr>
                <w:rFonts w:ascii="Times New Roman" w:hAnsi="Times New Roman"/>
                <w:lang w:val="fr-BE"/>
              </w:rPr>
            </w:pPr>
            <w:proofErr w:type="spellStart"/>
            <w:r w:rsidRPr="001526D2">
              <w:rPr>
                <w:rFonts w:ascii="Times New Roman" w:hAnsi="Times New Roman"/>
                <w:lang w:val="fr-BE"/>
              </w:rPr>
              <w:t>Yüklenici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w:t>
            </w:r>
            <w:proofErr w:type="spellEnd"/>
            <w:r w:rsidRPr="001526D2">
              <w:rPr>
                <w:rFonts w:ascii="Times New Roman" w:hAnsi="Times New Roman"/>
                <w:lang w:val="fr-BE"/>
              </w:rPr>
              <w:t xml:space="preserve"> </w:t>
            </w:r>
            <w:proofErr w:type="spellStart"/>
            <w:r w:rsidRPr="001526D2">
              <w:rPr>
                <w:rFonts w:ascii="Times New Roman" w:hAnsi="Times New Roman"/>
                <w:lang w:val="fr-BE"/>
              </w:rPr>
              <w:t>kurulumu</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tamamlayıp</w:t>
            </w:r>
            <w:proofErr w:type="spellEnd"/>
            <w:r w:rsidRPr="001526D2">
              <w:rPr>
                <w:rFonts w:ascii="Times New Roman" w:hAnsi="Times New Roman"/>
                <w:lang w:val="fr-BE"/>
              </w:rPr>
              <w:t xml:space="preserve">, </w:t>
            </w:r>
            <w:proofErr w:type="spellStart"/>
            <w:r w:rsidRPr="001526D2">
              <w:rPr>
                <w:rFonts w:ascii="Times New Roman" w:hAnsi="Times New Roman"/>
                <w:lang w:val="fr-BE"/>
              </w:rPr>
              <w:t>sistemi</w:t>
            </w:r>
            <w:proofErr w:type="spellEnd"/>
            <w:r w:rsidRPr="001526D2">
              <w:rPr>
                <w:rFonts w:ascii="Times New Roman" w:hAnsi="Times New Roman"/>
                <w:lang w:val="fr-BE"/>
              </w:rPr>
              <w:t xml:space="preserve"> KIBTEK ile </w:t>
            </w:r>
            <w:proofErr w:type="spellStart"/>
            <w:r w:rsidRPr="001526D2">
              <w:rPr>
                <w:rFonts w:ascii="Times New Roman" w:hAnsi="Times New Roman"/>
                <w:lang w:val="fr-BE"/>
              </w:rPr>
              <w:t>mahsuplaştırmaya</w:t>
            </w:r>
            <w:proofErr w:type="spellEnd"/>
            <w:r w:rsidRPr="001526D2">
              <w:rPr>
                <w:rFonts w:ascii="Times New Roman" w:hAnsi="Times New Roman"/>
                <w:lang w:val="fr-BE"/>
              </w:rPr>
              <w:t xml:space="preserve"> </w:t>
            </w:r>
            <w:proofErr w:type="spellStart"/>
            <w:r w:rsidRPr="001526D2">
              <w:rPr>
                <w:rFonts w:ascii="Times New Roman" w:hAnsi="Times New Roman"/>
                <w:lang w:val="fr-BE"/>
              </w:rPr>
              <w:t>geçirdikten</w:t>
            </w:r>
            <w:proofErr w:type="spellEnd"/>
            <w:r w:rsidRPr="001526D2">
              <w:rPr>
                <w:rFonts w:ascii="Times New Roman" w:hAnsi="Times New Roman"/>
                <w:lang w:val="fr-BE"/>
              </w:rPr>
              <w:t xml:space="preserve"> sonra, </w:t>
            </w:r>
            <w:proofErr w:type="spellStart"/>
            <w:r w:rsidRPr="001526D2">
              <w:rPr>
                <w:rFonts w:ascii="Times New Roman" w:hAnsi="Times New Roman"/>
                <w:lang w:val="fr-BE"/>
              </w:rPr>
              <w:t>iki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yıl</w:t>
            </w:r>
            <w:proofErr w:type="spellEnd"/>
            <w:r w:rsidRPr="001526D2">
              <w:rPr>
                <w:rFonts w:ascii="Times New Roman" w:hAnsi="Times New Roman"/>
                <w:lang w:val="fr-BE"/>
              </w:rPr>
              <w:t xml:space="preserve"> </w:t>
            </w:r>
            <w:proofErr w:type="spellStart"/>
            <w:r w:rsidRPr="001526D2">
              <w:rPr>
                <w:rFonts w:ascii="Times New Roman" w:hAnsi="Times New Roman"/>
                <w:lang w:val="fr-BE"/>
              </w:rPr>
              <w:t>boyunca</w:t>
            </w:r>
            <w:proofErr w:type="spellEnd"/>
            <w:r w:rsidRPr="001526D2">
              <w:rPr>
                <w:rFonts w:ascii="Times New Roman" w:hAnsi="Times New Roman"/>
                <w:lang w:val="fr-BE"/>
              </w:rPr>
              <w:t xml:space="preserve"> </w:t>
            </w:r>
            <w:proofErr w:type="spellStart"/>
            <w:r w:rsidRPr="001526D2">
              <w:rPr>
                <w:rFonts w:ascii="Times New Roman" w:hAnsi="Times New Roman"/>
                <w:lang w:val="fr-BE"/>
              </w:rPr>
              <w:t>önleyici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bakım</w:t>
            </w:r>
            <w:proofErr w:type="spellEnd"/>
            <w:r w:rsidRPr="001526D2">
              <w:rPr>
                <w:rFonts w:ascii="Times New Roman" w:hAnsi="Times New Roman"/>
                <w:lang w:val="fr-BE"/>
              </w:rPr>
              <w:t xml:space="preserve"> servis </w:t>
            </w:r>
            <w:proofErr w:type="spellStart"/>
            <w:r w:rsidRPr="001526D2">
              <w:rPr>
                <w:rFonts w:ascii="Times New Roman" w:hAnsi="Times New Roman"/>
                <w:lang w:val="fr-BE"/>
              </w:rPr>
              <w:t>işlerini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yapacaktır</w:t>
            </w:r>
            <w:proofErr w:type="spellEnd"/>
            <w:r w:rsidRPr="001526D2">
              <w:rPr>
                <w:rFonts w:ascii="Times New Roman" w:hAnsi="Times New Roman"/>
                <w:lang w:val="fr-BE"/>
              </w:rPr>
              <w:t>.</w:t>
            </w:r>
          </w:p>
          <w:p w14:paraId="79B10ED3" w14:textId="793487AA" w:rsidR="001526D2" w:rsidRPr="001526D2" w:rsidRDefault="001526D2" w:rsidP="002904C5">
            <w:pPr>
              <w:rPr>
                <w:rFonts w:ascii="Times New Roman" w:hAnsi="Times New Roman"/>
                <w:lang w:val="fr-BE"/>
              </w:rPr>
            </w:pPr>
            <w:proofErr w:type="spellStart"/>
            <w:r w:rsidRPr="001526D2">
              <w:rPr>
                <w:rFonts w:ascii="Times New Roman" w:hAnsi="Times New Roman"/>
                <w:lang w:val="fr-BE"/>
              </w:rPr>
              <w:t>İki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yıllık</w:t>
            </w:r>
            <w:proofErr w:type="spellEnd"/>
            <w:r w:rsidRPr="001526D2">
              <w:rPr>
                <w:rFonts w:ascii="Times New Roman" w:hAnsi="Times New Roman"/>
                <w:lang w:val="fr-BE"/>
              </w:rPr>
              <w:t xml:space="preserve"> </w:t>
            </w:r>
            <w:proofErr w:type="spellStart"/>
            <w:r w:rsidRPr="001526D2">
              <w:rPr>
                <w:rFonts w:ascii="Times New Roman" w:hAnsi="Times New Roman"/>
                <w:lang w:val="fr-BE"/>
              </w:rPr>
              <w:t>dönemde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inverterlerden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alınacak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majör</w:t>
            </w:r>
            <w:proofErr w:type="spellEnd"/>
            <w:r w:rsidRPr="001526D2">
              <w:rPr>
                <w:rFonts w:ascii="Times New Roman" w:hAnsi="Times New Roman"/>
                <w:lang w:val="fr-BE"/>
              </w:rPr>
              <w:t xml:space="preserve"> </w:t>
            </w:r>
            <w:proofErr w:type="spellStart"/>
            <w:r w:rsidRPr="001526D2">
              <w:rPr>
                <w:rFonts w:ascii="Times New Roman" w:hAnsi="Times New Roman"/>
                <w:lang w:val="fr-BE"/>
              </w:rPr>
              <w:t>alarmlar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Yüklenici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tarafından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günlük</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olarak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tespit</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edilecek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ARDEN GIDA </w:t>
            </w:r>
            <w:proofErr w:type="spellStart"/>
            <w:r w:rsidRPr="001526D2">
              <w:rPr>
                <w:rFonts w:ascii="Times New Roman" w:hAnsi="Times New Roman"/>
                <w:lang w:val="fr-BE"/>
              </w:rPr>
              <w:t>LTD.’e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bilgi</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verilecektir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Mahsuplaşma</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sonrası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günlük</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olarak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bir</w:t>
            </w:r>
            <w:proofErr w:type="spellEnd"/>
            <w:r w:rsidRPr="001526D2">
              <w:rPr>
                <w:rFonts w:ascii="Times New Roman" w:hAnsi="Times New Roman"/>
                <w:lang w:val="fr-BE"/>
              </w:rPr>
              <w:t xml:space="preserve"> </w:t>
            </w:r>
            <w:proofErr w:type="spellStart"/>
            <w:r w:rsidRPr="001526D2">
              <w:rPr>
                <w:rFonts w:ascii="Times New Roman" w:hAnsi="Times New Roman"/>
                <w:lang w:val="fr-BE"/>
              </w:rPr>
              <w:t>yıl</w:t>
            </w:r>
            <w:proofErr w:type="spellEnd"/>
            <w:r w:rsidRPr="001526D2">
              <w:rPr>
                <w:rFonts w:ascii="Times New Roman" w:hAnsi="Times New Roman"/>
                <w:lang w:val="fr-BE"/>
              </w:rPr>
              <w:t xml:space="preserve"> </w:t>
            </w:r>
            <w:proofErr w:type="spellStart"/>
            <w:r w:rsidRPr="001526D2">
              <w:rPr>
                <w:rFonts w:ascii="Times New Roman" w:hAnsi="Times New Roman"/>
                <w:lang w:val="fr-BE"/>
              </w:rPr>
              <w:t>süresince</w:t>
            </w:r>
            <w:proofErr w:type="spellEnd"/>
            <w:r w:rsidRPr="001526D2">
              <w:rPr>
                <w:rFonts w:ascii="Times New Roman" w:hAnsi="Times New Roman"/>
                <w:lang w:val="fr-BE"/>
              </w:rPr>
              <w:t xml:space="preserve"> </w:t>
            </w:r>
            <w:proofErr w:type="spellStart"/>
            <w:r w:rsidRPr="001526D2">
              <w:rPr>
                <w:rFonts w:ascii="Times New Roman" w:hAnsi="Times New Roman"/>
                <w:lang w:val="fr-BE"/>
              </w:rPr>
              <w:t>uzaktan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sistemi</w:t>
            </w:r>
            <w:proofErr w:type="spellEnd"/>
            <w:r w:rsidRPr="001526D2">
              <w:rPr>
                <w:rFonts w:ascii="Times New Roman" w:hAnsi="Times New Roman"/>
                <w:lang w:val="fr-BE"/>
              </w:rPr>
              <w:t xml:space="preserve"> </w:t>
            </w:r>
            <w:proofErr w:type="spellStart"/>
            <w:r w:rsidRPr="001526D2">
              <w:rPr>
                <w:rFonts w:ascii="Times New Roman" w:hAnsi="Times New Roman"/>
                <w:lang w:val="fr-BE"/>
              </w:rPr>
              <w:t>takip</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Yüklenici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firmanın</w:t>
            </w:r>
            <w:proofErr w:type="spellEnd"/>
            <w:r w:rsidRPr="001526D2">
              <w:rPr>
                <w:rFonts w:ascii="Times New Roman" w:hAnsi="Times New Roman"/>
                <w:lang w:val="fr-BE"/>
              </w:rPr>
              <w:t xml:space="preserve"> </w:t>
            </w:r>
            <w:proofErr w:type="spellStart"/>
            <w:r w:rsidRPr="001526D2">
              <w:rPr>
                <w:rFonts w:ascii="Times New Roman" w:hAnsi="Times New Roman"/>
                <w:lang w:val="fr-BE"/>
              </w:rPr>
              <w:lastRenderedPageBreak/>
              <w:t>sorumlu</w:t>
            </w:r>
            <w:proofErr w:type="spellEnd"/>
            <w:r w:rsidRPr="001526D2">
              <w:rPr>
                <w:rFonts w:ascii="Times New Roman" w:hAnsi="Times New Roman"/>
                <w:lang w:val="fr-BE"/>
              </w:rPr>
              <w:t xml:space="preserve"> </w:t>
            </w:r>
            <w:proofErr w:type="spellStart"/>
            <w:r w:rsidRPr="001526D2">
              <w:rPr>
                <w:rFonts w:ascii="Times New Roman" w:hAnsi="Times New Roman"/>
                <w:lang w:val="fr-BE"/>
              </w:rPr>
              <w:t>personelin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irtibat</w:t>
            </w:r>
            <w:proofErr w:type="spellEnd"/>
            <w:r w:rsidRPr="001526D2">
              <w:rPr>
                <w:rFonts w:ascii="Times New Roman" w:hAnsi="Times New Roman"/>
                <w:lang w:val="fr-BE"/>
              </w:rPr>
              <w:t xml:space="preserve"> </w:t>
            </w:r>
            <w:proofErr w:type="spellStart"/>
            <w:r w:rsidRPr="001526D2">
              <w:rPr>
                <w:rFonts w:ascii="Times New Roman" w:hAnsi="Times New Roman"/>
                <w:lang w:val="fr-BE"/>
              </w:rPr>
              <w:t>bilgisi</w:t>
            </w:r>
            <w:proofErr w:type="spellEnd"/>
            <w:r w:rsidRPr="001526D2">
              <w:rPr>
                <w:rFonts w:ascii="Times New Roman" w:hAnsi="Times New Roman"/>
                <w:lang w:val="fr-BE"/>
              </w:rPr>
              <w:t xml:space="preserve">, ARDEN GIDA </w:t>
            </w:r>
            <w:proofErr w:type="spellStart"/>
            <w:r w:rsidRPr="001526D2">
              <w:rPr>
                <w:rFonts w:ascii="Times New Roman" w:hAnsi="Times New Roman"/>
                <w:lang w:val="fr-BE"/>
              </w:rPr>
              <w:t>LTD.’e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iletilecektir</w:t>
            </w:r>
            <w:proofErr w:type="spellEnd"/>
            <w:r w:rsidRPr="001526D2">
              <w:rPr>
                <w:rFonts w:ascii="Times New Roman" w:hAnsi="Times New Roman"/>
                <w:lang w:val="fr-BE"/>
              </w:rPr>
              <w:t>.</w:t>
            </w:r>
          </w:p>
          <w:p w14:paraId="31F34418" w14:textId="67076BE3" w:rsidR="001526D2" w:rsidRDefault="001526D2" w:rsidP="002904C5">
            <w:pPr>
              <w:rPr>
                <w:rFonts w:ascii="Times New Roman" w:hAnsi="Times New Roman"/>
                <w:lang w:val="fr-BE"/>
              </w:rPr>
            </w:pPr>
            <w:proofErr w:type="spellStart"/>
            <w:r w:rsidRPr="001526D2">
              <w:rPr>
                <w:rFonts w:ascii="Times New Roman" w:hAnsi="Times New Roman"/>
                <w:lang w:val="fr-BE"/>
              </w:rPr>
              <w:t>İki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yıllık</w:t>
            </w:r>
            <w:proofErr w:type="spellEnd"/>
            <w:r w:rsidRPr="001526D2">
              <w:rPr>
                <w:rFonts w:ascii="Times New Roman" w:hAnsi="Times New Roman"/>
                <w:lang w:val="fr-BE"/>
              </w:rPr>
              <w:t xml:space="preserve"> </w:t>
            </w:r>
            <w:proofErr w:type="spellStart"/>
            <w:r w:rsidRPr="001526D2">
              <w:rPr>
                <w:rFonts w:ascii="Times New Roman" w:hAnsi="Times New Roman"/>
                <w:lang w:val="fr-BE"/>
              </w:rPr>
              <w:t>dönemde</w:t>
            </w:r>
            <w:proofErr w:type="spellEnd"/>
            <w:r w:rsidRPr="001526D2">
              <w:rPr>
                <w:rFonts w:ascii="Times New Roman" w:hAnsi="Times New Roman"/>
                <w:lang w:val="fr-BE"/>
              </w:rPr>
              <w:t xml:space="preserve"> 2 </w:t>
            </w:r>
            <w:proofErr w:type="spellStart"/>
            <w:r w:rsidRPr="001526D2">
              <w:rPr>
                <w:rFonts w:ascii="Times New Roman" w:hAnsi="Times New Roman"/>
                <w:lang w:val="fr-BE"/>
              </w:rPr>
              <w:t>kez</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paneller</w:t>
            </w:r>
            <w:proofErr w:type="spellEnd"/>
            <w:r w:rsidRPr="001526D2">
              <w:rPr>
                <w:rFonts w:ascii="Times New Roman" w:hAnsi="Times New Roman"/>
                <w:lang w:val="fr-BE"/>
              </w:rPr>
              <w:t xml:space="preserve"> bu </w:t>
            </w:r>
            <w:proofErr w:type="spellStart"/>
            <w:r w:rsidRPr="001526D2">
              <w:rPr>
                <w:rFonts w:ascii="Times New Roman" w:hAnsi="Times New Roman"/>
                <w:lang w:val="fr-BE"/>
              </w:rPr>
              <w:t>işe</w:t>
            </w:r>
            <w:proofErr w:type="spellEnd"/>
            <w:r w:rsidRPr="001526D2">
              <w:rPr>
                <w:rFonts w:ascii="Times New Roman" w:hAnsi="Times New Roman"/>
                <w:lang w:val="fr-BE"/>
              </w:rPr>
              <w:t xml:space="preserve"> </w:t>
            </w:r>
            <w:proofErr w:type="spellStart"/>
            <w:r w:rsidRPr="001526D2">
              <w:rPr>
                <w:rFonts w:ascii="Times New Roman" w:hAnsi="Times New Roman"/>
                <w:lang w:val="fr-BE"/>
              </w:rPr>
              <w:t>uygun</w:t>
            </w:r>
            <w:proofErr w:type="spellEnd"/>
            <w:r w:rsidRPr="001526D2">
              <w:rPr>
                <w:rFonts w:ascii="Times New Roman" w:hAnsi="Times New Roman"/>
                <w:lang w:val="fr-BE"/>
              </w:rPr>
              <w:t xml:space="preserve"> su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fırça</w:t>
            </w:r>
            <w:proofErr w:type="spellEnd"/>
            <w:r w:rsidRPr="001526D2">
              <w:rPr>
                <w:rFonts w:ascii="Times New Roman" w:hAnsi="Times New Roman"/>
                <w:lang w:val="fr-BE"/>
              </w:rPr>
              <w:t xml:space="preserve"> ile </w:t>
            </w:r>
            <w:proofErr w:type="spellStart"/>
            <w:r w:rsidRPr="001526D2">
              <w:rPr>
                <w:rFonts w:ascii="Times New Roman" w:hAnsi="Times New Roman"/>
                <w:lang w:val="fr-BE"/>
              </w:rPr>
              <w:t>yıkanacak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solar</w:t>
            </w:r>
            <w:proofErr w:type="spellEnd"/>
            <w:r w:rsidRPr="001526D2">
              <w:rPr>
                <w:rFonts w:ascii="Times New Roman" w:hAnsi="Times New Roman"/>
                <w:lang w:val="fr-BE"/>
              </w:rPr>
              <w:t xml:space="preserve"> </w:t>
            </w:r>
            <w:proofErr w:type="spellStart"/>
            <w:r w:rsidRPr="001526D2">
              <w:rPr>
                <w:rFonts w:ascii="Times New Roman" w:hAnsi="Times New Roman"/>
                <w:lang w:val="fr-BE"/>
              </w:rPr>
              <w:t>panellerin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yüzeylerinde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infrared</w:t>
            </w:r>
            <w:proofErr w:type="spellEnd"/>
            <w:r w:rsidRPr="001526D2">
              <w:rPr>
                <w:rFonts w:ascii="Times New Roman" w:hAnsi="Times New Roman"/>
                <w:lang w:val="fr-BE"/>
              </w:rPr>
              <w:t xml:space="preserve"> </w:t>
            </w:r>
            <w:proofErr w:type="spellStart"/>
            <w:r w:rsidRPr="001526D2">
              <w:rPr>
                <w:rFonts w:ascii="Times New Roman" w:hAnsi="Times New Roman"/>
                <w:lang w:val="fr-BE"/>
              </w:rPr>
              <w:t>ölçüm</w:t>
            </w:r>
            <w:proofErr w:type="spellEnd"/>
            <w:r w:rsidRPr="001526D2">
              <w:rPr>
                <w:rFonts w:ascii="Times New Roman" w:hAnsi="Times New Roman"/>
                <w:lang w:val="fr-BE"/>
              </w:rPr>
              <w:t xml:space="preserve"> </w:t>
            </w:r>
            <w:proofErr w:type="spellStart"/>
            <w:r w:rsidRPr="001526D2">
              <w:rPr>
                <w:rFonts w:ascii="Times New Roman" w:hAnsi="Times New Roman"/>
                <w:lang w:val="fr-BE"/>
              </w:rPr>
              <w:t>cihazı</w:t>
            </w:r>
            <w:proofErr w:type="spellEnd"/>
            <w:r w:rsidRPr="001526D2">
              <w:rPr>
                <w:rFonts w:ascii="Times New Roman" w:hAnsi="Times New Roman"/>
                <w:lang w:val="fr-BE"/>
              </w:rPr>
              <w:t xml:space="preserve"> ile hot spot </w:t>
            </w:r>
            <w:proofErr w:type="spellStart"/>
            <w:r w:rsidRPr="001526D2">
              <w:rPr>
                <w:rFonts w:ascii="Times New Roman" w:hAnsi="Times New Roman"/>
                <w:lang w:val="fr-BE"/>
              </w:rPr>
              <w:t>kontrolleri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yapılacaktır</w:t>
            </w:r>
            <w:proofErr w:type="spellEnd"/>
            <w:r w:rsidRPr="001526D2">
              <w:rPr>
                <w:rFonts w:ascii="Times New Roman" w:hAnsi="Times New Roman"/>
                <w:lang w:val="fr-BE"/>
              </w:rPr>
              <w:t xml:space="preserve">. </w:t>
            </w:r>
            <w:proofErr w:type="spellStart"/>
            <w:r w:rsidRPr="001526D2">
              <w:rPr>
                <w:rFonts w:ascii="Times New Roman" w:hAnsi="Times New Roman"/>
                <w:lang w:val="fr-BE"/>
              </w:rPr>
              <w:t>Yüklenici’nin</w:t>
            </w:r>
            <w:proofErr w:type="spellEnd"/>
            <w:r w:rsidRPr="001526D2">
              <w:rPr>
                <w:rFonts w:ascii="Times New Roman" w:hAnsi="Times New Roman"/>
                <w:lang w:val="fr-BE"/>
              </w:rPr>
              <w:t xml:space="preserve"> servis </w:t>
            </w:r>
            <w:proofErr w:type="spellStart"/>
            <w:r w:rsidRPr="001526D2">
              <w:rPr>
                <w:rFonts w:ascii="Times New Roman" w:hAnsi="Times New Roman"/>
                <w:lang w:val="fr-BE"/>
              </w:rPr>
              <w:t>ekibi</w:t>
            </w:r>
            <w:proofErr w:type="spellEnd"/>
            <w:r w:rsidRPr="001526D2">
              <w:rPr>
                <w:rFonts w:ascii="Times New Roman" w:hAnsi="Times New Roman"/>
                <w:lang w:val="fr-BE"/>
              </w:rPr>
              <w:t xml:space="preserve">, </w:t>
            </w:r>
            <w:proofErr w:type="spellStart"/>
            <w:r w:rsidRPr="001526D2">
              <w:rPr>
                <w:rFonts w:ascii="Times New Roman" w:hAnsi="Times New Roman"/>
                <w:lang w:val="fr-BE"/>
              </w:rPr>
              <w:t>sistemdeki</w:t>
            </w:r>
            <w:proofErr w:type="spellEnd"/>
            <w:r w:rsidRPr="001526D2">
              <w:rPr>
                <w:rFonts w:ascii="Times New Roman" w:hAnsi="Times New Roman"/>
                <w:lang w:val="fr-BE"/>
              </w:rPr>
              <w:t xml:space="preserve"> </w:t>
            </w:r>
            <w:proofErr w:type="spellStart"/>
            <w:r w:rsidRPr="001526D2">
              <w:rPr>
                <w:rFonts w:ascii="Times New Roman" w:hAnsi="Times New Roman"/>
                <w:lang w:val="fr-BE"/>
              </w:rPr>
              <w:t>majör</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arızalara</w:t>
            </w:r>
            <w:proofErr w:type="spellEnd"/>
            <w:r w:rsidRPr="001526D2">
              <w:rPr>
                <w:rFonts w:ascii="Times New Roman" w:hAnsi="Times New Roman"/>
                <w:lang w:val="fr-BE"/>
              </w:rPr>
              <w:t xml:space="preserve"> (PV </w:t>
            </w:r>
            <w:proofErr w:type="spellStart"/>
            <w:r w:rsidRPr="001526D2">
              <w:rPr>
                <w:rFonts w:ascii="Times New Roman" w:hAnsi="Times New Roman"/>
                <w:lang w:val="fr-BE"/>
              </w:rPr>
              <w:t>enerji</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üretimini</w:t>
            </w:r>
            <w:proofErr w:type="spellEnd"/>
            <w:r w:rsidRPr="001526D2">
              <w:rPr>
                <w:rFonts w:ascii="Times New Roman" w:hAnsi="Times New Roman"/>
                <w:lang w:val="fr-BE"/>
              </w:rPr>
              <w:t xml:space="preserve"> en </w:t>
            </w:r>
            <w:proofErr w:type="spellStart"/>
            <w:r w:rsidRPr="001526D2">
              <w:rPr>
                <w:rFonts w:ascii="Times New Roman" w:hAnsi="Times New Roman"/>
                <w:lang w:val="fr-BE"/>
              </w:rPr>
              <w:t>az</w:t>
            </w:r>
            <w:proofErr w:type="spellEnd"/>
            <w:r w:rsidRPr="001526D2">
              <w:rPr>
                <w:rFonts w:ascii="Times New Roman" w:hAnsi="Times New Roman"/>
                <w:lang w:val="fr-BE"/>
              </w:rPr>
              <w:t xml:space="preserve"> %20 </w:t>
            </w:r>
            <w:proofErr w:type="spellStart"/>
            <w:r w:rsidRPr="001526D2">
              <w:rPr>
                <w:rFonts w:ascii="Times New Roman" w:hAnsi="Times New Roman"/>
                <w:lang w:val="fr-BE"/>
              </w:rPr>
              <w:t>düşüren</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arızalara</w:t>
            </w:r>
            <w:proofErr w:type="spellEnd"/>
            <w:r w:rsidRPr="001526D2">
              <w:rPr>
                <w:rFonts w:ascii="Times New Roman" w:hAnsi="Times New Roman"/>
                <w:lang w:val="fr-BE"/>
              </w:rPr>
              <w:t xml:space="preserve">) 2 </w:t>
            </w:r>
            <w:proofErr w:type="spellStart"/>
            <w:r w:rsidRPr="001526D2">
              <w:rPr>
                <w:rFonts w:ascii="Times New Roman" w:hAnsi="Times New Roman"/>
                <w:lang w:val="fr-BE"/>
              </w:rPr>
              <w:t>saat</w:t>
            </w:r>
            <w:proofErr w:type="spellEnd"/>
            <w:r w:rsidRPr="001526D2">
              <w:rPr>
                <w:rFonts w:ascii="Times New Roman" w:hAnsi="Times New Roman"/>
                <w:lang w:val="fr-BE"/>
              </w:rPr>
              <w:t xml:space="preserve"> </w:t>
            </w:r>
            <w:proofErr w:type="spellStart"/>
            <w:r w:rsidRPr="001526D2">
              <w:rPr>
                <w:rFonts w:ascii="Times New Roman" w:hAnsi="Times New Roman"/>
                <w:lang w:val="fr-BE"/>
              </w:rPr>
              <w:t>içinde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müdahale</w:t>
            </w:r>
            <w:proofErr w:type="spellEnd"/>
            <w:r w:rsidRPr="001526D2">
              <w:rPr>
                <w:rFonts w:ascii="Times New Roman" w:hAnsi="Times New Roman"/>
                <w:lang w:val="fr-BE"/>
              </w:rPr>
              <w:t xml:space="preserve"> </w:t>
            </w:r>
            <w:proofErr w:type="spellStart"/>
            <w:r w:rsidRPr="001526D2">
              <w:rPr>
                <w:rFonts w:ascii="Times New Roman" w:hAnsi="Times New Roman"/>
                <w:lang w:val="fr-BE"/>
              </w:rPr>
              <w:t>edecek</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ürün</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üretici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kaynaklı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ise</w:t>
            </w:r>
            <w:proofErr w:type="spellEnd"/>
            <w:r w:rsidRPr="001526D2">
              <w:rPr>
                <w:rFonts w:ascii="Times New Roman" w:hAnsi="Times New Roman"/>
                <w:lang w:val="fr-BE"/>
              </w:rPr>
              <w:t xml:space="preserve"> garanti </w:t>
            </w:r>
            <w:proofErr w:type="spellStart"/>
            <w:r w:rsidRPr="001526D2">
              <w:rPr>
                <w:rFonts w:ascii="Times New Roman" w:hAnsi="Times New Roman"/>
                <w:lang w:val="fr-BE"/>
              </w:rPr>
              <w:t>kapsamında</w:t>
            </w:r>
            <w:proofErr w:type="spellEnd"/>
            <w:r w:rsidRPr="001526D2">
              <w:rPr>
                <w:rFonts w:ascii="Times New Roman" w:hAnsi="Times New Roman"/>
                <w:lang w:val="fr-BE"/>
              </w:rPr>
              <w:t xml:space="preserve"> </w:t>
            </w:r>
            <w:proofErr w:type="spellStart"/>
            <w:r w:rsidRPr="001526D2">
              <w:rPr>
                <w:rFonts w:ascii="Times New Roman" w:hAnsi="Times New Roman"/>
                <w:lang w:val="fr-BE"/>
              </w:rPr>
              <w:t>onarımı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sağlayacaktır</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Ürün</w:t>
            </w:r>
            <w:proofErr w:type="spellEnd"/>
            <w:r w:rsidRPr="001526D2">
              <w:rPr>
                <w:rFonts w:ascii="Times New Roman" w:hAnsi="Times New Roman"/>
                <w:lang w:val="fr-BE"/>
              </w:rPr>
              <w:t xml:space="preserve"> </w:t>
            </w:r>
            <w:proofErr w:type="spellStart"/>
            <w:r w:rsidRPr="001526D2">
              <w:rPr>
                <w:rFonts w:ascii="Times New Roman" w:hAnsi="Times New Roman"/>
                <w:lang w:val="fr-BE"/>
              </w:rPr>
              <w:t>ve</w:t>
            </w:r>
            <w:proofErr w:type="spellEnd"/>
            <w:r w:rsidRPr="001526D2">
              <w:rPr>
                <w:rFonts w:ascii="Times New Roman" w:hAnsi="Times New Roman"/>
                <w:lang w:val="fr-BE"/>
              </w:rPr>
              <w:t xml:space="preserve"> </w:t>
            </w:r>
            <w:proofErr w:type="spellStart"/>
            <w:r w:rsidRPr="001526D2">
              <w:rPr>
                <w:rFonts w:ascii="Times New Roman" w:hAnsi="Times New Roman"/>
                <w:lang w:val="fr-BE"/>
              </w:rPr>
              <w:t>üretici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nedenli</w:t>
            </w:r>
            <w:proofErr w:type="spellEnd"/>
            <w:r w:rsidRPr="001526D2">
              <w:rPr>
                <w:rFonts w:ascii="Times New Roman" w:hAnsi="Times New Roman"/>
                <w:lang w:val="fr-BE"/>
              </w:rPr>
              <w:t xml:space="preserve"> </w:t>
            </w:r>
            <w:proofErr w:type="spellStart"/>
            <w:r w:rsidRPr="001526D2">
              <w:rPr>
                <w:rFonts w:ascii="Times New Roman" w:hAnsi="Times New Roman"/>
                <w:lang w:val="fr-BE"/>
              </w:rPr>
              <w:t>olmayan</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arızalarda</w:t>
            </w:r>
            <w:proofErr w:type="spellEnd"/>
            <w:r w:rsidRPr="001526D2">
              <w:rPr>
                <w:rFonts w:ascii="Times New Roman" w:hAnsi="Times New Roman"/>
                <w:lang w:val="fr-BE"/>
              </w:rPr>
              <w:t xml:space="preserve"> </w:t>
            </w:r>
            <w:proofErr w:type="spellStart"/>
            <w:r w:rsidRPr="001526D2">
              <w:rPr>
                <w:rFonts w:ascii="Times New Roman" w:hAnsi="Times New Roman"/>
                <w:lang w:val="fr-BE"/>
              </w:rPr>
              <w:t>ise</w:t>
            </w:r>
            <w:proofErr w:type="spellEnd"/>
            <w:r w:rsidRPr="001526D2">
              <w:rPr>
                <w:rFonts w:ascii="Times New Roman" w:hAnsi="Times New Roman"/>
                <w:lang w:val="fr-BE"/>
              </w:rPr>
              <w:t xml:space="preserve"> servis </w:t>
            </w:r>
            <w:proofErr w:type="spellStart"/>
            <w:r w:rsidRPr="001526D2">
              <w:rPr>
                <w:rFonts w:ascii="Times New Roman" w:hAnsi="Times New Roman"/>
                <w:lang w:val="fr-BE"/>
              </w:rPr>
              <w:t>raporu</w:t>
            </w:r>
            <w:proofErr w:type="spellEnd"/>
            <w:r w:rsidRPr="001526D2">
              <w:rPr>
                <w:rFonts w:ascii="Times New Roman" w:hAnsi="Times New Roman"/>
                <w:lang w:val="fr-BE"/>
              </w:rPr>
              <w:t xml:space="preserve"> </w:t>
            </w:r>
            <w:proofErr w:type="spellStart"/>
            <w:r w:rsidRPr="001526D2">
              <w:rPr>
                <w:rFonts w:ascii="Times New Roman" w:hAnsi="Times New Roman"/>
                <w:lang w:val="fr-BE"/>
              </w:rPr>
              <w:t>hazırlanarak</w:t>
            </w:r>
            <w:proofErr w:type="spellEnd"/>
            <w:r w:rsidRPr="001526D2">
              <w:rPr>
                <w:rFonts w:ascii="Times New Roman" w:hAnsi="Times New Roman"/>
                <w:lang w:val="fr-BE"/>
              </w:rPr>
              <w:t xml:space="preserve">, </w:t>
            </w:r>
            <w:proofErr w:type="spellStart"/>
            <w:r w:rsidRPr="001526D2">
              <w:rPr>
                <w:rFonts w:ascii="Times New Roman" w:hAnsi="Times New Roman"/>
                <w:lang w:val="fr-BE"/>
              </w:rPr>
              <w:t>ekinde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fiyat</w:t>
            </w:r>
            <w:proofErr w:type="spellEnd"/>
            <w:r w:rsidRPr="001526D2">
              <w:rPr>
                <w:rFonts w:ascii="Times New Roman" w:hAnsi="Times New Roman"/>
                <w:lang w:val="fr-BE"/>
              </w:rPr>
              <w:t xml:space="preserve"> </w:t>
            </w:r>
            <w:proofErr w:type="spellStart"/>
            <w:r w:rsidRPr="001526D2">
              <w:rPr>
                <w:rFonts w:ascii="Times New Roman" w:hAnsi="Times New Roman"/>
                <w:lang w:val="fr-BE"/>
              </w:rPr>
              <w:t>teklifiyle</w:t>
            </w:r>
            <w:proofErr w:type="spellEnd"/>
            <w:r w:rsidRPr="001526D2">
              <w:rPr>
                <w:rFonts w:ascii="Times New Roman" w:hAnsi="Times New Roman"/>
                <w:lang w:val="fr-BE"/>
              </w:rPr>
              <w:t xml:space="preserve"> ARDEN GIDA </w:t>
            </w:r>
            <w:proofErr w:type="spellStart"/>
            <w:r w:rsidRPr="001526D2">
              <w:rPr>
                <w:rFonts w:ascii="Times New Roman" w:hAnsi="Times New Roman"/>
                <w:lang w:val="fr-BE"/>
              </w:rPr>
              <w:t>LTD.e</w:t>
            </w:r>
            <w:proofErr w:type="spellEnd"/>
            <w:r w:rsidRPr="001526D2">
              <w:rPr>
                <w:rFonts w:ascii="Times New Roman" w:hAnsi="Times New Roman"/>
                <w:lang w:val="fr-BE"/>
              </w:rPr>
              <w:t xml:space="preserve"> </w:t>
            </w:r>
            <w:proofErr w:type="spellStart"/>
            <w:r w:rsidRPr="001526D2">
              <w:rPr>
                <w:rFonts w:ascii="Times New Roman" w:hAnsi="Times New Roman"/>
                <w:lang w:val="fr-BE"/>
              </w:rPr>
              <w:t>sunum</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yapılacak</w:t>
            </w:r>
            <w:proofErr w:type="spellEnd"/>
            <w:r w:rsidRPr="001526D2">
              <w:rPr>
                <w:rFonts w:ascii="Times New Roman" w:hAnsi="Times New Roman"/>
                <w:lang w:val="fr-BE"/>
              </w:rPr>
              <w:t xml:space="preserve">, ARDEN GIDA </w:t>
            </w:r>
            <w:proofErr w:type="spellStart"/>
            <w:r w:rsidRPr="001526D2">
              <w:rPr>
                <w:rFonts w:ascii="Times New Roman" w:hAnsi="Times New Roman"/>
                <w:lang w:val="fr-BE"/>
              </w:rPr>
              <w:t>LTD.’in</w:t>
            </w:r>
            <w:proofErr w:type="spellEnd"/>
            <w:r w:rsidRPr="001526D2">
              <w:rPr>
                <w:rFonts w:ascii="Times New Roman" w:hAnsi="Times New Roman"/>
                <w:lang w:val="fr-BE"/>
              </w:rPr>
              <w:t xml:space="preserve"> </w:t>
            </w:r>
            <w:proofErr w:type="spellStart"/>
            <w:r w:rsidRPr="001526D2">
              <w:rPr>
                <w:rFonts w:ascii="Times New Roman" w:hAnsi="Times New Roman"/>
                <w:lang w:val="fr-BE"/>
              </w:rPr>
              <w:t>yazılı</w:t>
            </w:r>
            <w:proofErr w:type="spellEnd"/>
            <w:r w:rsidRPr="001526D2">
              <w:rPr>
                <w:rFonts w:ascii="Times New Roman" w:hAnsi="Times New Roman"/>
                <w:lang w:val="fr-BE"/>
              </w:rPr>
              <w:t xml:space="preserve"> </w:t>
            </w:r>
            <w:proofErr w:type="spellStart"/>
            <w:r w:rsidRPr="001526D2">
              <w:rPr>
                <w:rFonts w:ascii="Times New Roman" w:hAnsi="Times New Roman"/>
                <w:lang w:val="fr-BE"/>
              </w:rPr>
              <w:t>onayıyla</w:t>
            </w:r>
            <w:proofErr w:type="spellEnd"/>
            <w:r w:rsidRPr="001526D2">
              <w:rPr>
                <w:rFonts w:ascii="Times New Roman" w:hAnsi="Times New Roman"/>
                <w:lang w:val="fr-BE"/>
              </w:rPr>
              <w:t xml:space="preserve"> </w:t>
            </w:r>
            <w:proofErr w:type="spellStart"/>
            <w:r w:rsidRPr="001526D2">
              <w:rPr>
                <w:rFonts w:ascii="Times New Roman" w:hAnsi="Times New Roman"/>
                <w:lang w:val="fr-BE"/>
              </w:rPr>
              <w:t>arıza</w:t>
            </w:r>
            <w:proofErr w:type="spellEnd"/>
            <w:r w:rsidRPr="001526D2">
              <w:rPr>
                <w:rFonts w:ascii="Times New Roman" w:hAnsi="Times New Roman"/>
                <w:lang w:val="fr-BE"/>
              </w:rPr>
              <w:t xml:space="preserve"> </w:t>
            </w:r>
            <w:proofErr w:type="spellStart"/>
            <w:r w:rsidRPr="001526D2">
              <w:rPr>
                <w:rFonts w:ascii="Times New Roman" w:hAnsi="Times New Roman"/>
                <w:lang w:val="fr-BE"/>
              </w:rPr>
              <w:t>onarım</w:t>
            </w:r>
            <w:proofErr w:type="spellEnd"/>
            <w:r w:rsidRPr="001526D2">
              <w:rPr>
                <w:rFonts w:ascii="Times New Roman" w:hAnsi="Times New Roman"/>
                <w:lang w:val="fr-BE"/>
              </w:rPr>
              <w:t xml:space="preserve"> </w:t>
            </w:r>
            <w:proofErr w:type="spellStart"/>
            <w:r w:rsidRPr="001526D2">
              <w:rPr>
                <w:rFonts w:ascii="Times New Roman" w:hAnsi="Times New Roman"/>
                <w:lang w:val="fr-BE"/>
              </w:rPr>
              <w:t>işleri</w:t>
            </w:r>
            <w:proofErr w:type="spellEnd"/>
            <w:r w:rsidRPr="001526D2">
              <w:rPr>
                <w:rFonts w:ascii="Times New Roman" w:hAnsi="Times New Roman"/>
                <w:lang w:val="fr-BE"/>
              </w:rPr>
              <w:t xml:space="preserve"> </w:t>
            </w:r>
            <w:proofErr w:type="spellStart"/>
            <w:r w:rsidRPr="001526D2">
              <w:rPr>
                <w:rFonts w:ascii="Times New Roman" w:hAnsi="Times New Roman"/>
                <w:lang w:val="fr-BE"/>
              </w:rPr>
              <w:t>gerçekleştirilecektir</w:t>
            </w:r>
            <w:proofErr w:type="spellEnd"/>
            <w:r w:rsidRPr="001526D2">
              <w:rPr>
                <w:rFonts w:ascii="Times New Roman" w:hAnsi="Times New Roman"/>
                <w:lang w:val="fr-BE"/>
              </w:rPr>
              <w:t>.</w:t>
            </w:r>
          </w:p>
          <w:p w14:paraId="0B0B0EA4" w14:textId="22C2D6B5" w:rsidR="001526D2" w:rsidRDefault="002904C5" w:rsidP="002904C5">
            <w:pPr>
              <w:rPr>
                <w:rFonts w:ascii="Times New Roman" w:hAnsi="Times New Roman"/>
                <w:lang w:val="fr-BE"/>
              </w:rPr>
            </w:pPr>
            <w:r>
              <w:rPr>
                <w:noProof/>
              </w:rPr>
              <w:drawing>
                <wp:anchor distT="0" distB="0" distL="0" distR="0" simplePos="0" relativeHeight="251659264" behindDoc="0" locked="0" layoutInCell="1" allowOverlap="1" wp14:anchorId="6AFB68AE" wp14:editId="45B44850">
                  <wp:simplePos x="0" y="0"/>
                  <wp:positionH relativeFrom="page">
                    <wp:posOffset>65282</wp:posOffset>
                  </wp:positionH>
                  <wp:positionV relativeFrom="paragraph">
                    <wp:posOffset>23759</wp:posOffset>
                  </wp:positionV>
                  <wp:extent cx="2315210" cy="8972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315210" cy="897255"/>
                          </a:xfrm>
                          <a:prstGeom prst="rect">
                            <a:avLst/>
                          </a:prstGeom>
                        </pic:spPr>
                      </pic:pic>
                    </a:graphicData>
                  </a:graphic>
                  <wp14:sizeRelH relativeFrom="margin">
                    <wp14:pctWidth>0</wp14:pctWidth>
                  </wp14:sizeRelH>
                  <wp14:sizeRelV relativeFrom="margin">
                    <wp14:pctHeight>0</wp14:pctHeight>
                  </wp14:sizeRelV>
                </wp:anchor>
              </w:drawing>
            </w:r>
          </w:p>
          <w:p w14:paraId="597E1EE2" w14:textId="00B191D0" w:rsidR="001526D2" w:rsidRDefault="001526D2" w:rsidP="002904C5">
            <w:pPr>
              <w:rPr>
                <w:rFonts w:ascii="Times New Roman" w:hAnsi="Times New Roman"/>
                <w:lang w:val="fr-BE"/>
              </w:rPr>
            </w:pPr>
          </w:p>
          <w:p w14:paraId="2D8A4C32" w14:textId="439E3C8C" w:rsidR="001526D2" w:rsidRPr="001526D2" w:rsidRDefault="001526D2" w:rsidP="002904C5">
            <w:pPr>
              <w:rPr>
                <w:rFonts w:ascii="Times New Roman" w:hAnsi="Times New Roman"/>
                <w:lang w:val="fr-BE"/>
              </w:rPr>
            </w:pPr>
          </w:p>
          <w:p w14:paraId="539C1738" w14:textId="76A715C1" w:rsidR="001526D2" w:rsidRDefault="001526D2" w:rsidP="002904C5">
            <w:pPr>
              <w:widowControl w:val="0"/>
              <w:tabs>
                <w:tab w:val="left" w:pos="825"/>
              </w:tabs>
              <w:autoSpaceDE w:val="0"/>
              <w:autoSpaceDN w:val="0"/>
              <w:spacing w:before="183"/>
              <w:ind w:right="55"/>
              <w:jc w:val="both"/>
              <w:rPr>
                <w:rFonts w:ascii="Times New Roman" w:hAnsi="Times New Roman"/>
              </w:rPr>
            </w:pPr>
            <w:proofErr w:type="spellStart"/>
            <w:r w:rsidRPr="001526D2">
              <w:rPr>
                <w:rFonts w:ascii="Times New Roman" w:hAnsi="Times New Roman"/>
              </w:rPr>
              <w:t>Teklif</w:t>
            </w:r>
            <w:proofErr w:type="spellEnd"/>
            <w:r w:rsidRPr="001526D2">
              <w:rPr>
                <w:rFonts w:ascii="Times New Roman" w:hAnsi="Times New Roman"/>
              </w:rPr>
              <w:t xml:space="preserve"> </w:t>
            </w:r>
            <w:proofErr w:type="spellStart"/>
            <w:r w:rsidRPr="001526D2">
              <w:rPr>
                <w:rFonts w:ascii="Times New Roman" w:hAnsi="Times New Roman"/>
              </w:rPr>
              <w:t>sahibi</w:t>
            </w:r>
            <w:proofErr w:type="spellEnd"/>
            <w:r w:rsidRPr="001526D2">
              <w:rPr>
                <w:rFonts w:ascii="Times New Roman" w:hAnsi="Times New Roman"/>
              </w:rPr>
              <w:t xml:space="preserve"> </w:t>
            </w:r>
            <w:proofErr w:type="spellStart"/>
            <w:r w:rsidRPr="001526D2">
              <w:rPr>
                <w:rFonts w:ascii="Times New Roman" w:hAnsi="Times New Roman"/>
              </w:rPr>
              <w:t>firmanın</w:t>
            </w:r>
            <w:proofErr w:type="spellEnd"/>
            <w:r w:rsidRPr="001526D2">
              <w:rPr>
                <w:rFonts w:ascii="Times New Roman" w:hAnsi="Times New Roman"/>
              </w:rPr>
              <w:t xml:space="preserve"> </w:t>
            </w:r>
            <w:proofErr w:type="spellStart"/>
            <w:r w:rsidRPr="001526D2">
              <w:rPr>
                <w:rFonts w:ascii="Times New Roman" w:hAnsi="Times New Roman"/>
              </w:rPr>
              <w:t>bu</w:t>
            </w:r>
            <w:proofErr w:type="spellEnd"/>
            <w:r w:rsidRPr="001526D2">
              <w:rPr>
                <w:rFonts w:ascii="Times New Roman" w:hAnsi="Times New Roman"/>
              </w:rPr>
              <w:t xml:space="preserve"> </w:t>
            </w:r>
            <w:proofErr w:type="spellStart"/>
            <w:r w:rsidRPr="001526D2">
              <w:rPr>
                <w:rFonts w:ascii="Times New Roman" w:hAnsi="Times New Roman"/>
              </w:rPr>
              <w:t>ihale</w:t>
            </w:r>
            <w:proofErr w:type="spellEnd"/>
            <w:r w:rsidRPr="001526D2">
              <w:rPr>
                <w:rFonts w:ascii="Times New Roman" w:hAnsi="Times New Roman"/>
              </w:rPr>
              <w:t xml:space="preserve"> </w:t>
            </w:r>
            <w:proofErr w:type="spellStart"/>
            <w:r w:rsidRPr="001526D2">
              <w:rPr>
                <w:rFonts w:ascii="Times New Roman" w:hAnsi="Times New Roman"/>
              </w:rPr>
              <w:t>kapsamında</w:t>
            </w:r>
            <w:proofErr w:type="spellEnd"/>
            <w:r w:rsidRPr="001526D2">
              <w:rPr>
                <w:rFonts w:ascii="Times New Roman" w:hAnsi="Times New Roman"/>
              </w:rPr>
              <w:t xml:space="preserve"> </w:t>
            </w:r>
            <w:proofErr w:type="spellStart"/>
            <w:r w:rsidRPr="001526D2">
              <w:rPr>
                <w:rFonts w:ascii="Times New Roman" w:hAnsi="Times New Roman"/>
              </w:rPr>
              <w:t>yapılacak</w:t>
            </w:r>
            <w:proofErr w:type="spellEnd"/>
            <w:r w:rsidRPr="001526D2">
              <w:rPr>
                <w:rFonts w:ascii="Times New Roman" w:hAnsi="Times New Roman"/>
              </w:rPr>
              <w:t xml:space="preserve"> Güneş Enerji </w:t>
            </w:r>
            <w:proofErr w:type="spellStart"/>
            <w:r w:rsidRPr="001526D2">
              <w:rPr>
                <w:rFonts w:ascii="Times New Roman" w:hAnsi="Times New Roman"/>
              </w:rPr>
              <w:t>Santraline</w:t>
            </w:r>
            <w:proofErr w:type="spellEnd"/>
            <w:r w:rsidRPr="001526D2">
              <w:rPr>
                <w:rFonts w:ascii="Times New Roman" w:hAnsi="Times New Roman"/>
              </w:rPr>
              <w:t xml:space="preserve"> </w:t>
            </w:r>
            <w:proofErr w:type="spellStart"/>
            <w:r w:rsidRPr="001526D2">
              <w:rPr>
                <w:rFonts w:ascii="Times New Roman" w:hAnsi="Times New Roman"/>
              </w:rPr>
              <w:t>benzer</w:t>
            </w:r>
            <w:proofErr w:type="spellEnd"/>
            <w:r w:rsidRPr="001526D2">
              <w:rPr>
                <w:rFonts w:ascii="Times New Roman" w:hAnsi="Times New Roman"/>
              </w:rPr>
              <w:t xml:space="preserve"> </w:t>
            </w:r>
            <w:proofErr w:type="spellStart"/>
            <w:r w:rsidRPr="001526D2">
              <w:rPr>
                <w:rFonts w:ascii="Times New Roman" w:hAnsi="Times New Roman"/>
              </w:rPr>
              <w:t>tesislerde</w:t>
            </w:r>
            <w:proofErr w:type="spellEnd"/>
            <w:r w:rsidRPr="001526D2">
              <w:rPr>
                <w:rFonts w:ascii="Times New Roman" w:hAnsi="Times New Roman"/>
              </w:rPr>
              <w:t xml:space="preserve"> </w:t>
            </w:r>
            <w:proofErr w:type="spellStart"/>
            <w:r w:rsidRPr="001526D2">
              <w:rPr>
                <w:rFonts w:ascii="Times New Roman" w:hAnsi="Times New Roman"/>
              </w:rPr>
              <w:t>kurulum</w:t>
            </w:r>
            <w:proofErr w:type="spellEnd"/>
            <w:r w:rsidRPr="001526D2">
              <w:rPr>
                <w:rFonts w:ascii="Times New Roman" w:hAnsi="Times New Roman"/>
              </w:rPr>
              <w:t xml:space="preserve"> </w:t>
            </w:r>
            <w:proofErr w:type="spellStart"/>
            <w:r w:rsidRPr="001526D2">
              <w:rPr>
                <w:rFonts w:ascii="Times New Roman" w:hAnsi="Times New Roman"/>
              </w:rPr>
              <w:t>sonrası</w:t>
            </w:r>
            <w:proofErr w:type="spellEnd"/>
            <w:r w:rsidRPr="001526D2">
              <w:rPr>
                <w:rFonts w:ascii="Times New Roman" w:hAnsi="Times New Roman"/>
              </w:rPr>
              <w:t xml:space="preserve"> </w:t>
            </w:r>
            <w:proofErr w:type="spellStart"/>
            <w:r w:rsidRPr="001526D2">
              <w:rPr>
                <w:rFonts w:ascii="Times New Roman" w:hAnsi="Times New Roman"/>
              </w:rPr>
              <w:t>önleyici</w:t>
            </w:r>
            <w:proofErr w:type="spellEnd"/>
            <w:r w:rsidRPr="001526D2">
              <w:rPr>
                <w:rFonts w:ascii="Times New Roman" w:hAnsi="Times New Roman"/>
              </w:rPr>
              <w:t xml:space="preserve"> </w:t>
            </w:r>
            <w:proofErr w:type="spellStart"/>
            <w:r w:rsidRPr="001526D2">
              <w:rPr>
                <w:rFonts w:ascii="Times New Roman" w:hAnsi="Times New Roman"/>
              </w:rPr>
              <w:t>bakım</w:t>
            </w:r>
            <w:proofErr w:type="spellEnd"/>
            <w:r w:rsidRPr="001526D2">
              <w:rPr>
                <w:rFonts w:ascii="Times New Roman" w:hAnsi="Times New Roman"/>
              </w:rPr>
              <w:t xml:space="preserve"> </w:t>
            </w:r>
            <w:proofErr w:type="spellStart"/>
            <w:r w:rsidRPr="001526D2">
              <w:rPr>
                <w:rFonts w:ascii="Times New Roman" w:hAnsi="Times New Roman"/>
              </w:rPr>
              <w:t>servis</w:t>
            </w:r>
            <w:proofErr w:type="spellEnd"/>
            <w:r w:rsidRPr="001526D2">
              <w:rPr>
                <w:rFonts w:ascii="Times New Roman" w:hAnsi="Times New Roman"/>
              </w:rPr>
              <w:t xml:space="preserve"> </w:t>
            </w:r>
            <w:proofErr w:type="spellStart"/>
            <w:r w:rsidRPr="001526D2">
              <w:rPr>
                <w:rFonts w:ascii="Times New Roman" w:hAnsi="Times New Roman"/>
              </w:rPr>
              <w:t>hizmetleri</w:t>
            </w:r>
            <w:proofErr w:type="spellEnd"/>
            <w:r w:rsidRPr="001526D2">
              <w:rPr>
                <w:rFonts w:ascii="Times New Roman" w:hAnsi="Times New Roman"/>
              </w:rPr>
              <w:t xml:space="preserve"> </w:t>
            </w:r>
            <w:proofErr w:type="spellStart"/>
            <w:r w:rsidRPr="001526D2">
              <w:rPr>
                <w:rFonts w:ascii="Times New Roman" w:hAnsi="Times New Roman"/>
              </w:rPr>
              <w:t>verdiğini</w:t>
            </w:r>
            <w:proofErr w:type="spellEnd"/>
            <w:r w:rsidRPr="001526D2">
              <w:rPr>
                <w:rFonts w:ascii="Times New Roman" w:hAnsi="Times New Roman"/>
              </w:rPr>
              <w:t xml:space="preserve"> </w:t>
            </w:r>
            <w:proofErr w:type="spellStart"/>
            <w:r w:rsidRPr="001526D2">
              <w:rPr>
                <w:rFonts w:ascii="Times New Roman" w:hAnsi="Times New Roman"/>
              </w:rPr>
              <w:t>gösteren</w:t>
            </w:r>
            <w:proofErr w:type="spellEnd"/>
            <w:r w:rsidRPr="001526D2">
              <w:rPr>
                <w:rFonts w:ascii="Times New Roman" w:hAnsi="Times New Roman"/>
              </w:rPr>
              <w:t xml:space="preserve"> </w:t>
            </w:r>
            <w:proofErr w:type="spellStart"/>
            <w:r w:rsidRPr="001526D2">
              <w:rPr>
                <w:rFonts w:ascii="Times New Roman" w:hAnsi="Times New Roman"/>
              </w:rPr>
              <w:t>referans</w:t>
            </w:r>
            <w:proofErr w:type="spellEnd"/>
            <w:r w:rsidRPr="001526D2">
              <w:rPr>
                <w:rFonts w:ascii="Times New Roman" w:hAnsi="Times New Roman"/>
              </w:rPr>
              <w:t xml:space="preserve"> </w:t>
            </w:r>
            <w:proofErr w:type="spellStart"/>
            <w:r w:rsidRPr="001526D2">
              <w:rPr>
                <w:rFonts w:ascii="Times New Roman" w:hAnsi="Times New Roman"/>
              </w:rPr>
              <w:t>listesi</w:t>
            </w:r>
            <w:proofErr w:type="spellEnd"/>
            <w:r w:rsidRPr="001526D2">
              <w:rPr>
                <w:rFonts w:ascii="Times New Roman" w:hAnsi="Times New Roman"/>
              </w:rPr>
              <w:t xml:space="preserve">, </w:t>
            </w:r>
            <w:proofErr w:type="spellStart"/>
            <w:r w:rsidRPr="001526D2">
              <w:rPr>
                <w:rFonts w:ascii="Times New Roman" w:hAnsi="Times New Roman"/>
              </w:rPr>
              <w:t>teklif</w:t>
            </w:r>
            <w:proofErr w:type="spellEnd"/>
            <w:r w:rsidRPr="001526D2">
              <w:rPr>
                <w:rFonts w:ascii="Times New Roman" w:hAnsi="Times New Roman"/>
              </w:rPr>
              <w:t xml:space="preserve"> </w:t>
            </w:r>
            <w:proofErr w:type="spellStart"/>
            <w:r w:rsidRPr="001526D2">
              <w:rPr>
                <w:rFonts w:ascii="Times New Roman" w:hAnsi="Times New Roman"/>
              </w:rPr>
              <w:t>dosyasıyla</w:t>
            </w:r>
            <w:proofErr w:type="spellEnd"/>
            <w:r w:rsidRPr="001526D2">
              <w:rPr>
                <w:rFonts w:ascii="Times New Roman" w:hAnsi="Times New Roman"/>
              </w:rPr>
              <w:t xml:space="preserve"> </w:t>
            </w:r>
            <w:proofErr w:type="spellStart"/>
            <w:r w:rsidRPr="001526D2">
              <w:rPr>
                <w:rFonts w:ascii="Times New Roman" w:hAnsi="Times New Roman"/>
              </w:rPr>
              <w:t>birlikte</w:t>
            </w:r>
            <w:proofErr w:type="spellEnd"/>
            <w:r w:rsidRPr="001526D2">
              <w:rPr>
                <w:rFonts w:ascii="Times New Roman" w:hAnsi="Times New Roman"/>
              </w:rPr>
              <w:t xml:space="preserve"> </w:t>
            </w:r>
            <w:proofErr w:type="spellStart"/>
            <w:r w:rsidRPr="001526D2">
              <w:rPr>
                <w:rFonts w:ascii="Times New Roman" w:hAnsi="Times New Roman"/>
              </w:rPr>
              <w:t>sunulmalıdır</w:t>
            </w:r>
            <w:proofErr w:type="spellEnd"/>
            <w:r w:rsidRPr="001526D2">
              <w:rPr>
                <w:rFonts w:ascii="Times New Roman" w:hAnsi="Times New Roman"/>
              </w:rPr>
              <w:t>.</w:t>
            </w:r>
          </w:p>
          <w:p w14:paraId="10AAD592" w14:textId="77777777" w:rsidR="001526D2" w:rsidRDefault="001526D2" w:rsidP="00376B4B">
            <w:pPr>
              <w:pStyle w:val="Heading1"/>
              <w:numPr>
                <w:ilvl w:val="0"/>
                <w:numId w:val="32"/>
              </w:numPr>
            </w:pPr>
            <w:proofErr w:type="spellStart"/>
            <w:r>
              <w:t>Teknik</w:t>
            </w:r>
            <w:proofErr w:type="spellEnd"/>
            <w:r>
              <w:t xml:space="preserve"> </w:t>
            </w:r>
            <w:proofErr w:type="spellStart"/>
            <w:r>
              <w:t>Teklif</w:t>
            </w:r>
            <w:proofErr w:type="spellEnd"/>
            <w:r>
              <w:t xml:space="preserve"> </w:t>
            </w:r>
            <w:proofErr w:type="spellStart"/>
            <w:r>
              <w:t>Dosyasının</w:t>
            </w:r>
            <w:proofErr w:type="spellEnd"/>
            <w:r>
              <w:t xml:space="preserve"> </w:t>
            </w:r>
            <w:proofErr w:type="spellStart"/>
            <w:r>
              <w:t>Sunumu</w:t>
            </w:r>
            <w:proofErr w:type="spellEnd"/>
          </w:p>
          <w:p w14:paraId="13B2B335" w14:textId="6479E0BD" w:rsidR="001526D2" w:rsidRPr="001526D2" w:rsidRDefault="001526D2" w:rsidP="002904C5">
            <w:pPr>
              <w:rPr>
                <w:rFonts w:ascii="Times New Roman" w:hAnsi="Times New Roman"/>
                <w:lang w:val="fr-BE"/>
              </w:rPr>
            </w:pPr>
            <w:r w:rsidRPr="001526D2">
              <w:rPr>
                <w:rFonts w:ascii="Times New Roman" w:hAnsi="Times New Roman"/>
              </w:rPr>
              <w:t xml:space="preserve"> </w:t>
            </w:r>
            <w:proofErr w:type="spellStart"/>
            <w:r w:rsidRPr="001526D2">
              <w:rPr>
                <w:rFonts w:ascii="Times New Roman" w:hAnsi="Times New Roman"/>
                <w:lang w:val="fr-BE"/>
              </w:rPr>
              <w:t>Teklif</w:t>
            </w:r>
            <w:proofErr w:type="spellEnd"/>
            <w:r>
              <w:rPr>
                <w:rFonts w:ascii="Times New Roman" w:hAnsi="Times New Roman"/>
                <w:lang w:val="fr-BE"/>
              </w:rPr>
              <w:t xml:space="preserve"> </w:t>
            </w:r>
            <w:proofErr w:type="spellStart"/>
            <w:r w:rsidRPr="001526D2">
              <w:rPr>
                <w:rFonts w:ascii="Times New Roman" w:hAnsi="Times New Roman"/>
                <w:lang w:val="fr-BE"/>
              </w:rPr>
              <w:t>sunumunu</w:t>
            </w:r>
            <w:proofErr w:type="spellEnd"/>
            <w:r>
              <w:rPr>
                <w:rFonts w:ascii="Times New Roman" w:hAnsi="Times New Roman"/>
                <w:lang w:val="fr-BE"/>
              </w:rPr>
              <w:t xml:space="preserve"> </w:t>
            </w:r>
            <w:proofErr w:type="spellStart"/>
            <w:r w:rsidRPr="001526D2">
              <w:rPr>
                <w:rFonts w:ascii="Times New Roman" w:hAnsi="Times New Roman"/>
                <w:lang w:val="fr-BE"/>
              </w:rPr>
              <w:t>yapacak</w:t>
            </w:r>
            <w:proofErr w:type="spellEnd"/>
            <w:r>
              <w:rPr>
                <w:rFonts w:ascii="Times New Roman" w:hAnsi="Times New Roman"/>
                <w:lang w:val="fr-BE"/>
              </w:rPr>
              <w:t xml:space="preserve"> </w:t>
            </w:r>
            <w:proofErr w:type="spellStart"/>
            <w:r w:rsidRPr="001526D2">
              <w:rPr>
                <w:rFonts w:ascii="Times New Roman" w:hAnsi="Times New Roman"/>
                <w:lang w:val="fr-BE"/>
              </w:rPr>
              <w:t>Yüklenici</w:t>
            </w:r>
            <w:proofErr w:type="spellEnd"/>
            <w:r w:rsidRPr="001526D2">
              <w:rPr>
                <w:rFonts w:ascii="Times New Roman" w:hAnsi="Times New Roman"/>
                <w:lang w:val="fr-BE"/>
              </w:rPr>
              <w:t xml:space="preserve"> </w:t>
            </w:r>
            <w:proofErr w:type="spellStart"/>
            <w:r w:rsidRPr="001526D2">
              <w:rPr>
                <w:rFonts w:ascii="Times New Roman" w:hAnsi="Times New Roman"/>
                <w:lang w:val="fr-BE"/>
              </w:rPr>
              <w:t>firma</w:t>
            </w:r>
            <w:proofErr w:type="spellEnd"/>
            <w:r w:rsidRPr="001526D2">
              <w:rPr>
                <w:rFonts w:ascii="Times New Roman" w:hAnsi="Times New Roman"/>
                <w:lang w:val="fr-BE"/>
              </w:rPr>
              <w:t>,</w:t>
            </w:r>
            <w:r>
              <w:rPr>
                <w:rFonts w:ascii="Times New Roman" w:hAnsi="Times New Roman"/>
                <w:lang w:val="fr-BE"/>
              </w:rPr>
              <w:t xml:space="preserve"> </w:t>
            </w:r>
            <w:proofErr w:type="spellStart"/>
            <w:r w:rsidRPr="001526D2">
              <w:rPr>
                <w:rFonts w:ascii="Times New Roman" w:hAnsi="Times New Roman"/>
                <w:lang w:val="fr-BE"/>
              </w:rPr>
              <w:t>Teknik</w:t>
            </w:r>
            <w:proofErr w:type="spellEnd"/>
            <w:r>
              <w:rPr>
                <w:rFonts w:ascii="Times New Roman" w:hAnsi="Times New Roman"/>
                <w:lang w:val="fr-BE"/>
              </w:rPr>
              <w:t xml:space="preserve"> </w:t>
            </w:r>
            <w:proofErr w:type="spellStart"/>
            <w:r w:rsidRPr="001526D2">
              <w:rPr>
                <w:rFonts w:ascii="Times New Roman" w:hAnsi="Times New Roman"/>
                <w:lang w:val="fr-BE"/>
              </w:rPr>
              <w:t>Teklif</w:t>
            </w:r>
            <w:proofErr w:type="spellEnd"/>
            <w:r>
              <w:rPr>
                <w:rFonts w:ascii="Times New Roman" w:hAnsi="Times New Roman"/>
                <w:lang w:val="fr-BE"/>
              </w:rPr>
              <w:t xml:space="preserve"> </w:t>
            </w:r>
            <w:proofErr w:type="spellStart"/>
            <w:r w:rsidRPr="001526D2">
              <w:rPr>
                <w:rFonts w:ascii="Times New Roman" w:hAnsi="Times New Roman"/>
                <w:lang w:val="fr-BE"/>
              </w:rPr>
              <w:t>Dosyası’na</w:t>
            </w:r>
            <w:proofErr w:type="spellEnd"/>
            <w:r>
              <w:rPr>
                <w:rFonts w:ascii="Times New Roman" w:hAnsi="Times New Roman"/>
                <w:lang w:val="fr-BE"/>
              </w:rPr>
              <w:t xml:space="preserve"> </w:t>
            </w:r>
            <w:proofErr w:type="spellStart"/>
            <w:r w:rsidRPr="001526D2">
              <w:rPr>
                <w:rFonts w:ascii="Times New Roman" w:hAnsi="Times New Roman"/>
                <w:lang w:val="fr-BE"/>
              </w:rPr>
              <w:t>aşağıdaki</w:t>
            </w:r>
            <w:proofErr w:type="spellEnd"/>
            <w:r w:rsidRPr="001526D2">
              <w:rPr>
                <w:rFonts w:ascii="Times New Roman" w:hAnsi="Times New Roman"/>
                <w:lang w:val="fr-BE"/>
              </w:rPr>
              <w:t xml:space="preserve"> </w:t>
            </w:r>
            <w:proofErr w:type="spellStart"/>
            <w:r w:rsidRPr="001526D2">
              <w:rPr>
                <w:rFonts w:ascii="Times New Roman" w:hAnsi="Times New Roman"/>
                <w:lang w:val="fr-BE"/>
              </w:rPr>
              <w:t>çalışmaları</w:t>
            </w:r>
            <w:proofErr w:type="spellEnd"/>
            <w:r w:rsidRPr="001526D2">
              <w:rPr>
                <w:rFonts w:ascii="Times New Roman" w:hAnsi="Times New Roman"/>
                <w:lang w:val="fr-BE"/>
              </w:rPr>
              <w:t>/</w:t>
            </w:r>
            <w:proofErr w:type="spellStart"/>
            <w:r w:rsidRPr="001526D2">
              <w:rPr>
                <w:rFonts w:ascii="Times New Roman" w:hAnsi="Times New Roman"/>
                <w:lang w:val="fr-BE"/>
              </w:rPr>
              <w:t>belgeleri</w:t>
            </w:r>
            <w:proofErr w:type="spellEnd"/>
            <w:r w:rsidRPr="001526D2">
              <w:rPr>
                <w:rFonts w:ascii="Times New Roman" w:hAnsi="Times New Roman"/>
                <w:lang w:val="fr-BE"/>
              </w:rPr>
              <w:t xml:space="preserve"> </w:t>
            </w:r>
            <w:proofErr w:type="spellStart"/>
            <w:proofErr w:type="gramStart"/>
            <w:r w:rsidRPr="001526D2">
              <w:rPr>
                <w:rFonts w:ascii="Times New Roman" w:hAnsi="Times New Roman"/>
                <w:lang w:val="fr-BE"/>
              </w:rPr>
              <w:t>ekleyecektir</w:t>
            </w:r>
            <w:proofErr w:type="spellEnd"/>
            <w:r w:rsidRPr="001526D2">
              <w:rPr>
                <w:rFonts w:ascii="Times New Roman" w:hAnsi="Times New Roman"/>
                <w:lang w:val="fr-BE"/>
              </w:rPr>
              <w:t>:</w:t>
            </w:r>
            <w:proofErr w:type="gramEnd"/>
          </w:p>
          <w:p w14:paraId="4991B432" w14:textId="267C3502" w:rsidR="001526D2" w:rsidRPr="001526D2" w:rsidRDefault="001526D2" w:rsidP="002904C5">
            <w:pPr>
              <w:widowControl w:val="0"/>
              <w:tabs>
                <w:tab w:val="left" w:pos="825"/>
              </w:tabs>
              <w:autoSpaceDE w:val="0"/>
              <w:autoSpaceDN w:val="0"/>
              <w:spacing w:before="183"/>
              <w:ind w:right="55"/>
              <w:jc w:val="both"/>
              <w:rPr>
                <w:rFonts w:ascii="Times New Roman" w:hAnsi="Times New Roman"/>
              </w:rPr>
            </w:pPr>
            <w:r w:rsidRPr="001526D2">
              <w:rPr>
                <w:rFonts w:ascii="Times New Roman" w:hAnsi="Times New Roman"/>
              </w:rPr>
              <w:lastRenderedPageBreak/>
              <w:t>•</w:t>
            </w:r>
            <w:proofErr w:type="spellStart"/>
            <w:r w:rsidRPr="001526D2">
              <w:rPr>
                <w:rFonts w:ascii="Times New Roman" w:hAnsi="Times New Roman"/>
              </w:rPr>
              <w:t>Ticari</w:t>
            </w:r>
            <w:proofErr w:type="spellEnd"/>
            <w:r w:rsidRPr="001526D2">
              <w:rPr>
                <w:rFonts w:ascii="Times New Roman" w:hAnsi="Times New Roman"/>
              </w:rPr>
              <w:t xml:space="preserve"> </w:t>
            </w:r>
            <w:proofErr w:type="spellStart"/>
            <w:r w:rsidRPr="001526D2">
              <w:rPr>
                <w:rFonts w:ascii="Times New Roman" w:hAnsi="Times New Roman"/>
              </w:rPr>
              <w:t>teklifi</w:t>
            </w:r>
            <w:proofErr w:type="spellEnd"/>
            <w:r w:rsidRPr="001526D2">
              <w:rPr>
                <w:rFonts w:ascii="Times New Roman" w:hAnsi="Times New Roman"/>
              </w:rPr>
              <w:t xml:space="preserve"> </w:t>
            </w:r>
            <w:proofErr w:type="spellStart"/>
            <w:r w:rsidRPr="001526D2">
              <w:rPr>
                <w:rFonts w:ascii="Times New Roman" w:hAnsi="Times New Roman"/>
              </w:rPr>
              <w:t>gösteren</w:t>
            </w:r>
            <w:proofErr w:type="spellEnd"/>
            <w:r w:rsidRPr="001526D2">
              <w:rPr>
                <w:rFonts w:ascii="Times New Roman" w:hAnsi="Times New Roman"/>
              </w:rPr>
              <w:t xml:space="preserve"> </w:t>
            </w:r>
            <w:proofErr w:type="spellStart"/>
            <w:r w:rsidRPr="001526D2">
              <w:rPr>
                <w:rFonts w:ascii="Times New Roman" w:hAnsi="Times New Roman"/>
              </w:rPr>
              <w:t>detaylı</w:t>
            </w:r>
            <w:proofErr w:type="spellEnd"/>
            <w:r w:rsidRPr="001526D2">
              <w:rPr>
                <w:rFonts w:ascii="Times New Roman" w:hAnsi="Times New Roman"/>
              </w:rPr>
              <w:t xml:space="preserve"> </w:t>
            </w:r>
            <w:proofErr w:type="spellStart"/>
            <w:r w:rsidRPr="001526D2">
              <w:rPr>
                <w:rFonts w:ascii="Times New Roman" w:hAnsi="Times New Roman"/>
              </w:rPr>
              <w:t>keşif</w:t>
            </w:r>
            <w:proofErr w:type="spellEnd"/>
            <w:r w:rsidRPr="001526D2">
              <w:rPr>
                <w:rFonts w:ascii="Times New Roman" w:hAnsi="Times New Roman"/>
              </w:rPr>
              <w:t xml:space="preserve"> </w:t>
            </w:r>
            <w:proofErr w:type="spellStart"/>
            <w:r w:rsidRPr="001526D2">
              <w:rPr>
                <w:rFonts w:ascii="Times New Roman" w:hAnsi="Times New Roman"/>
              </w:rPr>
              <w:t>listesi</w:t>
            </w:r>
            <w:proofErr w:type="spellEnd"/>
            <w:r w:rsidRPr="001526D2">
              <w:rPr>
                <w:rFonts w:ascii="Times New Roman" w:hAnsi="Times New Roman"/>
              </w:rPr>
              <w:t>.</w:t>
            </w:r>
          </w:p>
          <w:p w14:paraId="75BAC7FD" w14:textId="7DD66F63" w:rsidR="001526D2" w:rsidRPr="001526D2" w:rsidRDefault="001526D2" w:rsidP="002904C5">
            <w:pPr>
              <w:widowControl w:val="0"/>
              <w:tabs>
                <w:tab w:val="left" w:pos="825"/>
              </w:tabs>
              <w:autoSpaceDE w:val="0"/>
              <w:autoSpaceDN w:val="0"/>
              <w:spacing w:before="183"/>
              <w:ind w:right="55"/>
              <w:jc w:val="both"/>
              <w:rPr>
                <w:rFonts w:ascii="Times New Roman" w:hAnsi="Times New Roman"/>
              </w:rPr>
            </w:pPr>
            <w:r w:rsidRPr="001526D2">
              <w:rPr>
                <w:rFonts w:ascii="Times New Roman" w:hAnsi="Times New Roman"/>
              </w:rPr>
              <w:t>•</w:t>
            </w:r>
            <w:proofErr w:type="spellStart"/>
            <w:r w:rsidRPr="001526D2">
              <w:rPr>
                <w:rFonts w:ascii="Times New Roman" w:hAnsi="Times New Roman"/>
              </w:rPr>
              <w:t>Projeye</w:t>
            </w:r>
            <w:proofErr w:type="spellEnd"/>
            <w:r w:rsidRPr="001526D2">
              <w:rPr>
                <w:rFonts w:ascii="Times New Roman" w:hAnsi="Times New Roman"/>
              </w:rPr>
              <w:t xml:space="preserve"> ait </w:t>
            </w:r>
            <w:proofErr w:type="spellStart"/>
            <w:r w:rsidRPr="001526D2">
              <w:rPr>
                <w:rFonts w:ascii="Times New Roman" w:hAnsi="Times New Roman"/>
              </w:rPr>
              <w:t>uygulama</w:t>
            </w:r>
            <w:proofErr w:type="spellEnd"/>
            <w:r w:rsidRPr="001526D2">
              <w:rPr>
                <w:rFonts w:ascii="Times New Roman" w:hAnsi="Times New Roman"/>
              </w:rPr>
              <w:t xml:space="preserve"> </w:t>
            </w:r>
            <w:proofErr w:type="spellStart"/>
            <w:r w:rsidRPr="001526D2">
              <w:rPr>
                <w:rFonts w:ascii="Times New Roman" w:hAnsi="Times New Roman"/>
              </w:rPr>
              <w:t>projeleri</w:t>
            </w:r>
            <w:proofErr w:type="spellEnd"/>
            <w:r w:rsidRPr="001526D2">
              <w:rPr>
                <w:rFonts w:ascii="Times New Roman" w:hAnsi="Times New Roman"/>
              </w:rPr>
              <w:t xml:space="preserve"> (Solar panel </w:t>
            </w:r>
            <w:proofErr w:type="spellStart"/>
            <w:r w:rsidRPr="001526D2">
              <w:rPr>
                <w:rFonts w:ascii="Times New Roman" w:hAnsi="Times New Roman"/>
              </w:rPr>
              <w:t>ve</w:t>
            </w:r>
            <w:proofErr w:type="spellEnd"/>
            <w:r w:rsidRPr="001526D2">
              <w:rPr>
                <w:rFonts w:ascii="Times New Roman" w:hAnsi="Times New Roman"/>
              </w:rPr>
              <w:t xml:space="preserve"> inverter </w:t>
            </w:r>
            <w:proofErr w:type="spellStart"/>
            <w:r w:rsidRPr="001526D2">
              <w:rPr>
                <w:rFonts w:ascii="Times New Roman" w:hAnsi="Times New Roman"/>
              </w:rPr>
              <w:t>yerleşimi</w:t>
            </w:r>
            <w:proofErr w:type="spellEnd"/>
            <w:r w:rsidRPr="001526D2">
              <w:rPr>
                <w:rFonts w:ascii="Times New Roman" w:hAnsi="Times New Roman"/>
              </w:rPr>
              <w:t xml:space="preserve">, DC </w:t>
            </w:r>
            <w:proofErr w:type="spellStart"/>
            <w:r w:rsidRPr="001526D2">
              <w:rPr>
                <w:rFonts w:ascii="Times New Roman" w:hAnsi="Times New Roman"/>
              </w:rPr>
              <w:t>bağlantı</w:t>
            </w:r>
            <w:proofErr w:type="spellEnd"/>
            <w:r w:rsidRPr="001526D2">
              <w:rPr>
                <w:rFonts w:ascii="Times New Roman" w:hAnsi="Times New Roman"/>
              </w:rPr>
              <w:t xml:space="preserve"> </w:t>
            </w:r>
            <w:proofErr w:type="spellStart"/>
            <w:r w:rsidRPr="001526D2">
              <w:rPr>
                <w:rFonts w:ascii="Times New Roman" w:hAnsi="Times New Roman"/>
              </w:rPr>
              <w:t>diyagramları</w:t>
            </w:r>
            <w:proofErr w:type="spellEnd"/>
            <w:r w:rsidRPr="001526D2">
              <w:rPr>
                <w:rFonts w:ascii="Times New Roman" w:hAnsi="Times New Roman"/>
              </w:rPr>
              <w:t xml:space="preserve"> </w:t>
            </w:r>
            <w:proofErr w:type="spellStart"/>
            <w:r w:rsidRPr="001526D2">
              <w:rPr>
                <w:rFonts w:ascii="Times New Roman" w:hAnsi="Times New Roman"/>
              </w:rPr>
              <w:t>ve</w:t>
            </w:r>
            <w:proofErr w:type="spellEnd"/>
            <w:r w:rsidRPr="001526D2">
              <w:rPr>
                <w:rFonts w:ascii="Times New Roman" w:hAnsi="Times New Roman"/>
              </w:rPr>
              <w:t xml:space="preserve"> AG </w:t>
            </w:r>
            <w:proofErr w:type="spellStart"/>
            <w:r w:rsidRPr="001526D2">
              <w:rPr>
                <w:rFonts w:ascii="Times New Roman" w:hAnsi="Times New Roman"/>
              </w:rPr>
              <w:t>akım</w:t>
            </w:r>
            <w:proofErr w:type="spellEnd"/>
            <w:r w:rsidRPr="001526D2">
              <w:rPr>
                <w:rFonts w:ascii="Times New Roman" w:hAnsi="Times New Roman"/>
              </w:rPr>
              <w:t xml:space="preserve"> </w:t>
            </w:r>
            <w:proofErr w:type="spellStart"/>
            <w:r w:rsidRPr="001526D2">
              <w:rPr>
                <w:rFonts w:ascii="Times New Roman" w:hAnsi="Times New Roman"/>
              </w:rPr>
              <w:t>dağıtım</w:t>
            </w:r>
            <w:proofErr w:type="spellEnd"/>
            <w:r w:rsidRPr="001526D2">
              <w:rPr>
                <w:rFonts w:ascii="Times New Roman" w:hAnsi="Times New Roman"/>
              </w:rPr>
              <w:t xml:space="preserve"> </w:t>
            </w:r>
            <w:proofErr w:type="spellStart"/>
            <w:r w:rsidRPr="001526D2">
              <w:rPr>
                <w:rFonts w:ascii="Times New Roman" w:hAnsi="Times New Roman"/>
              </w:rPr>
              <w:t>çizimleri</w:t>
            </w:r>
            <w:proofErr w:type="spellEnd"/>
            <w:r w:rsidRPr="001526D2">
              <w:rPr>
                <w:rFonts w:ascii="Times New Roman" w:hAnsi="Times New Roman"/>
              </w:rPr>
              <w:t>)</w:t>
            </w:r>
          </w:p>
          <w:p w14:paraId="19972F58" w14:textId="1780E57B" w:rsidR="001526D2" w:rsidRPr="001526D2" w:rsidRDefault="001526D2" w:rsidP="002904C5">
            <w:pPr>
              <w:widowControl w:val="0"/>
              <w:tabs>
                <w:tab w:val="left" w:pos="825"/>
              </w:tabs>
              <w:autoSpaceDE w:val="0"/>
              <w:autoSpaceDN w:val="0"/>
              <w:spacing w:before="183"/>
              <w:ind w:right="55"/>
              <w:jc w:val="both"/>
              <w:rPr>
                <w:rFonts w:ascii="Times New Roman" w:hAnsi="Times New Roman"/>
              </w:rPr>
            </w:pPr>
            <w:r w:rsidRPr="001526D2">
              <w:rPr>
                <w:rFonts w:ascii="Times New Roman" w:hAnsi="Times New Roman"/>
              </w:rPr>
              <w:t>•</w:t>
            </w:r>
            <w:proofErr w:type="spellStart"/>
            <w:r w:rsidRPr="001526D2">
              <w:rPr>
                <w:rFonts w:ascii="Times New Roman" w:hAnsi="Times New Roman"/>
              </w:rPr>
              <w:t>Teklif</w:t>
            </w:r>
            <w:proofErr w:type="spellEnd"/>
            <w:r w:rsidRPr="001526D2">
              <w:rPr>
                <w:rFonts w:ascii="Times New Roman" w:hAnsi="Times New Roman"/>
              </w:rPr>
              <w:t xml:space="preserve"> </w:t>
            </w:r>
            <w:proofErr w:type="spellStart"/>
            <w:r w:rsidRPr="001526D2">
              <w:rPr>
                <w:rFonts w:ascii="Times New Roman" w:hAnsi="Times New Roman"/>
              </w:rPr>
              <w:t>edilen</w:t>
            </w:r>
            <w:proofErr w:type="spellEnd"/>
            <w:r w:rsidRPr="001526D2">
              <w:rPr>
                <w:rFonts w:ascii="Times New Roman" w:hAnsi="Times New Roman"/>
              </w:rPr>
              <w:t xml:space="preserve"> </w:t>
            </w:r>
            <w:proofErr w:type="spellStart"/>
            <w:r w:rsidRPr="001526D2">
              <w:rPr>
                <w:rFonts w:ascii="Times New Roman" w:hAnsi="Times New Roman"/>
              </w:rPr>
              <w:t>tüm</w:t>
            </w:r>
            <w:proofErr w:type="spellEnd"/>
            <w:r w:rsidRPr="001526D2">
              <w:rPr>
                <w:rFonts w:ascii="Times New Roman" w:hAnsi="Times New Roman"/>
              </w:rPr>
              <w:t xml:space="preserve"> </w:t>
            </w:r>
            <w:proofErr w:type="spellStart"/>
            <w:r w:rsidRPr="001526D2">
              <w:rPr>
                <w:rFonts w:ascii="Times New Roman" w:hAnsi="Times New Roman"/>
              </w:rPr>
              <w:t>ürünlere</w:t>
            </w:r>
            <w:proofErr w:type="spellEnd"/>
            <w:r w:rsidRPr="001526D2">
              <w:rPr>
                <w:rFonts w:ascii="Times New Roman" w:hAnsi="Times New Roman"/>
              </w:rPr>
              <w:t xml:space="preserve"> ait Teknik </w:t>
            </w:r>
            <w:proofErr w:type="spellStart"/>
            <w:r w:rsidRPr="001526D2">
              <w:rPr>
                <w:rFonts w:ascii="Times New Roman" w:hAnsi="Times New Roman"/>
              </w:rPr>
              <w:t>föyler</w:t>
            </w:r>
            <w:proofErr w:type="spellEnd"/>
            <w:r w:rsidRPr="001526D2">
              <w:rPr>
                <w:rFonts w:ascii="Times New Roman" w:hAnsi="Times New Roman"/>
              </w:rPr>
              <w:t xml:space="preserve">, </w:t>
            </w:r>
            <w:proofErr w:type="spellStart"/>
            <w:r w:rsidRPr="001526D2">
              <w:rPr>
                <w:rFonts w:ascii="Times New Roman" w:hAnsi="Times New Roman"/>
              </w:rPr>
              <w:t>sertifikalar</w:t>
            </w:r>
            <w:proofErr w:type="spellEnd"/>
            <w:r w:rsidRPr="001526D2">
              <w:rPr>
                <w:rFonts w:ascii="Times New Roman" w:hAnsi="Times New Roman"/>
              </w:rPr>
              <w:t>.</w:t>
            </w:r>
          </w:p>
          <w:p w14:paraId="163E8FCE" w14:textId="00948B5F" w:rsidR="001526D2" w:rsidRPr="001526D2" w:rsidRDefault="001526D2" w:rsidP="002904C5">
            <w:pPr>
              <w:widowControl w:val="0"/>
              <w:tabs>
                <w:tab w:val="left" w:pos="825"/>
              </w:tabs>
              <w:autoSpaceDE w:val="0"/>
              <w:autoSpaceDN w:val="0"/>
              <w:spacing w:before="183"/>
              <w:ind w:right="55"/>
              <w:jc w:val="both"/>
              <w:rPr>
                <w:rFonts w:ascii="Times New Roman" w:hAnsi="Times New Roman"/>
              </w:rPr>
            </w:pPr>
            <w:r w:rsidRPr="001526D2">
              <w:rPr>
                <w:rFonts w:ascii="Times New Roman" w:hAnsi="Times New Roman"/>
              </w:rPr>
              <w:t>•</w:t>
            </w:r>
            <w:proofErr w:type="spellStart"/>
            <w:r w:rsidRPr="001526D2">
              <w:rPr>
                <w:rFonts w:ascii="Times New Roman" w:hAnsi="Times New Roman"/>
              </w:rPr>
              <w:t>Teklif</w:t>
            </w:r>
            <w:proofErr w:type="spellEnd"/>
            <w:r w:rsidRPr="001526D2">
              <w:rPr>
                <w:rFonts w:ascii="Times New Roman" w:hAnsi="Times New Roman"/>
              </w:rPr>
              <w:t xml:space="preserve"> </w:t>
            </w:r>
            <w:proofErr w:type="spellStart"/>
            <w:r w:rsidRPr="001526D2">
              <w:rPr>
                <w:rFonts w:ascii="Times New Roman" w:hAnsi="Times New Roman"/>
              </w:rPr>
              <w:t>edilen</w:t>
            </w:r>
            <w:proofErr w:type="spellEnd"/>
            <w:r w:rsidRPr="001526D2">
              <w:rPr>
                <w:rFonts w:ascii="Times New Roman" w:hAnsi="Times New Roman"/>
              </w:rPr>
              <w:t xml:space="preserve"> ana </w:t>
            </w:r>
            <w:proofErr w:type="spellStart"/>
            <w:r w:rsidRPr="001526D2">
              <w:rPr>
                <w:rFonts w:ascii="Times New Roman" w:hAnsi="Times New Roman"/>
              </w:rPr>
              <w:t>sistem</w:t>
            </w:r>
            <w:proofErr w:type="spellEnd"/>
            <w:r w:rsidRPr="001526D2">
              <w:rPr>
                <w:rFonts w:ascii="Times New Roman" w:hAnsi="Times New Roman"/>
              </w:rPr>
              <w:t xml:space="preserve"> </w:t>
            </w:r>
            <w:proofErr w:type="spellStart"/>
            <w:r w:rsidRPr="001526D2">
              <w:rPr>
                <w:rFonts w:ascii="Times New Roman" w:hAnsi="Times New Roman"/>
              </w:rPr>
              <w:t>elemanlarının</w:t>
            </w:r>
            <w:proofErr w:type="spellEnd"/>
            <w:r w:rsidRPr="001526D2">
              <w:rPr>
                <w:rFonts w:ascii="Times New Roman" w:hAnsi="Times New Roman"/>
              </w:rPr>
              <w:t xml:space="preserve"> </w:t>
            </w:r>
            <w:proofErr w:type="spellStart"/>
            <w:r w:rsidRPr="001526D2">
              <w:rPr>
                <w:rFonts w:ascii="Times New Roman" w:hAnsi="Times New Roman"/>
              </w:rPr>
              <w:t>olduğu</w:t>
            </w:r>
            <w:proofErr w:type="spellEnd"/>
            <w:r w:rsidRPr="001526D2">
              <w:rPr>
                <w:rFonts w:ascii="Times New Roman" w:hAnsi="Times New Roman"/>
              </w:rPr>
              <w:t xml:space="preserve"> </w:t>
            </w:r>
            <w:proofErr w:type="spellStart"/>
            <w:r w:rsidRPr="001526D2">
              <w:rPr>
                <w:rFonts w:ascii="Times New Roman" w:hAnsi="Times New Roman"/>
              </w:rPr>
              <w:t>marka</w:t>
            </w:r>
            <w:proofErr w:type="spellEnd"/>
            <w:r w:rsidRPr="001526D2">
              <w:rPr>
                <w:rFonts w:ascii="Times New Roman" w:hAnsi="Times New Roman"/>
              </w:rPr>
              <w:t xml:space="preserve"> </w:t>
            </w:r>
            <w:proofErr w:type="spellStart"/>
            <w:r w:rsidRPr="001526D2">
              <w:rPr>
                <w:rFonts w:ascii="Times New Roman" w:hAnsi="Times New Roman"/>
              </w:rPr>
              <w:t>listesi</w:t>
            </w:r>
            <w:proofErr w:type="spellEnd"/>
          </w:p>
          <w:p w14:paraId="791FA155" w14:textId="5DB3744E" w:rsidR="001526D2" w:rsidRPr="001526D2" w:rsidRDefault="001526D2" w:rsidP="002904C5">
            <w:pPr>
              <w:widowControl w:val="0"/>
              <w:tabs>
                <w:tab w:val="left" w:pos="825"/>
              </w:tabs>
              <w:autoSpaceDE w:val="0"/>
              <w:autoSpaceDN w:val="0"/>
              <w:spacing w:before="183"/>
              <w:ind w:right="55"/>
              <w:jc w:val="both"/>
              <w:rPr>
                <w:rFonts w:ascii="Times New Roman" w:hAnsi="Times New Roman"/>
              </w:rPr>
            </w:pPr>
            <w:r w:rsidRPr="001526D2">
              <w:rPr>
                <w:rFonts w:ascii="Times New Roman" w:hAnsi="Times New Roman"/>
              </w:rPr>
              <w:t xml:space="preserve">•Teknik </w:t>
            </w:r>
            <w:proofErr w:type="spellStart"/>
            <w:r w:rsidRPr="001526D2">
              <w:rPr>
                <w:rFonts w:ascii="Times New Roman" w:hAnsi="Times New Roman"/>
              </w:rPr>
              <w:t>şartnamenin</w:t>
            </w:r>
            <w:proofErr w:type="spellEnd"/>
            <w:r w:rsidRPr="001526D2">
              <w:rPr>
                <w:rFonts w:ascii="Times New Roman" w:hAnsi="Times New Roman"/>
              </w:rPr>
              <w:t xml:space="preserve"> “</w:t>
            </w:r>
            <w:proofErr w:type="spellStart"/>
            <w:r w:rsidRPr="001526D2">
              <w:rPr>
                <w:rFonts w:ascii="Times New Roman" w:hAnsi="Times New Roman"/>
              </w:rPr>
              <w:t>okudum</w:t>
            </w:r>
            <w:proofErr w:type="spellEnd"/>
            <w:r w:rsidRPr="001526D2">
              <w:rPr>
                <w:rFonts w:ascii="Times New Roman" w:hAnsi="Times New Roman"/>
              </w:rPr>
              <w:t xml:space="preserve">, </w:t>
            </w:r>
            <w:proofErr w:type="spellStart"/>
            <w:r w:rsidRPr="001526D2">
              <w:rPr>
                <w:rFonts w:ascii="Times New Roman" w:hAnsi="Times New Roman"/>
              </w:rPr>
              <w:t>anladım</w:t>
            </w:r>
            <w:proofErr w:type="spellEnd"/>
            <w:r w:rsidRPr="001526D2">
              <w:rPr>
                <w:rFonts w:ascii="Times New Roman" w:hAnsi="Times New Roman"/>
              </w:rPr>
              <w:t xml:space="preserve">, </w:t>
            </w:r>
            <w:proofErr w:type="spellStart"/>
            <w:r w:rsidRPr="001526D2">
              <w:rPr>
                <w:rFonts w:ascii="Times New Roman" w:hAnsi="Times New Roman"/>
              </w:rPr>
              <w:t>kabul</w:t>
            </w:r>
            <w:proofErr w:type="spellEnd"/>
            <w:r w:rsidRPr="001526D2">
              <w:rPr>
                <w:rFonts w:ascii="Times New Roman" w:hAnsi="Times New Roman"/>
              </w:rPr>
              <w:t xml:space="preserve"> </w:t>
            </w:r>
            <w:proofErr w:type="spellStart"/>
            <w:r w:rsidRPr="001526D2">
              <w:rPr>
                <w:rFonts w:ascii="Times New Roman" w:hAnsi="Times New Roman"/>
              </w:rPr>
              <w:t>edildi</w:t>
            </w:r>
            <w:proofErr w:type="spellEnd"/>
            <w:r w:rsidRPr="001526D2">
              <w:rPr>
                <w:rFonts w:ascii="Times New Roman" w:hAnsi="Times New Roman"/>
              </w:rPr>
              <w:t xml:space="preserve">” </w:t>
            </w:r>
            <w:proofErr w:type="spellStart"/>
            <w:r w:rsidRPr="001526D2">
              <w:rPr>
                <w:rFonts w:ascii="Times New Roman" w:hAnsi="Times New Roman"/>
              </w:rPr>
              <w:t>ibaresiyle</w:t>
            </w:r>
            <w:proofErr w:type="spellEnd"/>
            <w:r w:rsidRPr="001526D2">
              <w:rPr>
                <w:rFonts w:ascii="Times New Roman" w:hAnsi="Times New Roman"/>
              </w:rPr>
              <w:t xml:space="preserve"> her </w:t>
            </w:r>
            <w:proofErr w:type="spellStart"/>
            <w:r w:rsidRPr="001526D2">
              <w:rPr>
                <w:rFonts w:ascii="Times New Roman" w:hAnsi="Times New Roman"/>
              </w:rPr>
              <w:t>sayfasının</w:t>
            </w:r>
            <w:proofErr w:type="spellEnd"/>
            <w:r w:rsidRPr="001526D2">
              <w:rPr>
                <w:rFonts w:ascii="Times New Roman" w:hAnsi="Times New Roman"/>
              </w:rPr>
              <w:t xml:space="preserve"> </w:t>
            </w:r>
            <w:proofErr w:type="spellStart"/>
            <w:r w:rsidRPr="001526D2">
              <w:rPr>
                <w:rFonts w:ascii="Times New Roman" w:hAnsi="Times New Roman"/>
              </w:rPr>
              <w:t>kaşe</w:t>
            </w:r>
            <w:proofErr w:type="spellEnd"/>
            <w:r w:rsidRPr="001526D2">
              <w:rPr>
                <w:rFonts w:ascii="Times New Roman" w:hAnsi="Times New Roman"/>
              </w:rPr>
              <w:t xml:space="preserve"> </w:t>
            </w:r>
            <w:proofErr w:type="spellStart"/>
            <w:r w:rsidRPr="001526D2">
              <w:rPr>
                <w:rFonts w:ascii="Times New Roman" w:hAnsi="Times New Roman"/>
              </w:rPr>
              <w:t>imza</w:t>
            </w:r>
            <w:proofErr w:type="spellEnd"/>
            <w:r w:rsidRPr="001526D2">
              <w:rPr>
                <w:rFonts w:ascii="Times New Roman" w:hAnsi="Times New Roman"/>
              </w:rPr>
              <w:t xml:space="preserve"> </w:t>
            </w:r>
            <w:proofErr w:type="spellStart"/>
            <w:r w:rsidRPr="001526D2">
              <w:rPr>
                <w:rFonts w:ascii="Times New Roman" w:hAnsi="Times New Roman"/>
              </w:rPr>
              <w:t>yapıldığı</w:t>
            </w:r>
            <w:proofErr w:type="spellEnd"/>
            <w:r w:rsidRPr="001526D2">
              <w:rPr>
                <w:rFonts w:ascii="Times New Roman" w:hAnsi="Times New Roman"/>
              </w:rPr>
              <w:t xml:space="preserve"> </w:t>
            </w:r>
            <w:proofErr w:type="spellStart"/>
            <w:r w:rsidRPr="001526D2">
              <w:rPr>
                <w:rFonts w:ascii="Times New Roman" w:hAnsi="Times New Roman"/>
              </w:rPr>
              <w:t>ıslak</w:t>
            </w:r>
            <w:proofErr w:type="spellEnd"/>
            <w:r w:rsidRPr="001526D2">
              <w:rPr>
                <w:rFonts w:ascii="Times New Roman" w:hAnsi="Times New Roman"/>
              </w:rPr>
              <w:t xml:space="preserve"> </w:t>
            </w:r>
            <w:proofErr w:type="spellStart"/>
            <w:r w:rsidRPr="001526D2">
              <w:rPr>
                <w:rFonts w:ascii="Times New Roman" w:hAnsi="Times New Roman"/>
              </w:rPr>
              <w:t>imzalı</w:t>
            </w:r>
            <w:proofErr w:type="spellEnd"/>
            <w:r w:rsidRPr="001526D2">
              <w:rPr>
                <w:rFonts w:ascii="Times New Roman" w:hAnsi="Times New Roman"/>
              </w:rPr>
              <w:t xml:space="preserve"> </w:t>
            </w:r>
            <w:proofErr w:type="spellStart"/>
            <w:r w:rsidRPr="001526D2">
              <w:rPr>
                <w:rFonts w:ascii="Times New Roman" w:hAnsi="Times New Roman"/>
              </w:rPr>
              <w:t>nüsha</w:t>
            </w:r>
            <w:proofErr w:type="spellEnd"/>
          </w:p>
          <w:p w14:paraId="568EFBCB" w14:textId="4881C867" w:rsidR="001526D2" w:rsidRDefault="001526D2" w:rsidP="002904C5">
            <w:pPr>
              <w:widowControl w:val="0"/>
              <w:tabs>
                <w:tab w:val="left" w:pos="825"/>
              </w:tabs>
              <w:autoSpaceDE w:val="0"/>
              <w:autoSpaceDN w:val="0"/>
              <w:spacing w:before="183"/>
              <w:ind w:right="55"/>
              <w:jc w:val="both"/>
              <w:rPr>
                <w:rFonts w:ascii="Times New Roman" w:hAnsi="Times New Roman"/>
              </w:rPr>
            </w:pPr>
            <w:r w:rsidRPr="001526D2">
              <w:rPr>
                <w:rFonts w:ascii="Times New Roman" w:hAnsi="Times New Roman"/>
              </w:rPr>
              <w:t>•</w:t>
            </w:r>
            <w:proofErr w:type="spellStart"/>
            <w:r w:rsidRPr="001526D2">
              <w:rPr>
                <w:rFonts w:ascii="Times New Roman" w:hAnsi="Times New Roman"/>
              </w:rPr>
              <w:t>Teklif</w:t>
            </w:r>
            <w:proofErr w:type="spellEnd"/>
            <w:r w:rsidRPr="001526D2">
              <w:rPr>
                <w:rFonts w:ascii="Times New Roman" w:hAnsi="Times New Roman"/>
              </w:rPr>
              <w:t xml:space="preserve"> </w:t>
            </w:r>
            <w:proofErr w:type="spellStart"/>
            <w:r w:rsidRPr="001526D2">
              <w:rPr>
                <w:rFonts w:ascii="Times New Roman" w:hAnsi="Times New Roman"/>
              </w:rPr>
              <w:t>sahibinin</w:t>
            </w:r>
            <w:proofErr w:type="spellEnd"/>
            <w:r w:rsidRPr="001526D2">
              <w:rPr>
                <w:rFonts w:ascii="Times New Roman" w:hAnsi="Times New Roman"/>
              </w:rPr>
              <w:t xml:space="preserve"> </w:t>
            </w:r>
            <w:proofErr w:type="spellStart"/>
            <w:r w:rsidRPr="001526D2">
              <w:rPr>
                <w:rFonts w:ascii="Times New Roman" w:hAnsi="Times New Roman"/>
              </w:rPr>
              <w:t>benzer</w:t>
            </w:r>
            <w:proofErr w:type="spellEnd"/>
            <w:r w:rsidRPr="001526D2">
              <w:rPr>
                <w:rFonts w:ascii="Times New Roman" w:hAnsi="Times New Roman"/>
              </w:rPr>
              <w:t xml:space="preserve"> </w:t>
            </w:r>
            <w:proofErr w:type="spellStart"/>
            <w:r w:rsidRPr="001526D2">
              <w:rPr>
                <w:rFonts w:ascii="Times New Roman" w:hAnsi="Times New Roman"/>
              </w:rPr>
              <w:t>projelerin</w:t>
            </w:r>
            <w:proofErr w:type="spellEnd"/>
            <w:r w:rsidRPr="001526D2">
              <w:rPr>
                <w:rFonts w:ascii="Times New Roman" w:hAnsi="Times New Roman"/>
              </w:rPr>
              <w:t xml:space="preserve"> </w:t>
            </w:r>
            <w:proofErr w:type="spellStart"/>
            <w:r w:rsidRPr="001526D2">
              <w:rPr>
                <w:rFonts w:ascii="Times New Roman" w:hAnsi="Times New Roman"/>
              </w:rPr>
              <w:t>uygulandığı</w:t>
            </w:r>
            <w:proofErr w:type="spellEnd"/>
            <w:r w:rsidRPr="001526D2">
              <w:rPr>
                <w:rFonts w:ascii="Times New Roman" w:hAnsi="Times New Roman"/>
              </w:rPr>
              <w:t xml:space="preserve"> </w:t>
            </w:r>
            <w:proofErr w:type="spellStart"/>
            <w:r w:rsidRPr="001526D2">
              <w:rPr>
                <w:rFonts w:ascii="Times New Roman" w:hAnsi="Times New Roman"/>
              </w:rPr>
              <w:t>ve</w:t>
            </w:r>
            <w:proofErr w:type="spellEnd"/>
            <w:r w:rsidRPr="001526D2">
              <w:rPr>
                <w:rFonts w:ascii="Times New Roman" w:hAnsi="Times New Roman"/>
              </w:rPr>
              <w:t xml:space="preserve"> </w:t>
            </w:r>
            <w:proofErr w:type="spellStart"/>
            <w:r w:rsidRPr="001526D2">
              <w:rPr>
                <w:rFonts w:ascii="Times New Roman" w:hAnsi="Times New Roman"/>
              </w:rPr>
              <w:t>önleyici</w:t>
            </w:r>
            <w:proofErr w:type="spellEnd"/>
            <w:r w:rsidRPr="001526D2">
              <w:rPr>
                <w:rFonts w:ascii="Times New Roman" w:hAnsi="Times New Roman"/>
              </w:rPr>
              <w:t xml:space="preserve"> </w:t>
            </w:r>
            <w:proofErr w:type="spellStart"/>
            <w:r w:rsidRPr="001526D2">
              <w:rPr>
                <w:rFonts w:ascii="Times New Roman" w:hAnsi="Times New Roman"/>
              </w:rPr>
              <w:t>bakım</w:t>
            </w:r>
            <w:proofErr w:type="spellEnd"/>
            <w:r w:rsidRPr="001526D2">
              <w:rPr>
                <w:rFonts w:ascii="Times New Roman" w:hAnsi="Times New Roman"/>
              </w:rPr>
              <w:t xml:space="preserve"> </w:t>
            </w:r>
            <w:proofErr w:type="spellStart"/>
            <w:r w:rsidRPr="001526D2">
              <w:rPr>
                <w:rFonts w:ascii="Times New Roman" w:hAnsi="Times New Roman"/>
              </w:rPr>
              <w:t>servis</w:t>
            </w:r>
            <w:proofErr w:type="spellEnd"/>
            <w:r w:rsidRPr="001526D2">
              <w:rPr>
                <w:rFonts w:ascii="Times New Roman" w:hAnsi="Times New Roman"/>
              </w:rPr>
              <w:t xml:space="preserve"> </w:t>
            </w:r>
            <w:proofErr w:type="spellStart"/>
            <w:r w:rsidRPr="001526D2">
              <w:rPr>
                <w:rFonts w:ascii="Times New Roman" w:hAnsi="Times New Roman"/>
              </w:rPr>
              <w:t>işlerinin</w:t>
            </w:r>
            <w:proofErr w:type="spellEnd"/>
            <w:r w:rsidRPr="001526D2">
              <w:rPr>
                <w:rFonts w:ascii="Times New Roman" w:hAnsi="Times New Roman"/>
              </w:rPr>
              <w:t xml:space="preserve"> </w:t>
            </w:r>
            <w:proofErr w:type="spellStart"/>
            <w:r w:rsidRPr="001526D2">
              <w:rPr>
                <w:rFonts w:ascii="Times New Roman" w:hAnsi="Times New Roman"/>
              </w:rPr>
              <w:t>yapıldığını</w:t>
            </w:r>
            <w:proofErr w:type="spellEnd"/>
            <w:r w:rsidRPr="001526D2">
              <w:rPr>
                <w:rFonts w:ascii="Times New Roman" w:hAnsi="Times New Roman"/>
              </w:rPr>
              <w:t xml:space="preserve"> </w:t>
            </w:r>
            <w:proofErr w:type="spellStart"/>
            <w:r w:rsidRPr="001526D2">
              <w:rPr>
                <w:rFonts w:ascii="Times New Roman" w:hAnsi="Times New Roman"/>
              </w:rPr>
              <w:t>gösteren</w:t>
            </w:r>
            <w:proofErr w:type="spellEnd"/>
            <w:r w:rsidRPr="001526D2">
              <w:rPr>
                <w:rFonts w:ascii="Times New Roman" w:hAnsi="Times New Roman"/>
              </w:rPr>
              <w:t xml:space="preserve"> </w:t>
            </w:r>
            <w:proofErr w:type="spellStart"/>
            <w:r w:rsidRPr="001526D2">
              <w:rPr>
                <w:rFonts w:ascii="Times New Roman" w:hAnsi="Times New Roman"/>
              </w:rPr>
              <w:t>referans</w:t>
            </w:r>
            <w:proofErr w:type="spellEnd"/>
            <w:r w:rsidRPr="001526D2">
              <w:rPr>
                <w:rFonts w:ascii="Times New Roman" w:hAnsi="Times New Roman"/>
              </w:rPr>
              <w:t xml:space="preserve"> </w:t>
            </w:r>
            <w:proofErr w:type="spellStart"/>
            <w:r w:rsidRPr="001526D2">
              <w:rPr>
                <w:rFonts w:ascii="Times New Roman" w:hAnsi="Times New Roman"/>
              </w:rPr>
              <w:t>listesi</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sidRPr="001526D2">
              <w:rPr>
                <w:rFonts w:ascii="Times New Roman" w:hAnsi="Times New Roman"/>
              </w:rPr>
              <w:t>Projedeki</w:t>
            </w:r>
            <w:proofErr w:type="spellEnd"/>
            <w:r w:rsidRPr="001526D2">
              <w:rPr>
                <w:rFonts w:ascii="Times New Roman" w:hAnsi="Times New Roman"/>
              </w:rPr>
              <w:t xml:space="preserve"> </w:t>
            </w:r>
            <w:proofErr w:type="spellStart"/>
            <w:r w:rsidRPr="001526D2">
              <w:rPr>
                <w:rFonts w:ascii="Times New Roman" w:hAnsi="Times New Roman"/>
              </w:rPr>
              <w:t>aktivitelerin</w:t>
            </w:r>
            <w:proofErr w:type="spellEnd"/>
            <w:r w:rsidRPr="001526D2">
              <w:rPr>
                <w:rFonts w:ascii="Times New Roman" w:hAnsi="Times New Roman"/>
              </w:rPr>
              <w:t xml:space="preserve"> </w:t>
            </w:r>
            <w:proofErr w:type="spellStart"/>
            <w:r w:rsidRPr="001526D2">
              <w:rPr>
                <w:rFonts w:ascii="Times New Roman" w:hAnsi="Times New Roman"/>
              </w:rPr>
              <w:t>listelendiği</w:t>
            </w:r>
            <w:proofErr w:type="spellEnd"/>
            <w:r w:rsidRPr="001526D2">
              <w:rPr>
                <w:rFonts w:ascii="Times New Roman" w:hAnsi="Times New Roman"/>
              </w:rPr>
              <w:t xml:space="preserve"> </w:t>
            </w:r>
            <w:proofErr w:type="spellStart"/>
            <w:r w:rsidRPr="001526D2">
              <w:rPr>
                <w:rFonts w:ascii="Times New Roman" w:hAnsi="Times New Roman"/>
              </w:rPr>
              <w:t>ve</w:t>
            </w:r>
            <w:proofErr w:type="spellEnd"/>
            <w:r w:rsidRPr="001526D2">
              <w:rPr>
                <w:rFonts w:ascii="Times New Roman" w:hAnsi="Times New Roman"/>
              </w:rPr>
              <w:t xml:space="preserve"> </w:t>
            </w:r>
            <w:proofErr w:type="spellStart"/>
            <w:r w:rsidRPr="001526D2">
              <w:rPr>
                <w:rFonts w:ascii="Times New Roman" w:hAnsi="Times New Roman"/>
              </w:rPr>
              <w:t>iş</w:t>
            </w:r>
            <w:proofErr w:type="spellEnd"/>
            <w:r w:rsidRPr="001526D2">
              <w:rPr>
                <w:rFonts w:ascii="Times New Roman" w:hAnsi="Times New Roman"/>
              </w:rPr>
              <w:t xml:space="preserve"> </w:t>
            </w:r>
            <w:proofErr w:type="spellStart"/>
            <w:r w:rsidRPr="001526D2">
              <w:rPr>
                <w:rFonts w:ascii="Times New Roman" w:hAnsi="Times New Roman"/>
              </w:rPr>
              <w:t>yapım</w:t>
            </w:r>
            <w:proofErr w:type="spellEnd"/>
            <w:r w:rsidRPr="001526D2">
              <w:rPr>
                <w:rFonts w:ascii="Times New Roman" w:hAnsi="Times New Roman"/>
              </w:rPr>
              <w:t xml:space="preserve"> </w:t>
            </w:r>
            <w:proofErr w:type="spellStart"/>
            <w:r w:rsidRPr="001526D2">
              <w:rPr>
                <w:rFonts w:ascii="Times New Roman" w:hAnsi="Times New Roman"/>
              </w:rPr>
              <w:t>sürelerinin</w:t>
            </w:r>
            <w:proofErr w:type="spellEnd"/>
            <w:r w:rsidRPr="001526D2">
              <w:rPr>
                <w:rFonts w:ascii="Times New Roman" w:hAnsi="Times New Roman"/>
              </w:rPr>
              <w:t xml:space="preserve"> </w:t>
            </w:r>
            <w:proofErr w:type="spellStart"/>
            <w:r w:rsidRPr="001526D2">
              <w:rPr>
                <w:rFonts w:ascii="Times New Roman" w:hAnsi="Times New Roman"/>
              </w:rPr>
              <w:t>belirtildiği</w:t>
            </w:r>
            <w:proofErr w:type="spellEnd"/>
            <w:r w:rsidRPr="001526D2">
              <w:rPr>
                <w:rFonts w:ascii="Times New Roman" w:hAnsi="Times New Roman"/>
              </w:rPr>
              <w:t xml:space="preserve"> </w:t>
            </w:r>
            <w:proofErr w:type="spellStart"/>
            <w:r w:rsidRPr="001526D2">
              <w:rPr>
                <w:rFonts w:ascii="Times New Roman" w:hAnsi="Times New Roman"/>
              </w:rPr>
              <w:t>proje</w:t>
            </w:r>
            <w:proofErr w:type="spellEnd"/>
            <w:r w:rsidRPr="001526D2">
              <w:rPr>
                <w:rFonts w:ascii="Times New Roman" w:hAnsi="Times New Roman"/>
              </w:rPr>
              <w:t xml:space="preserve"> </w:t>
            </w:r>
            <w:proofErr w:type="spellStart"/>
            <w:r w:rsidRPr="001526D2">
              <w:rPr>
                <w:rFonts w:ascii="Times New Roman" w:hAnsi="Times New Roman"/>
              </w:rPr>
              <w:t>iş</w:t>
            </w:r>
            <w:proofErr w:type="spellEnd"/>
            <w:r w:rsidRPr="001526D2">
              <w:rPr>
                <w:rFonts w:ascii="Times New Roman" w:hAnsi="Times New Roman"/>
              </w:rPr>
              <w:t xml:space="preserve"> </w:t>
            </w:r>
            <w:proofErr w:type="spellStart"/>
            <w:r w:rsidRPr="001526D2">
              <w:rPr>
                <w:rFonts w:ascii="Times New Roman" w:hAnsi="Times New Roman"/>
              </w:rPr>
              <w:t>programı</w:t>
            </w:r>
            <w:proofErr w:type="spellEnd"/>
          </w:p>
          <w:p w14:paraId="5EEA06BE" w14:textId="465E81FF" w:rsidR="001526D2" w:rsidRPr="001526D2" w:rsidRDefault="001526D2" w:rsidP="002904C5">
            <w:pPr>
              <w:widowControl w:val="0"/>
              <w:tabs>
                <w:tab w:val="left" w:pos="825"/>
              </w:tabs>
              <w:autoSpaceDE w:val="0"/>
              <w:autoSpaceDN w:val="0"/>
              <w:spacing w:before="183"/>
              <w:ind w:right="55"/>
              <w:jc w:val="both"/>
              <w:rPr>
                <w:rFonts w:ascii="Times New Roman" w:hAnsi="Times New Roman"/>
              </w:rPr>
            </w:pPr>
            <w:r w:rsidRPr="001526D2">
              <w:rPr>
                <w:rFonts w:ascii="Times New Roman" w:hAnsi="Times New Roman"/>
              </w:rPr>
              <w:t xml:space="preserve">Bu </w:t>
            </w:r>
            <w:proofErr w:type="spellStart"/>
            <w:r w:rsidRPr="001526D2">
              <w:rPr>
                <w:rFonts w:ascii="Times New Roman" w:hAnsi="Times New Roman"/>
              </w:rPr>
              <w:t>yukarıda</w:t>
            </w:r>
            <w:proofErr w:type="spellEnd"/>
            <w:r w:rsidRPr="001526D2">
              <w:rPr>
                <w:rFonts w:ascii="Times New Roman" w:hAnsi="Times New Roman"/>
              </w:rPr>
              <w:t xml:space="preserve"> </w:t>
            </w:r>
            <w:proofErr w:type="spellStart"/>
            <w:r w:rsidRPr="001526D2">
              <w:rPr>
                <w:rFonts w:ascii="Times New Roman" w:hAnsi="Times New Roman"/>
              </w:rPr>
              <w:t>belirtilen</w:t>
            </w:r>
            <w:proofErr w:type="spellEnd"/>
            <w:r w:rsidRPr="001526D2">
              <w:rPr>
                <w:rFonts w:ascii="Times New Roman" w:hAnsi="Times New Roman"/>
              </w:rPr>
              <w:t xml:space="preserve"> </w:t>
            </w:r>
            <w:proofErr w:type="spellStart"/>
            <w:r w:rsidRPr="001526D2">
              <w:rPr>
                <w:rFonts w:ascii="Times New Roman" w:hAnsi="Times New Roman"/>
              </w:rPr>
              <w:t>teknik</w:t>
            </w:r>
            <w:proofErr w:type="spellEnd"/>
            <w:r w:rsidRPr="001526D2">
              <w:rPr>
                <w:rFonts w:ascii="Times New Roman" w:hAnsi="Times New Roman"/>
              </w:rPr>
              <w:t xml:space="preserve"> </w:t>
            </w:r>
            <w:proofErr w:type="spellStart"/>
            <w:r w:rsidRPr="001526D2">
              <w:rPr>
                <w:rFonts w:ascii="Times New Roman" w:hAnsi="Times New Roman"/>
              </w:rPr>
              <w:t>teklif</w:t>
            </w:r>
            <w:proofErr w:type="spellEnd"/>
            <w:r w:rsidRPr="001526D2">
              <w:rPr>
                <w:rFonts w:ascii="Times New Roman" w:hAnsi="Times New Roman"/>
              </w:rPr>
              <w:t xml:space="preserve"> </w:t>
            </w:r>
            <w:proofErr w:type="spellStart"/>
            <w:r w:rsidRPr="001526D2">
              <w:rPr>
                <w:rFonts w:ascii="Times New Roman" w:hAnsi="Times New Roman"/>
              </w:rPr>
              <w:t>dosyasında</w:t>
            </w:r>
            <w:proofErr w:type="spellEnd"/>
            <w:r w:rsidRPr="001526D2">
              <w:rPr>
                <w:rFonts w:ascii="Times New Roman" w:hAnsi="Times New Roman"/>
              </w:rPr>
              <w:t xml:space="preserve"> </w:t>
            </w:r>
            <w:proofErr w:type="spellStart"/>
            <w:r w:rsidRPr="001526D2">
              <w:rPr>
                <w:rFonts w:ascii="Times New Roman" w:hAnsi="Times New Roman"/>
              </w:rPr>
              <w:t>sunulması</w:t>
            </w:r>
            <w:proofErr w:type="spellEnd"/>
            <w:r w:rsidRPr="001526D2">
              <w:rPr>
                <w:rFonts w:ascii="Times New Roman" w:hAnsi="Times New Roman"/>
              </w:rPr>
              <w:t xml:space="preserve"> </w:t>
            </w:r>
            <w:proofErr w:type="spellStart"/>
            <w:r w:rsidRPr="001526D2">
              <w:rPr>
                <w:rFonts w:ascii="Times New Roman" w:hAnsi="Times New Roman"/>
              </w:rPr>
              <w:t>istenen</w:t>
            </w:r>
            <w:proofErr w:type="spellEnd"/>
            <w:r w:rsidRPr="001526D2">
              <w:rPr>
                <w:rFonts w:ascii="Times New Roman" w:hAnsi="Times New Roman"/>
              </w:rPr>
              <w:t xml:space="preserve"> </w:t>
            </w:r>
            <w:proofErr w:type="spellStart"/>
            <w:r w:rsidRPr="001526D2">
              <w:rPr>
                <w:rFonts w:ascii="Times New Roman" w:hAnsi="Times New Roman"/>
              </w:rPr>
              <w:t>çalışma</w:t>
            </w:r>
            <w:proofErr w:type="spellEnd"/>
            <w:r w:rsidRPr="001526D2">
              <w:rPr>
                <w:rFonts w:ascii="Times New Roman" w:hAnsi="Times New Roman"/>
              </w:rPr>
              <w:t xml:space="preserve"> </w:t>
            </w:r>
            <w:proofErr w:type="spellStart"/>
            <w:r w:rsidRPr="001526D2">
              <w:rPr>
                <w:rFonts w:ascii="Times New Roman" w:hAnsi="Times New Roman"/>
              </w:rPr>
              <w:t>ve</w:t>
            </w:r>
            <w:proofErr w:type="spellEnd"/>
            <w:r w:rsidRPr="001526D2">
              <w:rPr>
                <w:rFonts w:ascii="Times New Roman" w:hAnsi="Times New Roman"/>
              </w:rPr>
              <w:t xml:space="preserve"> </w:t>
            </w:r>
            <w:proofErr w:type="spellStart"/>
            <w:r w:rsidRPr="001526D2">
              <w:rPr>
                <w:rFonts w:ascii="Times New Roman" w:hAnsi="Times New Roman"/>
              </w:rPr>
              <w:t>belgeler</w:t>
            </w:r>
            <w:proofErr w:type="spellEnd"/>
            <w:r w:rsidRPr="001526D2">
              <w:rPr>
                <w:rFonts w:ascii="Times New Roman" w:hAnsi="Times New Roman"/>
              </w:rPr>
              <w:t xml:space="preserve">; </w:t>
            </w:r>
            <w:proofErr w:type="spellStart"/>
            <w:r w:rsidRPr="001526D2">
              <w:rPr>
                <w:rFonts w:ascii="Times New Roman" w:hAnsi="Times New Roman"/>
              </w:rPr>
              <w:t>İhalede</w:t>
            </w:r>
            <w:proofErr w:type="spellEnd"/>
            <w:r w:rsidRPr="001526D2">
              <w:rPr>
                <w:rFonts w:ascii="Times New Roman" w:hAnsi="Times New Roman"/>
              </w:rPr>
              <w:t xml:space="preserve"> </w:t>
            </w:r>
            <w:proofErr w:type="spellStart"/>
            <w:r w:rsidRPr="001526D2">
              <w:rPr>
                <w:rFonts w:ascii="Times New Roman" w:hAnsi="Times New Roman"/>
              </w:rPr>
              <w:t>diğer</w:t>
            </w:r>
            <w:proofErr w:type="spellEnd"/>
            <w:r w:rsidRPr="001526D2">
              <w:rPr>
                <w:rFonts w:ascii="Times New Roman" w:hAnsi="Times New Roman"/>
              </w:rPr>
              <w:t xml:space="preserve"> </w:t>
            </w:r>
            <w:proofErr w:type="spellStart"/>
            <w:r w:rsidRPr="001526D2">
              <w:rPr>
                <w:rFonts w:ascii="Times New Roman" w:hAnsi="Times New Roman"/>
              </w:rPr>
              <w:t>şartnamelerde</w:t>
            </w:r>
            <w:proofErr w:type="spellEnd"/>
            <w:r w:rsidRPr="001526D2">
              <w:rPr>
                <w:rFonts w:ascii="Times New Roman" w:hAnsi="Times New Roman"/>
              </w:rPr>
              <w:t xml:space="preserve"> / </w:t>
            </w:r>
            <w:proofErr w:type="spellStart"/>
            <w:r w:rsidRPr="001526D2">
              <w:rPr>
                <w:rFonts w:ascii="Times New Roman" w:hAnsi="Times New Roman"/>
              </w:rPr>
              <w:t>ihale</w:t>
            </w:r>
            <w:proofErr w:type="spellEnd"/>
            <w:r w:rsidRPr="001526D2">
              <w:rPr>
                <w:rFonts w:ascii="Times New Roman" w:hAnsi="Times New Roman"/>
              </w:rPr>
              <w:t xml:space="preserve"> </w:t>
            </w:r>
            <w:proofErr w:type="spellStart"/>
            <w:r w:rsidRPr="001526D2">
              <w:rPr>
                <w:rFonts w:ascii="Times New Roman" w:hAnsi="Times New Roman"/>
              </w:rPr>
              <w:t>bildirim</w:t>
            </w:r>
            <w:proofErr w:type="spellEnd"/>
            <w:r w:rsidRPr="001526D2">
              <w:rPr>
                <w:rFonts w:ascii="Times New Roman" w:hAnsi="Times New Roman"/>
              </w:rPr>
              <w:t xml:space="preserve"> </w:t>
            </w:r>
            <w:proofErr w:type="spellStart"/>
            <w:r w:rsidRPr="001526D2">
              <w:rPr>
                <w:rFonts w:ascii="Times New Roman" w:hAnsi="Times New Roman"/>
              </w:rPr>
              <w:t>yazılarında</w:t>
            </w:r>
            <w:proofErr w:type="spellEnd"/>
            <w:r w:rsidRPr="001526D2">
              <w:rPr>
                <w:rFonts w:ascii="Times New Roman" w:hAnsi="Times New Roman"/>
              </w:rPr>
              <w:t xml:space="preserve"> </w:t>
            </w:r>
            <w:proofErr w:type="spellStart"/>
            <w:r w:rsidRPr="001526D2">
              <w:rPr>
                <w:rFonts w:ascii="Times New Roman" w:hAnsi="Times New Roman"/>
              </w:rPr>
              <w:t>talep</w:t>
            </w:r>
            <w:proofErr w:type="spellEnd"/>
            <w:r w:rsidRPr="001526D2">
              <w:rPr>
                <w:rFonts w:ascii="Times New Roman" w:hAnsi="Times New Roman"/>
              </w:rPr>
              <w:t xml:space="preserve"> </w:t>
            </w:r>
            <w:proofErr w:type="spellStart"/>
            <w:r w:rsidRPr="001526D2">
              <w:rPr>
                <w:rFonts w:ascii="Times New Roman" w:hAnsi="Times New Roman"/>
              </w:rPr>
              <w:t>edilen</w:t>
            </w:r>
            <w:proofErr w:type="spellEnd"/>
            <w:r w:rsidRPr="001526D2">
              <w:rPr>
                <w:rFonts w:ascii="Times New Roman" w:hAnsi="Times New Roman"/>
              </w:rPr>
              <w:t xml:space="preserve"> </w:t>
            </w:r>
            <w:proofErr w:type="spellStart"/>
            <w:r w:rsidRPr="001526D2">
              <w:rPr>
                <w:rFonts w:ascii="Times New Roman" w:hAnsi="Times New Roman"/>
              </w:rPr>
              <w:t>dosyaların</w:t>
            </w:r>
            <w:proofErr w:type="spellEnd"/>
            <w:r w:rsidRPr="001526D2">
              <w:rPr>
                <w:rFonts w:ascii="Times New Roman" w:hAnsi="Times New Roman"/>
              </w:rPr>
              <w:t xml:space="preserve"> </w:t>
            </w:r>
            <w:proofErr w:type="spellStart"/>
            <w:r w:rsidRPr="001526D2">
              <w:rPr>
                <w:rFonts w:ascii="Times New Roman" w:hAnsi="Times New Roman"/>
              </w:rPr>
              <w:t>sunulmasını</w:t>
            </w:r>
            <w:proofErr w:type="spellEnd"/>
            <w:r w:rsidRPr="001526D2">
              <w:rPr>
                <w:rFonts w:ascii="Times New Roman" w:hAnsi="Times New Roman"/>
              </w:rPr>
              <w:t xml:space="preserve"> </w:t>
            </w:r>
            <w:proofErr w:type="spellStart"/>
            <w:r w:rsidRPr="001526D2">
              <w:rPr>
                <w:rFonts w:ascii="Times New Roman" w:hAnsi="Times New Roman"/>
              </w:rPr>
              <w:t>engellemez</w:t>
            </w:r>
            <w:proofErr w:type="spellEnd"/>
            <w:r w:rsidRPr="001526D2">
              <w:rPr>
                <w:rFonts w:ascii="Times New Roman" w:hAnsi="Times New Roman"/>
              </w:rPr>
              <w:t>.</w:t>
            </w:r>
          </w:p>
          <w:p w14:paraId="6AC278FA" w14:textId="532393C8" w:rsidR="001526D2" w:rsidRPr="001526D2" w:rsidRDefault="001526D2" w:rsidP="00376B4B">
            <w:pPr>
              <w:pStyle w:val="Heading1"/>
              <w:numPr>
                <w:ilvl w:val="0"/>
                <w:numId w:val="32"/>
              </w:numPr>
            </w:pPr>
            <w:proofErr w:type="spellStart"/>
            <w:r>
              <w:t>Diğer</w:t>
            </w:r>
            <w:proofErr w:type="spellEnd"/>
            <w:r>
              <w:t xml:space="preserve"> </w:t>
            </w:r>
            <w:proofErr w:type="spellStart"/>
            <w:r>
              <w:t>Konular</w:t>
            </w:r>
            <w:proofErr w:type="spellEnd"/>
            <w:r>
              <w:t xml:space="preserve"> </w:t>
            </w:r>
          </w:p>
          <w:p w14:paraId="1CD047BB" w14:textId="30027EAD"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Yenilenebilir</w:t>
            </w:r>
            <w:proofErr w:type="spellEnd"/>
            <w:r w:rsidRPr="00692536">
              <w:rPr>
                <w:rFonts w:ascii="Times New Roman" w:hAnsi="Times New Roman"/>
              </w:rPr>
              <w:t xml:space="preserve"> </w:t>
            </w:r>
            <w:proofErr w:type="spellStart"/>
            <w:r w:rsidRPr="00692536">
              <w:rPr>
                <w:rFonts w:ascii="Times New Roman" w:hAnsi="Times New Roman"/>
              </w:rPr>
              <w:t>güneş</w:t>
            </w:r>
            <w:proofErr w:type="spellEnd"/>
            <w:r w:rsidRPr="00692536">
              <w:rPr>
                <w:rFonts w:ascii="Times New Roman" w:hAnsi="Times New Roman"/>
              </w:rPr>
              <w:t xml:space="preserve"> </w:t>
            </w:r>
            <w:proofErr w:type="spellStart"/>
            <w:r w:rsidRPr="00692536">
              <w:rPr>
                <w:rFonts w:ascii="Times New Roman" w:hAnsi="Times New Roman"/>
              </w:rPr>
              <w:t>enerji</w:t>
            </w:r>
            <w:proofErr w:type="spellEnd"/>
            <w:r w:rsidRPr="00692536">
              <w:rPr>
                <w:rFonts w:ascii="Times New Roman" w:hAnsi="Times New Roman"/>
              </w:rPr>
              <w:t xml:space="preserve"> </w:t>
            </w:r>
            <w:proofErr w:type="spellStart"/>
            <w:proofErr w:type="gramStart"/>
            <w:r w:rsidRPr="00692536">
              <w:rPr>
                <w:rFonts w:ascii="Times New Roman" w:hAnsi="Times New Roman"/>
              </w:rPr>
              <w:t>santrali,EK</w:t>
            </w:r>
            <w:proofErr w:type="gramEnd"/>
            <w:r w:rsidRPr="00692536">
              <w:rPr>
                <w:rFonts w:ascii="Times New Roman" w:hAnsi="Times New Roman"/>
              </w:rPr>
              <w:t>-D’de</w:t>
            </w:r>
            <w:proofErr w:type="spellEnd"/>
            <w:r w:rsidRPr="00692536">
              <w:rPr>
                <w:rFonts w:ascii="Times New Roman" w:hAnsi="Times New Roman"/>
              </w:rPr>
              <w:t xml:space="preserve"> </w:t>
            </w:r>
            <w:proofErr w:type="spellStart"/>
            <w:r w:rsidRPr="00692536">
              <w:rPr>
                <w:rFonts w:ascii="Times New Roman" w:hAnsi="Times New Roman"/>
              </w:rPr>
              <w:t>verilen</w:t>
            </w:r>
            <w:proofErr w:type="spellEnd"/>
            <w:r w:rsidRPr="00692536">
              <w:rPr>
                <w:rFonts w:ascii="Times New Roman" w:hAnsi="Times New Roman"/>
              </w:rPr>
              <w:t xml:space="preserve"> </w:t>
            </w:r>
            <w:proofErr w:type="spellStart"/>
            <w:r w:rsidRPr="00692536">
              <w:rPr>
                <w:rFonts w:ascii="Times New Roman" w:hAnsi="Times New Roman"/>
              </w:rPr>
              <w:t>uygulama</w:t>
            </w:r>
            <w:proofErr w:type="spellEnd"/>
            <w:r w:rsidRPr="00692536">
              <w:rPr>
                <w:rFonts w:ascii="Times New Roman" w:hAnsi="Times New Roman"/>
              </w:rPr>
              <w:t xml:space="preserve"> </w:t>
            </w:r>
            <w:proofErr w:type="spellStart"/>
            <w:r w:rsidRPr="00692536">
              <w:rPr>
                <w:rFonts w:ascii="Times New Roman" w:hAnsi="Times New Roman"/>
              </w:rPr>
              <w:t>projesine</w:t>
            </w:r>
            <w:proofErr w:type="spellEnd"/>
            <w:r w:rsidRPr="00692536">
              <w:rPr>
                <w:rFonts w:ascii="Times New Roman" w:hAnsi="Times New Roman"/>
              </w:rPr>
              <w:t xml:space="preserve"> </w:t>
            </w:r>
            <w:proofErr w:type="spellStart"/>
            <w:r w:rsidRPr="00692536">
              <w:rPr>
                <w:rFonts w:ascii="Times New Roman" w:hAnsi="Times New Roman"/>
              </w:rPr>
              <w:t>göre</w:t>
            </w:r>
            <w:proofErr w:type="spellEnd"/>
            <w:r w:rsidRPr="00692536">
              <w:rPr>
                <w:rFonts w:ascii="Times New Roman" w:hAnsi="Times New Roman"/>
              </w:rPr>
              <w:t xml:space="preserve"> </w:t>
            </w:r>
            <w:proofErr w:type="spellStart"/>
            <w:r w:rsidRPr="00692536">
              <w:rPr>
                <w:rFonts w:ascii="Times New Roman" w:hAnsi="Times New Roman"/>
              </w:rPr>
              <w:t>çatı</w:t>
            </w:r>
            <w:proofErr w:type="spellEnd"/>
            <w:r w:rsidRPr="00692536">
              <w:rPr>
                <w:rFonts w:ascii="Times New Roman" w:hAnsi="Times New Roman"/>
              </w:rPr>
              <w:t xml:space="preserve"> </w:t>
            </w:r>
            <w:proofErr w:type="spellStart"/>
            <w:r w:rsidRPr="00692536">
              <w:rPr>
                <w:rFonts w:ascii="Times New Roman" w:hAnsi="Times New Roman"/>
              </w:rPr>
              <w:t>üzerine</w:t>
            </w:r>
            <w:proofErr w:type="spellEnd"/>
            <w:r w:rsidRPr="00692536">
              <w:rPr>
                <w:rFonts w:ascii="Times New Roman" w:hAnsi="Times New Roman"/>
              </w:rPr>
              <w:t xml:space="preserve"> </w:t>
            </w:r>
            <w:proofErr w:type="spellStart"/>
            <w:r w:rsidRPr="00692536">
              <w:rPr>
                <w:rFonts w:ascii="Times New Roman" w:hAnsi="Times New Roman"/>
              </w:rPr>
              <w:t>kurulacaktır</w:t>
            </w:r>
            <w:proofErr w:type="spellEnd"/>
            <w:r w:rsidRPr="00692536">
              <w:rPr>
                <w:rFonts w:ascii="Times New Roman" w:hAnsi="Times New Roman"/>
              </w:rPr>
              <w:t xml:space="preserve">. </w:t>
            </w:r>
          </w:p>
          <w:p w14:paraId="610293E0" w14:textId="5A2EE31D" w:rsidR="001526D2" w:rsidRDefault="001526D2" w:rsidP="002904C5">
            <w:pPr>
              <w:widowControl w:val="0"/>
              <w:tabs>
                <w:tab w:val="left" w:pos="825"/>
              </w:tabs>
              <w:autoSpaceDE w:val="0"/>
              <w:autoSpaceDN w:val="0"/>
              <w:spacing w:before="183"/>
              <w:ind w:right="55"/>
              <w:jc w:val="both"/>
              <w:rPr>
                <w:rFonts w:ascii="Times New Roman" w:hAnsi="Times New Roman"/>
              </w:rPr>
            </w:pPr>
            <w:proofErr w:type="spellStart"/>
            <w:r w:rsidRPr="001526D2">
              <w:rPr>
                <w:rFonts w:ascii="Times New Roman" w:hAnsi="Times New Roman"/>
              </w:rPr>
              <w:t>Teklif</w:t>
            </w:r>
            <w:proofErr w:type="spellEnd"/>
            <w:r w:rsidRPr="001526D2">
              <w:rPr>
                <w:rFonts w:ascii="Times New Roman" w:hAnsi="Times New Roman"/>
              </w:rPr>
              <w:t xml:space="preserve"> </w:t>
            </w:r>
            <w:proofErr w:type="spellStart"/>
            <w:r w:rsidRPr="001526D2">
              <w:rPr>
                <w:rFonts w:ascii="Times New Roman" w:hAnsi="Times New Roman"/>
              </w:rPr>
              <w:t>sahibi</w:t>
            </w:r>
            <w:proofErr w:type="spellEnd"/>
            <w:r w:rsidRPr="001526D2">
              <w:rPr>
                <w:rFonts w:ascii="Times New Roman" w:hAnsi="Times New Roman"/>
              </w:rPr>
              <w:t xml:space="preserve"> </w:t>
            </w:r>
            <w:proofErr w:type="spellStart"/>
            <w:r w:rsidRPr="001526D2">
              <w:rPr>
                <w:rFonts w:ascii="Times New Roman" w:hAnsi="Times New Roman"/>
              </w:rPr>
              <w:t>firmanın</w:t>
            </w:r>
            <w:proofErr w:type="spellEnd"/>
            <w:r w:rsidRPr="001526D2">
              <w:rPr>
                <w:rFonts w:ascii="Times New Roman" w:hAnsi="Times New Roman"/>
              </w:rPr>
              <w:t xml:space="preserve"> </w:t>
            </w:r>
            <w:proofErr w:type="spellStart"/>
            <w:r w:rsidRPr="001526D2">
              <w:rPr>
                <w:rFonts w:ascii="Times New Roman" w:hAnsi="Times New Roman"/>
              </w:rPr>
              <w:t>bu</w:t>
            </w:r>
            <w:proofErr w:type="spellEnd"/>
            <w:r w:rsidRPr="001526D2">
              <w:rPr>
                <w:rFonts w:ascii="Times New Roman" w:hAnsi="Times New Roman"/>
              </w:rPr>
              <w:t xml:space="preserve"> </w:t>
            </w:r>
            <w:proofErr w:type="spellStart"/>
            <w:r w:rsidRPr="001526D2">
              <w:rPr>
                <w:rFonts w:ascii="Times New Roman" w:hAnsi="Times New Roman"/>
              </w:rPr>
              <w:t>ihale</w:t>
            </w:r>
            <w:proofErr w:type="spellEnd"/>
            <w:r w:rsidRPr="001526D2">
              <w:rPr>
                <w:rFonts w:ascii="Times New Roman" w:hAnsi="Times New Roman"/>
              </w:rPr>
              <w:t xml:space="preserve"> </w:t>
            </w:r>
            <w:proofErr w:type="spellStart"/>
            <w:r w:rsidRPr="001526D2">
              <w:rPr>
                <w:rFonts w:ascii="Times New Roman" w:hAnsi="Times New Roman"/>
              </w:rPr>
              <w:t>kapsamında</w:t>
            </w:r>
            <w:proofErr w:type="spellEnd"/>
            <w:r w:rsidRPr="001526D2">
              <w:rPr>
                <w:rFonts w:ascii="Times New Roman" w:hAnsi="Times New Roman"/>
              </w:rPr>
              <w:t xml:space="preserve"> </w:t>
            </w:r>
            <w:proofErr w:type="spellStart"/>
            <w:r w:rsidRPr="001526D2">
              <w:rPr>
                <w:rFonts w:ascii="Times New Roman" w:hAnsi="Times New Roman"/>
              </w:rPr>
              <w:lastRenderedPageBreak/>
              <w:t>yapılacak</w:t>
            </w:r>
            <w:proofErr w:type="spellEnd"/>
            <w:r w:rsidRPr="001526D2">
              <w:rPr>
                <w:rFonts w:ascii="Times New Roman" w:hAnsi="Times New Roman"/>
              </w:rPr>
              <w:t xml:space="preserve"> Güneş Enerji </w:t>
            </w:r>
            <w:proofErr w:type="spellStart"/>
            <w:r w:rsidRPr="001526D2">
              <w:rPr>
                <w:rFonts w:ascii="Times New Roman" w:hAnsi="Times New Roman"/>
              </w:rPr>
              <w:t>Santraline</w:t>
            </w:r>
            <w:proofErr w:type="spellEnd"/>
            <w:r w:rsidRPr="001526D2">
              <w:rPr>
                <w:rFonts w:ascii="Times New Roman" w:hAnsi="Times New Roman"/>
              </w:rPr>
              <w:t xml:space="preserve"> </w:t>
            </w:r>
            <w:proofErr w:type="spellStart"/>
            <w:r w:rsidRPr="001526D2">
              <w:rPr>
                <w:rFonts w:ascii="Times New Roman" w:hAnsi="Times New Roman"/>
              </w:rPr>
              <w:t>benzer</w:t>
            </w:r>
            <w:proofErr w:type="spellEnd"/>
            <w:r w:rsidRPr="001526D2">
              <w:rPr>
                <w:rFonts w:ascii="Times New Roman" w:hAnsi="Times New Roman"/>
              </w:rPr>
              <w:t xml:space="preserve"> </w:t>
            </w:r>
            <w:proofErr w:type="spellStart"/>
            <w:r w:rsidRPr="001526D2">
              <w:rPr>
                <w:rFonts w:ascii="Times New Roman" w:hAnsi="Times New Roman"/>
              </w:rPr>
              <w:t>tesislerde</w:t>
            </w:r>
            <w:proofErr w:type="spellEnd"/>
            <w:r w:rsidRPr="001526D2">
              <w:rPr>
                <w:rFonts w:ascii="Times New Roman" w:hAnsi="Times New Roman"/>
              </w:rPr>
              <w:t xml:space="preserve"> </w:t>
            </w:r>
            <w:proofErr w:type="spellStart"/>
            <w:r w:rsidRPr="001526D2">
              <w:rPr>
                <w:rFonts w:ascii="Times New Roman" w:hAnsi="Times New Roman"/>
              </w:rPr>
              <w:t>kurulum</w:t>
            </w:r>
            <w:proofErr w:type="spellEnd"/>
            <w:r w:rsidRPr="001526D2">
              <w:rPr>
                <w:rFonts w:ascii="Times New Roman" w:hAnsi="Times New Roman"/>
              </w:rPr>
              <w:t xml:space="preserve"> </w:t>
            </w:r>
            <w:proofErr w:type="spellStart"/>
            <w:r w:rsidRPr="001526D2">
              <w:rPr>
                <w:rFonts w:ascii="Times New Roman" w:hAnsi="Times New Roman"/>
              </w:rPr>
              <w:t>sonrası</w:t>
            </w:r>
            <w:proofErr w:type="spellEnd"/>
            <w:r w:rsidRPr="001526D2">
              <w:rPr>
                <w:rFonts w:ascii="Times New Roman" w:hAnsi="Times New Roman"/>
              </w:rPr>
              <w:t xml:space="preserve"> </w:t>
            </w:r>
            <w:proofErr w:type="spellStart"/>
            <w:r w:rsidRPr="001526D2">
              <w:rPr>
                <w:rFonts w:ascii="Times New Roman" w:hAnsi="Times New Roman"/>
              </w:rPr>
              <w:t>önleyici</w:t>
            </w:r>
            <w:proofErr w:type="spellEnd"/>
            <w:r w:rsidRPr="001526D2">
              <w:rPr>
                <w:rFonts w:ascii="Times New Roman" w:hAnsi="Times New Roman"/>
              </w:rPr>
              <w:t xml:space="preserve"> </w:t>
            </w:r>
            <w:proofErr w:type="spellStart"/>
            <w:r w:rsidRPr="001526D2">
              <w:rPr>
                <w:rFonts w:ascii="Times New Roman" w:hAnsi="Times New Roman"/>
              </w:rPr>
              <w:t>bakım</w:t>
            </w:r>
            <w:proofErr w:type="spellEnd"/>
            <w:r w:rsidRPr="001526D2">
              <w:rPr>
                <w:rFonts w:ascii="Times New Roman" w:hAnsi="Times New Roman"/>
              </w:rPr>
              <w:t xml:space="preserve"> </w:t>
            </w:r>
            <w:proofErr w:type="spellStart"/>
            <w:r w:rsidRPr="001526D2">
              <w:rPr>
                <w:rFonts w:ascii="Times New Roman" w:hAnsi="Times New Roman"/>
              </w:rPr>
              <w:t>servis</w:t>
            </w:r>
            <w:proofErr w:type="spellEnd"/>
            <w:r w:rsidRPr="001526D2">
              <w:rPr>
                <w:rFonts w:ascii="Times New Roman" w:hAnsi="Times New Roman"/>
              </w:rPr>
              <w:t xml:space="preserve"> </w:t>
            </w:r>
            <w:proofErr w:type="spellStart"/>
            <w:r w:rsidRPr="001526D2">
              <w:rPr>
                <w:rFonts w:ascii="Times New Roman" w:hAnsi="Times New Roman"/>
              </w:rPr>
              <w:t>hizmetleri</w:t>
            </w:r>
            <w:proofErr w:type="spellEnd"/>
            <w:r w:rsidRPr="001526D2">
              <w:rPr>
                <w:rFonts w:ascii="Times New Roman" w:hAnsi="Times New Roman"/>
              </w:rPr>
              <w:t xml:space="preserve"> </w:t>
            </w:r>
            <w:proofErr w:type="spellStart"/>
            <w:r w:rsidRPr="001526D2">
              <w:rPr>
                <w:rFonts w:ascii="Times New Roman" w:hAnsi="Times New Roman"/>
              </w:rPr>
              <w:t>verdiğini</w:t>
            </w:r>
            <w:proofErr w:type="spellEnd"/>
            <w:r w:rsidRPr="001526D2">
              <w:rPr>
                <w:rFonts w:ascii="Times New Roman" w:hAnsi="Times New Roman"/>
              </w:rPr>
              <w:t xml:space="preserve"> </w:t>
            </w:r>
            <w:proofErr w:type="spellStart"/>
            <w:r w:rsidRPr="001526D2">
              <w:rPr>
                <w:rFonts w:ascii="Times New Roman" w:hAnsi="Times New Roman"/>
              </w:rPr>
              <w:t>gösteren</w:t>
            </w:r>
            <w:proofErr w:type="spellEnd"/>
            <w:r w:rsidRPr="001526D2">
              <w:rPr>
                <w:rFonts w:ascii="Times New Roman" w:hAnsi="Times New Roman"/>
              </w:rPr>
              <w:t xml:space="preserve"> </w:t>
            </w:r>
            <w:proofErr w:type="spellStart"/>
            <w:r w:rsidRPr="001526D2">
              <w:rPr>
                <w:rFonts w:ascii="Times New Roman" w:hAnsi="Times New Roman"/>
              </w:rPr>
              <w:t>referans</w:t>
            </w:r>
            <w:proofErr w:type="spellEnd"/>
            <w:r w:rsidRPr="001526D2">
              <w:rPr>
                <w:rFonts w:ascii="Times New Roman" w:hAnsi="Times New Roman"/>
              </w:rPr>
              <w:t xml:space="preserve"> </w:t>
            </w:r>
            <w:proofErr w:type="spellStart"/>
            <w:r w:rsidRPr="001526D2">
              <w:rPr>
                <w:rFonts w:ascii="Times New Roman" w:hAnsi="Times New Roman"/>
              </w:rPr>
              <w:t>listesi</w:t>
            </w:r>
            <w:proofErr w:type="spellEnd"/>
            <w:r w:rsidRPr="001526D2">
              <w:rPr>
                <w:rFonts w:ascii="Times New Roman" w:hAnsi="Times New Roman"/>
              </w:rPr>
              <w:t xml:space="preserve">, </w:t>
            </w:r>
            <w:proofErr w:type="spellStart"/>
            <w:r w:rsidRPr="001526D2">
              <w:rPr>
                <w:rFonts w:ascii="Times New Roman" w:hAnsi="Times New Roman"/>
              </w:rPr>
              <w:t>teklif</w:t>
            </w:r>
            <w:proofErr w:type="spellEnd"/>
            <w:r w:rsidRPr="001526D2">
              <w:rPr>
                <w:rFonts w:ascii="Times New Roman" w:hAnsi="Times New Roman"/>
              </w:rPr>
              <w:t xml:space="preserve"> </w:t>
            </w:r>
            <w:proofErr w:type="spellStart"/>
            <w:r w:rsidRPr="001526D2">
              <w:rPr>
                <w:rFonts w:ascii="Times New Roman" w:hAnsi="Times New Roman"/>
              </w:rPr>
              <w:t>dosyasıyla</w:t>
            </w:r>
            <w:proofErr w:type="spellEnd"/>
            <w:r w:rsidRPr="001526D2">
              <w:rPr>
                <w:rFonts w:ascii="Times New Roman" w:hAnsi="Times New Roman"/>
              </w:rPr>
              <w:t xml:space="preserve"> </w:t>
            </w:r>
            <w:proofErr w:type="spellStart"/>
            <w:r w:rsidRPr="001526D2">
              <w:rPr>
                <w:rFonts w:ascii="Times New Roman" w:hAnsi="Times New Roman"/>
              </w:rPr>
              <w:t>birlikte</w:t>
            </w:r>
            <w:proofErr w:type="spellEnd"/>
            <w:r w:rsidRPr="001526D2">
              <w:rPr>
                <w:rFonts w:ascii="Times New Roman" w:hAnsi="Times New Roman"/>
              </w:rPr>
              <w:t xml:space="preserve"> </w:t>
            </w:r>
            <w:proofErr w:type="spellStart"/>
            <w:r w:rsidRPr="001526D2">
              <w:rPr>
                <w:rFonts w:ascii="Times New Roman" w:hAnsi="Times New Roman"/>
              </w:rPr>
              <w:t>sunulmalıdır</w:t>
            </w:r>
            <w:proofErr w:type="spellEnd"/>
            <w:r w:rsidRPr="001526D2">
              <w:rPr>
                <w:rFonts w:ascii="Times New Roman" w:hAnsi="Times New Roman"/>
              </w:rPr>
              <w:t>.</w:t>
            </w:r>
          </w:p>
          <w:p w14:paraId="324BDEE8" w14:textId="72C3EA5B"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İhaleye</w:t>
            </w:r>
            <w:proofErr w:type="spellEnd"/>
            <w:r w:rsidRPr="00692536">
              <w:rPr>
                <w:rFonts w:ascii="Times New Roman" w:hAnsi="Times New Roman"/>
              </w:rPr>
              <w:t xml:space="preserve"> </w:t>
            </w: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verecek</w:t>
            </w:r>
            <w:proofErr w:type="spellEnd"/>
            <w:r w:rsidRPr="00692536">
              <w:rPr>
                <w:rFonts w:ascii="Times New Roman" w:hAnsi="Times New Roman"/>
              </w:rPr>
              <w:t xml:space="preserve"> </w:t>
            </w:r>
            <w:proofErr w:type="spellStart"/>
            <w:r w:rsidRPr="00692536">
              <w:rPr>
                <w:rFonts w:ascii="Times New Roman" w:hAnsi="Times New Roman"/>
              </w:rPr>
              <w:t>olan</w:t>
            </w:r>
            <w:proofErr w:type="spellEnd"/>
            <w:r w:rsidRPr="00692536">
              <w:rPr>
                <w:rFonts w:ascii="Times New Roman" w:hAnsi="Times New Roman"/>
              </w:rPr>
              <w:t xml:space="preserve"> </w:t>
            </w:r>
            <w:proofErr w:type="spellStart"/>
            <w:r w:rsidRPr="00692536">
              <w:rPr>
                <w:rFonts w:ascii="Times New Roman" w:hAnsi="Times New Roman"/>
              </w:rPr>
              <w:t>firmalar</w:t>
            </w:r>
            <w:proofErr w:type="spellEnd"/>
            <w:r w:rsidRPr="00692536">
              <w:rPr>
                <w:rFonts w:ascii="Times New Roman" w:hAnsi="Times New Roman"/>
              </w:rPr>
              <w:t xml:space="preserve">, </w:t>
            </w:r>
            <w:proofErr w:type="spellStart"/>
            <w:r w:rsidRPr="00692536">
              <w:rPr>
                <w:rFonts w:ascii="Times New Roman" w:hAnsi="Times New Roman"/>
              </w:rPr>
              <w:t>güneş</w:t>
            </w:r>
            <w:proofErr w:type="spellEnd"/>
            <w:r w:rsidRPr="00692536">
              <w:rPr>
                <w:rFonts w:ascii="Times New Roman" w:hAnsi="Times New Roman"/>
              </w:rPr>
              <w:t xml:space="preserve"> </w:t>
            </w:r>
            <w:proofErr w:type="spellStart"/>
            <w:r w:rsidRPr="00692536">
              <w:rPr>
                <w:rFonts w:ascii="Times New Roman" w:hAnsi="Times New Roman"/>
              </w:rPr>
              <w:t>enerji</w:t>
            </w:r>
            <w:proofErr w:type="spellEnd"/>
            <w:r w:rsidRPr="00692536">
              <w:rPr>
                <w:rFonts w:ascii="Times New Roman" w:hAnsi="Times New Roman"/>
              </w:rPr>
              <w:t xml:space="preserve"> </w:t>
            </w:r>
            <w:proofErr w:type="spellStart"/>
            <w:r w:rsidRPr="00692536">
              <w:rPr>
                <w:rFonts w:ascii="Times New Roman" w:hAnsi="Times New Roman"/>
              </w:rPr>
              <w:t>santralinin</w:t>
            </w:r>
            <w:proofErr w:type="spellEnd"/>
            <w:r w:rsidRPr="00692536">
              <w:rPr>
                <w:rFonts w:ascii="Times New Roman" w:hAnsi="Times New Roman"/>
              </w:rPr>
              <w:t xml:space="preserve"> </w:t>
            </w:r>
            <w:proofErr w:type="spellStart"/>
            <w:r w:rsidRPr="00692536">
              <w:rPr>
                <w:rFonts w:ascii="Times New Roman" w:hAnsi="Times New Roman"/>
              </w:rPr>
              <w:t>kurulumu</w:t>
            </w:r>
            <w:proofErr w:type="spellEnd"/>
            <w:r w:rsidRPr="00692536">
              <w:rPr>
                <w:rFonts w:ascii="Times New Roman" w:hAnsi="Times New Roman"/>
              </w:rPr>
              <w:t xml:space="preserve">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ilgili</w:t>
            </w:r>
            <w:proofErr w:type="spellEnd"/>
            <w:r w:rsidRPr="00692536">
              <w:rPr>
                <w:rFonts w:ascii="Times New Roman" w:hAnsi="Times New Roman"/>
              </w:rPr>
              <w:t xml:space="preserve"> </w:t>
            </w:r>
            <w:proofErr w:type="spellStart"/>
            <w:r w:rsidRPr="00692536">
              <w:rPr>
                <w:rFonts w:ascii="Times New Roman" w:hAnsi="Times New Roman"/>
              </w:rPr>
              <w:t>tüm</w:t>
            </w:r>
            <w:proofErr w:type="spellEnd"/>
            <w:r w:rsidRPr="00692536">
              <w:rPr>
                <w:rFonts w:ascii="Times New Roman" w:hAnsi="Times New Roman"/>
              </w:rPr>
              <w:t xml:space="preserve"> </w:t>
            </w:r>
            <w:proofErr w:type="spellStart"/>
            <w:r w:rsidRPr="00692536">
              <w:rPr>
                <w:rFonts w:ascii="Times New Roman" w:hAnsi="Times New Roman"/>
              </w:rPr>
              <w:t>detayları</w:t>
            </w:r>
            <w:proofErr w:type="spellEnd"/>
            <w:r w:rsidRPr="00692536">
              <w:rPr>
                <w:rFonts w:ascii="Times New Roman" w:hAnsi="Times New Roman"/>
              </w:rPr>
              <w:t xml:space="preserve"> </w:t>
            </w:r>
            <w:proofErr w:type="spellStart"/>
            <w:r w:rsidRPr="00692536">
              <w:rPr>
                <w:rFonts w:ascii="Times New Roman" w:hAnsi="Times New Roman"/>
              </w:rPr>
              <w:t>yerinde</w:t>
            </w:r>
            <w:proofErr w:type="spellEnd"/>
            <w:r w:rsidRPr="00692536">
              <w:rPr>
                <w:rFonts w:ascii="Times New Roman" w:hAnsi="Times New Roman"/>
              </w:rPr>
              <w:t xml:space="preserve"> </w:t>
            </w:r>
            <w:proofErr w:type="spellStart"/>
            <w:r w:rsidRPr="00692536">
              <w:rPr>
                <w:rFonts w:ascii="Times New Roman" w:hAnsi="Times New Roman"/>
              </w:rPr>
              <w:t>tespit</w:t>
            </w:r>
            <w:proofErr w:type="spellEnd"/>
            <w:r w:rsidRPr="00692536">
              <w:rPr>
                <w:rFonts w:ascii="Times New Roman" w:hAnsi="Times New Roman"/>
              </w:rPr>
              <w:t xml:space="preserve"> </w:t>
            </w:r>
            <w:proofErr w:type="spellStart"/>
            <w:r w:rsidRPr="00692536">
              <w:rPr>
                <w:rFonts w:ascii="Times New Roman" w:hAnsi="Times New Roman"/>
              </w:rPr>
              <w:t>etmeli</w:t>
            </w:r>
            <w:proofErr w:type="spellEnd"/>
            <w:r w:rsidRPr="00692536">
              <w:rPr>
                <w:rFonts w:ascii="Times New Roman" w:hAnsi="Times New Roman"/>
              </w:rPr>
              <w:t xml:space="preserve">, </w:t>
            </w:r>
            <w:proofErr w:type="spellStart"/>
            <w:r w:rsidRPr="00692536">
              <w:rPr>
                <w:rFonts w:ascii="Times New Roman" w:hAnsi="Times New Roman"/>
              </w:rPr>
              <w:t>keşif</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metrajlarını</w:t>
            </w:r>
            <w:proofErr w:type="spellEnd"/>
            <w:r w:rsidRPr="00692536">
              <w:rPr>
                <w:rFonts w:ascii="Times New Roman" w:hAnsi="Times New Roman"/>
              </w:rPr>
              <w:t xml:space="preserve"> </w:t>
            </w:r>
            <w:proofErr w:type="spellStart"/>
            <w:r w:rsidRPr="00692536">
              <w:rPr>
                <w:rFonts w:ascii="Times New Roman" w:hAnsi="Times New Roman"/>
              </w:rPr>
              <w:t>çıkararak</w:t>
            </w:r>
            <w:proofErr w:type="spellEnd"/>
            <w:r w:rsidRPr="00692536">
              <w:rPr>
                <w:rFonts w:ascii="Times New Roman" w:hAnsi="Times New Roman"/>
              </w:rPr>
              <w:t xml:space="preserve"> </w:t>
            </w:r>
            <w:proofErr w:type="spellStart"/>
            <w:r w:rsidRPr="00692536">
              <w:rPr>
                <w:rFonts w:ascii="Times New Roman" w:hAnsi="Times New Roman"/>
              </w:rPr>
              <w:t>teklifini</w:t>
            </w:r>
            <w:proofErr w:type="spellEnd"/>
            <w:r w:rsidRPr="00692536">
              <w:rPr>
                <w:rFonts w:ascii="Times New Roman" w:hAnsi="Times New Roman"/>
              </w:rPr>
              <w:t xml:space="preserve"> </w:t>
            </w:r>
            <w:proofErr w:type="spellStart"/>
            <w:r w:rsidRPr="00692536">
              <w:rPr>
                <w:rFonts w:ascii="Times New Roman" w:hAnsi="Times New Roman"/>
              </w:rPr>
              <w:t>bu</w:t>
            </w:r>
            <w:proofErr w:type="spellEnd"/>
            <w:r w:rsidRPr="00692536">
              <w:rPr>
                <w:rFonts w:ascii="Times New Roman" w:hAnsi="Times New Roman"/>
              </w:rPr>
              <w:t xml:space="preserve"> </w:t>
            </w:r>
            <w:proofErr w:type="spellStart"/>
            <w:r w:rsidRPr="00692536">
              <w:rPr>
                <w:rFonts w:ascii="Times New Roman" w:hAnsi="Times New Roman"/>
              </w:rPr>
              <w:t>doğrultuda</w:t>
            </w:r>
            <w:proofErr w:type="spellEnd"/>
            <w:r w:rsidRPr="00692536">
              <w:rPr>
                <w:rFonts w:ascii="Times New Roman" w:hAnsi="Times New Roman"/>
              </w:rPr>
              <w:t xml:space="preserve"> </w:t>
            </w:r>
            <w:proofErr w:type="spellStart"/>
            <w:r w:rsidRPr="00692536">
              <w:rPr>
                <w:rFonts w:ascii="Times New Roman" w:hAnsi="Times New Roman"/>
              </w:rPr>
              <w:t>hazırlamalıdır</w:t>
            </w:r>
            <w:proofErr w:type="spellEnd"/>
            <w:r w:rsidRPr="00692536">
              <w:rPr>
                <w:rFonts w:ascii="Times New Roman" w:hAnsi="Times New Roman"/>
              </w:rPr>
              <w:t>.</w:t>
            </w:r>
          </w:p>
          <w:p w14:paraId="6BA550C5" w14:textId="285033CD"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Kurulacak</w:t>
            </w:r>
            <w:proofErr w:type="spellEnd"/>
            <w:r w:rsidRPr="00692536">
              <w:rPr>
                <w:rFonts w:ascii="Times New Roman" w:hAnsi="Times New Roman"/>
              </w:rPr>
              <w:t xml:space="preserve"> </w:t>
            </w:r>
            <w:proofErr w:type="spellStart"/>
            <w:r w:rsidRPr="00692536">
              <w:rPr>
                <w:rFonts w:ascii="Times New Roman" w:hAnsi="Times New Roman"/>
              </w:rPr>
              <w:t>olan</w:t>
            </w:r>
            <w:proofErr w:type="spellEnd"/>
            <w:r w:rsidRPr="00692536">
              <w:rPr>
                <w:rFonts w:ascii="Times New Roman" w:hAnsi="Times New Roman"/>
              </w:rPr>
              <w:t xml:space="preserve"> </w:t>
            </w:r>
            <w:proofErr w:type="spellStart"/>
            <w:r w:rsidRPr="00692536">
              <w:rPr>
                <w:rFonts w:ascii="Times New Roman" w:hAnsi="Times New Roman"/>
              </w:rPr>
              <w:t>güneş</w:t>
            </w:r>
            <w:proofErr w:type="spellEnd"/>
            <w:r w:rsidRPr="00692536">
              <w:rPr>
                <w:rFonts w:ascii="Times New Roman" w:hAnsi="Times New Roman"/>
              </w:rPr>
              <w:t xml:space="preserve"> </w:t>
            </w:r>
            <w:proofErr w:type="spellStart"/>
            <w:r w:rsidRPr="00692536">
              <w:rPr>
                <w:rFonts w:ascii="Times New Roman" w:hAnsi="Times New Roman"/>
              </w:rPr>
              <w:t>enerji</w:t>
            </w:r>
            <w:proofErr w:type="spellEnd"/>
            <w:r w:rsidRPr="00692536">
              <w:rPr>
                <w:rFonts w:ascii="Times New Roman" w:hAnsi="Times New Roman"/>
              </w:rPr>
              <w:t xml:space="preserve"> </w:t>
            </w:r>
            <w:proofErr w:type="spellStart"/>
            <w:r w:rsidRPr="00692536">
              <w:rPr>
                <w:rFonts w:ascii="Times New Roman" w:hAnsi="Times New Roman"/>
              </w:rPr>
              <w:t>santrali</w:t>
            </w:r>
            <w:proofErr w:type="spellEnd"/>
            <w:r w:rsidRPr="00692536">
              <w:rPr>
                <w:rFonts w:ascii="Times New Roman" w:hAnsi="Times New Roman"/>
              </w:rPr>
              <w:t xml:space="preserve">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ilgili</w:t>
            </w:r>
            <w:proofErr w:type="spellEnd"/>
            <w:r w:rsidRPr="00692536">
              <w:rPr>
                <w:rFonts w:ascii="Times New Roman" w:hAnsi="Times New Roman"/>
              </w:rPr>
              <w:t xml:space="preserve"> </w:t>
            </w:r>
            <w:proofErr w:type="spellStart"/>
            <w:r w:rsidRPr="00692536">
              <w:rPr>
                <w:rFonts w:ascii="Times New Roman" w:hAnsi="Times New Roman"/>
              </w:rPr>
              <w:t>ürünlerin</w:t>
            </w:r>
            <w:proofErr w:type="spellEnd"/>
            <w:r w:rsidRPr="00692536">
              <w:rPr>
                <w:rFonts w:ascii="Times New Roman" w:hAnsi="Times New Roman"/>
              </w:rPr>
              <w:t xml:space="preserve"> Kuzey </w:t>
            </w:r>
            <w:proofErr w:type="spellStart"/>
            <w:r w:rsidRPr="00692536">
              <w:rPr>
                <w:rFonts w:ascii="Times New Roman" w:hAnsi="Times New Roman"/>
              </w:rPr>
              <w:t>Kıbrıs</w:t>
            </w:r>
            <w:proofErr w:type="spellEnd"/>
            <w:r w:rsidRPr="00692536">
              <w:rPr>
                <w:rFonts w:ascii="Times New Roman" w:hAnsi="Times New Roman"/>
              </w:rPr>
              <w:t xml:space="preserve"> Türk </w:t>
            </w:r>
            <w:proofErr w:type="spellStart"/>
            <w:r w:rsidRPr="00692536">
              <w:rPr>
                <w:rFonts w:ascii="Times New Roman" w:hAnsi="Times New Roman"/>
              </w:rPr>
              <w:t>Cumhuriyeti</w:t>
            </w:r>
            <w:proofErr w:type="spellEnd"/>
            <w:r w:rsidRPr="00692536">
              <w:rPr>
                <w:rFonts w:ascii="Times New Roman" w:hAnsi="Times New Roman"/>
              </w:rPr>
              <w:t xml:space="preserve"> (KKTC) </w:t>
            </w:r>
            <w:proofErr w:type="spellStart"/>
            <w:r w:rsidRPr="00692536">
              <w:rPr>
                <w:rFonts w:ascii="Times New Roman" w:hAnsi="Times New Roman"/>
              </w:rPr>
              <w:t>Gümrüğü'ne</w:t>
            </w:r>
            <w:proofErr w:type="spellEnd"/>
            <w:r w:rsidRPr="00692536">
              <w:rPr>
                <w:rFonts w:ascii="Times New Roman" w:hAnsi="Times New Roman"/>
              </w:rPr>
              <w:t xml:space="preserve"> </w:t>
            </w:r>
            <w:proofErr w:type="spellStart"/>
            <w:r w:rsidRPr="00692536">
              <w:rPr>
                <w:rFonts w:ascii="Times New Roman" w:hAnsi="Times New Roman"/>
              </w:rPr>
              <w:t>kadar</w:t>
            </w:r>
            <w:proofErr w:type="spellEnd"/>
            <w:r w:rsidRPr="00692536">
              <w:rPr>
                <w:rFonts w:ascii="Times New Roman" w:hAnsi="Times New Roman"/>
              </w:rPr>
              <w:t xml:space="preserve"> </w:t>
            </w:r>
            <w:proofErr w:type="spellStart"/>
            <w:r w:rsidRPr="00692536">
              <w:rPr>
                <w:rFonts w:ascii="Times New Roman" w:hAnsi="Times New Roman"/>
              </w:rPr>
              <w:t>nakliyesi</w:t>
            </w:r>
            <w:proofErr w:type="spellEnd"/>
            <w:r w:rsidRPr="00692536">
              <w:rPr>
                <w:rFonts w:ascii="Times New Roman" w:hAnsi="Times New Roman"/>
              </w:rPr>
              <w:t xml:space="preserve">, </w:t>
            </w:r>
            <w:proofErr w:type="spellStart"/>
            <w:r w:rsidRPr="00692536">
              <w:rPr>
                <w:rFonts w:ascii="Times New Roman" w:hAnsi="Times New Roman"/>
              </w:rPr>
              <w:t>ürünlerin</w:t>
            </w:r>
            <w:proofErr w:type="spellEnd"/>
            <w:r w:rsidRPr="00692536">
              <w:rPr>
                <w:rFonts w:ascii="Times New Roman" w:hAnsi="Times New Roman"/>
              </w:rPr>
              <w:t xml:space="preserve"> ARDEN GIDA LTD. </w:t>
            </w:r>
            <w:proofErr w:type="spellStart"/>
            <w:r w:rsidRPr="00692536">
              <w:rPr>
                <w:rFonts w:ascii="Times New Roman" w:hAnsi="Times New Roman"/>
              </w:rPr>
              <w:t>sitesine</w:t>
            </w:r>
            <w:proofErr w:type="spellEnd"/>
            <w:r w:rsidRPr="00692536">
              <w:rPr>
                <w:rFonts w:ascii="Times New Roman" w:hAnsi="Times New Roman"/>
              </w:rPr>
              <w:t xml:space="preserve"> </w:t>
            </w:r>
            <w:proofErr w:type="spellStart"/>
            <w:r w:rsidRPr="00692536">
              <w:rPr>
                <w:rFonts w:ascii="Times New Roman" w:hAnsi="Times New Roman"/>
              </w:rPr>
              <w:t>taşınması</w:t>
            </w:r>
            <w:proofErr w:type="spellEnd"/>
            <w:r w:rsidRPr="00692536">
              <w:rPr>
                <w:rFonts w:ascii="Times New Roman" w:hAnsi="Times New Roman"/>
              </w:rPr>
              <w:t xml:space="preserve">, </w:t>
            </w:r>
            <w:proofErr w:type="spellStart"/>
            <w:r w:rsidRPr="00692536">
              <w:rPr>
                <w:rFonts w:ascii="Times New Roman" w:hAnsi="Times New Roman"/>
              </w:rPr>
              <w:t>işçilik</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montaj</w:t>
            </w:r>
            <w:proofErr w:type="spellEnd"/>
            <w:r w:rsidRPr="00692536">
              <w:rPr>
                <w:rFonts w:ascii="Times New Roman" w:hAnsi="Times New Roman"/>
              </w:rPr>
              <w:t xml:space="preserve">, </w:t>
            </w:r>
            <w:proofErr w:type="spellStart"/>
            <w:r w:rsidRPr="00692536">
              <w:rPr>
                <w:rFonts w:ascii="Times New Roman" w:hAnsi="Times New Roman"/>
              </w:rPr>
              <w:t>kablolama</w:t>
            </w:r>
            <w:proofErr w:type="spellEnd"/>
            <w:r w:rsidRPr="00692536">
              <w:rPr>
                <w:rFonts w:ascii="Times New Roman" w:hAnsi="Times New Roman"/>
              </w:rPr>
              <w:t xml:space="preserve">, </w:t>
            </w:r>
            <w:proofErr w:type="spellStart"/>
            <w:r w:rsidRPr="00692536">
              <w:rPr>
                <w:rFonts w:ascii="Times New Roman" w:hAnsi="Times New Roman"/>
              </w:rPr>
              <w:t>devreye</w:t>
            </w:r>
            <w:proofErr w:type="spellEnd"/>
            <w:r w:rsidRPr="00692536">
              <w:rPr>
                <w:rFonts w:ascii="Times New Roman" w:hAnsi="Times New Roman"/>
              </w:rPr>
              <w:t xml:space="preserve"> alma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işin</w:t>
            </w:r>
            <w:proofErr w:type="spellEnd"/>
            <w:r w:rsidRPr="00692536">
              <w:rPr>
                <w:rFonts w:ascii="Times New Roman" w:hAnsi="Times New Roman"/>
              </w:rPr>
              <w:t xml:space="preserve"> </w:t>
            </w:r>
            <w:proofErr w:type="spellStart"/>
            <w:r w:rsidRPr="00692536">
              <w:rPr>
                <w:rFonts w:ascii="Times New Roman" w:hAnsi="Times New Roman"/>
              </w:rPr>
              <w:t>bir</w:t>
            </w:r>
            <w:proofErr w:type="spellEnd"/>
            <w:r w:rsidRPr="00692536">
              <w:rPr>
                <w:rFonts w:ascii="Times New Roman" w:hAnsi="Times New Roman"/>
              </w:rPr>
              <w:t xml:space="preserve"> </w:t>
            </w:r>
            <w:proofErr w:type="spellStart"/>
            <w:r w:rsidRPr="00692536">
              <w:rPr>
                <w:rFonts w:ascii="Times New Roman" w:hAnsi="Times New Roman"/>
              </w:rPr>
              <w:t>bütün</w:t>
            </w:r>
            <w:proofErr w:type="spellEnd"/>
            <w:r w:rsidRPr="00692536">
              <w:rPr>
                <w:rFonts w:ascii="Times New Roman" w:hAnsi="Times New Roman"/>
              </w:rPr>
              <w:t xml:space="preserve"> </w:t>
            </w:r>
            <w:proofErr w:type="spellStart"/>
            <w:r w:rsidRPr="00692536">
              <w:rPr>
                <w:rFonts w:ascii="Times New Roman" w:hAnsi="Times New Roman"/>
              </w:rPr>
              <w:t>olarak</w:t>
            </w:r>
            <w:proofErr w:type="spellEnd"/>
            <w:r w:rsidRPr="00692536">
              <w:rPr>
                <w:rFonts w:ascii="Times New Roman" w:hAnsi="Times New Roman"/>
              </w:rPr>
              <w:t xml:space="preserve"> </w:t>
            </w:r>
            <w:proofErr w:type="spellStart"/>
            <w:r w:rsidRPr="00692536">
              <w:rPr>
                <w:rFonts w:ascii="Times New Roman" w:hAnsi="Times New Roman"/>
              </w:rPr>
              <w:t>tamamlanması</w:t>
            </w:r>
            <w:proofErr w:type="spellEnd"/>
            <w:r w:rsidRPr="00692536">
              <w:rPr>
                <w:rFonts w:ascii="Times New Roman" w:hAnsi="Times New Roman"/>
              </w:rPr>
              <w:t xml:space="preserve"> </w:t>
            </w:r>
            <w:proofErr w:type="spellStart"/>
            <w:r w:rsidRPr="00692536">
              <w:rPr>
                <w:rFonts w:ascii="Times New Roman" w:hAnsi="Times New Roman"/>
              </w:rPr>
              <w:t>için</w:t>
            </w:r>
            <w:proofErr w:type="spellEnd"/>
            <w:r w:rsidRPr="00692536">
              <w:rPr>
                <w:rFonts w:ascii="Times New Roman" w:hAnsi="Times New Roman"/>
              </w:rPr>
              <w:t xml:space="preserve"> </w:t>
            </w:r>
            <w:proofErr w:type="spellStart"/>
            <w:r w:rsidRPr="00692536">
              <w:rPr>
                <w:rFonts w:ascii="Times New Roman" w:hAnsi="Times New Roman"/>
              </w:rPr>
              <w:t>gerekli</w:t>
            </w:r>
            <w:proofErr w:type="spellEnd"/>
            <w:r w:rsidRPr="00692536">
              <w:rPr>
                <w:rFonts w:ascii="Times New Roman" w:hAnsi="Times New Roman"/>
              </w:rPr>
              <w:t xml:space="preserve"> </w:t>
            </w:r>
            <w:proofErr w:type="spellStart"/>
            <w:r w:rsidRPr="00692536">
              <w:rPr>
                <w:rFonts w:ascii="Times New Roman" w:hAnsi="Times New Roman"/>
              </w:rPr>
              <w:t>olan</w:t>
            </w:r>
            <w:proofErr w:type="spellEnd"/>
            <w:r w:rsidRPr="00692536">
              <w:rPr>
                <w:rFonts w:ascii="Times New Roman" w:hAnsi="Times New Roman"/>
              </w:rPr>
              <w:t xml:space="preserve">, </w:t>
            </w:r>
            <w:proofErr w:type="spellStart"/>
            <w:r w:rsidRPr="00692536">
              <w:rPr>
                <w:rFonts w:ascii="Times New Roman" w:hAnsi="Times New Roman"/>
              </w:rPr>
              <w:t>inşaat</w:t>
            </w:r>
            <w:proofErr w:type="spellEnd"/>
            <w:r w:rsidRPr="00692536">
              <w:rPr>
                <w:rFonts w:ascii="Times New Roman" w:hAnsi="Times New Roman"/>
              </w:rPr>
              <w:t xml:space="preserve"> </w:t>
            </w:r>
            <w:proofErr w:type="spellStart"/>
            <w:r w:rsidRPr="00692536">
              <w:rPr>
                <w:rFonts w:ascii="Times New Roman" w:hAnsi="Times New Roman"/>
              </w:rPr>
              <w:t>işleri</w:t>
            </w:r>
            <w:proofErr w:type="spellEnd"/>
            <w:r w:rsidRPr="00692536">
              <w:rPr>
                <w:rFonts w:ascii="Times New Roman" w:hAnsi="Times New Roman"/>
              </w:rPr>
              <w:t xml:space="preserve"> </w:t>
            </w:r>
            <w:proofErr w:type="spellStart"/>
            <w:r w:rsidRPr="00692536">
              <w:rPr>
                <w:rFonts w:ascii="Times New Roman" w:hAnsi="Times New Roman"/>
              </w:rPr>
              <w:t>hariç</w:t>
            </w:r>
            <w:proofErr w:type="spellEnd"/>
            <w:r w:rsidRPr="00692536">
              <w:rPr>
                <w:rFonts w:ascii="Times New Roman" w:hAnsi="Times New Roman"/>
              </w:rPr>
              <w:t xml:space="preserve"> </w:t>
            </w:r>
            <w:proofErr w:type="spellStart"/>
            <w:r w:rsidRPr="00692536">
              <w:rPr>
                <w:rFonts w:ascii="Times New Roman" w:hAnsi="Times New Roman"/>
              </w:rPr>
              <w:t>tüm</w:t>
            </w:r>
            <w:proofErr w:type="spellEnd"/>
            <w:r w:rsidRPr="00692536">
              <w:rPr>
                <w:rFonts w:ascii="Times New Roman" w:hAnsi="Times New Roman"/>
              </w:rPr>
              <w:t xml:space="preserve"> </w:t>
            </w:r>
            <w:proofErr w:type="spellStart"/>
            <w:r w:rsidRPr="00692536">
              <w:rPr>
                <w:rFonts w:ascii="Times New Roman" w:hAnsi="Times New Roman"/>
              </w:rPr>
              <w:t>çalışmalar</w:t>
            </w:r>
            <w:proofErr w:type="spellEnd"/>
            <w:r w:rsidRPr="00692536">
              <w:rPr>
                <w:rFonts w:ascii="Times New Roman" w:hAnsi="Times New Roman"/>
              </w:rPr>
              <w:t xml:space="preserve"> </w:t>
            </w:r>
            <w:proofErr w:type="spellStart"/>
            <w:r w:rsidRPr="00692536">
              <w:rPr>
                <w:rFonts w:ascii="Times New Roman" w:hAnsi="Times New Roman"/>
              </w:rPr>
              <w:t>anahtar</w:t>
            </w:r>
            <w:proofErr w:type="spellEnd"/>
            <w:r w:rsidRPr="00692536">
              <w:rPr>
                <w:rFonts w:ascii="Times New Roman" w:hAnsi="Times New Roman"/>
              </w:rPr>
              <w:t xml:space="preserve"> </w:t>
            </w:r>
            <w:proofErr w:type="spellStart"/>
            <w:r w:rsidRPr="00692536">
              <w:rPr>
                <w:rFonts w:ascii="Times New Roman" w:hAnsi="Times New Roman"/>
              </w:rPr>
              <w:t>teslim</w:t>
            </w:r>
            <w:proofErr w:type="spellEnd"/>
            <w:r w:rsidRPr="00692536">
              <w:rPr>
                <w:rFonts w:ascii="Times New Roman" w:hAnsi="Times New Roman"/>
              </w:rPr>
              <w:t xml:space="preserve"> </w:t>
            </w:r>
            <w:proofErr w:type="spellStart"/>
            <w:r w:rsidRPr="00692536">
              <w:rPr>
                <w:rFonts w:ascii="Times New Roman" w:hAnsi="Times New Roman"/>
              </w:rPr>
              <w:t>esasına</w:t>
            </w:r>
            <w:proofErr w:type="spellEnd"/>
            <w:r w:rsidRPr="00692536">
              <w:rPr>
                <w:rFonts w:ascii="Times New Roman" w:hAnsi="Times New Roman"/>
              </w:rPr>
              <w:t xml:space="preserve"> </w:t>
            </w:r>
            <w:proofErr w:type="spellStart"/>
            <w:r w:rsidRPr="00692536">
              <w:rPr>
                <w:rFonts w:ascii="Times New Roman" w:hAnsi="Times New Roman"/>
              </w:rPr>
              <w:t>göre</w:t>
            </w:r>
            <w:proofErr w:type="spellEnd"/>
            <w:r w:rsidRPr="00692536">
              <w:rPr>
                <w:rFonts w:ascii="Times New Roman" w:hAnsi="Times New Roman"/>
              </w:rPr>
              <w:t xml:space="preserve"> </w:t>
            </w:r>
            <w:proofErr w:type="spellStart"/>
            <w:r w:rsidRPr="00692536">
              <w:rPr>
                <w:rFonts w:ascii="Times New Roman" w:hAnsi="Times New Roman"/>
              </w:rPr>
              <w:t>ihaleyi</w:t>
            </w:r>
            <w:proofErr w:type="spellEnd"/>
            <w:r w:rsidRPr="00692536">
              <w:rPr>
                <w:rFonts w:ascii="Times New Roman" w:hAnsi="Times New Roman"/>
              </w:rPr>
              <w:t xml:space="preserve"> </w:t>
            </w:r>
            <w:proofErr w:type="spellStart"/>
            <w:r w:rsidRPr="00692536">
              <w:rPr>
                <w:rFonts w:ascii="Times New Roman" w:hAnsi="Times New Roman"/>
              </w:rPr>
              <w:t>kazanan</w:t>
            </w:r>
            <w:proofErr w:type="spellEnd"/>
            <w:r w:rsidRPr="00692536">
              <w:rPr>
                <w:rFonts w:ascii="Times New Roman" w:hAnsi="Times New Roman"/>
              </w:rPr>
              <w:t xml:space="preserve"> </w:t>
            </w:r>
            <w:proofErr w:type="spellStart"/>
            <w:r w:rsidRPr="00692536">
              <w:rPr>
                <w:rFonts w:ascii="Times New Roman" w:hAnsi="Times New Roman"/>
              </w:rPr>
              <w:t>firma</w:t>
            </w:r>
            <w:proofErr w:type="spellEnd"/>
            <w:r w:rsidRPr="00692536">
              <w:rPr>
                <w:rFonts w:ascii="Times New Roman" w:hAnsi="Times New Roman"/>
              </w:rPr>
              <w:t xml:space="preserve"> </w:t>
            </w:r>
            <w:proofErr w:type="spellStart"/>
            <w:r w:rsidRPr="00692536">
              <w:rPr>
                <w:rFonts w:ascii="Times New Roman" w:hAnsi="Times New Roman"/>
              </w:rPr>
              <w:t>tarafından</w:t>
            </w:r>
            <w:proofErr w:type="spellEnd"/>
            <w:r w:rsidRPr="00692536">
              <w:rPr>
                <w:rFonts w:ascii="Times New Roman" w:hAnsi="Times New Roman"/>
              </w:rPr>
              <w:t xml:space="preserve"> </w:t>
            </w:r>
            <w:proofErr w:type="spellStart"/>
            <w:r w:rsidRPr="00692536">
              <w:rPr>
                <w:rFonts w:ascii="Times New Roman" w:hAnsi="Times New Roman"/>
              </w:rPr>
              <w:t>yapılacaktır</w:t>
            </w:r>
            <w:proofErr w:type="spellEnd"/>
            <w:r w:rsidRPr="00692536">
              <w:rPr>
                <w:rFonts w:ascii="Times New Roman" w:hAnsi="Times New Roman"/>
              </w:rPr>
              <w:t xml:space="preserve">. </w:t>
            </w:r>
            <w:proofErr w:type="spellStart"/>
            <w:r w:rsidRPr="00692536">
              <w:rPr>
                <w:rFonts w:ascii="Times New Roman" w:hAnsi="Times New Roman"/>
              </w:rPr>
              <w:t>İnşaat</w:t>
            </w:r>
            <w:proofErr w:type="spellEnd"/>
            <w:r w:rsidRPr="00692536">
              <w:rPr>
                <w:rFonts w:ascii="Times New Roman" w:hAnsi="Times New Roman"/>
              </w:rPr>
              <w:t xml:space="preserve"> </w:t>
            </w:r>
            <w:proofErr w:type="spellStart"/>
            <w:r w:rsidRPr="00692536">
              <w:rPr>
                <w:rFonts w:ascii="Times New Roman" w:hAnsi="Times New Roman"/>
              </w:rPr>
              <w:t>işleri</w:t>
            </w:r>
            <w:proofErr w:type="spellEnd"/>
            <w:r w:rsidRPr="00692536">
              <w:rPr>
                <w:rFonts w:ascii="Times New Roman" w:hAnsi="Times New Roman"/>
              </w:rPr>
              <w:t xml:space="preserve"> </w:t>
            </w:r>
            <w:proofErr w:type="spellStart"/>
            <w:r w:rsidRPr="00692536">
              <w:rPr>
                <w:rFonts w:ascii="Times New Roman" w:hAnsi="Times New Roman"/>
              </w:rPr>
              <w:t>teklif</w:t>
            </w:r>
            <w:proofErr w:type="spellEnd"/>
            <w:r w:rsidRPr="00692536">
              <w:rPr>
                <w:rFonts w:ascii="Times New Roman" w:hAnsi="Times New Roman"/>
              </w:rPr>
              <w:t xml:space="preserve"> </w:t>
            </w:r>
            <w:proofErr w:type="spellStart"/>
            <w:r w:rsidRPr="00692536">
              <w:rPr>
                <w:rFonts w:ascii="Times New Roman" w:hAnsi="Times New Roman"/>
              </w:rPr>
              <w:t>kapsamında</w:t>
            </w:r>
            <w:proofErr w:type="spellEnd"/>
            <w:r w:rsidRPr="00692536">
              <w:rPr>
                <w:rFonts w:ascii="Times New Roman" w:hAnsi="Times New Roman"/>
              </w:rPr>
              <w:t xml:space="preserve"> </w:t>
            </w:r>
            <w:proofErr w:type="spellStart"/>
            <w:r w:rsidRPr="00692536">
              <w:rPr>
                <w:rFonts w:ascii="Times New Roman" w:hAnsi="Times New Roman"/>
              </w:rPr>
              <w:t>değildir</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ARDEN GIDA LTD. </w:t>
            </w:r>
            <w:proofErr w:type="spellStart"/>
            <w:r w:rsidRPr="00692536">
              <w:rPr>
                <w:rFonts w:ascii="Times New Roman" w:hAnsi="Times New Roman"/>
              </w:rPr>
              <w:t>tarafından</w:t>
            </w:r>
            <w:proofErr w:type="spellEnd"/>
            <w:r w:rsidRPr="00692536">
              <w:rPr>
                <w:rFonts w:ascii="Times New Roman" w:hAnsi="Times New Roman"/>
              </w:rPr>
              <w:t xml:space="preserve"> </w:t>
            </w:r>
            <w:proofErr w:type="spellStart"/>
            <w:r w:rsidRPr="00692536">
              <w:rPr>
                <w:rFonts w:ascii="Times New Roman" w:hAnsi="Times New Roman"/>
              </w:rPr>
              <w:t>yaptırılacaktır</w:t>
            </w:r>
            <w:proofErr w:type="spellEnd"/>
            <w:r w:rsidRPr="00692536">
              <w:rPr>
                <w:rFonts w:ascii="Times New Roman" w:hAnsi="Times New Roman"/>
              </w:rPr>
              <w:t>.</w:t>
            </w:r>
          </w:p>
          <w:p w14:paraId="1058587D" w14:textId="77777777"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Kurulacak</w:t>
            </w:r>
            <w:proofErr w:type="spellEnd"/>
            <w:r w:rsidRPr="00692536">
              <w:rPr>
                <w:rFonts w:ascii="Times New Roman" w:hAnsi="Times New Roman"/>
              </w:rPr>
              <w:t xml:space="preserve"> </w:t>
            </w:r>
            <w:proofErr w:type="spellStart"/>
            <w:r w:rsidRPr="00692536">
              <w:rPr>
                <w:rFonts w:ascii="Times New Roman" w:hAnsi="Times New Roman"/>
              </w:rPr>
              <w:t>olan</w:t>
            </w:r>
            <w:proofErr w:type="spellEnd"/>
            <w:r w:rsidRPr="00692536">
              <w:rPr>
                <w:rFonts w:ascii="Times New Roman" w:hAnsi="Times New Roman"/>
              </w:rPr>
              <w:t xml:space="preserve"> </w:t>
            </w:r>
            <w:proofErr w:type="spellStart"/>
            <w:r w:rsidRPr="00692536">
              <w:rPr>
                <w:rFonts w:ascii="Times New Roman" w:hAnsi="Times New Roman"/>
              </w:rPr>
              <w:t>güneş</w:t>
            </w:r>
            <w:proofErr w:type="spellEnd"/>
            <w:r w:rsidRPr="00692536">
              <w:rPr>
                <w:rFonts w:ascii="Times New Roman" w:hAnsi="Times New Roman"/>
              </w:rPr>
              <w:t xml:space="preserve"> </w:t>
            </w:r>
            <w:proofErr w:type="spellStart"/>
            <w:r w:rsidRPr="00692536">
              <w:rPr>
                <w:rFonts w:ascii="Times New Roman" w:hAnsi="Times New Roman"/>
              </w:rPr>
              <w:t>enerji</w:t>
            </w:r>
            <w:proofErr w:type="spellEnd"/>
            <w:r w:rsidRPr="00692536">
              <w:rPr>
                <w:rFonts w:ascii="Times New Roman" w:hAnsi="Times New Roman"/>
              </w:rPr>
              <w:t xml:space="preserve"> </w:t>
            </w:r>
            <w:proofErr w:type="spellStart"/>
            <w:r w:rsidRPr="00692536">
              <w:rPr>
                <w:rFonts w:ascii="Times New Roman" w:hAnsi="Times New Roman"/>
              </w:rPr>
              <w:t>santrali</w:t>
            </w:r>
            <w:proofErr w:type="spellEnd"/>
            <w:r w:rsidRPr="00692536">
              <w:rPr>
                <w:rFonts w:ascii="Times New Roman" w:hAnsi="Times New Roman"/>
              </w:rPr>
              <w:t xml:space="preserve">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ilgili</w:t>
            </w:r>
            <w:proofErr w:type="spellEnd"/>
            <w:r w:rsidRPr="00692536">
              <w:rPr>
                <w:rFonts w:ascii="Times New Roman" w:hAnsi="Times New Roman"/>
              </w:rPr>
              <w:t xml:space="preserve"> </w:t>
            </w:r>
            <w:proofErr w:type="spellStart"/>
            <w:r w:rsidRPr="00692536">
              <w:rPr>
                <w:rFonts w:ascii="Times New Roman" w:hAnsi="Times New Roman"/>
              </w:rPr>
              <w:t>Kıbrıs</w:t>
            </w:r>
            <w:proofErr w:type="spellEnd"/>
            <w:r w:rsidRPr="00692536">
              <w:rPr>
                <w:rFonts w:ascii="Times New Roman" w:hAnsi="Times New Roman"/>
              </w:rPr>
              <w:t xml:space="preserve"> Türk </w:t>
            </w:r>
            <w:proofErr w:type="spellStart"/>
            <w:r w:rsidRPr="00692536">
              <w:rPr>
                <w:rFonts w:ascii="Times New Roman" w:hAnsi="Times New Roman"/>
              </w:rPr>
              <w:t>Elektrik</w:t>
            </w:r>
            <w:proofErr w:type="spellEnd"/>
            <w:r w:rsidRPr="00692536">
              <w:rPr>
                <w:rFonts w:ascii="Times New Roman" w:hAnsi="Times New Roman"/>
              </w:rPr>
              <w:t xml:space="preserve"> </w:t>
            </w:r>
            <w:proofErr w:type="spellStart"/>
            <w:r w:rsidRPr="00692536">
              <w:rPr>
                <w:rFonts w:ascii="Times New Roman" w:hAnsi="Times New Roman"/>
              </w:rPr>
              <w:t>Kurumu</w:t>
            </w:r>
            <w:proofErr w:type="spellEnd"/>
            <w:r w:rsidRPr="00692536">
              <w:rPr>
                <w:rFonts w:ascii="Times New Roman" w:hAnsi="Times New Roman"/>
              </w:rPr>
              <w:t xml:space="preserve"> (KIB-TEK)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Elektrik</w:t>
            </w:r>
            <w:proofErr w:type="spellEnd"/>
            <w:r w:rsidRPr="00692536">
              <w:rPr>
                <w:rFonts w:ascii="Times New Roman" w:hAnsi="Times New Roman"/>
              </w:rPr>
              <w:t xml:space="preserve"> </w:t>
            </w:r>
            <w:proofErr w:type="spellStart"/>
            <w:r w:rsidRPr="00692536">
              <w:rPr>
                <w:rFonts w:ascii="Times New Roman" w:hAnsi="Times New Roman"/>
              </w:rPr>
              <w:t>Mühendisleri</w:t>
            </w:r>
            <w:proofErr w:type="spellEnd"/>
            <w:r w:rsidRPr="00692536">
              <w:rPr>
                <w:rFonts w:ascii="Times New Roman" w:hAnsi="Times New Roman"/>
              </w:rPr>
              <w:t xml:space="preserve"> </w:t>
            </w:r>
            <w:proofErr w:type="spellStart"/>
            <w:r w:rsidRPr="00692536">
              <w:rPr>
                <w:rFonts w:ascii="Times New Roman" w:hAnsi="Times New Roman"/>
              </w:rPr>
              <w:t>Odası</w:t>
            </w:r>
            <w:proofErr w:type="spellEnd"/>
            <w:r w:rsidRPr="00692536">
              <w:rPr>
                <w:rFonts w:ascii="Times New Roman" w:hAnsi="Times New Roman"/>
              </w:rPr>
              <w:t xml:space="preserve"> </w:t>
            </w:r>
            <w:proofErr w:type="spellStart"/>
            <w:r w:rsidRPr="00692536">
              <w:rPr>
                <w:rFonts w:ascii="Times New Roman" w:hAnsi="Times New Roman"/>
              </w:rPr>
              <w:t>tarafından</w:t>
            </w:r>
            <w:proofErr w:type="spellEnd"/>
            <w:r w:rsidRPr="00692536">
              <w:rPr>
                <w:rFonts w:ascii="Times New Roman" w:hAnsi="Times New Roman"/>
              </w:rPr>
              <w:t xml:space="preserve"> </w:t>
            </w:r>
            <w:proofErr w:type="spellStart"/>
            <w:r w:rsidRPr="00692536">
              <w:rPr>
                <w:rFonts w:ascii="Times New Roman" w:hAnsi="Times New Roman"/>
              </w:rPr>
              <w:t>talep</w:t>
            </w:r>
            <w:proofErr w:type="spellEnd"/>
            <w:r w:rsidRPr="00692536">
              <w:rPr>
                <w:rFonts w:ascii="Times New Roman" w:hAnsi="Times New Roman"/>
              </w:rPr>
              <w:t xml:space="preserve"> </w:t>
            </w:r>
            <w:proofErr w:type="spellStart"/>
            <w:r w:rsidRPr="00692536">
              <w:rPr>
                <w:rFonts w:ascii="Times New Roman" w:hAnsi="Times New Roman"/>
              </w:rPr>
              <w:t>edilen</w:t>
            </w:r>
            <w:proofErr w:type="spellEnd"/>
            <w:r w:rsidRPr="00692536">
              <w:rPr>
                <w:rFonts w:ascii="Times New Roman" w:hAnsi="Times New Roman"/>
              </w:rPr>
              <w:t xml:space="preserve"> her </w:t>
            </w:r>
            <w:proofErr w:type="spellStart"/>
            <w:r w:rsidRPr="00692536">
              <w:rPr>
                <w:rFonts w:ascii="Times New Roman" w:hAnsi="Times New Roman"/>
              </w:rPr>
              <w:t>türlü</w:t>
            </w:r>
            <w:proofErr w:type="spellEnd"/>
            <w:r w:rsidRPr="00692536">
              <w:rPr>
                <w:rFonts w:ascii="Times New Roman" w:hAnsi="Times New Roman"/>
              </w:rPr>
              <w:t xml:space="preserve"> </w:t>
            </w:r>
            <w:proofErr w:type="spellStart"/>
            <w:r w:rsidRPr="00692536">
              <w:rPr>
                <w:rFonts w:ascii="Times New Roman" w:hAnsi="Times New Roman"/>
              </w:rPr>
              <w:t>evrak</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proje</w:t>
            </w:r>
            <w:proofErr w:type="spellEnd"/>
            <w:r w:rsidRPr="00692536">
              <w:rPr>
                <w:rFonts w:ascii="Times New Roman" w:hAnsi="Times New Roman"/>
              </w:rPr>
              <w:t xml:space="preserve"> </w:t>
            </w:r>
            <w:proofErr w:type="spellStart"/>
            <w:r w:rsidRPr="00692536">
              <w:rPr>
                <w:rFonts w:ascii="Times New Roman" w:hAnsi="Times New Roman"/>
              </w:rPr>
              <w:t>vize</w:t>
            </w:r>
            <w:proofErr w:type="spellEnd"/>
            <w:r w:rsidRPr="00692536">
              <w:rPr>
                <w:rFonts w:ascii="Times New Roman" w:hAnsi="Times New Roman"/>
              </w:rPr>
              <w:t xml:space="preserve"> </w:t>
            </w:r>
            <w:proofErr w:type="spellStart"/>
            <w:r w:rsidRPr="00692536">
              <w:rPr>
                <w:rFonts w:ascii="Times New Roman" w:hAnsi="Times New Roman"/>
              </w:rPr>
              <w:t>işlerinin</w:t>
            </w:r>
            <w:proofErr w:type="spellEnd"/>
            <w:r w:rsidRPr="00692536">
              <w:rPr>
                <w:rFonts w:ascii="Times New Roman" w:hAnsi="Times New Roman"/>
              </w:rPr>
              <w:t xml:space="preserve"> </w:t>
            </w:r>
            <w:proofErr w:type="spellStart"/>
            <w:r w:rsidRPr="00692536">
              <w:rPr>
                <w:rFonts w:ascii="Times New Roman" w:hAnsi="Times New Roman"/>
              </w:rPr>
              <w:t>yapılması</w:t>
            </w:r>
            <w:proofErr w:type="spellEnd"/>
            <w:r w:rsidRPr="00692536">
              <w:rPr>
                <w:rFonts w:ascii="Times New Roman" w:hAnsi="Times New Roman"/>
              </w:rPr>
              <w:t xml:space="preserve"> </w:t>
            </w:r>
            <w:proofErr w:type="spellStart"/>
            <w:r w:rsidRPr="00692536">
              <w:rPr>
                <w:rFonts w:ascii="Times New Roman" w:hAnsi="Times New Roman"/>
              </w:rPr>
              <w:t>dahil</w:t>
            </w:r>
            <w:proofErr w:type="spellEnd"/>
            <w:r w:rsidRPr="00692536">
              <w:rPr>
                <w:rFonts w:ascii="Times New Roman" w:hAnsi="Times New Roman"/>
              </w:rPr>
              <w:t xml:space="preserve"> her </w:t>
            </w:r>
            <w:proofErr w:type="spellStart"/>
            <w:r w:rsidRPr="00692536">
              <w:rPr>
                <w:rFonts w:ascii="Times New Roman" w:hAnsi="Times New Roman"/>
              </w:rPr>
              <w:t>türlü</w:t>
            </w:r>
            <w:proofErr w:type="spellEnd"/>
            <w:r w:rsidRPr="00692536">
              <w:rPr>
                <w:rFonts w:ascii="Times New Roman" w:hAnsi="Times New Roman"/>
              </w:rPr>
              <w:t xml:space="preserve"> </w:t>
            </w:r>
            <w:proofErr w:type="spellStart"/>
            <w:r w:rsidRPr="00692536">
              <w:rPr>
                <w:rFonts w:ascii="Times New Roman" w:hAnsi="Times New Roman"/>
              </w:rPr>
              <w:t>yükümlülük</w:t>
            </w:r>
            <w:proofErr w:type="spellEnd"/>
            <w:r w:rsidRPr="00692536">
              <w:rPr>
                <w:rFonts w:ascii="Times New Roman" w:hAnsi="Times New Roman"/>
              </w:rPr>
              <w:t xml:space="preserve"> </w:t>
            </w:r>
            <w:proofErr w:type="spellStart"/>
            <w:r w:rsidRPr="00692536">
              <w:rPr>
                <w:rFonts w:ascii="Times New Roman" w:hAnsi="Times New Roman"/>
              </w:rPr>
              <w:t>ihaleyi</w:t>
            </w:r>
            <w:proofErr w:type="spellEnd"/>
            <w:r w:rsidRPr="00692536">
              <w:rPr>
                <w:rFonts w:ascii="Times New Roman" w:hAnsi="Times New Roman"/>
              </w:rPr>
              <w:t xml:space="preserve"> </w:t>
            </w:r>
            <w:proofErr w:type="spellStart"/>
            <w:r w:rsidRPr="00692536">
              <w:rPr>
                <w:rFonts w:ascii="Times New Roman" w:hAnsi="Times New Roman"/>
              </w:rPr>
              <w:t>kazanan</w:t>
            </w:r>
            <w:proofErr w:type="spellEnd"/>
            <w:r w:rsidRPr="00692536">
              <w:rPr>
                <w:rFonts w:ascii="Times New Roman" w:hAnsi="Times New Roman"/>
              </w:rPr>
              <w:t xml:space="preserve"> </w:t>
            </w:r>
            <w:proofErr w:type="spellStart"/>
            <w:r w:rsidRPr="00692536">
              <w:rPr>
                <w:rFonts w:ascii="Times New Roman" w:hAnsi="Times New Roman"/>
              </w:rPr>
              <w:t>firma</w:t>
            </w:r>
            <w:proofErr w:type="spellEnd"/>
            <w:r w:rsidRPr="00692536">
              <w:rPr>
                <w:rFonts w:ascii="Times New Roman" w:hAnsi="Times New Roman"/>
              </w:rPr>
              <w:t xml:space="preserve"> </w:t>
            </w:r>
            <w:proofErr w:type="spellStart"/>
            <w:r w:rsidRPr="00692536">
              <w:rPr>
                <w:rFonts w:ascii="Times New Roman" w:hAnsi="Times New Roman"/>
              </w:rPr>
              <w:t>tarafından</w:t>
            </w:r>
            <w:proofErr w:type="spellEnd"/>
            <w:r w:rsidRPr="00692536">
              <w:rPr>
                <w:rFonts w:ascii="Times New Roman" w:hAnsi="Times New Roman"/>
              </w:rPr>
              <w:t xml:space="preserve"> </w:t>
            </w:r>
            <w:proofErr w:type="spellStart"/>
            <w:r w:rsidRPr="00692536">
              <w:rPr>
                <w:rFonts w:ascii="Times New Roman" w:hAnsi="Times New Roman"/>
              </w:rPr>
              <w:t>yapılacaktır</w:t>
            </w:r>
            <w:proofErr w:type="spellEnd"/>
            <w:r w:rsidRPr="00692536">
              <w:rPr>
                <w:rFonts w:ascii="Times New Roman" w:hAnsi="Times New Roman"/>
              </w:rPr>
              <w:t>.</w:t>
            </w:r>
          </w:p>
          <w:p w14:paraId="481B8D67" w14:textId="0B12BA83"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r w:rsidRPr="00692536">
              <w:rPr>
                <w:rFonts w:ascii="Times New Roman" w:hAnsi="Times New Roman"/>
              </w:rPr>
              <w:t xml:space="preserve">ARDEN, </w:t>
            </w:r>
            <w:proofErr w:type="spellStart"/>
            <w:r w:rsidRPr="00692536">
              <w:rPr>
                <w:rFonts w:ascii="Times New Roman" w:hAnsi="Times New Roman"/>
              </w:rPr>
              <w:t>kurulan</w:t>
            </w:r>
            <w:proofErr w:type="spellEnd"/>
            <w:r w:rsidRPr="00692536">
              <w:rPr>
                <w:rFonts w:ascii="Times New Roman" w:hAnsi="Times New Roman"/>
              </w:rPr>
              <w:t xml:space="preserve"> GES </w:t>
            </w:r>
            <w:proofErr w:type="spellStart"/>
            <w:r w:rsidRPr="00692536">
              <w:rPr>
                <w:rFonts w:ascii="Times New Roman" w:hAnsi="Times New Roman"/>
              </w:rPr>
              <w:t>santralini</w:t>
            </w:r>
            <w:proofErr w:type="spellEnd"/>
            <w:r w:rsidRPr="00692536">
              <w:rPr>
                <w:rFonts w:ascii="Times New Roman" w:hAnsi="Times New Roman"/>
              </w:rPr>
              <w:t xml:space="preserve"> KIB-TEK </w:t>
            </w:r>
            <w:proofErr w:type="spellStart"/>
            <w:r w:rsidRPr="00692536">
              <w:rPr>
                <w:rFonts w:ascii="Times New Roman" w:hAnsi="Times New Roman"/>
              </w:rPr>
              <w:t>tarafından</w:t>
            </w:r>
            <w:proofErr w:type="spellEnd"/>
            <w:r w:rsidRPr="00692536">
              <w:rPr>
                <w:rFonts w:ascii="Times New Roman" w:hAnsi="Times New Roman"/>
              </w:rPr>
              <w:t xml:space="preserve"> </w:t>
            </w:r>
            <w:proofErr w:type="spellStart"/>
            <w:r w:rsidRPr="00692536">
              <w:rPr>
                <w:rFonts w:ascii="Times New Roman" w:hAnsi="Times New Roman"/>
              </w:rPr>
              <w:t>kontrolü</w:t>
            </w:r>
            <w:proofErr w:type="spellEnd"/>
            <w:r w:rsidRPr="00692536">
              <w:rPr>
                <w:rFonts w:ascii="Times New Roman" w:hAnsi="Times New Roman"/>
              </w:rPr>
              <w:t xml:space="preserve"> </w:t>
            </w:r>
            <w:proofErr w:type="spellStart"/>
            <w:r w:rsidRPr="00692536">
              <w:rPr>
                <w:rFonts w:ascii="Times New Roman" w:hAnsi="Times New Roman"/>
              </w:rPr>
              <w:t>yapıldıktan</w:t>
            </w:r>
            <w:proofErr w:type="spellEnd"/>
            <w:r w:rsidRPr="00692536">
              <w:rPr>
                <w:rFonts w:ascii="Times New Roman" w:hAnsi="Times New Roman"/>
              </w:rPr>
              <w:t xml:space="preserve"> </w:t>
            </w:r>
            <w:proofErr w:type="spellStart"/>
            <w:r w:rsidRPr="00692536">
              <w:rPr>
                <w:rFonts w:ascii="Times New Roman" w:hAnsi="Times New Roman"/>
              </w:rPr>
              <w:t>sonra</w:t>
            </w:r>
            <w:proofErr w:type="spellEnd"/>
            <w:r w:rsidRPr="00692536">
              <w:rPr>
                <w:rFonts w:ascii="Times New Roman" w:hAnsi="Times New Roman"/>
              </w:rPr>
              <w:t xml:space="preserve"> </w:t>
            </w:r>
            <w:proofErr w:type="spellStart"/>
            <w:r w:rsidRPr="00692536">
              <w:rPr>
                <w:rFonts w:ascii="Times New Roman" w:hAnsi="Times New Roman"/>
              </w:rPr>
              <w:t>teslim</w:t>
            </w:r>
            <w:proofErr w:type="spellEnd"/>
            <w:r w:rsidRPr="00692536">
              <w:rPr>
                <w:rFonts w:ascii="Times New Roman" w:hAnsi="Times New Roman"/>
              </w:rPr>
              <w:t xml:space="preserve"> </w:t>
            </w:r>
            <w:proofErr w:type="spellStart"/>
            <w:r w:rsidRPr="00692536">
              <w:rPr>
                <w:rFonts w:ascii="Times New Roman" w:hAnsi="Times New Roman"/>
              </w:rPr>
              <w:t>alacaktır</w:t>
            </w:r>
            <w:proofErr w:type="spellEnd"/>
            <w:r w:rsidRPr="00692536">
              <w:rPr>
                <w:rFonts w:ascii="Times New Roman" w:hAnsi="Times New Roman"/>
              </w:rPr>
              <w:t xml:space="preserve">. KIB-TEK </w:t>
            </w:r>
            <w:proofErr w:type="spellStart"/>
            <w:r w:rsidRPr="00692536">
              <w:rPr>
                <w:rFonts w:ascii="Times New Roman" w:hAnsi="Times New Roman"/>
              </w:rPr>
              <w:t>kontrolünü</w:t>
            </w:r>
            <w:proofErr w:type="spellEnd"/>
            <w:r w:rsidRPr="00692536">
              <w:rPr>
                <w:rFonts w:ascii="Times New Roman" w:hAnsi="Times New Roman"/>
              </w:rPr>
              <w:t xml:space="preserve"> </w:t>
            </w:r>
            <w:proofErr w:type="spellStart"/>
            <w:r w:rsidRPr="00692536">
              <w:rPr>
                <w:rFonts w:ascii="Times New Roman" w:hAnsi="Times New Roman"/>
              </w:rPr>
              <w:t>yaptırmak</w:t>
            </w:r>
            <w:proofErr w:type="spellEnd"/>
            <w:r w:rsidRPr="00692536">
              <w:rPr>
                <w:rFonts w:ascii="Times New Roman" w:hAnsi="Times New Roman"/>
              </w:rPr>
              <w:t xml:space="preserve"> </w:t>
            </w:r>
            <w:proofErr w:type="spellStart"/>
            <w:r w:rsidRPr="00692536">
              <w:rPr>
                <w:rFonts w:ascii="Times New Roman" w:hAnsi="Times New Roman"/>
              </w:rPr>
              <w:t>ihaleyi</w:t>
            </w:r>
            <w:proofErr w:type="spellEnd"/>
            <w:r w:rsidRPr="00692536">
              <w:rPr>
                <w:rFonts w:ascii="Times New Roman" w:hAnsi="Times New Roman"/>
              </w:rPr>
              <w:t xml:space="preserve"> </w:t>
            </w:r>
            <w:proofErr w:type="spellStart"/>
            <w:r w:rsidRPr="00692536">
              <w:rPr>
                <w:rFonts w:ascii="Times New Roman" w:hAnsi="Times New Roman"/>
              </w:rPr>
              <w:t>kazanan</w:t>
            </w:r>
            <w:proofErr w:type="spellEnd"/>
            <w:r w:rsidRPr="00692536">
              <w:rPr>
                <w:rFonts w:ascii="Times New Roman" w:hAnsi="Times New Roman"/>
              </w:rPr>
              <w:t xml:space="preserve"> </w:t>
            </w:r>
            <w:proofErr w:type="spellStart"/>
            <w:r w:rsidRPr="00692536">
              <w:rPr>
                <w:rFonts w:ascii="Times New Roman" w:hAnsi="Times New Roman"/>
              </w:rPr>
              <w:t>firmanın</w:t>
            </w:r>
            <w:proofErr w:type="spellEnd"/>
            <w:r w:rsidRPr="00692536">
              <w:rPr>
                <w:rFonts w:ascii="Times New Roman" w:hAnsi="Times New Roman"/>
              </w:rPr>
              <w:t xml:space="preserve"> </w:t>
            </w:r>
            <w:proofErr w:type="spellStart"/>
            <w:r w:rsidRPr="00692536">
              <w:rPr>
                <w:rFonts w:ascii="Times New Roman" w:hAnsi="Times New Roman"/>
              </w:rPr>
              <w:t>sorumluluğunda</w:t>
            </w:r>
            <w:proofErr w:type="spellEnd"/>
            <w:r w:rsidRPr="00692536">
              <w:rPr>
                <w:rFonts w:ascii="Times New Roman" w:hAnsi="Times New Roman"/>
              </w:rPr>
              <w:t xml:space="preserve"> </w:t>
            </w:r>
            <w:proofErr w:type="spellStart"/>
            <w:r w:rsidRPr="00692536">
              <w:rPr>
                <w:rFonts w:ascii="Times New Roman" w:hAnsi="Times New Roman"/>
              </w:rPr>
              <w:t>olup</w:t>
            </w:r>
            <w:proofErr w:type="spellEnd"/>
            <w:r w:rsidRPr="00692536">
              <w:rPr>
                <w:rFonts w:ascii="Times New Roman" w:hAnsi="Times New Roman"/>
              </w:rPr>
              <w:t>, KIB-</w:t>
            </w:r>
            <w:proofErr w:type="spellStart"/>
            <w:r w:rsidRPr="00692536">
              <w:rPr>
                <w:rFonts w:ascii="Times New Roman" w:hAnsi="Times New Roman"/>
              </w:rPr>
              <w:t>TEK'in</w:t>
            </w:r>
            <w:proofErr w:type="spellEnd"/>
            <w:r w:rsidRPr="00692536">
              <w:rPr>
                <w:rFonts w:ascii="Times New Roman" w:hAnsi="Times New Roman"/>
              </w:rPr>
              <w:t xml:space="preserve"> </w:t>
            </w:r>
            <w:proofErr w:type="spellStart"/>
            <w:r w:rsidRPr="00692536">
              <w:rPr>
                <w:rFonts w:ascii="Times New Roman" w:hAnsi="Times New Roman"/>
              </w:rPr>
              <w:t>arayacağı</w:t>
            </w:r>
            <w:proofErr w:type="spellEnd"/>
            <w:r w:rsidRPr="00692536">
              <w:rPr>
                <w:rFonts w:ascii="Times New Roman" w:hAnsi="Times New Roman"/>
              </w:rPr>
              <w:t xml:space="preserve"> </w:t>
            </w:r>
            <w:proofErr w:type="spellStart"/>
            <w:r w:rsidRPr="00692536">
              <w:rPr>
                <w:rFonts w:ascii="Times New Roman" w:hAnsi="Times New Roman"/>
              </w:rPr>
              <w:t>hususlarda</w:t>
            </w:r>
            <w:proofErr w:type="spellEnd"/>
            <w:r w:rsidRPr="00692536">
              <w:rPr>
                <w:rFonts w:ascii="Times New Roman" w:hAnsi="Times New Roman"/>
              </w:rPr>
              <w:t xml:space="preserve"> </w:t>
            </w:r>
            <w:proofErr w:type="spellStart"/>
            <w:r w:rsidRPr="00692536">
              <w:rPr>
                <w:rFonts w:ascii="Times New Roman" w:hAnsi="Times New Roman"/>
              </w:rPr>
              <w:t>olması</w:t>
            </w:r>
            <w:proofErr w:type="spellEnd"/>
            <w:r w:rsidRPr="00692536">
              <w:rPr>
                <w:rFonts w:ascii="Times New Roman" w:hAnsi="Times New Roman"/>
              </w:rPr>
              <w:t xml:space="preserve"> </w:t>
            </w:r>
            <w:proofErr w:type="spellStart"/>
            <w:r w:rsidRPr="00692536">
              <w:rPr>
                <w:rFonts w:ascii="Times New Roman" w:hAnsi="Times New Roman"/>
              </w:rPr>
              <w:t>muhtemel</w:t>
            </w:r>
            <w:proofErr w:type="spellEnd"/>
            <w:r w:rsidRPr="00692536">
              <w:rPr>
                <w:rFonts w:ascii="Times New Roman" w:hAnsi="Times New Roman"/>
              </w:rPr>
              <w:t xml:space="preserve"> </w:t>
            </w:r>
            <w:proofErr w:type="spellStart"/>
            <w:r w:rsidRPr="00692536">
              <w:rPr>
                <w:rFonts w:ascii="Times New Roman" w:hAnsi="Times New Roman"/>
              </w:rPr>
              <w:t>eksiklikler</w:t>
            </w:r>
            <w:proofErr w:type="spellEnd"/>
            <w:r w:rsidRPr="00692536">
              <w:rPr>
                <w:rFonts w:ascii="Times New Roman" w:hAnsi="Times New Roman"/>
              </w:rPr>
              <w:t xml:space="preserve">, </w:t>
            </w:r>
            <w:proofErr w:type="spellStart"/>
            <w:r w:rsidRPr="00692536">
              <w:rPr>
                <w:rFonts w:ascii="Times New Roman" w:hAnsi="Times New Roman"/>
              </w:rPr>
              <w:t>ihaleyi</w:t>
            </w:r>
            <w:proofErr w:type="spellEnd"/>
            <w:r w:rsidRPr="00692536">
              <w:rPr>
                <w:rFonts w:ascii="Times New Roman" w:hAnsi="Times New Roman"/>
              </w:rPr>
              <w:t xml:space="preserve"> </w:t>
            </w:r>
            <w:proofErr w:type="spellStart"/>
            <w:r w:rsidRPr="00692536">
              <w:rPr>
                <w:rFonts w:ascii="Times New Roman" w:hAnsi="Times New Roman"/>
              </w:rPr>
              <w:t>kazanan</w:t>
            </w:r>
            <w:proofErr w:type="spellEnd"/>
            <w:r w:rsidRPr="00692536">
              <w:rPr>
                <w:rFonts w:ascii="Times New Roman" w:hAnsi="Times New Roman"/>
              </w:rPr>
              <w:t xml:space="preserve"> </w:t>
            </w:r>
            <w:proofErr w:type="spellStart"/>
            <w:r w:rsidRPr="00692536">
              <w:rPr>
                <w:rFonts w:ascii="Times New Roman" w:hAnsi="Times New Roman"/>
              </w:rPr>
              <w:t>firma</w:t>
            </w:r>
            <w:proofErr w:type="spellEnd"/>
            <w:r w:rsidRPr="00692536">
              <w:rPr>
                <w:rFonts w:ascii="Times New Roman" w:hAnsi="Times New Roman"/>
              </w:rPr>
              <w:t xml:space="preserve"> </w:t>
            </w:r>
            <w:proofErr w:type="spellStart"/>
            <w:r w:rsidRPr="00692536">
              <w:rPr>
                <w:rFonts w:ascii="Times New Roman" w:hAnsi="Times New Roman"/>
              </w:rPr>
              <w:t>tarafından</w:t>
            </w:r>
            <w:proofErr w:type="spellEnd"/>
            <w:r w:rsidRPr="00692536">
              <w:rPr>
                <w:rFonts w:ascii="Times New Roman" w:hAnsi="Times New Roman"/>
              </w:rPr>
              <w:t xml:space="preserve"> </w:t>
            </w:r>
            <w:proofErr w:type="spellStart"/>
            <w:r w:rsidRPr="00692536">
              <w:rPr>
                <w:rFonts w:ascii="Times New Roman" w:hAnsi="Times New Roman"/>
              </w:rPr>
              <w:t>projeye</w:t>
            </w:r>
            <w:proofErr w:type="spellEnd"/>
            <w:r w:rsidRPr="00692536">
              <w:rPr>
                <w:rFonts w:ascii="Times New Roman" w:hAnsi="Times New Roman"/>
              </w:rPr>
              <w:t xml:space="preserve"> </w:t>
            </w:r>
            <w:proofErr w:type="spellStart"/>
            <w:r w:rsidRPr="00692536">
              <w:rPr>
                <w:rFonts w:ascii="Times New Roman" w:hAnsi="Times New Roman"/>
              </w:rPr>
              <w:t>uygun</w:t>
            </w:r>
            <w:proofErr w:type="spellEnd"/>
            <w:r w:rsidRPr="00692536">
              <w:rPr>
                <w:rFonts w:ascii="Times New Roman" w:hAnsi="Times New Roman"/>
              </w:rPr>
              <w:t xml:space="preserve"> </w:t>
            </w:r>
            <w:proofErr w:type="spellStart"/>
            <w:r w:rsidRPr="00692536">
              <w:rPr>
                <w:rFonts w:ascii="Times New Roman" w:hAnsi="Times New Roman"/>
              </w:rPr>
              <w:t>olarak</w:t>
            </w:r>
            <w:proofErr w:type="spellEnd"/>
            <w:r w:rsidRPr="00692536">
              <w:rPr>
                <w:rFonts w:ascii="Times New Roman" w:hAnsi="Times New Roman"/>
              </w:rPr>
              <w:t xml:space="preserve"> </w:t>
            </w:r>
            <w:proofErr w:type="spellStart"/>
            <w:r w:rsidRPr="00692536">
              <w:rPr>
                <w:rFonts w:ascii="Times New Roman" w:hAnsi="Times New Roman"/>
              </w:rPr>
              <w:lastRenderedPageBreak/>
              <w:t>düzeltilecektir</w:t>
            </w:r>
            <w:proofErr w:type="spellEnd"/>
            <w:r w:rsidRPr="00692536">
              <w:rPr>
                <w:rFonts w:ascii="Times New Roman" w:hAnsi="Times New Roman"/>
              </w:rPr>
              <w:t>.</w:t>
            </w:r>
          </w:p>
          <w:p w14:paraId="4CDA2793" w14:textId="5BCFFFEA"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Panolar</w:t>
            </w:r>
            <w:proofErr w:type="spellEnd"/>
            <w:r w:rsidRPr="00692536">
              <w:rPr>
                <w:rFonts w:ascii="Times New Roman" w:hAnsi="Times New Roman"/>
              </w:rPr>
              <w:t xml:space="preserve">, </w:t>
            </w:r>
            <w:proofErr w:type="spellStart"/>
            <w:r w:rsidRPr="00692536">
              <w:rPr>
                <w:rFonts w:ascii="Times New Roman" w:hAnsi="Times New Roman"/>
              </w:rPr>
              <w:t>konstrüksiyon</w:t>
            </w:r>
            <w:proofErr w:type="spellEnd"/>
            <w:r w:rsidRPr="00692536">
              <w:rPr>
                <w:rFonts w:ascii="Times New Roman" w:hAnsi="Times New Roman"/>
              </w:rPr>
              <w:t xml:space="preserve"> vb. ana </w:t>
            </w:r>
            <w:proofErr w:type="spellStart"/>
            <w:r w:rsidRPr="00692536">
              <w:rPr>
                <w:rFonts w:ascii="Times New Roman" w:hAnsi="Times New Roman"/>
              </w:rPr>
              <w:t>bileşenler</w:t>
            </w:r>
            <w:proofErr w:type="spellEnd"/>
            <w:r w:rsidRPr="00692536">
              <w:rPr>
                <w:rFonts w:ascii="Times New Roman" w:hAnsi="Times New Roman"/>
              </w:rPr>
              <w:t xml:space="preserve"> </w:t>
            </w:r>
            <w:proofErr w:type="spellStart"/>
            <w:r w:rsidRPr="00692536">
              <w:rPr>
                <w:rFonts w:ascii="Times New Roman" w:hAnsi="Times New Roman"/>
              </w:rPr>
              <w:t>üzerinde</w:t>
            </w:r>
            <w:proofErr w:type="spellEnd"/>
            <w:r w:rsidRPr="00692536">
              <w:rPr>
                <w:rFonts w:ascii="Times New Roman" w:hAnsi="Times New Roman"/>
              </w:rPr>
              <w:t xml:space="preserve"> </w:t>
            </w:r>
            <w:proofErr w:type="spellStart"/>
            <w:r w:rsidRPr="00692536">
              <w:rPr>
                <w:rFonts w:ascii="Times New Roman" w:hAnsi="Times New Roman"/>
              </w:rPr>
              <w:t>bulunması</w:t>
            </w:r>
            <w:proofErr w:type="spellEnd"/>
            <w:r w:rsidRPr="00692536">
              <w:rPr>
                <w:rFonts w:ascii="Times New Roman" w:hAnsi="Times New Roman"/>
              </w:rPr>
              <w:t xml:space="preserve"> </w:t>
            </w:r>
            <w:proofErr w:type="spellStart"/>
            <w:r w:rsidRPr="00692536">
              <w:rPr>
                <w:rFonts w:ascii="Times New Roman" w:hAnsi="Times New Roman"/>
              </w:rPr>
              <w:t>gereken</w:t>
            </w:r>
            <w:proofErr w:type="spellEnd"/>
            <w:r w:rsidRPr="00692536">
              <w:rPr>
                <w:rFonts w:ascii="Times New Roman" w:hAnsi="Times New Roman"/>
              </w:rPr>
              <w:t xml:space="preserve"> </w:t>
            </w:r>
            <w:proofErr w:type="spellStart"/>
            <w:r w:rsidRPr="00692536">
              <w:rPr>
                <w:rFonts w:ascii="Times New Roman" w:hAnsi="Times New Roman"/>
              </w:rPr>
              <w:t>tüm</w:t>
            </w:r>
            <w:proofErr w:type="spellEnd"/>
            <w:r w:rsidRPr="00692536">
              <w:rPr>
                <w:rFonts w:ascii="Times New Roman" w:hAnsi="Times New Roman"/>
              </w:rPr>
              <w:t xml:space="preserve"> </w:t>
            </w:r>
            <w:proofErr w:type="spellStart"/>
            <w:r w:rsidRPr="00692536">
              <w:rPr>
                <w:rFonts w:ascii="Times New Roman" w:hAnsi="Times New Roman"/>
              </w:rPr>
              <w:t>ikaz</w:t>
            </w:r>
            <w:proofErr w:type="spellEnd"/>
            <w:r w:rsidRPr="00692536">
              <w:rPr>
                <w:rFonts w:ascii="Times New Roman" w:hAnsi="Times New Roman"/>
              </w:rPr>
              <w:t xml:space="preserve">, </w:t>
            </w:r>
            <w:proofErr w:type="spellStart"/>
            <w:r w:rsidRPr="00692536">
              <w:rPr>
                <w:rFonts w:ascii="Times New Roman" w:hAnsi="Times New Roman"/>
              </w:rPr>
              <w:t>ölüm</w:t>
            </w:r>
            <w:proofErr w:type="spellEnd"/>
            <w:r w:rsidRPr="00692536">
              <w:rPr>
                <w:rFonts w:ascii="Times New Roman" w:hAnsi="Times New Roman"/>
              </w:rPr>
              <w:t xml:space="preserve"> </w:t>
            </w:r>
            <w:proofErr w:type="spellStart"/>
            <w:r w:rsidRPr="00692536">
              <w:rPr>
                <w:rFonts w:ascii="Times New Roman" w:hAnsi="Times New Roman"/>
              </w:rPr>
              <w:t>tehlikesi</w:t>
            </w:r>
            <w:proofErr w:type="spellEnd"/>
            <w:r w:rsidRPr="00692536">
              <w:rPr>
                <w:rFonts w:ascii="Times New Roman" w:hAnsi="Times New Roman"/>
              </w:rPr>
              <w:t xml:space="preserve"> </w:t>
            </w:r>
            <w:proofErr w:type="spellStart"/>
            <w:r w:rsidRPr="00692536">
              <w:rPr>
                <w:rFonts w:ascii="Times New Roman" w:hAnsi="Times New Roman"/>
              </w:rPr>
              <w:t>levhası</w:t>
            </w:r>
            <w:proofErr w:type="spellEnd"/>
            <w:r w:rsidRPr="00692536">
              <w:rPr>
                <w:rFonts w:ascii="Times New Roman" w:hAnsi="Times New Roman"/>
              </w:rPr>
              <w:t xml:space="preserve">, </w:t>
            </w:r>
            <w:proofErr w:type="spellStart"/>
            <w:r w:rsidRPr="00692536">
              <w:rPr>
                <w:rFonts w:ascii="Times New Roman" w:hAnsi="Times New Roman"/>
              </w:rPr>
              <w:t>kullanma</w:t>
            </w:r>
            <w:proofErr w:type="spellEnd"/>
            <w:r w:rsidRPr="00692536">
              <w:rPr>
                <w:rFonts w:ascii="Times New Roman" w:hAnsi="Times New Roman"/>
              </w:rPr>
              <w:t xml:space="preserve"> </w:t>
            </w:r>
            <w:proofErr w:type="spellStart"/>
            <w:r w:rsidRPr="00692536">
              <w:rPr>
                <w:rFonts w:ascii="Times New Roman" w:hAnsi="Times New Roman"/>
              </w:rPr>
              <w:t>talimatı</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uyarı</w:t>
            </w:r>
            <w:proofErr w:type="spellEnd"/>
            <w:r w:rsidRPr="00692536">
              <w:rPr>
                <w:rFonts w:ascii="Times New Roman" w:hAnsi="Times New Roman"/>
              </w:rPr>
              <w:t xml:space="preserve"> </w:t>
            </w:r>
            <w:proofErr w:type="spellStart"/>
            <w:r w:rsidRPr="00692536">
              <w:rPr>
                <w:rFonts w:ascii="Times New Roman" w:hAnsi="Times New Roman"/>
              </w:rPr>
              <w:t>plakaları</w:t>
            </w:r>
            <w:proofErr w:type="spellEnd"/>
            <w:r w:rsidRPr="00692536">
              <w:rPr>
                <w:rFonts w:ascii="Times New Roman" w:hAnsi="Times New Roman"/>
              </w:rPr>
              <w:t xml:space="preserve"> </w:t>
            </w:r>
            <w:proofErr w:type="spellStart"/>
            <w:r w:rsidRPr="00692536">
              <w:rPr>
                <w:rFonts w:ascii="Times New Roman" w:hAnsi="Times New Roman"/>
              </w:rPr>
              <w:t>uygun</w:t>
            </w:r>
            <w:proofErr w:type="spellEnd"/>
            <w:r w:rsidRPr="00692536">
              <w:rPr>
                <w:rFonts w:ascii="Times New Roman" w:hAnsi="Times New Roman"/>
              </w:rPr>
              <w:t xml:space="preserve"> </w:t>
            </w:r>
            <w:proofErr w:type="spellStart"/>
            <w:r w:rsidRPr="00692536">
              <w:rPr>
                <w:rFonts w:ascii="Times New Roman" w:hAnsi="Times New Roman"/>
              </w:rPr>
              <w:t>şekilde</w:t>
            </w:r>
            <w:proofErr w:type="spellEnd"/>
            <w:r w:rsidRPr="00692536">
              <w:rPr>
                <w:rFonts w:ascii="Times New Roman" w:hAnsi="Times New Roman"/>
              </w:rPr>
              <w:t xml:space="preserve"> </w:t>
            </w:r>
            <w:proofErr w:type="spellStart"/>
            <w:r w:rsidRPr="00692536">
              <w:rPr>
                <w:rFonts w:ascii="Times New Roman" w:hAnsi="Times New Roman"/>
              </w:rPr>
              <w:t>hazırlanıp</w:t>
            </w:r>
            <w:proofErr w:type="spellEnd"/>
            <w:r w:rsidRPr="00692536">
              <w:rPr>
                <w:rFonts w:ascii="Times New Roman" w:hAnsi="Times New Roman"/>
              </w:rPr>
              <w:t xml:space="preserve"> </w:t>
            </w:r>
            <w:proofErr w:type="spellStart"/>
            <w:r w:rsidRPr="00692536">
              <w:rPr>
                <w:rFonts w:ascii="Times New Roman" w:hAnsi="Times New Roman"/>
              </w:rPr>
              <w:t>montajlı</w:t>
            </w:r>
            <w:proofErr w:type="spellEnd"/>
            <w:r w:rsidRPr="00692536">
              <w:rPr>
                <w:rFonts w:ascii="Times New Roman" w:hAnsi="Times New Roman"/>
              </w:rPr>
              <w:t xml:space="preserve"> </w:t>
            </w:r>
            <w:proofErr w:type="spellStart"/>
            <w:r w:rsidRPr="00692536">
              <w:rPr>
                <w:rFonts w:ascii="Times New Roman" w:hAnsi="Times New Roman"/>
              </w:rPr>
              <w:t>olarak</w:t>
            </w:r>
            <w:proofErr w:type="spellEnd"/>
            <w:r w:rsidRPr="00692536">
              <w:rPr>
                <w:rFonts w:ascii="Times New Roman" w:hAnsi="Times New Roman"/>
              </w:rPr>
              <w:t xml:space="preserve"> </w:t>
            </w:r>
            <w:proofErr w:type="spellStart"/>
            <w:r w:rsidRPr="00692536">
              <w:rPr>
                <w:rFonts w:ascii="Times New Roman" w:hAnsi="Times New Roman"/>
              </w:rPr>
              <w:t>teslim</w:t>
            </w:r>
            <w:proofErr w:type="spellEnd"/>
            <w:r w:rsidRPr="00692536">
              <w:rPr>
                <w:rFonts w:ascii="Times New Roman" w:hAnsi="Times New Roman"/>
              </w:rPr>
              <w:t xml:space="preserve"> </w:t>
            </w:r>
            <w:proofErr w:type="spellStart"/>
            <w:r w:rsidRPr="00692536">
              <w:rPr>
                <w:rFonts w:ascii="Times New Roman" w:hAnsi="Times New Roman"/>
              </w:rPr>
              <w:t>edilecektir</w:t>
            </w:r>
            <w:proofErr w:type="spellEnd"/>
            <w:r w:rsidRPr="00692536">
              <w:rPr>
                <w:rFonts w:ascii="Times New Roman" w:hAnsi="Times New Roman"/>
              </w:rPr>
              <w:t>.</w:t>
            </w:r>
          </w:p>
          <w:p w14:paraId="682D06EB" w14:textId="0D9FFBCE"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Sistem</w:t>
            </w:r>
            <w:proofErr w:type="spellEnd"/>
            <w:r w:rsidRPr="00692536">
              <w:rPr>
                <w:rFonts w:ascii="Times New Roman" w:hAnsi="Times New Roman"/>
              </w:rPr>
              <w:t xml:space="preserve"> </w:t>
            </w:r>
            <w:proofErr w:type="spellStart"/>
            <w:r w:rsidRPr="00692536">
              <w:rPr>
                <w:rFonts w:ascii="Times New Roman" w:hAnsi="Times New Roman"/>
              </w:rPr>
              <w:t>içerisinde</w:t>
            </w:r>
            <w:proofErr w:type="spellEnd"/>
            <w:r w:rsidRPr="00692536">
              <w:rPr>
                <w:rFonts w:ascii="Times New Roman" w:hAnsi="Times New Roman"/>
              </w:rPr>
              <w:t xml:space="preserve"> </w:t>
            </w:r>
            <w:proofErr w:type="spellStart"/>
            <w:r w:rsidRPr="00692536">
              <w:rPr>
                <w:rFonts w:ascii="Times New Roman" w:hAnsi="Times New Roman"/>
              </w:rPr>
              <w:t>kullanılacak</w:t>
            </w:r>
            <w:proofErr w:type="spellEnd"/>
            <w:r w:rsidRPr="00692536">
              <w:rPr>
                <w:rFonts w:ascii="Times New Roman" w:hAnsi="Times New Roman"/>
              </w:rPr>
              <w:t xml:space="preserve"> </w:t>
            </w:r>
            <w:proofErr w:type="spellStart"/>
            <w:r w:rsidRPr="00692536">
              <w:rPr>
                <w:rFonts w:ascii="Times New Roman" w:hAnsi="Times New Roman"/>
              </w:rPr>
              <w:t>tüm</w:t>
            </w:r>
            <w:proofErr w:type="spellEnd"/>
            <w:r w:rsidRPr="00692536">
              <w:rPr>
                <w:rFonts w:ascii="Times New Roman" w:hAnsi="Times New Roman"/>
              </w:rPr>
              <w:t xml:space="preserve"> </w:t>
            </w:r>
            <w:proofErr w:type="spellStart"/>
            <w:r w:rsidRPr="00692536">
              <w:rPr>
                <w:rFonts w:ascii="Times New Roman" w:hAnsi="Times New Roman"/>
              </w:rPr>
              <w:t>cihaz</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bileşenler</w:t>
            </w:r>
            <w:proofErr w:type="spellEnd"/>
            <w:r w:rsidRPr="00692536">
              <w:rPr>
                <w:rFonts w:ascii="Times New Roman" w:hAnsi="Times New Roman"/>
              </w:rPr>
              <w:t xml:space="preserve">, yeni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kullanılmamış</w:t>
            </w:r>
            <w:proofErr w:type="spellEnd"/>
            <w:r w:rsidRPr="00692536">
              <w:rPr>
                <w:rFonts w:ascii="Times New Roman" w:hAnsi="Times New Roman"/>
              </w:rPr>
              <w:t xml:space="preserve"> </w:t>
            </w:r>
            <w:proofErr w:type="spellStart"/>
            <w:r w:rsidRPr="00692536">
              <w:rPr>
                <w:rFonts w:ascii="Times New Roman" w:hAnsi="Times New Roman"/>
              </w:rPr>
              <w:t>olacaktır</w:t>
            </w:r>
            <w:proofErr w:type="spellEnd"/>
            <w:r w:rsidRPr="00692536">
              <w:rPr>
                <w:rFonts w:ascii="Times New Roman" w:hAnsi="Times New Roman"/>
              </w:rPr>
              <w:t>.</w:t>
            </w:r>
          </w:p>
          <w:p w14:paraId="226F6161" w14:textId="448F098A"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İhaleyi</w:t>
            </w:r>
            <w:proofErr w:type="spellEnd"/>
            <w:r w:rsidRPr="00692536">
              <w:rPr>
                <w:rFonts w:ascii="Times New Roman" w:hAnsi="Times New Roman"/>
              </w:rPr>
              <w:t xml:space="preserve"> </w:t>
            </w:r>
            <w:proofErr w:type="spellStart"/>
            <w:r w:rsidRPr="00692536">
              <w:rPr>
                <w:rFonts w:ascii="Times New Roman" w:hAnsi="Times New Roman"/>
              </w:rPr>
              <w:t>kazanan</w:t>
            </w:r>
            <w:proofErr w:type="spellEnd"/>
            <w:r w:rsidRPr="00692536">
              <w:rPr>
                <w:rFonts w:ascii="Times New Roman" w:hAnsi="Times New Roman"/>
              </w:rPr>
              <w:t xml:space="preserve"> </w:t>
            </w:r>
            <w:proofErr w:type="spellStart"/>
            <w:r w:rsidRPr="00692536">
              <w:rPr>
                <w:rFonts w:ascii="Times New Roman" w:hAnsi="Times New Roman"/>
              </w:rPr>
              <w:t>firma</w:t>
            </w:r>
            <w:proofErr w:type="spellEnd"/>
            <w:r w:rsidRPr="00692536">
              <w:rPr>
                <w:rFonts w:ascii="Times New Roman" w:hAnsi="Times New Roman"/>
              </w:rPr>
              <w:t xml:space="preserve">, </w:t>
            </w:r>
            <w:proofErr w:type="spellStart"/>
            <w:r w:rsidRPr="00692536">
              <w:rPr>
                <w:rFonts w:ascii="Times New Roman" w:hAnsi="Times New Roman"/>
              </w:rPr>
              <w:t>kurulum</w:t>
            </w:r>
            <w:proofErr w:type="spellEnd"/>
            <w:r w:rsidRPr="00692536">
              <w:rPr>
                <w:rFonts w:ascii="Times New Roman" w:hAnsi="Times New Roman"/>
              </w:rPr>
              <w:t xml:space="preserve"> </w:t>
            </w:r>
            <w:proofErr w:type="spellStart"/>
            <w:r w:rsidRPr="00692536">
              <w:rPr>
                <w:rFonts w:ascii="Times New Roman" w:hAnsi="Times New Roman"/>
              </w:rPr>
              <w:t>sırasında</w:t>
            </w:r>
            <w:proofErr w:type="spellEnd"/>
            <w:r w:rsidRPr="00692536">
              <w:rPr>
                <w:rFonts w:ascii="Times New Roman" w:hAnsi="Times New Roman"/>
              </w:rPr>
              <w:t xml:space="preserve"> </w:t>
            </w:r>
            <w:proofErr w:type="spellStart"/>
            <w:r w:rsidRPr="00692536">
              <w:rPr>
                <w:rFonts w:ascii="Times New Roman" w:hAnsi="Times New Roman"/>
              </w:rPr>
              <w:t>çalışanların</w:t>
            </w:r>
            <w:proofErr w:type="spellEnd"/>
            <w:r w:rsidRPr="00692536">
              <w:rPr>
                <w:rFonts w:ascii="Times New Roman" w:hAnsi="Times New Roman"/>
              </w:rPr>
              <w:t xml:space="preserve"> </w:t>
            </w:r>
            <w:proofErr w:type="spellStart"/>
            <w:r w:rsidRPr="00692536">
              <w:rPr>
                <w:rFonts w:ascii="Times New Roman" w:hAnsi="Times New Roman"/>
              </w:rPr>
              <w:t>iş</w:t>
            </w:r>
            <w:proofErr w:type="spellEnd"/>
            <w:r w:rsidRPr="00692536">
              <w:rPr>
                <w:rFonts w:ascii="Times New Roman" w:hAnsi="Times New Roman"/>
              </w:rPr>
              <w:t xml:space="preserve"> </w:t>
            </w:r>
            <w:proofErr w:type="spellStart"/>
            <w:r w:rsidRPr="00692536">
              <w:rPr>
                <w:rFonts w:ascii="Times New Roman" w:hAnsi="Times New Roman"/>
              </w:rPr>
              <w:t>sağlığı</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güvenliği</w:t>
            </w:r>
            <w:proofErr w:type="spellEnd"/>
            <w:r w:rsidRPr="00692536">
              <w:rPr>
                <w:rFonts w:ascii="Times New Roman" w:hAnsi="Times New Roman"/>
              </w:rPr>
              <w:t xml:space="preserve"> </w:t>
            </w:r>
            <w:proofErr w:type="spellStart"/>
            <w:r w:rsidRPr="00692536">
              <w:rPr>
                <w:rFonts w:ascii="Times New Roman" w:hAnsi="Times New Roman"/>
              </w:rPr>
              <w:t>için</w:t>
            </w:r>
            <w:proofErr w:type="spellEnd"/>
            <w:r w:rsidRPr="00692536">
              <w:rPr>
                <w:rFonts w:ascii="Times New Roman" w:hAnsi="Times New Roman"/>
              </w:rPr>
              <w:t xml:space="preserve"> </w:t>
            </w:r>
            <w:proofErr w:type="spellStart"/>
            <w:r w:rsidRPr="00692536">
              <w:rPr>
                <w:rFonts w:ascii="Times New Roman" w:hAnsi="Times New Roman"/>
              </w:rPr>
              <w:t>gerekli</w:t>
            </w:r>
            <w:proofErr w:type="spellEnd"/>
            <w:r w:rsidRPr="00692536">
              <w:rPr>
                <w:rFonts w:ascii="Times New Roman" w:hAnsi="Times New Roman"/>
              </w:rPr>
              <w:t xml:space="preserve"> </w:t>
            </w:r>
            <w:proofErr w:type="spellStart"/>
            <w:r w:rsidRPr="00692536">
              <w:rPr>
                <w:rFonts w:ascii="Times New Roman" w:hAnsi="Times New Roman"/>
              </w:rPr>
              <w:t>tüm</w:t>
            </w:r>
            <w:proofErr w:type="spellEnd"/>
            <w:r w:rsidRPr="00692536">
              <w:rPr>
                <w:rFonts w:ascii="Times New Roman" w:hAnsi="Times New Roman"/>
              </w:rPr>
              <w:t xml:space="preserve"> </w:t>
            </w:r>
            <w:proofErr w:type="spellStart"/>
            <w:r w:rsidRPr="00692536">
              <w:rPr>
                <w:rFonts w:ascii="Times New Roman" w:hAnsi="Times New Roman"/>
              </w:rPr>
              <w:t>tedbirleri</w:t>
            </w:r>
            <w:proofErr w:type="spellEnd"/>
            <w:r w:rsidRPr="00692536">
              <w:rPr>
                <w:rFonts w:ascii="Times New Roman" w:hAnsi="Times New Roman"/>
              </w:rPr>
              <w:t xml:space="preserve"> </w:t>
            </w:r>
            <w:proofErr w:type="spellStart"/>
            <w:r w:rsidRPr="00692536">
              <w:rPr>
                <w:rFonts w:ascii="Times New Roman" w:hAnsi="Times New Roman"/>
              </w:rPr>
              <w:t>almak</w:t>
            </w:r>
            <w:proofErr w:type="spellEnd"/>
            <w:r w:rsidRPr="00692536">
              <w:rPr>
                <w:rFonts w:ascii="Times New Roman" w:hAnsi="Times New Roman"/>
              </w:rPr>
              <w:t xml:space="preserve"> </w:t>
            </w:r>
            <w:proofErr w:type="spellStart"/>
            <w:r w:rsidRPr="00692536">
              <w:rPr>
                <w:rFonts w:ascii="Times New Roman" w:hAnsi="Times New Roman"/>
              </w:rPr>
              <w:t>zorundadır</w:t>
            </w:r>
            <w:proofErr w:type="spellEnd"/>
            <w:r w:rsidRPr="00692536">
              <w:rPr>
                <w:rFonts w:ascii="Times New Roman" w:hAnsi="Times New Roman"/>
              </w:rPr>
              <w:t xml:space="preserve">. </w:t>
            </w:r>
            <w:proofErr w:type="spellStart"/>
            <w:r w:rsidRPr="00692536">
              <w:rPr>
                <w:rFonts w:ascii="Times New Roman" w:hAnsi="Times New Roman"/>
              </w:rPr>
              <w:t>İşin</w:t>
            </w:r>
            <w:proofErr w:type="spellEnd"/>
            <w:r w:rsidRPr="00692536">
              <w:rPr>
                <w:rFonts w:ascii="Times New Roman" w:hAnsi="Times New Roman"/>
              </w:rPr>
              <w:t xml:space="preserve"> </w:t>
            </w:r>
            <w:proofErr w:type="spellStart"/>
            <w:r w:rsidRPr="00692536">
              <w:rPr>
                <w:rFonts w:ascii="Times New Roman" w:hAnsi="Times New Roman"/>
              </w:rPr>
              <w:t>yapımı</w:t>
            </w:r>
            <w:proofErr w:type="spellEnd"/>
            <w:r w:rsidRPr="00692536">
              <w:rPr>
                <w:rFonts w:ascii="Times New Roman" w:hAnsi="Times New Roman"/>
              </w:rPr>
              <w:t xml:space="preserve"> </w:t>
            </w:r>
            <w:proofErr w:type="spellStart"/>
            <w:r w:rsidRPr="00692536">
              <w:rPr>
                <w:rFonts w:ascii="Times New Roman" w:hAnsi="Times New Roman"/>
              </w:rPr>
              <w:t>sırasında</w:t>
            </w:r>
            <w:proofErr w:type="spellEnd"/>
            <w:r w:rsidRPr="00692536">
              <w:rPr>
                <w:rFonts w:ascii="Times New Roman" w:hAnsi="Times New Roman"/>
              </w:rPr>
              <w:t xml:space="preserve"> </w:t>
            </w:r>
            <w:proofErr w:type="spellStart"/>
            <w:r w:rsidRPr="00692536">
              <w:rPr>
                <w:rFonts w:ascii="Times New Roman" w:hAnsi="Times New Roman"/>
              </w:rPr>
              <w:t>meydana</w:t>
            </w:r>
            <w:proofErr w:type="spellEnd"/>
            <w:r w:rsidRPr="00692536">
              <w:rPr>
                <w:rFonts w:ascii="Times New Roman" w:hAnsi="Times New Roman"/>
              </w:rPr>
              <w:t xml:space="preserve"> </w:t>
            </w:r>
            <w:proofErr w:type="spellStart"/>
            <w:r w:rsidRPr="00692536">
              <w:rPr>
                <w:rFonts w:ascii="Times New Roman" w:hAnsi="Times New Roman"/>
              </w:rPr>
              <w:t>gelecek</w:t>
            </w:r>
            <w:proofErr w:type="spellEnd"/>
            <w:r w:rsidRPr="00692536">
              <w:rPr>
                <w:rFonts w:ascii="Times New Roman" w:hAnsi="Times New Roman"/>
              </w:rPr>
              <w:t xml:space="preserve"> </w:t>
            </w:r>
            <w:proofErr w:type="spellStart"/>
            <w:r w:rsidRPr="00692536">
              <w:rPr>
                <w:rFonts w:ascii="Times New Roman" w:hAnsi="Times New Roman"/>
              </w:rPr>
              <w:t>kazalardan</w:t>
            </w:r>
            <w:proofErr w:type="spellEnd"/>
            <w:r w:rsidRPr="00692536">
              <w:rPr>
                <w:rFonts w:ascii="Times New Roman" w:hAnsi="Times New Roman"/>
              </w:rPr>
              <w:t xml:space="preserve"> </w:t>
            </w:r>
            <w:proofErr w:type="spellStart"/>
            <w:r w:rsidRPr="00692536">
              <w:rPr>
                <w:rFonts w:ascii="Times New Roman" w:hAnsi="Times New Roman"/>
              </w:rPr>
              <w:t>ihaleyi</w:t>
            </w:r>
            <w:proofErr w:type="spellEnd"/>
            <w:r w:rsidRPr="00692536">
              <w:rPr>
                <w:rFonts w:ascii="Times New Roman" w:hAnsi="Times New Roman"/>
              </w:rPr>
              <w:t xml:space="preserve"> </w:t>
            </w:r>
            <w:proofErr w:type="spellStart"/>
            <w:r w:rsidRPr="00692536">
              <w:rPr>
                <w:rFonts w:ascii="Times New Roman" w:hAnsi="Times New Roman"/>
              </w:rPr>
              <w:t>kazanan</w:t>
            </w:r>
            <w:proofErr w:type="spellEnd"/>
            <w:r w:rsidRPr="00692536">
              <w:rPr>
                <w:rFonts w:ascii="Times New Roman" w:hAnsi="Times New Roman"/>
              </w:rPr>
              <w:t xml:space="preserve"> </w:t>
            </w:r>
            <w:proofErr w:type="spellStart"/>
            <w:r w:rsidRPr="00692536">
              <w:rPr>
                <w:rFonts w:ascii="Times New Roman" w:hAnsi="Times New Roman"/>
              </w:rPr>
              <w:t>firma</w:t>
            </w:r>
            <w:proofErr w:type="spellEnd"/>
            <w:r w:rsidRPr="00692536">
              <w:rPr>
                <w:rFonts w:ascii="Times New Roman" w:hAnsi="Times New Roman"/>
              </w:rPr>
              <w:t xml:space="preserve"> </w:t>
            </w:r>
            <w:proofErr w:type="spellStart"/>
            <w:r w:rsidRPr="00692536">
              <w:rPr>
                <w:rFonts w:ascii="Times New Roman" w:hAnsi="Times New Roman"/>
              </w:rPr>
              <w:t>sorumludur</w:t>
            </w:r>
            <w:proofErr w:type="spellEnd"/>
            <w:r w:rsidRPr="00692536">
              <w:rPr>
                <w:rFonts w:ascii="Times New Roman" w:hAnsi="Times New Roman"/>
              </w:rPr>
              <w:t xml:space="preserve">. </w:t>
            </w:r>
            <w:proofErr w:type="spellStart"/>
            <w:r w:rsidRPr="00692536">
              <w:rPr>
                <w:rFonts w:ascii="Times New Roman" w:hAnsi="Times New Roman"/>
              </w:rPr>
              <w:t>İşin</w:t>
            </w:r>
            <w:proofErr w:type="spellEnd"/>
            <w:r w:rsidRPr="00692536">
              <w:rPr>
                <w:rFonts w:ascii="Times New Roman" w:hAnsi="Times New Roman"/>
              </w:rPr>
              <w:t xml:space="preserve"> </w:t>
            </w:r>
            <w:proofErr w:type="spellStart"/>
            <w:r w:rsidRPr="00692536">
              <w:rPr>
                <w:rFonts w:ascii="Times New Roman" w:hAnsi="Times New Roman"/>
              </w:rPr>
              <w:t>başlamasından</w:t>
            </w:r>
            <w:proofErr w:type="spellEnd"/>
            <w:r w:rsidRPr="00692536">
              <w:rPr>
                <w:rFonts w:ascii="Times New Roman" w:hAnsi="Times New Roman"/>
              </w:rPr>
              <w:t xml:space="preserve"> </w:t>
            </w:r>
            <w:proofErr w:type="spellStart"/>
            <w:r w:rsidRPr="00692536">
              <w:rPr>
                <w:rFonts w:ascii="Times New Roman" w:hAnsi="Times New Roman"/>
              </w:rPr>
              <w:t>önce</w:t>
            </w:r>
            <w:proofErr w:type="spellEnd"/>
            <w:r w:rsidRPr="00692536">
              <w:rPr>
                <w:rFonts w:ascii="Times New Roman" w:hAnsi="Times New Roman"/>
              </w:rPr>
              <w:t xml:space="preserve">, </w:t>
            </w:r>
            <w:proofErr w:type="spellStart"/>
            <w:r w:rsidRPr="00692536">
              <w:rPr>
                <w:rFonts w:ascii="Times New Roman" w:hAnsi="Times New Roman"/>
              </w:rPr>
              <w:t>kurulum</w:t>
            </w:r>
            <w:proofErr w:type="spellEnd"/>
            <w:r w:rsidRPr="00692536">
              <w:rPr>
                <w:rFonts w:ascii="Times New Roman" w:hAnsi="Times New Roman"/>
              </w:rPr>
              <w:t xml:space="preserve"> </w:t>
            </w:r>
            <w:proofErr w:type="spellStart"/>
            <w:r w:rsidRPr="00692536">
              <w:rPr>
                <w:rFonts w:ascii="Times New Roman" w:hAnsi="Times New Roman"/>
              </w:rPr>
              <w:t>alanına</w:t>
            </w:r>
            <w:proofErr w:type="spellEnd"/>
            <w:r w:rsidRPr="00692536">
              <w:rPr>
                <w:rFonts w:ascii="Times New Roman" w:hAnsi="Times New Roman"/>
              </w:rPr>
              <w:t xml:space="preserve"> her </w:t>
            </w:r>
            <w:proofErr w:type="spellStart"/>
            <w:r w:rsidRPr="00692536">
              <w:rPr>
                <w:rFonts w:ascii="Times New Roman" w:hAnsi="Times New Roman"/>
              </w:rPr>
              <w:t>türlü</w:t>
            </w:r>
            <w:proofErr w:type="spellEnd"/>
            <w:r w:rsidRPr="00692536">
              <w:rPr>
                <w:rFonts w:ascii="Times New Roman" w:hAnsi="Times New Roman"/>
              </w:rPr>
              <w:t xml:space="preserve"> </w:t>
            </w:r>
            <w:proofErr w:type="spellStart"/>
            <w:r w:rsidRPr="00692536">
              <w:rPr>
                <w:rFonts w:ascii="Times New Roman" w:hAnsi="Times New Roman"/>
              </w:rPr>
              <w:t>işi</w:t>
            </w:r>
            <w:proofErr w:type="spellEnd"/>
            <w:r w:rsidRPr="00692536">
              <w:rPr>
                <w:rFonts w:ascii="Times New Roman" w:hAnsi="Times New Roman"/>
              </w:rPr>
              <w:t xml:space="preserve"> </w:t>
            </w:r>
            <w:proofErr w:type="spellStart"/>
            <w:r w:rsidRPr="00692536">
              <w:rPr>
                <w:rFonts w:ascii="Times New Roman" w:hAnsi="Times New Roman"/>
              </w:rPr>
              <w:t>tanıtıcı</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iş</w:t>
            </w:r>
            <w:proofErr w:type="spellEnd"/>
            <w:r w:rsidRPr="00692536">
              <w:rPr>
                <w:rFonts w:ascii="Times New Roman" w:hAnsi="Times New Roman"/>
              </w:rPr>
              <w:t xml:space="preserve"> </w:t>
            </w:r>
            <w:proofErr w:type="spellStart"/>
            <w:r w:rsidRPr="00692536">
              <w:rPr>
                <w:rFonts w:ascii="Times New Roman" w:hAnsi="Times New Roman"/>
              </w:rPr>
              <w:t>güvenliği</w:t>
            </w:r>
            <w:proofErr w:type="spellEnd"/>
            <w:r w:rsidRPr="00692536">
              <w:rPr>
                <w:rFonts w:ascii="Times New Roman" w:hAnsi="Times New Roman"/>
              </w:rPr>
              <w:t xml:space="preserve">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ilgili</w:t>
            </w:r>
            <w:proofErr w:type="spellEnd"/>
            <w:r w:rsidRPr="00692536">
              <w:rPr>
                <w:rFonts w:ascii="Times New Roman" w:hAnsi="Times New Roman"/>
              </w:rPr>
              <w:t xml:space="preserve"> </w:t>
            </w:r>
            <w:proofErr w:type="spellStart"/>
            <w:r w:rsidRPr="00692536">
              <w:rPr>
                <w:rFonts w:ascii="Times New Roman" w:hAnsi="Times New Roman"/>
              </w:rPr>
              <w:t>levhalar</w:t>
            </w:r>
            <w:proofErr w:type="spellEnd"/>
            <w:r w:rsidRPr="00692536">
              <w:rPr>
                <w:rFonts w:ascii="Times New Roman" w:hAnsi="Times New Roman"/>
              </w:rPr>
              <w:t xml:space="preserve"> </w:t>
            </w:r>
            <w:proofErr w:type="spellStart"/>
            <w:r w:rsidRPr="00692536">
              <w:rPr>
                <w:rFonts w:ascii="Times New Roman" w:hAnsi="Times New Roman"/>
              </w:rPr>
              <w:t>rahatça</w:t>
            </w:r>
            <w:proofErr w:type="spellEnd"/>
            <w:r w:rsidRPr="00692536">
              <w:rPr>
                <w:rFonts w:ascii="Times New Roman" w:hAnsi="Times New Roman"/>
              </w:rPr>
              <w:t xml:space="preserve"> </w:t>
            </w:r>
            <w:proofErr w:type="spellStart"/>
            <w:r w:rsidRPr="00692536">
              <w:rPr>
                <w:rFonts w:ascii="Times New Roman" w:hAnsi="Times New Roman"/>
              </w:rPr>
              <w:t>görülecek</w:t>
            </w:r>
            <w:proofErr w:type="spellEnd"/>
            <w:r w:rsidRPr="00692536">
              <w:rPr>
                <w:rFonts w:ascii="Times New Roman" w:hAnsi="Times New Roman"/>
              </w:rPr>
              <w:t xml:space="preserve"> </w:t>
            </w:r>
            <w:proofErr w:type="spellStart"/>
            <w:r w:rsidRPr="00692536">
              <w:rPr>
                <w:rFonts w:ascii="Times New Roman" w:hAnsi="Times New Roman"/>
              </w:rPr>
              <w:t>şekilde</w:t>
            </w:r>
            <w:proofErr w:type="spellEnd"/>
            <w:r w:rsidRPr="00692536">
              <w:rPr>
                <w:rFonts w:ascii="Times New Roman" w:hAnsi="Times New Roman"/>
              </w:rPr>
              <w:t xml:space="preserve">, </w:t>
            </w:r>
            <w:proofErr w:type="spellStart"/>
            <w:r w:rsidRPr="00692536">
              <w:rPr>
                <w:rFonts w:ascii="Times New Roman" w:hAnsi="Times New Roman"/>
              </w:rPr>
              <w:t>gerekli</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uygun</w:t>
            </w:r>
            <w:proofErr w:type="spellEnd"/>
            <w:r w:rsidRPr="00692536">
              <w:rPr>
                <w:rFonts w:ascii="Times New Roman" w:hAnsi="Times New Roman"/>
              </w:rPr>
              <w:t xml:space="preserve"> </w:t>
            </w:r>
            <w:proofErr w:type="spellStart"/>
            <w:r w:rsidRPr="00692536">
              <w:rPr>
                <w:rFonts w:ascii="Times New Roman" w:hAnsi="Times New Roman"/>
              </w:rPr>
              <w:t>yerlere</w:t>
            </w:r>
            <w:proofErr w:type="spellEnd"/>
            <w:r w:rsidRPr="00692536">
              <w:rPr>
                <w:rFonts w:ascii="Times New Roman" w:hAnsi="Times New Roman"/>
              </w:rPr>
              <w:t xml:space="preserve"> </w:t>
            </w:r>
            <w:proofErr w:type="spellStart"/>
            <w:r w:rsidRPr="00692536">
              <w:rPr>
                <w:rFonts w:ascii="Times New Roman" w:hAnsi="Times New Roman"/>
              </w:rPr>
              <w:t>konulacaktır</w:t>
            </w:r>
            <w:proofErr w:type="spellEnd"/>
            <w:r w:rsidRPr="00692536">
              <w:rPr>
                <w:rFonts w:ascii="Times New Roman" w:hAnsi="Times New Roman"/>
              </w:rPr>
              <w:t xml:space="preserve">. </w:t>
            </w:r>
            <w:proofErr w:type="spellStart"/>
            <w:r w:rsidRPr="00692536">
              <w:rPr>
                <w:rFonts w:ascii="Times New Roman" w:hAnsi="Times New Roman"/>
              </w:rPr>
              <w:t>İhaleyi</w:t>
            </w:r>
            <w:proofErr w:type="spellEnd"/>
            <w:r w:rsidRPr="00692536">
              <w:rPr>
                <w:rFonts w:ascii="Times New Roman" w:hAnsi="Times New Roman"/>
              </w:rPr>
              <w:t xml:space="preserve"> </w:t>
            </w:r>
            <w:proofErr w:type="spellStart"/>
            <w:r w:rsidRPr="00692536">
              <w:rPr>
                <w:rFonts w:ascii="Times New Roman" w:hAnsi="Times New Roman"/>
              </w:rPr>
              <w:t>kazanan</w:t>
            </w:r>
            <w:proofErr w:type="spellEnd"/>
            <w:r w:rsidRPr="00692536">
              <w:rPr>
                <w:rFonts w:ascii="Times New Roman" w:hAnsi="Times New Roman"/>
              </w:rPr>
              <w:t xml:space="preserve"> </w:t>
            </w:r>
            <w:proofErr w:type="spellStart"/>
            <w:r w:rsidRPr="00692536">
              <w:rPr>
                <w:rFonts w:ascii="Times New Roman" w:hAnsi="Times New Roman"/>
              </w:rPr>
              <w:t>firma</w:t>
            </w:r>
            <w:proofErr w:type="spellEnd"/>
            <w:r w:rsidRPr="00692536">
              <w:rPr>
                <w:rFonts w:ascii="Times New Roman" w:hAnsi="Times New Roman"/>
              </w:rPr>
              <w:t xml:space="preserve">, </w:t>
            </w:r>
            <w:proofErr w:type="spellStart"/>
            <w:r w:rsidRPr="00692536">
              <w:rPr>
                <w:rFonts w:ascii="Times New Roman" w:hAnsi="Times New Roman"/>
              </w:rPr>
              <w:t>taşıma</w:t>
            </w:r>
            <w:proofErr w:type="spellEnd"/>
            <w:r w:rsidRPr="00692536">
              <w:rPr>
                <w:rFonts w:ascii="Times New Roman" w:hAnsi="Times New Roman"/>
              </w:rPr>
              <w:t xml:space="preserve">, </w:t>
            </w:r>
            <w:proofErr w:type="spellStart"/>
            <w:r w:rsidRPr="00692536">
              <w:rPr>
                <w:rFonts w:ascii="Times New Roman" w:hAnsi="Times New Roman"/>
              </w:rPr>
              <w:t>montaj</w:t>
            </w:r>
            <w:proofErr w:type="spellEnd"/>
            <w:r w:rsidRPr="00692536">
              <w:rPr>
                <w:rFonts w:ascii="Times New Roman" w:hAnsi="Times New Roman"/>
              </w:rPr>
              <w:t xml:space="preserve">, </w:t>
            </w:r>
            <w:proofErr w:type="spellStart"/>
            <w:r w:rsidRPr="00692536">
              <w:rPr>
                <w:rFonts w:ascii="Times New Roman" w:hAnsi="Times New Roman"/>
              </w:rPr>
              <w:t>kaynak</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kesme</w:t>
            </w:r>
            <w:proofErr w:type="spellEnd"/>
            <w:r w:rsidRPr="00692536">
              <w:rPr>
                <w:rFonts w:ascii="Times New Roman" w:hAnsi="Times New Roman"/>
              </w:rPr>
              <w:t xml:space="preserve"> </w:t>
            </w:r>
            <w:proofErr w:type="spellStart"/>
            <w:r w:rsidRPr="00692536">
              <w:rPr>
                <w:rFonts w:ascii="Times New Roman" w:hAnsi="Times New Roman"/>
              </w:rPr>
              <w:t>işleri</w:t>
            </w:r>
            <w:proofErr w:type="spellEnd"/>
            <w:r w:rsidRPr="00692536">
              <w:rPr>
                <w:rFonts w:ascii="Times New Roman" w:hAnsi="Times New Roman"/>
              </w:rPr>
              <w:t xml:space="preserve"> </w:t>
            </w:r>
            <w:proofErr w:type="spellStart"/>
            <w:r w:rsidRPr="00692536">
              <w:rPr>
                <w:rFonts w:ascii="Times New Roman" w:hAnsi="Times New Roman"/>
              </w:rPr>
              <w:t>esnasında</w:t>
            </w:r>
            <w:proofErr w:type="spellEnd"/>
            <w:r w:rsidRPr="00692536">
              <w:rPr>
                <w:rFonts w:ascii="Times New Roman" w:hAnsi="Times New Roman"/>
              </w:rPr>
              <w:t xml:space="preserve"> her </w:t>
            </w:r>
            <w:proofErr w:type="spellStart"/>
            <w:r w:rsidRPr="00692536">
              <w:rPr>
                <w:rFonts w:ascii="Times New Roman" w:hAnsi="Times New Roman"/>
              </w:rPr>
              <w:t>türlü</w:t>
            </w:r>
            <w:proofErr w:type="spellEnd"/>
            <w:r w:rsidRPr="00692536">
              <w:rPr>
                <w:rFonts w:ascii="Times New Roman" w:hAnsi="Times New Roman"/>
              </w:rPr>
              <w:t xml:space="preserve"> </w:t>
            </w:r>
            <w:proofErr w:type="spellStart"/>
            <w:r w:rsidRPr="00692536">
              <w:rPr>
                <w:rFonts w:ascii="Times New Roman" w:hAnsi="Times New Roman"/>
              </w:rPr>
              <w:t>temizlik</w:t>
            </w:r>
            <w:proofErr w:type="spellEnd"/>
            <w:r w:rsidRPr="00692536">
              <w:rPr>
                <w:rFonts w:ascii="Times New Roman" w:hAnsi="Times New Roman"/>
              </w:rPr>
              <w:t xml:space="preserve">, </w:t>
            </w:r>
            <w:proofErr w:type="spellStart"/>
            <w:r w:rsidRPr="00692536">
              <w:rPr>
                <w:rFonts w:ascii="Times New Roman" w:hAnsi="Times New Roman"/>
              </w:rPr>
              <w:t>iş</w:t>
            </w:r>
            <w:proofErr w:type="spellEnd"/>
            <w:r w:rsidRPr="00692536">
              <w:rPr>
                <w:rFonts w:ascii="Times New Roman" w:hAnsi="Times New Roman"/>
              </w:rPr>
              <w:t xml:space="preserve"> </w:t>
            </w:r>
            <w:proofErr w:type="spellStart"/>
            <w:r w:rsidRPr="00692536">
              <w:rPr>
                <w:rFonts w:ascii="Times New Roman" w:hAnsi="Times New Roman"/>
              </w:rPr>
              <w:t>güvenliği</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yangın</w:t>
            </w:r>
            <w:proofErr w:type="spellEnd"/>
            <w:r w:rsidRPr="00692536">
              <w:rPr>
                <w:rFonts w:ascii="Times New Roman" w:hAnsi="Times New Roman"/>
              </w:rPr>
              <w:t xml:space="preserve"> </w:t>
            </w:r>
            <w:proofErr w:type="spellStart"/>
            <w:r w:rsidRPr="00692536">
              <w:rPr>
                <w:rFonts w:ascii="Times New Roman" w:hAnsi="Times New Roman"/>
              </w:rPr>
              <w:t>güvenlik</w:t>
            </w:r>
            <w:proofErr w:type="spellEnd"/>
            <w:r w:rsidRPr="00692536">
              <w:rPr>
                <w:rFonts w:ascii="Times New Roman" w:hAnsi="Times New Roman"/>
              </w:rPr>
              <w:t xml:space="preserve"> </w:t>
            </w:r>
            <w:proofErr w:type="spellStart"/>
            <w:r w:rsidRPr="00692536">
              <w:rPr>
                <w:rFonts w:ascii="Times New Roman" w:hAnsi="Times New Roman"/>
              </w:rPr>
              <w:t>önlemlerini</w:t>
            </w:r>
            <w:proofErr w:type="spellEnd"/>
            <w:r w:rsidRPr="00692536">
              <w:rPr>
                <w:rFonts w:ascii="Times New Roman" w:hAnsi="Times New Roman"/>
              </w:rPr>
              <w:t xml:space="preserve"> </w:t>
            </w:r>
            <w:proofErr w:type="spellStart"/>
            <w:r w:rsidRPr="00692536">
              <w:rPr>
                <w:rFonts w:ascii="Times New Roman" w:hAnsi="Times New Roman"/>
              </w:rPr>
              <w:t>alacaktır</w:t>
            </w:r>
            <w:proofErr w:type="spellEnd"/>
            <w:r w:rsidRPr="00692536">
              <w:rPr>
                <w:rFonts w:ascii="Times New Roman" w:hAnsi="Times New Roman"/>
              </w:rPr>
              <w:t xml:space="preserve">. </w:t>
            </w:r>
            <w:proofErr w:type="spellStart"/>
            <w:r w:rsidRPr="00692536">
              <w:rPr>
                <w:rFonts w:ascii="Times New Roman" w:hAnsi="Times New Roman"/>
              </w:rPr>
              <w:t>Kurulum</w:t>
            </w:r>
            <w:proofErr w:type="spellEnd"/>
            <w:r w:rsidRPr="00692536">
              <w:rPr>
                <w:rFonts w:ascii="Times New Roman" w:hAnsi="Times New Roman"/>
              </w:rPr>
              <w:t xml:space="preserve"> </w:t>
            </w:r>
            <w:proofErr w:type="spellStart"/>
            <w:r w:rsidRPr="00692536">
              <w:rPr>
                <w:rFonts w:ascii="Times New Roman" w:hAnsi="Times New Roman"/>
              </w:rPr>
              <w:t>alanında</w:t>
            </w:r>
            <w:proofErr w:type="spellEnd"/>
            <w:r w:rsidRPr="00692536">
              <w:rPr>
                <w:rFonts w:ascii="Times New Roman" w:hAnsi="Times New Roman"/>
              </w:rPr>
              <w:t xml:space="preserve"> </w:t>
            </w:r>
            <w:proofErr w:type="spellStart"/>
            <w:r w:rsidRPr="00692536">
              <w:rPr>
                <w:rFonts w:ascii="Times New Roman" w:hAnsi="Times New Roman"/>
              </w:rPr>
              <w:t>sigortasız</w:t>
            </w:r>
            <w:proofErr w:type="spellEnd"/>
            <w:r w:rsidRPr="00692536">
              <w:rPr>
                <w:rFonts w:ascii="Times New Roman" w:hAnsi="Times New Roman"/>
              </w:rPr>
              <w:t xml:space="preserve"> </w:t>
            </w:r>
            <w:proofErr w:type="spellStart"/>
            <w:r w:rsidRPr="00692536">
              <w:rPr>
                <w:rFonts w:ascii="Times New Roman" w:hAnsi="Times New Roman"/>
              </w:rPr>
              <w:t>işçi</w:t>
            </w:r>
            <w:proofErr w:type="spellEnd"/>
            <w:r w:rsidRPr="00692536">
              <w:rPr>
                <w:rFonts w:ascii="Times New Roman" w:hAnsi="Times New Roman"/>
              </w:rPr>
              <w:t xml:space="preserve"> </w:t>
            </w:r>
            <w:proofErr w:type="spellStart"/>
            <w:r w:rsidRPr="00692536">
              <w:rPr>
                <w:rFonts w:ascii="Times New Roman" w:hAnsi="Times New Roman"/>
              </w:rPr>
              <w:t>çalıştırılmayacaktır</w:t>
            </w:r>
            <w:proofErr w:type="spellEnd"/>
            <w:r w:rsidRPr="00692536">
              <w:rPr>
                <w:rFonts w:ascii="Times New Roman" w:hAnsi="Times New Roman"/>
              </w:rPr>
              <w:t>.</w:t>
            </w:r>
          </w:p>
          <w:p w14:paraId="25F79151" w14:textId="64EFF64D"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İşin</w:t>
            </w:r>
            <w:proofErr w:type="spellEnd"/>
            <w:r w:rsidRPr="00692536">
              <w:rPr>
                <w:rFonts w:ascii="Times New Roman" w:hAnsi="Times New Roman"/>
              </w:rPr>
              <w:t xml:space="preserve"> </w:t>
            </w:r>
            <w:proofErr w:type="spellStart"/>
            <w:r w:rsidRPr="00692536">
              <w:rPr>
                <w:rFonts w:ascii="Times New Roman" w:hAnsi="Times New Roman"/>
              </w:rPr>
              <w:t>yapımı</w:t>
            </w:r>
            <w:proofErr w:type="spellEnd"/>
            <w:r w:rsidRPr="00692536">
              <w:rPr>
                <w:rFonts w:ascii="Times New Roman" w:hAnsi="Times New Roman"/>
              </w:rPr>
              <w:t xml:space="preserve"> </w:t>
            </w:r>
            <w:proofErr w:type="spellStart"/>
            <w:r w:rsidRPr="00692536">
              <w:rPr>
                <w:rFonts w:ascii="Times New Roman" w:hAnsi="Times New Roman"/>
              </w:rPr>
              <w:t>esnasında</w:t>
            </w:r>
            <w:proofErr w:type="spellEnd"/>
            <w:r w:rsidRPr="00692536">
              <w:rPr>
                <w:rFonts w:ascii="Times New Roman" w:hAnsi="Times New Roman"/>
              </w:rPr>
              <w:t xml:space="preserve">, </w:t>
            </w:r>
            <w:proofErr w:type="spellStart"/>
            <w:r w:rsidRPr="00692536">
              <w:rPr>
                <w:rFonts w:ascii="Times New Roman" w:hAnsi="Times New Roman"/>
              </w:rPr>
              <w:t>çevredeki</w:t>
            </w:r>
            <w:proofErr w:type="spellEnd"/>
            <w:r w:rsidRPr="00692536">
              <w:rPr>
                <w:rFonts w:ascii="Times New Roman" w:hAnsi="Times New Roman"/>
              </w:rPr>
              <w:t xml:space="preserve"> </w:t>
            </w:r>
            <w:proofErr w:type="spellStart"/>
            <w:r w:rsidRPr="00692536">
              <w:rPr>
                <w:rFonts w:ascii="Times New Roman" w:hAnsi="Times New Roman"/>
              </w:rPr>
              <w:t>diğer</w:t>
            </w:r>
            <w:proofErr w:type="spellEnd"/>
            <w:r w:rsidRPr="00692536">
              <w:rPr>
                <w:rFonts w:ascii="Times New Roman" w:hAnsi="Times New Roman"/>
              </w:rPr>
              <w:t xml:space="preserve"> </w:t>
            </w:r>
            <w:proofErr w:type="spellStart"/>
            <w:r w:rsidRPr="00692536">
              <w:rPr>
                <w:rFonts w:ascii="Times New Roman" w:hAnsi="Times New Roman"/>
              </w:rPr>
              <w:t>yapılara</w:t>
            </w:r>
            <w:proofErr w:type="spellEnd"/>
            <w:r w:rsidRPr="00692536">
              <w:rPr>
                <w:rFonts w:ascii="Times New Roman" w:hAnsi="Times New Roman"/>
              </w:rPr>
              <w:t xml:space="preserve"> </w:t>
            </w:r>
            <w:proofErr w:type="spellStart"/>
            <w:r w:rsidRPr="00692536">
              <w:rPr>
                <w:rFonts w:ascii="Times New Roman" w:hAnsi="Times New Roman"/>
              </w:rPr>
              <w:t>verilebilecek</w:t>
            </w:r>
            <w:proofErr w:type="spellEnd"/>
            <w:r w:rsidRPr="00692536">
              <w:rPr>
                <w:rFonts w:ascii="Times New Roman" w:hAnsi="Times New Roman"/>
              </w:rPr>
              <w:t xml:space="preserve"> her </w:t>
            </w:r>
            <w:proofErr w:type="spellStart"/>
            <w:r w:rsidRPr="00692536">
              <w:rPr>
                <w:rFonts w:ascii="Times New Roman" w:hAnsi="Times New Roman"/>
              </w:rPr>
              <w:t>türlü</w:t>
            </w:r>
            <w:proofErr w:type="spellEnd"/>
            <w:r w:rsidRPr="00692536">
              <w:rPr>
                <w:rFonts w:ascii="Times New Roman" w:hAnsi="Times New Roman"/>
              </w:rPr>
              <w:t xml:space="preserve"> </w:t>
            </w:r>
            <w:proofErr w:type="spellStart"/>
            <w:r w:rsidRPr="00692536">
              <w:rPr>
                <w:rFonts w:ascii="Times New Roman" w:hAnsi="Times New Roman"/>
              </w:rPr>
              <w:t>zarar</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ziyandan</w:t>
            </w:r>
            <w:proofErr w:type="spellEnd"/>
            <w:r w:rsidRPr="00692536">
              <w:rPr>
                <w:rFonts w:ascii="Times New Roman" w:hAnsi="Times New Roman"/>
              </w:rPr>
              <w:t xml:space="preserve"> </w:t>
            </w:r>
            <w:proofErr w:type="spellStart"/>
            <w:r w:rsidRPr="00692536">
              <w:rPr>
                <w:rFonts w:ascii="Times New Roman" w:hAnsi="Times New Roman"/>
              </w:rPr>
              <w:t>ihaleyi</w:t>
            </w:r>
            <w:proofErr w:type="spellEnd"/>
            <w:r w:rsidRPr="00692536">
              <w:rPr>
                <w:rFonts w:ascii="Times New Roman" w:hAnsi="Times New Roman"/>
              </w:rPr>
              <w:t xml:space="preserve"> </w:t>
            </w:r>
            <w:proofErr w:type="spellStart"/>
            <w:r w:rsidRPr="00692536">
              <w:rPr>
                <w:rFonts w:ascii="Times New Roman" w:hAnsi="Times New Roman"/>
              </w:rPr>
              <w:t>kazanan</w:t>
            </w:r>
            <w:proofErr w:type="spellEnd"/>
            <w:r w:rsidRPr="00692536">
              <w:rPr>
                <w:rFonts w:ascii="Times New Roman" w:hAnsi="Times New Roman"/>
              </w:rPr>
              <w:t xml:space="preserve"> </w:t>
            </w:r>
            <w:proofErr w:type="spellStart"/>
            <w:r w:rsidRPr="00692536">
              <w:rPr>
                <w:rFonts w:ascii="Times New Roman" w:hAnsi="Times New Roman"/>
              </w:rPr>
              <w:t>firma</w:t>
            </w:r>
            <w:proofErr w:type="spellEnd"/>
            <w:r w:rsidRPr="00692536">
              <w:rPr>
                <w:rFonts w:ascii="Times New Roman" w:hAnsi="Times New Roman"/>
              </w:rPr>
              <w:t xml:space="preserve"> </w:t>
            </w:r>
            <w:proofErr w:type="spellStart"/>
            <w:r w:rsidRPr="00692536">
              <w:rPr>
                <w:rFonts w:ascii="Times New Roman" w:hAnsi="Times New Roman"/>
              </w:rPr>
              <w:t>sorumlu</w:t>
            </w:r>
            <w:proofErr w:type="spellEnd"/>
            <w:r w:rsidRPr="00692536">
              <w:rPr>
                <w:rFonts w:ascii="Times New Roman" w:hAnsi="Times New Roman"/>
              </w:rPr>
              <w:t xml:space="preserve"> </w:t>
            </w:r>
            <w:proofErr w:type="spellStart"/>
            <w:r w:rsidRPr="00692536">
              <w:rPr>
                <w:rFonts w:ascii="Times New Roman" w:hAnsi="Times New Roman"/>
              </w:rPr>
              <w:t>olacaktır</w:t>
            </w:r>
            <w:proofErr w:type="spellEnd"/>
            <w:r w:rsidRPr="00692536">
              <w:rPr>
                <w:rFonts w:ascii="Times New Roman" w:hAnsi="Times New Roman"/>
              </w:rPr>
              <w:t xml:space="preserve">. </w:t>
            </w:r>
            <w:proofErr w:type="spellStart"/>
            <w:r w:rsidRPr="00692536">
              <w:rPr>
                <w:rFonts w:ascii="Times New Roman" w:hAnsi="Times New Roman"/>
              </w:rPr>
              <w:t>Hasar</w:t>
            </w:r>
            <w:proofErr w:type="spellEnd"/>
            <w:r w:rsidRPr="00692536">
              <w:rPr>
                <w:rFonts w:ascii="Times New Roman" w:hAnsi="Times New Roman"/>
              </w:rPr>
              <w:t xml:space="preserve"> </w:t>
            </w:r>
            <w:proofErr w:type="spellStart"/>
            <w:r w:rsidRPr="00692536">
              <w:rPr>
                <w:rFonts w:ascii="Times New Roman" w:hAnsi="Times New Roman"/>
              </w:rPr>
              <w:t>giderilmediği</w:t>
            </w:r>
            <w:proofErr w:type="spellEnd"/>
            <w:r w:rsidRPr="00692536">
              <w:rPr>
                <w:rFonts w:ascii="Times New Roman" w:hAnsi="Times New Roman"/>
              </w:rPr>
              <w:t xml:space="preserve"> </w:t>
            </w:r>
            <w:proofErr w:type="spellStart"/>
            <w:r w:rsidRPr="00692536">
              <w:rPr>
                <w:rFonts w:ascii="Times New Roman" w:hAnsi="Times New Roman"/>
              </w:rPr>
              <w:t>takdirde</w:t>
            </w:r>
            <w:proofErr w:type="spellEnd"/>
            <w:r w:rsidRPr="00692536">
              <w:rPr>
                <w:rFonts w:ascii="Times New Roman" w:hAnsi="Times New Roman"/>
              </w:rPr>
              <w:t xml:space="preserve"> </w:t>
            </w:r>
            <w:proofErr w:type="spellStart"/>
            <w:r w:rsidRPr="00692536">
              <w:rPr>
                <w:rFonts w:ascii="Times New Roman" w:hAnsi="Times New Roman"/>
              </w:rPr>
              <w:t>tespit</w:t>
            </w:r>
            <w:proofErr w:type="spellEnd"/>
            <w:r w:rsidRPr="00692536">
              <w:rPr>
                <w:rFonts w:ascii="Times New Roman" w:hAnsi="Times New Roman"/>
              </w:rPr>
              <w:t xml:space="preserve"> </w:t>
            </w:r>
            <w:proofErr w:type="spellStart"/>
            <w:r w:rsidRPr="00692536">
              <w:rPr>
                <w:rFonts w:ascii="Times New Roman" w:hAnsi="Times New Roman"/>
              </w:rPr>
              <w:t>edilecek</w:t>
            </w:r>
            <w:proofErr w:type="spellEnd"/>
            <w:r w:rsidRPr="00692536">
              <w:rPr>
                <w:rFonts w:ascii="Times New Roman" w:hAnsi="Times New Roman"/>
              </w:rPr>
              <w:t xml:space="preserve"> bedel </w:t>
            </w:r>
            <w:proofErr w:type="spellStart"/>
            <w:r w:rsidRPr="00692536">
              <w:rPr>
                <w:rFonts w:ascii="Times New Roman" w:hAnsi="Times New Roman"/>
              </w:rPr>
              <w:t>ihaleyi</w:t>
            </w:r>
            <w:proofErr w:type="spellEnd"/>
            <w:r w:rsidRPr="00692536">
              <w:rPr>
                <w:rFonts w:ascii="Times New Roman" w:hAnsi="Times New Roman"/>
              </w:rPr>
              <w:t xml:space="preserve"> </w:t>
            </w:r>
            <w:proofErr w:type="spellStart"/>
            <w:r w:rsidRPr="00692536">
              <w:rPr>
                <w:rFonts w:ascii="Times New Roman" w:hAnsi="Times New Roman"/>
              </w:rPr>
              <w:t>kazanan</w:t>
            </w:r>
            <w:proofErr w:type="spellEnd"/>
            <w:r w:rsidRPr="00692536">
              <w:rPr>
                <w:rFonts w:ascii="Times New Roman" w:hAnsi="Times New Roman"/>
              </w:rPr>
              <w:t xml:space="preserve"> </w:t>
            </w:r>
            <w:proofErr w:type="spellStart"/>
            <w:r w:rsidRPr="00692536">
              <w:rPr>
                <w:rFonts w:ascii="Times New Roman" w:hAnsi="Times New Roman"/>
              </w:rPr>
              <w:t>firmaya</w:t>
            </w:r>
            <w:proofErr w:type="spellEnd"/>
            <w:r w:rsidRPr="00692536">
              <w:rPr>
                <w:rFonts w:ascii="Times New Roman" w:hAnsi="Times New Roman"/>
              </w:rPr>
              <w:t xml:space="preserve"> </w:t>
            </w:r>
            <w:proofErr w:type="spellStart"/>
            <w:r w:rsidRPr="00692536">
              <w:rPr>
                <w:rFonts w:ascii="Times New Roman" w:hAnsi="Times New Roman"/>
              </w:rPr>
              <w:t>ödenecek</w:t>
            </w:r>
            <w:proofErr w:type="spellEnd"/>
            <w:r w:rsidRPr="00692536">
              <w:rPr>
                <w:rFonts w:ascii="Times New Roman" w:hAnsi="Times New Roman"/>
              </w:rPr>
              <w:t xml:space="preserve"> </w:t>
            </w:r>
            <w:proofErr w:type="spellStart"/>
            <w:r w:rsidRPr="00692536">
              <w:rPr>
                <w:rFonts w:ascii="Times New Roman" w:hAnsi="Times New Roman"/>
              </w:rPr>
              <w:t>miktardan</w:t>
            </w:r>
            <w:proofErr w:type="spellEnd"/>
            <w:r w:rsidRPr="00692536">
              <w:rPr>
                <w:rFonts w:ascii="Times New Roman" w:hAnsi="Times New Roman"/>
              </w:rPr>
              <w:t xml:space="preserve"> </w:t>
            </w:r>
            <w:proofErr w:type="spellStart"/>
            <w:r w:rsidRPr="00692536">
              <w:rPr>
                <w:rFonts w:ascii="Times New Roman" w:hAnsi="Times New Roman"/>
              </w:rPr>
              <w:t>tenzil</w:t>
            </w:r>
            <w:proofErr w:type="spellEnd"/>
            <w:r w:rsidRPr="00692536">
              <w:rPr>
                <w:rFonts w:ascii="Times New Roman" w:hAnsi="Times New Roman"/>
              </w:rPr>
              <w:t xml:space="preserve"> </w:t>
            </w:r>
            <w:proofErr w:type="spellStart"/>
            <w:r w:rsidRPr="00692536">
              <w:rPr>
                <w:rFonts w:ascii="Times New Roman" w:hAnsi="Times New Roman"/>
              </w:rPr>
              <w:t>edilecektir</w:t>
            </w:r>
            <w:proofErr w:type="spellEnd"/>
            <w:r w:rsidRPr="00692536">
              <w:rPr>
                <w:rFonts w:ascii="Times New Roman" w:hAnsi="Times New Roman"/>
              </w:rPr>
              <w:t>.</w:t>
            </w:r>
          </w:p>
          <w:p w14:paraId="2DD15395" w14:textId="62AA619F" w:rsidR="00692536" w:rsidRPr="00692536" w:rsidRDefault="00692536" w:rsidP="002904C5">
            <w:pPr>
              <w:widowControl w:val="0"/>
              <w:tabs>
                <w:tab w:val="left" w:pos="825"/>
              </w:tabs>
              <w:autoSpaceDE w:val="0"/>
              <w:autoSpaceDN w:val="0"/>
              <w:spacing w:before="183"/>
              <w:ind w:right="55"/>
              <w:jc w:val="both"/>
              <w:rPr>
                <w:rFonts w:ascii="Times New Roman" w:hAnsi="Times New Roman"/>
              </w:rPr>
            </w:pPr>
            <w:proofErr w:type="spellStart"/>
            <w:r w:rsidRPr="00692536">
              <w:rPr>
                <w:rFonts w:ascii="Times New Roman" w:hAnsi="Times New Roman"/>
              </w:rPr>
              <w:t>İşin</w:t>
            </w:r>
            <w:proofErr w:type="spellEnd"/>
            <w:r w:rsidRPr="00692536">
              <w:rPr>
                <w:rFonts w:ascii="Times New Roman" w:hAnsi="Times New Roman"/>
              </w:rPr>
              <w:t xml:space="preserve"> </w:t>
            </w:r>
            <w:proofErr w:type="spellStart"/>
            <w:r w:rsidRPr="00692536">
              <w:rPr>
                <w:rFonts w:ascii="Times New Roman" w:hAnsi="Times New Roman"/>
              </w:rPr>
              <w:t>yapımı</w:t>
            </w:r>
            <w:proofErr w:type="spellEnd"/>
            <w:r w:rsidRPr="00692536">
              <w:rPr>
                <w:rFonts w:ascii="Times New Roman" w:hAnsi="Times New Roman"/>
              </w:rPr>
              <w:t xml:space="preserve"> </w:t>
            </w:r>
            <w:proofErr w:type="spellStart"/>
            <w:r w:rsidRPr="00692536">
              <w:rPr>
                <w:rFonts w:ascii="Times New Roman" w:hAnsi="Times New Roman"/>
              </w:rPr>
              <w:t>süresince</w:t>
            </w:r>
            <w:proofErr w:type="spellEnd"/>
            <w:r w:rsidRPr="00692536">
              <w:rPr>
                <w:rFonts w:ascii="Times New Roman" w:hAnsi="Times New Roman"/>
              </w:rPr>
              <w:t xml:space="preserve">, </w:t>
            </w:r>
            <w:proofErr w:type="spellStart"/>
            <w:r w:rsidRPr="00692536">
              <w:rPr>
                <w:rFonts w:ascii="Times New Roman" w:hAnsi="Times New Roman"/>
              </w:rPr>
              <w:t>çıkabilecek</w:t>
            </w:r>
            <w:proofErr w:type="spellEnd"/>
            <w:r w:rsidRPr="00692536">
              <w:rPr>
                <w:rFonts w:ascii="Times New Roman" w:hAnsi="Times New Roman"/>
              </w:rPr>
              <w:t xml:space="preserve"> her </w:t>
            </w:r>
            <w:proofErr w:type="spellStart"/>
            <w:r w:rsidRPr="00692536">
              <w:rPr>
                <w:rFonts w:ascii="Times New Roman" w:hAnsi="Times New Roman"/>
              </w:rPr>
              <w:t>türlü</w:t>
            </w:r>
            <w:proofErr w:type="spellEnd"/>
            <w:r w:rsidRPr="00692536">
              <w:rPr>
                <w:rFonts w:ascii="Times New Roman" w:hAnsi="Times New Roman"/>
              </w:rPr>
              <w:t xml:space="preserve"> </w:t>
            </w:r>
            <w:proofErr w:type="spellStart"/>
            <w:r w:rsidRPr="00692536">
              <w:rPr>
                <w:rFonts w:ascii="Times New Roman" w:hAnsi="Times New Roman"/>
              </w:rPr>
              <w:t>atık</w:t>
            </w:r>
            <w:proofErr w:type="spellEnd"/>
            <w:r w:rsidRPr="00692536">
              <w:rPr>
                <w:rFonts w:ascii="Times New Roman" w:hAnsi="Times New Roman"/>
              </w:rPr>
              <w:t xml:space="preserve"> </w:t>
            </w:r>
            <w:proofErr w:type="spellStart"/>
            <w:r w:rsidRPr="00692536">
              <w:rPr>
                <w:rFonts w:ascii="Times New Roman" w:hAnsi="Times New Roman"/>
              </w:rPr>
              <w:t>düzenli</w:t>
            </w:r>
            <w:proofErr w:type="spellEnd"/>
            <w:r w:rsidRPr="00692536">
              <w:rPr>
                <w:rFonts w:ascii="Times New Roman" w:hAnsi="Times New Roman"/>
              </w:rPr>
              <w:t xml:space="preserve"> </w:t>
            </w:r>
            <w:proofErr w:type="spellStart"/>
            <w:r w:rsidRPr="00692536">
              <w:rPr>
                <w:rFonts w:ascii="Times New Roman" w:hAnsi="Times New Roman"/>
              </w:rPr>
              <w:t>olarak</w:t>
            </w:r>
            <w:proofErr w:type="spellEnd"/>
            <w:r w:rsidRPr="00692536">
              <w:rPr>
                <w:rFonts w:ascii="Times New Roman" w:hAnsi="Times New Roman"/>
              </w:rPr>
              <w:t xml:space="preserve"> </w:t>
            </w:r>
            <w:proofErr w:type="spellStart"/>
            <w:r w:rsidRPr="00692536">
              <w:rPr>
                <w:rFonts w:ascii="Times New Roman" w:hAnsi="Times New Roman"/>
              </w:rPr>
              <w:t>temizlenecek</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proje</w:t>
            </w:r>
            <w:proofErr w:type="spellEnd"/>
            <w:r w:rsidRPr="00692536">
              <w:rPr>
                <w:rFonts w:ascii="Times New Roman" w:hAnsi="Times New Roman"/>
              </w:rPr>
              <w:t xml:space="preserve"> </w:t>
            </w:r>
            <w:proofErr w:type="spellStart"/>
            <w:r w:rsidRPr="00692536">
              <w:rPr>
                <w:rFonts w:ascii="Times New Roman" w:hAnsi="Times New Roman"/>
              </w:rPr>
              <w:t>tamamlandıktan</w:t>
            </w:r>
            <w:proofErr w:type="spellEnd"/>
            <w:r w:rsidRPr="00692536">
              <w:rPr>
                <w:rFonts w:ascii="Times New Roman" w:hAnsi="Times New Roman"/>
              </w:rPr>
              <w:t xml:space="preserve"> </w:t>
            </w:r>
            <w:proofErr w:type="spellStart"/>
            <w:r w:rsidRPr="00692536">
              <w:rPr>
                <w:rFonts w:ascii="Times New Roman" w:hAnsi="Times New Roman"/>
              </w:rPr>
              <w:t>sonra</w:t>
            </w:r>
            <w:proofErr w:type="spellEnd"/>
            <w:r w:rsidRPr="00692536">
              <w:rPr>
                <w:rFonts w:ascii="Times New Roman" w:hAnsi="Times New Roman"/>
              </w:rPr>
              <w:t xml:space="preserve"> </w:t>
            </w:r>
            <w:proofErr w:type="spellStart"/>
            <w:r w:rsidRPr="00692536">
              <w:rPr>
                <w:rFonts w:ascii="Times New Roman" w:hAnsi="Times New Roman"/>
              </w:rPr>
              <w:t>şantiye</w:t>
            </w:r>
            <w:proofErr w:type="spellEnd"/>
            <w:r w:rsidRPr="00692536">
              <w:rPr>
                <w:rFonts w:ascii="Times New Roman" w:hAnsi="Times New Roman"/>
              </w:rPr>
              <w:t xml:space="preserve"> </w:t>
            </w:r>
            <w:proofErr w:type="spellStart"/>
            <w:r w:rsidRPr="00692536">
              <w:rPr>
                <w:rFonts w:ascii="Times New Roman" w:hAnsi="Times New Roman"/>
              </w:rPr>
              <w:t>alanı</w:t>
            </w:r>
            <w:proofErr w:type="spellEnd"/>
            <w:r w:rsidRPr="00692536">
              <w:rPr>
                <w:rFonts w:ascii="Times New Roman" w:hAnsi="Times New Roman"/>
              </w:rPr>
              <w:t xml:space="preserve"> </w:t>
            </w:r>
            <w:proofErr w:type="spellStart"/>
            <w:r w:rsidRPr="00692536">
              <w:rPr>
                <w:rFonts w:ascii="Times New Roman" w:hAnsi="Times New Roman"/>
              </w:rPr>
              <w:t>temiz</w:t>
            </w:r>
            <w:proofErr w:type="spellEnd"/>
            <w:r w:rsidRPr="00692536">
              <w:rPr>
                <w:rFonts w:ascii="Times New Roman" w:hAnsi="Times New Roman"/>
              </w:rPr>
              <w:t xml:space="preserve"> </w:t>
            </w:r>
            <w:proofErr w:type="spellStart"/>
            <w:r w:rsidRPr="00692536">
              <w:rPr>
                <w:rFonts w:ascii="Times New Roman" w:hAnsi="Times New Roman"/>
              </w:rPr>
              <w:t>olarak</w:t>
            </w:r>
            <w:proofErr w:type="spellEnd"/>
            <w:r w:rsidRPr="00692536">
              <w:rPr>
                <w:rFonts w:ascii="Times New Roman" w:hAnsi="Times New Roman"/>
              </w:rPr>
              <w:t xml:space="preserve"> </w:t>
            </w:r>
            <w:proofErr w:type="spellStart"/>
            <w:r w:rsidRPr="00692536">
              <w:rPr>
                <w:rFonts w:ascii="Times New Roman" w:hAnsi="Times New Roman"/>
              </w:rPr>
              <w:t>teslim</w:t>
            </w:r>
            <w:proofErr w:type="spellEnd"/>
            <w:r w:rsidRPr="00692536">
              <w:rPr>
                <w:rFonts w:ascii="Times New Roman" w:hAnsi="Times New Roman"/>
              </w:rPr>
              <w:t xml:space="preserve"> </w:t>
            </w:r>
            <w:proofErr w:type="spellStart"/>
            <w:r w:rsidRPr="00692536">
              <w:rPr>
                <w:rFonts w:ascii="Times New Roman" w:hAnsi="Times New Roman"/>
              </w:rPr>
              <w:t>edilecektir</w:t>
            </w:r>
            <w:proofErr w:type="spellEnd"/>
            <w:r w:rsidRPr="00692536">
              <w:rPr>
                <w:rFonts w:ascii="Times New Roman" w:hAnsi="Times New Roman"/>
              </w:rPr>
              <w:t>.</w:t>
            </w:r>
          </w:p>
          <w:p w14:paraId="5144E00D" w14:textId="0070891C" w:rsidR="003F465A" w:rsidRPr="00692536" w:rsidRDefault="00962A65" w:rsidP="002904C5">
            <w:pPr>
              <w:widowControl w:val="0"/>
              <w:tabs>
                <w:tab w:val="left" w:pos="825"/>
              </w:tabs>
              <w:autoSpaceDE w:val="0"/>
              <w:autoSpaceDN w:val="0"/>
              <w:spacing w:before="183"/>
              <w:ind w:right="55"/>
              <w:jc w:val="both"/>
              <w:rPr>
                <w:rFonts w:ascii="Times New Roman" w:hAnsi="Times New Roman"/>
                <w:b/>
                <w:bCs/>
                <w:lang w:val="de-DE" w:eastAsia="en-GB"/>
              </w:rPr>
            </w:pPr>
            <w:proofErr w:type="spellStart"/>
            <w:r w:rsidRPr="00692536">
              <w:rPr>
                <w:rFonts w:ascii="Times New Roman" w:hAnsi="Times New Roman"/>
              </w:rPr>
              <w:lastRenderedPageBreak/>
              <w:t>Yüklenici</w:t>
            </w:r>
            <w:proofErr w:type="spellEnd"/>
            <w:r w:rsidRPr="00692536">
              <w:rPr>
                <w:rFonts w:ascii="Times New Roman" w:hAnsi="Times New Roman"/>
              </w:rPr>
              <w:t>,</w:t>
            </w:r>
            <w:r w:rsidRPr="00692536">
              <w:rPr>
                <w:rFonts w:ascii="Times New Roman" w:hAnsi="Times New Roman"/>
                <w:spacing w:val="-10"/>
              </w:rPr>
              <w:t xml:space="preserve"> </w:t>
            </w:r>
            <w:proofErr w:type="spellStart"/>
            <w:r w:rsidRPr="00692536">
              <w:rPr>
                <w:rFonts w:ascii="Times New Roman" w:hAnsi="Times New Roman"/>
              </w:rPr>
              <w:t>teklif</w:t>
            </w:r>
            <w:proofErr w:type="spellEnd"/>
            <w:r w:rsidRPr="00692536">
              <w:rPr>
                <w:rFonts w:ascii="Times New Roman" w:hAnsi="Times New Roman"/>
                <w:spacing w:val="-10"/>
              </w:rPr>
              <w:t xml:space="preserve"> </w:t>
            </w:r>
            <w:proofErr w:type="spellStart"/>
            <w:r w:rsidRPr="00692536">
              <w:rPr>
                <w:rFonts w:ascii="Times New Roman" w:hAnsi="Times New Roman"/>
              </w:rPr>
              <w:t>edeceği</w:t>
            </w:r>
            <w:proofErr w:type="spellEnd"/>
            <w:r w:rsidRPr="00692536">
              <w:rPr>
                <w:rFonts w:ascii="Times New Roman" w:hAnsi="Times New Roman"/>
                <w:spacing w:val="-10"/>
              </w:rPr>
              <w:t xml:space="preserve"> </w:t>
            </w:r>
            <w:proofErr w:type="spellStart"/>
            <w:r w:rsidRPr="00692536">
              <w:rPr>
                <w:rFonts w:ascii="Times New Roman" w:hAnsi="Times New Roman"/>
              </w:rPr>
              <w:t>sistemlerin</w:t>
            </w:r>
            <w:proofErr w:type="spellEnd"/>
            <w:r w:rsidRPr="00692536">
              <w:rPr>
                <w:rFonts w:ascii="Times New Roman" w:hAnsi="Times New Roman"/>
                <w:spacing w:val="-10"/>
              </w:rPr>
              <w:t xml:space="preserve"> </w:t>
            </w:r>
            <w:proofErr w:type="spellStart"/>
            <w:r w:rsidRPr="00692536">
              <w:rPr>
                <w:rFonts w:ascii="Times New Roman" w:hAnsi="Times New Roman"/>
              </w:rPr>
              <w:t>kurulduğunda</w:t>
            </w:r>
            <w:proofErr w:type="spellEnd"/>
            <w:r w:rsidRPr="00692536">
              <w:rPr>
                <w:rFonts w:ascii="Times New Roman" w:hAnsi="Times New Roman"/>
                <w:spacing w:val="-9"/>
              </w:rPr>
              <w:t xml:space="preserve"> </w:t>
            </w:r>
            <w:proofErr w:type="spellStart"/>
            <w:r w:rsidRPr="00692536">
              <w:rPr>
                <w:rFonts w:ascii="Times New Roman" w:hAnsi="Times New Roman"/>
              </w:rPr>
              <w:t>kusursuz</w:t>
            </w:r>
            <w:proofErr w:type="spellEnd"/>
            <w:r w:rsidRPr="00692536">
              <w:rPr>
                <w:rFonts w:ascii="Times New Roman" w:hAnsi="Times New Roman"/>
                <w:spacing w:val="-9"/>
              </w:rPr>
              <w:t xml:space="preserve"> </w:t>
            </w:r>
            <w:proofErr w:type="spellStart"/>
            <w:r w:rsidRPr="00692536">
              <w:rPr>
                <w:rFonts w:ascii="Times New Roman" w:hAnsi="Times New Roman"/>
              </w:rPr>
              <w:t>olmasından</w:t>
            </w:r>
            <w:proofErr w:type="spellEnd"/>
            <w:r w:rsidRPr="00692536">
              <w:rPr>
                <w:rFonts w:ascii="Times New Roman" w:hAnsi="Times New Roman"/>
                <w:spacing w:val="-10"/>
              </w:rPr>
              <w:t xml:space="preserve"> </w:t>
            </w:r>
            <w:proofErr w:type="spellStart"/>
            <w:r w:rsidRPr="00692536">
              <w:rPr>
                <w:rFonts w:ascii="Times New Roman" w:hAnsi="Times New Roman"/>
              </w:rPr>
              <w:t>ve</w:t>
            </w:r>
            <w:proofErr w:type="spellEnd"/>
            <w:r w:rsidRPr="00692536">
              <w:rPr>
                <w:rFonts w:ascii="Times New Roman" w:hAnsi="Times New Roman"/>
                <w:spacing w:val="-10"/>
              </w:rPr>
              <w:t xml:space="preserve"> </w:t>
            </w:r>
            <w:proofErr w:type="spellStart"/>
            <w:r w:rsidRPr="00692536">
              <w:rPr>
                <w:rFonts w:ascii="Times New Roman" w:hAnsi="Times New Roman"/>
              </w:rPr>
              <w:t>kapsamındaki</w:t>
            </w:r>
            <w:proofErr w:type="spellEnd"/>
            <w:r w:rsidRPr="00692536">
              <w:rPr>
                <w:rFonts w:ascii="Times New Roman" w:hAnsi="Times New Roman"/>
                <w:spacing w:val="-68"/>
              </w:rPr>
              <w:t xml:space="preserve"> </w:t>
            </w:r>
            <w:proofErr w:type="spellStart"/>
            <w:r w:rsidRPr="00692536">
              <w:rPr>
                <w:rFonts w:ascii="Times New Roman" w:hAnsi="Times New Roman"/>
              </w:rPr>
              <w:t>tüm</w:t>
            </w:r>
            <w:proofErr w:type="spellEnd"/>
            <w:r w:rsidRPr="00692536">
              <w:rPr>
                <w:rFonts w:ascii="Times New Roman" w:hAnsi="Times New Roman"/>
              </w:rPr>
              <w:t xml:space="preserve"> </w:t>
            </w:r>
            <w:proofErr w:type="spellStart"/>
            <w:r w:rsidRPr="00692536">
              <w:rPr>
                <w:rFonts w:ascii="Times New Roman" w:hAnsi="Times New Roman"/>
              </w:rPr>
              <w:t>sistemlerin</w:t>
            </w:r>
            <w:proofErr w:type="spellEnd"/>
            <w:r w:rsidRPr="00692536">
              <w:rPr>
                <w:rFonts w:ascii="Times New Roman" w:hAnsi="Times New Roman"/>
              </w:rPr>
              <w:t xml:space="preserve"> </w:t>
            </w:r>
            <w:proofErr w:type="spellStart"/>
            <w:r w:rsidRPr="00692536">
              <w:rPr>
                <w:rFonts w:ascii="Times New Roman" w:hAnsi="Times New Roman"/>
              </w:rPr>
              <w:t>mükemmel</w:t>
            </w:r>
            <w:proofErr w:type="spellEnd"/>
            <w:r w:rsidRPr="00692536">
              <w:rPr>
                <w:rFonts w:ascii="Times New Roman" w:hAnsi="Times New Roman"/>
              </w:rPr>
              <w:t xml:space="preserve"> </w:t>
            </w:r>
            <w:proofErr w:type="spellStart"/>
            <w:r w:rsidRPr="00692536">
              <w:rPr>
                <w:rFonts w:ascii="Times New Roman" w:hAnsi="Times New Roman"/>
              </w:rPr>
              <w:t>bir</w:t>
            </w:r>
            <w:proofErr w:type="spellEnd"/>
            <w:r w:rsidRPr="00692536">
              <w:rPr>
                <w:rFonts w:ascii="Times New Roman" w:hAnsi="Times New Roman"/>
              </w:rPr>
              <w:t xml:space="preserve"> </w:t>
            </w:r>
            <w:proofErr w:type="spellStart"/>
            <w:r w:rsidRPr="00692536">
              <w:rPr>
                <w:rFonts w:ascii="Times New Roman" w:hAnsi="Times New Roman"/>
              </w:rPr>
              <w:t>şekilde</w:t>
            </w:r>
            <w:proofErr w:type="spellEnd"/>
            <w:r w:rsidRPr="00692536">
              <w:rPr>
                <w:rFonts w:ascii="Times New Roman" w:hAnsi="Times New Roman"/>
              </w:rPr>
              <w:t xml:space="preserve"> </w:t>
            </w:r>
            <w:proofErr w:type="spellStart"/>
            <w:r w:rsidRPr="00692536">
              <w:rPr>
                <w:rFonts w:ascii="Times New Roman" w:hAnsi="Times New Roman"/>
              </w:rPr>
              <w:t>çalışmasından</w:t>
            </w:r>
            <w:proofErr w:type="spellEnd"/>
            <w:r w:rsidRPr="00692536">
              <w:rPr>
                <w:rFonts w:ascii="Times New Roman" w:hAnsi="Times New Roman"/>
              </w:rPr>
              <w:t xml:space="preserve"> </w:t>
            </w:r>
            <w:proofErr w:type="spellStart"/>
            <w:r w:rsidRPr="00692536">
              <w:rPr>
                <w:rFonts w:ascii="Times New Roman" w:hAnsi="Times New Roman"/>
              </w:rPr>
              <w:t>sorumludur</w:t>
            </w:r>
            <w:proofErr w:type="spellEnd"/>
            <w:r w:rsidRPr="00692536">
              <w:rPr>
                <w:rFonts w:ascii="Times New Roman" w:hAnsi="Times New Roman"/>
              </w:rPr>
              <w:t xml:space="preserve">. Bu </w:t>
            </w:r>
            <w:proofErr w:type="spellStart"/>
            <w:r w:rsidRPr="00692536">
              <w:rPr>
                <w:rFonts w:ascii="Times New Roman" w:hAnsi="Times New Roman"/>
              </w:rPr>
              <w:t>nedenle</w:t>
            </w:r>
            <w:proofErr w:type="spellEnd"/>
            <w:r w:rsidRPr="00692536">
              <w:rPr>
                <w:rFonts w:ascii="Times New Roman" w:hAnsi="Times New Roman"/>
              </w:rPr>
              <w:t xml:space="preserve"> </w:t>
            </w:r>
            <w:proofErr w:type="spellStart"/>
            <w:r w:rsidRPr="00692536">
              <w:rPr>
                <w:rFonts w:ascii="Times New Roman" w:hAnsi="Times New Roman"/>
              </w:rPr>
              <w:t>Yüklenici</w:t>
            </w:r>
            <w:proofErr w:type="spellEnd"/>
            <w:r w:rsidRPr="00692536">
              <w:rPr>
                <w:rFonts w:ascii="Times New Roman" w:hAnsi="Times New Roman"/>
                <w:spacing w:val="1"/>
              </w:rPr>
              <w:t xml:space="preserve"> </w:t>
            </w:r>
            <w:proofErr w:type="spellStart"/>
            <w:r w:rsidRPr="00692536">
              <w:rPr>
                <w:rFonts w:ascii="Times New Roman" w:hAnsi="Times New Roman"/>
              </w:rPr>
              <w:t>yapılacak</w:t>
            </w:r>
            <w:proofErr w:type="spellEnd"/>
            <w:r w:rsidRPr="00692536">
              <w:rPr>
                <w:rFonts w:ascii="Times New Roman" w:hAnsi="Times New Roman"/>
              </w:rPr>
              <w:t xml:space="preserve"> </w:t>
            </w:r>
            <w:proofErr w:type="spellStart"/>
            <w:r w:rsidRPr="00692536">
              <w:rPr>
                <w:rFonts w:ascii="Times New Roman" w:hAnsi="Times New Roman"/>
              </w:rPr>
              <w:t>işin</w:t>
            </w:r>
            <w:proofErr w:type="spellEnd"/>
            <w:r w:rsidRPr="00692536">
              <w:rPr>
                <w:rFonts w:ascii="Times New Roman" w:hAnsi="Times New Roman"/>
              </w:rPr>
              <w:t xml:space="preserve"> </w:t>
            </w:r>
            <w:proofErr w:type="spellStart"/>
            <w:r w:rsidRPr="00692536">
              <w:rPr>
                <w:rFonts w:ascii="Times New Roman" w:hAnsi="Times New Roman"/>
              </w:rPr>
              <w:t>ehli</w:t>
            </w:r>
            <w:proofErr w:type="spellEnd"/>
            <w:r w:rsidRPr="00692536">
              <w:rPr>
                <w:rFonts w:ascii="Times New Roman" w:hAnsi="Times New Roman"/>
              </w:rPr>
              <w:t xml:space="preserve"> </w:t>
            </w:r>
            <w:proofErr w:type="spellStart"/>
            <w:r w:rsidRPr="00692536">
              <w:rPr>
                <w:rFonts w:ascii="Times New Roman" w:hAnsi="Times New Roman"/>
              </w:rPr>
              <w:t>sıfatıyla</w:t>
            </w:r>
            <w:proofErr w:type="spellEnd"/>
            <w:r w:rsidRPr="00692536">
              <w:rPr>
                <w:rFonts w:ascii="Times New Roman" w:hAnsi="Times New Roman"/>
              </w:rPr>
              <w:t xml:space="preserve"> </w:t>
            </w:r>
            <w:proofErr w:type="spellStart"/>
            <w:r w:rsidRPr="00692536">
              <w:rPr>
                <w:rFonts w:ascii="Times New Roman" w:hAnsi="Times New Roman"/>
              </w:rPr>
              <w:t>kendisine</w:t>
            </w:r>
            <w:proofErr w:type="spellEnd"/>
            <w:r w:rsidRPr="00692536">
              <w:rPr>
                <w:rFonts w:ascii="Times New Roman" w:hAnsi="Times New Roman"/>
              </w:rPr>
              <w:t xml:space="preserve"> </w:t>
            </w:r>
            <w:proofErr w:type="spellStart"/>
            <w:r w:rsidRPr="00692536">
              <w:rPr>
                <w:rFonts w:ascii="Times New Roman" w:hAnsi="Times New Roman"/>
              </w:rPr>
              <w:t>teslim</w:t>
            </w:r>
            <w:proofErr w:type="spellEnd"/>
            <w:r w:rsidRPr="00692536">
              <w:rPr>
                <w:rFonts w:ascii="Times New Roman" w:hAnsi="Times New Roman"/>
              </w:rPr>
              <w:t xml:space="preserve"> </w:t>
            </w:r>
            <w:proofErr w:type="spellStart"/>
            <w:r w:rsidRPr="00692536">
              <w:rPr>
                <w:rFonts w:ascii="Times New Roman" w:hAnsi="Times New Roman"/>
              </w:rPr>
              <w:t>edilen</w:t>
            </w:r>
            <w:proofErr w:type="spellEnd"/>
            <w:r w:rsidRPr="00692536">
              <w:rPr>
                <w:rFonts w:ascii="Times New Roman" w:hAnsi="Times New Roman"/>
              </w:rPr>
              <w:t xml:space="preserve"> </w:t>
            </w:r>
            <w:proofErr w:type="spellStart"/>
            <w:r w:rsidRPr="00692536">
              <w:rPr>
                <w:rFonts w:ascii="Times New Roman" w:hAnsi="Times New Roman"/>
              </w:rPr>
              <w:t>projeleri</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diğer</w:t>
            </w:r>
            <w:proofErr w:type="spellEnd"/>
            <w:r w:rsidRPr="00692536">
              <w:rPr>
                <w:rFonts w:ascii="Times New Roman" w:hAnsi="Times New Roman"/>
              </w:rPr>
              <w:t xml:space="preserve"> </w:t>
            </w:r>
            <w:proofErr w:type="spellStart"/>
            <w:r w:rsidRPr="00692536">
              <w:rPr>
                <w:rFonts w:ascii="Times New Roman" w:hAnsi="Times New Roman"/>
              </w:rPr>
              <w:t>ihale</w:t>
            </w:r>
            <w:proofErr w:type="spellEnd"/>
            <w:r w:rsidRPr="00692536">
              <w:rPr>
                <w:rFonts w:ascii="Times New Roman" w:hAnsi="Times New Roman"/>
              </w:rPr>
              <w:t xml:space="preserve"> </w:t>
            </w:r>
            <w:proofErr w:type="spellStart"/>
            <w:r w:rsidRPr="00692536">
              <w:rPr>
                <w:rFonts w:ascii="Times New Roman" w:hAnsi="Times New Roman"/>
              </w:rPr>
              <w:t>evraklarını</w:t>
            </w:r>
            <w:proofErr w:type="spellEnd"/>
            <w:r w:rsidRPr="00692536">
              <w:rPr>
                <w:rFonts w:ascii="Times New Roman" w:hAnsi="Times New Roman"/>
                <w:spacing w:val="1"/>
              </w:rPr>
              <w:t xml:space="preserve"> </w:t>
            </w:r>
            <w:proofErr w:type="spellStart"/>
            <w:r w:rsidRPr="00692536">
              <w:rPr>
                <w:rFonts w:ascii="Times New Roman" w:hAnsi="Times New Roman"/>
              </w:rPr>
              <w:t>inceleyerek</w:t>
            </w:r>
            <w:proofErr w:type="spellEnd"/>
            <w:r w:rsidRPr="00692536">
              <w:rPr>
                <w:rFonts w:ascii="Times New Roman" w:hAnsi="Times New Roman"/>
              </w:rPr>
              <w:t xml:space="preserve"> </w:t>
            </w:r>
            <w:proofErr w:type="spellStart"/>
            <w:r w:rsidRPr="00692536">
              <w:rPr>
                <w:rFonts w:ascii="Times New Roman" w:hAnsi="Times New Roman"/>
              </w:rPr>
              <w:t>yapıya</w:t>
            </w:r>
            <w:proofErr w:type="spellEnd"/>
            <w:r w:rsidRPr="00692536">
              <w:rPr>
                <w:rFonts w:ascii="Times New Roman" w:hAnsi="Times New Roman"/>
              </w:rPr>
              <w:t xml:space="preserve"> ait </w:t>
            </w:r>
            <w:proofErr w:type="spellStart"/>
            <w:r w:rsidRPr="00692536">
              <w:rPr>
                <w:rFonts w:ascii="Times New Roman" w:hAnsi="Times New Roman"/>
              </w:rPr>
              <w:t>diğer</w:t>
            </w:r>
            <w:proofErr w:type="spellEnd"/>
            <w:r w:rsidRPr="00692536">
              <w:rPr>
                <w:rFonts w:ascii="Times New Roman" w:hAnsi="Times New Roman"/>
              </w:rPr>
              <w:t xml:space="preserve"> </w:t>
            </w:r>
            <w:proofErr w:type="spellStart"/>
            <w:r w:rsidRPr="00692536">
              <w:rPr>
                <w:rFonts w:ascii="Times New Roman" w:hAnsi="Times New Roman"/>
              </w:rPr>
              <w:t>projelerle</w:t>
            </w:r>
            <w:proofErr w:type="spellEnd"/>
            <w:r w:rsidRPr="00692536">
              <w:rPr>
                <w:rFonts w:ascii="Times New Roman" w:hAnsi="Times New Roman"/>
              </w:rPr>
              <w:t xml:space="preserve"> (</w:t>
            </w:r>
            <w:proofErr w:type="spellStart"/>
            <w:r w:rsidRPr="00692536">
              <w:rPr>
                <w:rFonts w:ascii="Times New Roman" w:hAnsi="Times New Roman"/>
              </w:rPr>
              <w:t>mimari</w:t>
            </w:r>
            <w:proofErr w:type="spellEnd"/>
            <w:r w:rsidRPr="00692536">
              <w:rPr>
                <w:rFonts w:ascii="Times New Roman" w:hAnsi="Times New Roman"/>
              </w:rPr>
              <w:t xml:space="preserve">, </w:t>
            </w:r>
            <w:proofErr w:type="spellStart"/>
            <w:r w:rsidRPr="00692536">
              <w:rPr>
                <w:rFonts w:ascii="Times New Roman" w:hAnsi="Times New Roman"/>
              </w:rPr>
              <w:t>statik</w:t>
            </w:r>
            <w:proofErr w:type="spellEnd"/>
            <w:r w:rsidRPr="00692536">
              <w:rPr>
                <w:rFonts w:ascii="Times New Roman" w:hAnsi="Times New Roman"/>
              </w:rPr>
              <w:t xml:space="preserve">, </w:t>
            </w:r>
            <w:proofErr w:type="spellStart"/>
            <w:r w:rsidRPr="00692536">
              <w:rPr>
                <w:rFonts w:ascii="Times New Roman" w:hAnsi="Times New Roman"/>
              </w:rPr>
              <w:t>elektrik</w:t>
            </w:r>
            <w:proofErr w:type="spellEnd"/>
            <w:r w:rsidRPr="00692536">
              <w:rPr>
                <w:rFonts w:ascii="Times New Roman" w:hAnsi="Times New Roman"/>
              </w:rPr>
              <w:t xml:space="preserve">, </w:t>
            </w:r>
            <w:proofErr w:type="spellStart"/>
            <w:r w:rsidRPr="00692536">
              <w:rPr>
                <w:rFonts w:ascii="Times New Roman" w:hAnsi="Times New Roman"/>
              </w:rPr>
              <w:t>makine</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otomasyon</w:t>
            </w:r>
            <w:proofErr w:type="spellEnd"/>
            <w:r w:rsidRPr="00692536">
              <w:rPr>
                <w:rFonts w:ascii="Times New Roman" w:hAnsi="Times New Roman"/>
              </w:rPr>
              <w:t>)</w:t>
            </w:r>
            <w:r w:rsidRPr="00692536">
              <w:rPr>
                <w:rFonts w:ascii="Times New Roman" w:hAnsi="Times New Roman"/>
                <w:spacing w:val="1"/>
              </w:rPr>
              <w:t xml:space="preserve"> </w:t>
            </w:r>
            <w:proofErr w:type="spellStart"/>
            <w:r w:rsidRPr="00692536">
              <w:rPr>
                <w:rFonts w:ascii="Times New Roman" w:hAnsi="Times New Roman"/>
              </w:rPr>
              <w:t>karşılaştıracak</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gerekirse</w:t>
            </w:r>
            <w:proofErr w:type="spellEnd"/>
            <w:r w:rsidRPr="00692536">
              <w:rPr>
                <w:rFonts w:ascii="Times New Roman" w:hAnsi="Times New Roman"/>
              </w:rPr>
              <w:t xml:space="preserve"> ARDEN GIDA LTD. </w:t>
            </w:r>
            <w:proofErr w:type="spellStart"/>
            <w:r w:rsidRPr="00692536">
              <w:rPr>
                <w:rFonts w:ascii="Times New Roman" w:hAnsi="Times New Roman"/>
              </w:rPr>
              <w:t>ve</w:t>
            </w:r>
            <w:proofErr w:type="spellEnd"/>
            <w:r w:rsidRPr="00692536">
              <w:rPr>
                <w:rFonts w:ascii="Times New Roman" w:hAnsi="Times New Roman"/>
              </w:rPr>
              <w:t xml:space="preserve"> </w:t>
            </w:r>
            <w:proofErr w:type="spellStart"/>
            <w:r w:rsidRPr="00692536">
              <w:rPr>
                <w:rFonts w:ascii="Times New Roman" w:hAnsi="Times New Roman"/>
              </w:rPr>
              <w:t>Proje</w:t>
            </w:r>
            <w:proofErr w:type="spellEnd"/>
            <w:r w:rsidRPr="00692536">
              <w:rPr>
                <w:rFonts w:ascii="Times New Roman" w:hAnsi="Times New Roman"/>
              </w:rPr>
              <w:t xml:space="preserve"> </w:t>
            </w:r>
            <w:proofErr w:type="spellStart"/>
            <w:r w:rsidRPr="00692536">
              <w:rPr>
                <w:rFonts w:ascii="Times New Roman" w:hAnsi="Times New Roman"/>
              </w:rPr>
              <w:t>müellifleri</w:t>
            </w:r>
            <w:proofErr w:type="spellEnd"/>
            <w:r w:rsidRPr="00692536">
              <w:rPr>
                <w:rFonts w:ascii="Times New Roman" w:hAnsi="Times New Roman"/>
              </w:rPr>
              <w:t xml:space="preserve"> </w:t>
            </w:r>
            <w:proofErr w:type="spellStart"/>
            <w:r w:rsidRPr="00692536">
              <w:rPr>
                <w:rFonts w:ascii="Times New Roman" w:hAnsi="Times New Roman"/>
              </w:rPr>
              <w:t>ile</w:t>
            </w:r>
            <w:proofErr w:type="spellEnd"/>
            <w:r w:rsidRPr="00692536">
              <w:rPr>
                <w:rFonts w:ascii="Times New Roman" w:hAnsi="Times New Roman"/>
              </w:rPr>
              <w:t xml:space="preserve"> </w:t>
            </w:r>
            <w:proofErr w:type="spellStart"/>
            <w:r w:rsidRPr="00692536">
              <w:rPr>
                <w:rFonts w:ascii="Times New Roman" w:hAnsi="Times New Roman"/>
              </w:rPr>
              <w:t>görüşecek</w:t>
            </w:r>
            <w:proofErr w:type="spellEnd"/>
            <w:r w:rsidRPr="00692536">
              <w:rPr>
                <w:rFonts w:ascii="Times New Roman" w:hAnsi="Times New Roman"/>
              </w:rPr>
              <w:t xml:space="preserve"> </w:t>
            </w:r>
            <w:proofErr w:type="spellStart"/>
            <w:r w:rsidRPr="00692536">
              <w:rPr>
                <w:rFonts w:ascii="Times New Roman" w:hAnsi="Times New Roman"/>
              </w:rPr>
              <w:t>ve</w:t>
            </w:r>
            <w:proofErr w:type="spellEnd"/>
            <w:r w:rsidRPr="00692536">
              <w:rPr>
                <w:rFonts w:ascii="Times New Roman" w:hAnsi="Times New Roman"/>
                <w:spacing w:val="1"/>
              </w:rPr>
              <w:t xml:space="preserve"> </w:t>
            </w:r>
            <w:proofErr w:type="spellStart"/>
            <w:r w:rsidRPr="00692536">
              <w:rPr>
                <w:rFonts w:ascii="Times New Roman" w:hAnsi="Times New Roman"/>
              </w:rPr>
              <w:t>tesisatın</w:t>
            </w:r>
            <w:proofErr w:type="spellEnd"/>
            <w:r w:rsidRPr="00692536">
              <w:rPr>
                <w:rFonts w:ascii="Times New Roman" w:hAnsi="Times New Roman"/>
                <w:spacing w:val="-1"/>
              </w:rPr>
              <w:t xml:space="preserve"> </w:t>
            </w:r>
            <w:proofErr w:type="spellStart"/>
            <w:r w:rsidRPr="00692536">
              <w:rPr>
                <w:rFonts w:ascii="Times New Roman" w:hAnsi="Times New Roman"/>
              </w:rPr>
              <w:t>mükemmel</w:t>
            </w:r>
            <w:proofErr w:type="spellEnd"/>
            <w:r w:rsidRPr="00692536">
              <w:rPr>
                <w:rFonts w:ascii="Times New Roman" w:hAnsi="Times New Roman"/>
                <w:spacing w:val="-2"/>
              </w:rPr>
              <w:t xml:space="preserve"> </w:t>
            </w:r>
            <w:proofErr w:type="spellStart"/>
            <w:r w:rsidRPr="00692536">
              <w:rPr>
                <w:rFonts w:ascii="Times New Roman" w:hAnsi="Times New Roman"/>
              </w:rPr>
              <w:t>bir</w:t>
            </w:r>
            <w:proofErr w:type="spellEnd"/>
            <w:r w:rsidRPr="00692536">
              <w:rPr>
                <w:rFonts w:ascii="Times New Roman" w:hAnsi="Times New Roman"/>
                <w:spacing w:val="-1"/>
              </w:rPr>
              <w:t xml:space="preserve"> </w:t>
            </w:r>
            <w:proofErr w:type="spellStart"/>
            <w:r w:rsidRPr="00692536">
              <w:rPr>
                <w:rFonts w:ascii="Times New Roman" w:hAnsi="Times New Roman"/>
              </w:rPr>
              <w:t>şekilde</w:t>
            </w:r>
            <w:proofErr w:type="spellEnd"/>
            <w:r w:rsidRPr="00692536">
              <w:rPr>
                <w:rFonts w:ascii="Times New Roman" w:hAnsi="Times New Roman"/>
                <w:spacing w:val="-2"/>
              </w:rPr>
              <w:t xml:space="preserve"> </w:t>
            </w:r>
            <w:proofErr w:type="spellStart"/>
            <w:r w:rsidRPr="00692536">
              <w:rPr>
                <w:rFonts w:ascii="Times New Roman" w:hAnsi="Times New Roman"/>
              </w:rPr>
              <w:t>çalışacağından</w:t>
            </w:r>
            <w:proofErr w:type="spellEnd"/>
            <w:r w:rsidRPr="00692536">
              <w:rPr>
                <w:rFonts w:ascii="Times New Roman" w:hAnsi="Times New Roman"/>
              </w:rPr>
              <w:t xml:space="preserve"> </w:t>
            </w:r>
            <w:proofErr w:type="spellStart"/>
            <w:r w:rsidRPr="00692536">
              <w:rPr>
                <w:rFonts w:ascii="Times New Roman" w:hAnsi="Times New Roman"/>
              </w:rPr>
              <w:t>emin</w:t>
            </w:r>
            <w:proofErr w:type="spellEnd"/>
            <w:r w:rsidRPr="00692536">
              <w:rPr>
                <w:rFonts w:ascii="Times New Roman" w:hAnsi="Times New Roman"/>
                <w:spacing w:val="-1"/>
              </w:rPr>
              <w:t xml:space="preserve"> </w:t>
            </w:r>
            <w:proofErr w:type="spellStart"/>
            <w:r w:rsidRPr="00692536">
              <w:rPr>
                <w:rFonts w:ascii="Times New Roman" w:hAnsi="Times New Roman"/>
              </w:rPr>
              <w:t>olacaktır</w:t>
            </w:r>
            <w:proofErr w:type="spellEnd"/>
            <w:r w:rsidRPr="00692536">
              <w:rPr>
                <w:rFonts w:ascii="Times New Roman" w:hAnsi="Times New Roman"/>
              </w:rPr>
              <w:t>.</w:t>
            </w:r>
          </w:p>
        </w:tc>
        <w:tc>
          <w:tcPr>
            <w:tcW w:w="2528" w:type="pct"/>
            <w:vAlign w:val="center"/>
          </w:tcPr>
          <w:p w14:paraId="0FDF876A" w14:textId="77777777" w:rsidR="00E852E7" w:rsidRPr="00692536" w:rsidRDefault="00E852E7" w:rsidP="002904C5">
            <w:pPr>
              <w:rPr>
                <w:rFonts w:ascii="Times New Roman" w:hAnsi="Times New Roman"/>
                <w:b/>
                <w:color w:val="FF0000"/>
                <w:lang w:val="es-MX"/>
              </w:rPr>
            </w:pPr>
          </w:p>
        </w:tc>
      </w:tr>
    </w:tbl>
    <w:p w14:paraId="27720755" w14:textId="77777777" w:rsidR="001A0B17" w:rsidRDefault="001A0B17" w:rsidP="00782D2A">
      <w:pPr>
        <w:tabs>
          <w:tab w:val="left" w:pos="993"/>
        </w:tabs>
        <w:spacing w:after="0"/>
        <w:rPr>
          <w:rFonts w:ascii="Times New Roman" w:hAnsi="Times New Roman"/>
          <w:b/>
          <w:bCs/>
          <w:sz w:val="22"/>
          <w:szCs w:val="22"/>
          <w:lang w:val="es-ES"/>
        </w:rPr>
      </w:pPr>
      <w:bookmarkStart w:id="19" w:name="_Hlk162351393"/>
      <w:bookmarkStart w:id="20" w:name="_Hlk162351184"/>
    </w:p>
    <w:p w14:paraId="44CC7883" w14:textId="77777777" w:rsidR="004B24A6" w:rsidRDefault="004B24A6" w:rsidP="00782D2A">
      <w:pPr>
        <w:tabs>
          <w:tab w:val="left" w:pos="993"/>
        </w:tabs>
        <w:spacing w:after="0"/>
        <w:rPr>
          <w:rFonts w:ascii="Times New Roman" w:hAnsi="Times New Roman"/>
          <w:b/>
          <w:bCs/>
          <w:sz w:val="22"/>
          <w:szCs w:val="22"/>
          <w:lang w:val="es-ES"/>
        </w:rPr>
      </w:pPr>
    </w:p>
    <w:p w14:paraId="49FAACDF" w14:textId="77777777" w:rsidR="004B24A6" w:rsidRDefault="004B24A6" w:rsidP="00782D2A">
      <w:pPr>
        <w:tabs>
          <w:tab w:val="left" w:pos="993"/>
        </w:tabs>
        <w:spacing w:after="0"/>
        <w:rPr>
          <w:rFonts w:ascii="Times New Roman" w:hAnsi="Times New Roman"/>
          <w:b/>
          <w:bCs/>
          <w:sz w:val="22"/>
          <w:szCs w:val="22"/>
          <w:lang w:val="es-ES"/>
        </w:rPr>
      </w:pPr>
    </w:p>
    <w:p w14:paraId="225B05FF" w14:textId="77777777" w:rsidR="004B24A6" w:rsidRDefault="004B24A6" w:rsidP="00782D2A">
      <w:pPr>
        <w:tabs>
          <w:tab w:val="left" w:pos="993"/>
        </w:tabs>
        <w:spacing w:after="0"/>
        <w:rPr>
          <w:rFonts w:ascii="Times New Roman" w:hAnsi="Times New Roman"/>
          <w:b/>
          <w:bCs/>
          <w:sz w:val="22"/>
          <w:szCs w:val="22"/>
          <w:lang w:val="es-ES"/>
        </w:rPr>
      </w:pPr>
    </w:p>
    <w:p w14:paraId="73E128C8" w14:textId="77777777" w:rsidR="004B24A6" w:rsidRDefault="004B24A6" w:rsidP="00782D2A">
      <w:pPr>
        <w:tabs>
          <w:tab w:val="left" w:pos="993"/>
        </w:tabs>
        <w:spacing w:after="0"/>
        <w:rPr>
          <w:rFonts w:ascii="Times New Roman" w:hAnsi="Times New Roman"/>
          <w:b/>
          <w:bCs/>
          <w:sz w:val="22"/>
          <w:szCs w:val="22"/>
          <w:lang w:val="es-ES"/>
        </w:rPr>
      </w:pPr>
    </w:p>
    <w:p w14:paraId="652754EA" w14:textId="77777777" w:rsidR="004B24A6" w:rsidRDefault="004B24A6" w:rsidP="00782D2A">
      <w:pPr>
        <w:tabs>
          <w:tab w:val="left" w:pos="993"/>
        </w:tabs>
        <w:spacing w:after="0"/>
        <w:rPr>
          <w:rFonts w:ascii="Times New Roman" w:hAnsi="Times New Roman"/>
          <w:b/>
          <w:bCs/>
          <w:sz w:val="22"/>
          <w:szCs w:val="22"/>
          <w:lang w:val="es-ES"/>
        </w:rPr>
      </w:pPr>
    </w:p>
    <w:p w14:paraId="69E8F232" w14:textId="77777777" w:rsidR="007D58B2" w:rsidRDefault="007D58B2" w:rsidP="00782D2A">
      <w:pPr>
        <w:tabs>
          <w:tab w:val="left" w:pos="993"/>
        </w:tabs>
        <w:spacing w:after="0"/>
        <w:rPr>
          <w:rFonts w:ascii="Times New Roman" w:hAnsi="Times New Roman"/>
          <w:b/>
          <w:bCs/>
          <w:sz w:val="22"/>
          <w:szCs w:val="22"/>
          <w:lang w:val="es-ES"/>
        </w:rPr>
      </w:pPr>
    </w:p>
    <w:p w14:paraId="2CDF0F2D" w14:textId="77777777" w:rsidR="007D58B2" w:rsidRDefault="007D58B2" w:rsidP="00782D2A">
      <w:pPr>
        <w:tabs>
          <w:tab w:val="left" w:pos="993"/>
        </w:tabs>
        <w:spacing w:after="0"/>
        <w:rPr>
          <w:rFonts w:ascii="Times New Roman" w:hAnsi="Times New Roman"/>
          <w:b/>
          <w:bCs/>
          <w:sz w:val="22"/>
          <w:szCs w:val="22"/>
          <w:lang w:val="es-ES"/>
        </w:rPr>
      </w:pPr>
    </w:p>
    <w:p w14:paraId="70D04672" w14:textId="77777777" w:rsidR="007D58B2" w:rsidRDefault="007D58B2" w:rsidP="00782D2A">
      <w:pPr>
        <w:tabs>
          <w:tab w:val="left" w:pos="993"/>
        </w:tabs>
        <w:spacing w:after="0"/>
        <w:rPr>
          <w:rFonts w:ascii="Times New Roman" w:hAnsi="Times New Roman"/>
          <w:b/>
          <w:bCs/>
          <w:sz w:val="22"/>
          <w:szCs w:val="22"/>
          <w:lang w:val="es-ES"/>
        </w:rPr>
      </w:pPr>
    </w:p>
    <w:p w14:paraId="25FE8545" w14:textId="77777777" w:rsidR="00E7385C" w:rsidRDefault="00E7385C" w:rsidP="00782D2A">
      <w:pPr>
        <w:tabs>
          <w:tab w:val="left" w:pos="993"/>
        </w:tabs>
        <w:spacing w:after="0"/>
        <w:rPr>
          <w:rFonts w:ascii="Times New Roman" w:hAnsi="Times New Roman"/>
          <w:b/>
          <w:bCs/>
          <w:sz w:val="22"/>
          <w:szCs w:val="22"/>
          <w:lang w:val="es-ES"/>
        </w:rPr>
      </w:pPr>
    </w:p>
    <w:p w14:paraId="58201CDB" w14:textId="77777777" w:rsidR="00E7385C" w:rsidRDefault="00E7385C" w:rsidP="00782D2A">
      <w:pPr>
        <w:tabs>
          <w:tab w:val="left" w:pos="993"/>
        </w:tabs>
        <w:spacing w:after="0"/>
        <w:rPr>
          <w:rFonts w:ascii="Times New Roman" w:hAnsi="Times New Roman"/>
          <w:b/>
          <w:bCs/>
          <w:sz w:val="22"/>
          <w:szCs w:val="22"/>
          <w:lang w:val="es-ES"/>
        </w:rPr>
      </w:pPr>
    </w:p>
    <w:p w14:paraId="0AC68370" w14:textId="77777777" w:rsidR="00E7385C" w:rsidRDefault="00E7385C" w:rsidP="00782D2A">
      <w:pPr>
        <w:tabs>
          <w:tab w:val="left" w:pos="993"/>
        </w:tabs>
        <w:spacing w:after="0"/>
        <w:rPr>
          <w:rFonts w:ascii="Times New Roman" w:hAnsi="Times New Roman"/>
          <w:b/>
          <w:bCs/>
          <w:sz w:val="22"/>
          <w:szCs w:val="22"/>
          <w:lang w:val="es-ES"/>
        </w:rPr>
      </w:pPr>
    </w:p>
    <w:p w14:paraId="18ECEB1A" w14:textId="77777777" w:rsidR="00E7385C" w:rsidRDefault="00E7385C" w:rsidP="00782D2A">
      <w:pPr>
        <w:tabs>
          <w:tab w:val="left" w:pos="993"/>
        </w:tabs>
        <w:spacing w:after="0"/>
        <w:rPr>
          <w:rFonts w:ascii="Times New Roman" w:hAnsi="Times New Roman"/>
          <w:b/>
          <w:bCs/>
          <w:sz w:val="22"/>
          <w:szCs w:val="22"/>
          <w:lang w:val="es-ES"/>
        </w:rPr>
      </w:pPr>
    </w:p>
    <w:p w14:paraId="39675218" w14:textId="77777777" w:rsidR="00E7385C" w:rsidRDefault="00E7385C" w:rsidP="00782D2A">
      <w:pPr>
        <w:tabs>
          <w:tab w:val="left" w:pos="993"/>
        </w:tabs>
        <w:spacing w:after="0"/>
        <w:rPr>
          <w:rFonts w:ascii="Times New Roman" w:hAnsi="Times New Roman"/>
          <w:b/>
          <w:bCs/>
          <w:sz w:val="22"/>
          <w:szCs w:val="22"/>
          <w:lang w:val="es-ES"/>
        </w:rPr>
      </w:pPr>
    </w:p>
    <w:p w14:paraId="67805954" w14:textId="77777777" w:rsidR="00E7385C" w:rsidRDefault="00E7385C" w:rsidP="00782D2A">
      <w:pPr>
        <w:tabs>
          <w:tab w:val="left" w:pos="993"/>
        </w:tabs>
        <w:spacing w:after="0"/>
        <w:rPr>
          <w:rFonts w:ascii="Times New Roman" w:hAnsi="Times New Roman"/>
          <w:b/>
          <w:bCs/>
          <w:sz w:val="22"/>
          <w:szCs w:val="22"/>
          <w:lang w:val="es-ES"/>
        </w:rPr>
      </w:pPr>
    </w:p>
    <w:p w14:paraId="289AECE7" w14:textId="77777777" w:rsidR="00E7385C" w:rsidRDefault="00E7385C" w:rsidP="00782D2A">
      <w:pPr>
        <w:tabs>
          <w:tab w:val="left" w:pos="993"/>
        </w:tabs>
        <w:spacing w:after="0"/>
        <w:rPr>
          <w:rFonts w:ascii="Times New Roman" w:hAnsi="Times New Roman"/>
          <w:b/>
          <w:bCs/>
          <w:sz w:val="22"/>
          <w:szCs w:val="22"/>
          <w:lang w:val="es-ES"/>
        </w:rPr>
      </w:pPr>
    </w:p>
    <w:p w14:paraId="7E64EA8F" w14:textId="77777777" w:rsidR="007D58B2" w:rsidRDefault="007D58B2" w:rsidP="00782D2A">
      <w:pPr>
        <w:tabs>
          <w:tab w:val="left" w:pos="993"/>
        </w:tabs>
        <w:spacing w:after="0"/>
        <w:rPr>
          <w:rFonts w:ascii="Times New Roman" w:hAnsi="Times New Roman"/>
          <w:b/>
          <w:bCs/>
          <w:sz w:val="22"/>
          <w:szCs w:val="22"/>
          <w:lang w:val="es-ES"/>
        </w:rPr>
      </w:pPr>
    </w:p>
    <w:p w14:paraId="31085847" w14:textId="4870BB4F" w:rsidR="00782D2A" w:rsidRPr="001B7EFA" w:rsidRDefault="00E3296B" w:rsidP="00782D2A">
      <w:pPr>
        <w:tabs>
          <w:tab w:val="left" w:pos="993"/>
        </w:tabs>
        <w:spacing w:after="0"/>
        <w:rPr>
          <w:rFonts w:ascii="Times New Roman" w:hAnsi="Times New Roman"/>
          <w:b/>
          <w:i/>
          <w:iCs/>
          <w:color w:val="0000FF"/>
          <w:sz w:val="22"/>
          <w:szCs w:val="22"/>
          <w:lang w:val="es-ES"/>
        </w:rPr>
      </w:pPr>
      <w:r w:rsidRPr="001B7EFA">
        <w:rPr>
          <w:rFonts w:ascii="Times New Roman" w:hAnsi="Times New Roman"/>
          <w:b/>
          <w:bCs/>
          <w:sz w:val="22"/>
          <w:szCs w:val="22"/>
          <w:lang w:val="es-ES"/>
        </w:rPr>
        <w:t xml:space="preserve">YARDIMCI HİZMETLER: </w:t>
      </w:r>
      <w:r w:rsidR="00782D2A" w:rsidRPr="001B7EFA">
        <w:rPr>
          <w:rFonts w:ascii="Times New Roman" w:hAnsi="Times New Roman"/>
          <w:b/>
          <w:i/>
          <w:iCs/>
          <w:color w:val="0000FF"/>
          <w:sz w:val="22"/>
          <w:szCs w:val="22"/>
          <w:lang w:val="es-ES"/>
        </w:rPr>
        <w:t>(</w:t>
      </w:r>
      <w:proofErr w:type="spellStart"/>
      <w:r w:rsidR="00782D2A" w:rsidRPr="001B7EFA">
        <w:rPr>
          <w:rFonts w:ascii="Times New Roman" w:hAnsi="Times New Roman"/>
          <w:b/>
          <w:i/>
          <w:iCs/>
          <w:color w:val="0000FF"/>
          <w:sz w:val="22"/>
          <w:szCs w:val="22"/>
          <w:lang w:val="es-ES"/>
        </w:rPr>
        <w:t>Ancillary</w:t>
      </w:r>
      <w:proofErr w:type="spellEnd"/>
      <w:r w:rsidR="00782D2A" w:rsidRPr="001B7EFA">
        <w:rPr>
          <w:rFonts w:ascii="Times New Roman" w:hAnsi="Times New Roman"/>
          <w:b/>
          <w:i/>
          <w:iCs/>
          <w:color w:val="0000FF"/>
          <w:sz w:val="22"/>
          <w:szCs w:val="22"/>
          <w:lang w:val="es-ES"/>
        </w:rPr>
        <w:t xml:space="preserve"> </w:t>
      </w:r>
      <w:proofErr w:type="spellStart"/>
      <w:r w:rsidR="00782D2A" w:rsidRPr="001B7EFA">
        <w:rPr>
          <w:rFonts w:ascii="Times New Roman" w:hAnsi="Times New Roman"/>
          <w:b/>
          <w:i/>
          <w:iCs/>
          <w:color w:val="0000FF"/>
          <w:sz w:val="22"/>
          <w:szCs w:val="22"/>
          <w:lang w:val="es-ES"/>
        </w:rPr>
        <w:t>services</w:t>
      </w:r>
      <w:proofErr w:type="spellEnd"/>
      <w:r w:rsidR="00782D2A" w:rsidRPr="001B7EFA">
        <w:rPr>
          <w:rFonts w:ascii="Times New Roman" w:hAnsi="Times New Roman"/>
          <w:b/>
          <w:i/>
          <w:iCs/>
          <w:color w:val="0000FF"/>
          <w:sz w:val="22"/>
          <w:szCs w:val="22"/>
          <w:lang w:val="es-ES"/>
        </w:rPr>
        <w:t xml:space="preserve"> </w:t>
      </w:r>
      <w:proofErr w:type="spellStart"/>
      <w:r w:rsidR="00782D2A" w:rsidRPr="001B7EFA">
        <w:rPr>
          <w:rFonts w:ascii="Times New Roman" w:hAnsi="Times New Roman"/>
          <w:b/>
          <w:i/>
          <w:iCs/>
          <w:color w:val="0000FF"/>
          <w:sz w:val="22"/>
          <w:szCs w:val="22"/>
          <w:lang w:val="es-ES"/>
        </w:rPr>
        <w:t>requested</w:t>
      </w:r>
      <w:proofErr w:type="spellEnd"/>
      <w:r w:rsidR="00782D2A" w:rsidRPr="001B7EFA">
        <w:rPr>
          <w:rFonts w:ascii="Times New Roman" w:hAnsi="Times New Roman"/>
          <w:b/>
          <w:i/>
          <w:iCs/>
          <w:color w:val="0000FF"/>
          <w:sz w:val="22"/>
          <w:szCs w:val="22"/>
          <w:lang w:val="es-ES"/>
        </w:rPr>
        <w:t>)</w:t>
      </w:r>
    </w:p>
    <w:p w14:paraId="0E38F5BC" w14:textId="39378F2D" w:rsidR="00782D2A" w:rsidRPr="001B7EFA" w:rsidRDefault="007139C8" w:rsidP="00F22DAC">
      <w:pPr>
        <w:tabs>
          <w:tab w:val="left" w:pos="993"/>
        </w:tabs>
        <w:spacing w:after="0"/>
        <w:rPr>
          <w:rFonts w:ascii="Times New Roman" w:hAnsi="Times New Roman"/>
          <w:b/>
          <w:bCs/>
          <w:sz w:val="22"/>
          <w:szCs w:val="22"/>
        </w:rPr>
      </w:pPr>
      <w:proofErr w:type="spellStart"/>
      <w:r w:rsidRPr="001B7EFA">
        <w:rPr>
          <w:rFonts w:ascii="Times New Roman" w:hAnsi="Times New Roman"/>
          <w:b/>
          <w:bCs/>
          <w:sz w:val="22"/>
          <w:szCs w:val="22"/>
        </w:rPr>
        <w:t>L</w:t>
      </w:r>
      <w:r w:rsidR="00E3296B" w:rsidRPr="001B7EFA">
        <w:rPr>
          <w:rFonts w:ascii="Times New Roman" w:hAnsi="Times New Roman"/>
          <w:b/>
          <w:bCs/>
          <w:sz w:val="22"/>
          <w:szCs w:val="22"/>
        </w:rPr>
        <w:t>iste</w:t>
      </w:r>
      <w:r w:rsidR="00BB0E3C" w:rsidRPr="001B7EFA">
        <w:rPr>
          <w:rFonts w:ascii="Times New Roman" w:hAnsi="Times New Roman"/>
          <w:b/>
          <w:bCs/>
          <w:sz w:val="22"/>
          <w:szCs w:val="22"/>
        </w:rPr>
        <w:t>dekilere</w:t>
      </w:r>
      <w:proofErr w:type="spellEnd"/>
      <w:r w:rsidR="00BB0E3C" w:rsidRPr="001B7EFA">
        <w:rPr>
          <w:rFonts w:ascii="Times New Roman" w:hAnsi="Times New Roman"/>
          <w:b/>
          <w:bCs/>
          <w:sz w:val="22"/>
          <w:szCs w:val="22"/>
        </w:rPr>
        <w:t xml:space="preserve"> </w:t>
      </w:r>
      <w:proofErr w:type="spellStart"/>
      <w:r w:rsidR="00E3296B" w:rsidRPr="001B7EFA">
        <w:rPr>
          <w:rFonts w:ascii="Times New Roman" w:hAnsi="Times New Roman"/>
          <w:b/>
          <w:bCs/>
          <w:sz w:val="22"/>
          <w:szCs w:val="22"/>
        </w:rPr>
        <w:t>ekleyip</w:t>
      </w:r>
      <w:proofErr w:type="spellEnd"/>
      <w:r w:rsidR="00E3296B" w:rsidRPr="001B7EFA">
        <w:rPr>
          <w:rFonts w:ascii="Times New Roman" w:hAnsi="Times New Roman"/>
          <w:b/>
          <w:bCs/>
          <w:sz w:val="22"/>
          <w:szCs w:val="22"/>
        </w:rPr>
        <w:t xml:space="preserve"> </w:t>
      </w:r>
      <w:proofErr w:type="spellStart"/>
      <w:r w:rsidR="00BB0E3C" w:rsidRPr="001B7EFA">
        <w:rPr>
          <w:rFonts w:ascii="Times New Roman" w:hAnsi="Times New Roman"/>
          <w:b/>
          <w:bCs/>
          <w:sz w:val="22"/>
          <w:szCs w:val="22"/>
        </w:rPr>
        <w:t>listeden</w:t>
      </w:r>
      <w:proofErr w:type="spellEnd"/>
      <w:r w:rsidR="00BB0E3C" w:rsidRPr="001B7EFA">
        <w:rPr>
          <w:rFonts w:ascii="Times New Roman" w:hAnsi="Times New Roman"/>
          <w:b/>
          <w:bCs/>
          <w:sz w:val="22"/>
          <w:szCs w:val="22"/>
        </w:rPr>
        <w:t xml:space="preserve"> </w:t>
      </w:r>
      <w:proofErr w:type="spellStart"/>
      <w:r w:rsidR="00E3296B" w:rsidRPr="001B7EFA">
        <w:rPr>
          <w:rFonts w:ascii="Times New Roman" w:hAnsi="Times New Roman"/>
          <w:b/>
          <w:bCs/>
          <w:sz w:val="22"/>
          <w:szCs w:val="22"/>
        </w:rPr>
        <w:t>silebilirsiniz</w:t>
      </w:r>
      <w:proofErr w:type="spellEnd"/>
      <w:r w:rsidR="00E3296B" w:rsidRPr="001B7EFA">
        <w:rPr>
          <w:rFonts w:ascii="Times New Roman" w:hAnsi="Times New Roman"/>
          <w:b/>
          <w:bCs/>
          <w:sz w:val="22"/>
          <w:szCs w:val="22"/>
        </w:rPr>
        <w:t xml:space="preserve"> </w:t>
      </w:r>
    </w:p>
    <w:p w14:paraId="55F69CBF" w14:textId="12743B84" w:rsidR="00F22DAC" w:rsidRPr="001B7EFA" w:rsidRDefault="00E3296B" w:rsidP="00F22DAC">
      <w:pPr>
        <w:tabs>
          <w:tab w:val="left" w:pos="993"/>
        </w:tabs>
        <w:spacing w:after="0"/>
        <w:rPr>
          <w:rFonts w:ascii="Times New Roman" w:hAnsi="Times New Roman"/>
          <w:b/>
          <w:i/>
          <w:iCs/>
          <w:color w:val="0000FF"/>
          <w:sz w:val="22"/>
          <w:szCs w:val="22"/>
          <w:lang w:val="es-ES"/>
        </w:rPr>
      </w:pPr>
      <w:r w:rsidRPr="001B7EFA">
        <w:rPr>
          <w:rFonts w:ascii="Times New Roman" w:hAnsi="Times New Roman"/>
          <w:b/>
          <w:bCs/>
          <w:sz w:val="22"/>
          <w:szCs w:val="22"/>
        </w:rPr>
        <w:t>(</w:t>
      </w:r>
      <w:r w:rsidR="00F22DAC" w:rsidRPr="001B7EFA">
        <w:rPr>
          <w:rFonts w:ascii="Times New Roman" w:hAnsi="Times New Roman"/>
          <w:b/>
          <w:i/>
          <w:iCs/>
          <w:color w:val="0000FF"/>
          <w:sz w:val="22"/>
          <w:szCs w:val="22"/>
          <w:lang w:val="es-ES"/>
        </w:rPr>
        <w:t>ANCILLARY SERVICES:</w:t>
      </w:r>
      <w:r w:rsidR="00782D2A" w:rsidRPr="001B7EFA">
        <w:rPr>
          <w:rFonts w:ascii="Times New Roman" w:hAnsi="Times New Roman"/>
          <w:b/>
          <w:i/>
          <w:iCs/>
          <w:color w:val="0000FF"/>
          <w:sz w:val="22"/>
          <w:szCs w:val="22"/>
          <w:lang w:val="es-ES"/>
        </w:rPr>
        <w:t xml:space="preserve"> </w:t>
      </w:r>
      <w:proofErr w:type="spellStart"/>
      <w:r w:rsidR="00F22DAC" w:rsidRPr="001B7EFA">
        <w:rPr>
          <w:rFonts w:ascii="Times New Roman" w:hAnsi="Times New Roman"/>
          <w:b/>
          <w:i/>
          <w:iCs/>
          <w:color w:val="0000FF"/>
          <w:sz w:val="22"/>
          <w:szCs w:val="22"/>
          <w:lang w:val="es-ES"/>
        </w:rPr>
        <w:t>Delete</w:t>
      </w:r>
      <w:proofErr w:type="spellEnd"/>
      <w:r w:rsidR="00F22DAC" w:rsidRPr="001B7EFA">
        <w:rPr>
          <w:rFonts w:ascii="Times New Roman" w:hAnsi="Times New Roman"/>
          <w:b/>
          <w:i/>
          <w:iCs/>
          <w:color w:val="0000FF"/>
          <w:sz w:val="22"/>
          <w:szCs w:val="22"/>
          <w:lang w:val="es-ES"/>
        </w:rPr>
        <w:t>/</w:t>
      </w:r>
      <w:proofErr w:type="spellStart"/>
      <w:r w:rsidR="00F22DAC" w:rsidRPr="001B7EFA">
        <w:rPr>
          <w:rFonts w:ascii="Times New Roman" w:hAnsi="Times New Roman"/>
          <w:b/>
          <w:i/>
          <w:iCs/>
          <w:color w:val="0000FF"/>
          <w:sz w:val="22"/>
          <w:szCs w:val="22"/>
          <w:lang w:val="es-ES"/>
        </w:rPr>
        <w:t>add</w:t>
      </w:r>
      <w:proofErr w:type="spellEnd"/>
      <w:r w:rsidR="00F22DAC" w:rsidRPr="001B7EFA">
        <w:rPr>
          <w:rFonts w:ascii="Times New Roman" w:hAnsi="Times New Roman"/>
          <w:b/>
          <w:i/>
          <w:iCs/>
          <w:color w:val="0000FF"/>
          <w:sz w:val="22"/>
          <w:szCs w:val="22"/>
          <w:lang w:val="es-ES"/>
        </w:rPr>
        <w:t xml:space="preserve"> </w:t>
      </w:r>
      <w:proofErr w:type="spellStart"/>
      <w:r w:rsidR="00F22DAC" w:rsidRPr="001B7EFA">
        <w:rPr>
          <w:rFonts w:ascii="Times New Roman" w:hAnsi="Times New Roman"/>
          <w:b/>
          <w:i/>
          <w:iCs/>
          <w:color w:val="0000FF"/>
          <w:sz w:val="22"/>
          <w:szCs w:val="22"/>
          <w:lang w:val="es-ES"/>
        </w:rPr>
        <w:t>necessary</w:t>
      </w:r>
      <w:proofErr w:type="spellEnd"/>
      <w:r w:rsidR="00F22DAC" w:rsidRPr="001B7EFA">
        <w:rPr>
          <w:rFonts w:ascii="Times New Roman" w:hAnsi="Times New Roman"/>
          <w:b/>
          <w:i/>
          <w:iCs/>
          <w:color w:val="0000FF"/>
          <w:sz w:val="22"/>
          <w:szCs w:val="22"/>
          <w:lang w:val="es-ES"/>
        </w:rPr>
        <w:t xml:space="preserve"> </w:t>
      </w:r>
      <w:proofErr w:type="spellStart"/>
      <w:r w:rsidR="00F22DAC" w:rsidRPr="001B7EFA">
        <w:rPr>
          <w:rFonts w:ascii="Times New Roman" w:hAnsi="Times New Roman"/>
          <w:b/>
          <w:i/>
          <w:iCs/>
          <w:color w:val="0000FF"/>
          <w:sz w:val="22"/>
          <w:szCs w:val="22"/>
          <w:lang w:val="es-ES"/>
        </w:rPr>
        <w:t>to</w:t>
      </w:r>
      <w:proofErr w:type="spellEnd"/>
      <w:r w:rsidR="00F22DAC" w:rsidRPr="001B7EFA">
        <w:rPr>
          <w:rFonts w:ascii="Times New Roman" w:hAnsi="Times New Roman"/>
          <w:b/>
          <w:i/>
          <w:iCs/>
          <w:color w:val="0000FF"/>
          <w:sz w:val="22"/>
          <w:szCs w:val="22"/>
          <w:lang w:val="es-ES"/>
        </w:rPr>
        <w:t xml:space="preserve"> </w:t>
      </w:r>
      <w:proofErr w:type="spellStart"/>
      <w:r w:rsidR="00F22DAC" w:rsidRPr="001B7EFA">
        <w:rPr>
          <w:rFonts w:ascii="Times New Roman" w:hAnsi="Times New Roman"/>
          <w:b/>
          <w:i/>
          <w:iCs/>
          <w:color w:val="0000FF"/>
          <w:sz w:val="22"/>
          <w:szCs w:val="22"/>
          <w:lang w:val="es-ES"/>
        </w:rPr>
        <w:t>the</w:t>
      </w:r>
      <w:proofErr w:type="spellEnd"/>
      <w:r w:rsidR="00F22DAC" w:rsidRPr="001B7EFA">
        <w:rPr>
          <w:rFonts w:ascii="Times New Roman" w:hAnsi="Times New Roman"/>
          <w:b/>
          <w:i/>
          <w:iCs/>
          <w:color w:val="0000FF"/>
          <w:sz w:val="22"/>
          <w:szCs w:val="22"/>
          <w:lang w:val="es-ES"/>
        </w:rPr>
        <w:t xml:space="preserve"> </w:t>
      </w:r>
      <w:proofErr w:type="spellStart"/>
      <w:r w:rsidR="00F22DAC" w:rsidRPr="001B7EFA">
        <w:rPr>
          <w:rFonts w:ascii="Times New Roman" w:hAnsi="Times New Roman"/>
          <w:b/>
          <w:i/>
          <w:iCs/>
          <w:color w:val="0000FF"/>
          <w:sz w:val="22"/>
          <w:szCs w:val="22"/>
          <w:lang w:val="es-ES"/>
        </w:rPr>
        <w:t>list</w:t>
      </w:r>
      <w:proofErr w:type="spellEnd"/>
      <w:r w:rsidR="00F22DAC" w:rsidRPr="001B7EFA">
        <w:rPr>
          <w:rFonts w:ascii="Times New Roman" w:hAnsi="Times New Roman"/>
          <w:b/>
          <w:i/>
          <w:iCs/>
          <w:color w:val="0000FF"/>
          <w:sz w:val="22"/>
          <w:szCs w:val="22"/>
          <w:lang w:val="es-ES"/>
        </w:rPr>
        <w:t xml:space="preserve"> </w:t>
      </w:r>
      <w:proofErr w:type="spellStart"/>
      <w:r w:rsidR="00F22DAC" w:rsidRPr="001B7EFA">
        <w:rPr>
          <w:rFonts w:ascii="Times New Roman" w:hAnsi="Times New Roman"/>
          <w:b/>
          <w:i/>
          <w:iCs/>
          <w:color w:val="0000FF"/>
          <w:sz w:val="22"/>
          <w:szCs w:val="22"/>
          <w:lang w:val="es-ES"/>
        </w:rPr>
        <w:t>below</w:t>
      </w:r>
      <w:proofErr w:type="spellEnd"/>
      <w:r w:rsidRPr="001B7EFA">
        <w:rPr>
          <w:rFonts w:ascii="Times New Roman" w:hAnsi="Times New Roman"/>
          <w:b/>
          <w:i/>
          <w:iCs/>
          <w:color w:val="0000FF"/>
          <w:sz w:val="22"/>
          <w:szCs w:val="22"/>
          <w:lang w:val="es-ES"/>
        </w:rPr>
        <w:t>)</w:t>
      </w:r>
    </w:p>
    <w:p w14:paraId="24ECB482" w14:textId="77777777" w:rsidR="00ED592B" w:rsidRPr="001B7EFA" w:rsidRDefault="00ED592B" w:rsidP="00ED592B">
      <w:pPr>
        <w:contextualSpacing/>
        <w:rPr>
          <w:rFonts w:ascii="Times New Roman" w:hAnsi="Times New Roman"/>
          <w:b/>
          <w:bCs/>
          <w:sz w:val="22"/>
          <w:szCs w:val="22"/>
        </w:rPr>
      </w:pPr>
    </w:p>
    <w:p w14:paraId="5C75200D" w14:textId="13EA801B" w:rsidR="004851F7" w:rsidRPr="001B7EFA" w:rsidRDefault="004851F7" w:rsidP="00F026B8">
      <w:pPr>
        <w:pBdr>
          <w:top w:val="nil"/>
          <w:left w:val="nil"/>
          <w:bottom w:val="nil"/>
          <w:right w:val="nil"/>
          <w:between w:val="nil"/>
        </w:pBdr>
        <w:spacing w:after="160" w:line="276" w:lineRule="auto"/>
        <w:contextualSpacing/>
        <w:jc w:val="both"/>
        <w:rPr>
          <w:rFonts w:ascii="Times New Roman" w:hAnsi="Times New Roman"/>
          <w:b/>
          <w:bCs/>
          <w:sz w:val="22"/>
          <w:szCs w:val="22"/>
        </w:rPr>
      </w:pPr>
      <w:r w:rsidRPr="00EE549C">
        <w:rPr>
          <w:rFonts w:ascii="Times New Roman" w:hAnsi="Times New Roman"/>
          <w:b/>
          <w:bCs/>
          <w:sz w:val="24"/>
          <w:szCs w:val="24"/>
        </w:rPr>
        <w:t xml:space="preserve">1 </w:t>
      </w:r>
      <w:proofErr w:type="spellStart"/>
      <w:r>
        <w:rPr>
          <w:rFonts w:ascii="Times New Roman" w:hAnsi="Times New Roman"/>
          <w:b/>
          <w:bCs/>
          <w:sz w:val="24"/>
          <w:szCs w:val="24"/>
        </w:rPr>
        <w:t>maksimum</w:t>
      </w:r>
      <w:proofErr w:type="spellEnd"/>
      <w:r>
        <w:rPr>
          <w:rFonts w:ascii="Times New Roman" w:hAnsi="Times New Roman"/>
          <w:b/>
          <w:bCs/>
          <w:sz w:val="24"/>
          <w:szCs w:val="24"/>
        </w:rPr>
        <w:t xml:space="preserve"> 186 </w:t>
      </w:r>
      <w:proofErr w:type="spellStart"/>
      <w:r>
        <w:rPr>
          <w:rFonts w:ascii="Times New Roman" w:hAnsi="Times New Roman"/>
          <w:b/>
          <w:bCs/>
          <w:sz w:val="24"/>
          <w:szCs w:val="24"/>
        </w:rPr>
        <w:t>kwp</w:t>
      </w:r>
      <w:proofErr w:type="spellEnd"/>
      <w:r>
        <w:rPr>
          <w:rFonts w:ascii="Times New Roman" w:hAnsi="Times New Roman"/>
          <w:b/>
          <w:bCs/>
          <w:sz w:val="24"/>
          <w:szCs w:val="24"/>
        </w:rPr>
        <w:t xml:space="preserve"> ON GRID YENILENEBİLİR GES SANTRALI </w:t>
      </w:r>
      <w:r w:rsidRPr="00EE549C">
        <w:rPr>
          <w:rFonts w:ascii="Times New Roman" w:hAnsi="Times New Roman"/>
          <w:b/>
          <w:bCs/>
          <w:sz w:val="24"/>
          <w:szCs w:val="24"/>
        </w:rPr>
        <w:t>TEMİNİ</w:t>
      </w:r>
      <w:r>
        <w:rPr>
          <w:rFonts w:ascii="Times New Roman" w:hAnsi="Times New Roman"/>
          <w:b/>
          <w:bCs/>
          <w:sz w:val="22"/>
          <w:szCs w:val="22"/>
        </w:rPr>
        <w:t xml:space="preserve"> </w:t>
      </w:r>
    </w:p>
    <w:p w14:paraId="145B890A" w14:textId="72C61160" w:rsidR="004851F7" w:rsidRDefault="004851F7" w:rsidP="004851F7">
      <w:pPr>
        <w:pBdr>
          <w:top w:val="nil"/>
          <w:left w:val="nil"/>
          <w:bottom w:val="nil"/>
          <w:right w:val="nil"/>
          <w:between w:val="nil"/>
        </w:pBdr>
        <w:spacing w:after="160" w:line="276" w:lineRule="auto"/>
        <w:contextualSpacing/>
        <w:jc w:val="both"/>
        <w:rPr>
          <w:rFonts w:ascii="Times New Roman" w:hAnsi="Times New Roman"/>
          <w:b/>
          <w:bCs/>
          <w:i/>
          <w:iCs/>
          <w:color w:val="0000FF"/>
          <w:sz w:val="22"/>
          <w:szCs w:val="22"/>
        </w:rPr>
      </w:pPr>
      <w:r w:rsidRPr="004851F7">
        <w:rPr>
          <w:rFonts w:ascii="Times New Roman" w:hAnsi="Times New Roman"/>
          <w:b/>
          <w:bCs/>
          <w:i/>
          <w:iCs/>
          <w:snapToGrid/>
          <w:color w:val="0000FF"/>
          <w:sz w:val="22"/>
          <w:szCs w:val="22"/>
          <w:lang w:val="tr-TR"/>
        </w:rPr>
        <w:t>(</w:t>
      </w:r>
      <w:r w:rsidRPr="004851F7">
        <w:rPr>
          <w:rFonts w:ascii="Times New Roman" w:hAnsi="Times New Roman"/>
          <w:b/>
          <w:bCs/>
          <w:i/>
          <w:iCs/>
          <w:color w:val="0000FF"/>
          <w:sz w:val="22"/>
          <w:szCs w:val="22"/>
        </w:rPr>
        <w:t xml:space="preserve">1 MAXIMUM 186 </w:t>
      </w:r>
      <w:proofErr w:type="spellStart"/>
      <w:r w:rsidRPr="004851F7">
        <w:rPr>
          <w:rFonts w:ascii="Times New Roman" w:hAnsi="Times New Roman"/>
          <w:b/>
          <w:bCs/>
          <w:i/>
          <w:iCs/>
          <w:color w:val="0000FF"/>
          <w:sz w:val="22"/>
          <w:szCs w:val="22"/>
        </w:rPr>
        <w:t>kwP</w:t>
      </w:r>
      <w:proofErr w:type="spellEnd"/>
      <w:r w:rsidRPr="004851F7">
        <w:rPr>
          <w:rFonts w:ascii="Times New Roman" w:hAnsi="Times New Roman"/>
          <w:b/>
          <w:bCs/>
          <w:i/>
          <w:iCs/>
          <w:color w:val="0000FF"/>
          <w:sz w:val="22"/>
          <w:szCs w:val="22"/>
        </w:rPr>
        <w:t xml:space="preserve"> ON GRID RENEWABLE ENERGY SYSTEM)</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3"/>
        <w:gridCol w:w="7513"/>
      </w:tblGrid>
      <w:tr w:rsidR="00267130" w:rsidRPr="00A371D7" w14:paraId="1BB7CA16"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0E82CCA" w14:textId="7E6E101E" w:rsidR="00267130" w:rsidRPr="00A371D7" w:rsidRDefault="00267130" w:rsidP="00AA7422">
            <w:pPr>
              <w:spacing w:before="0" w:after="0"/>
              <w:jc w:val="center"/>
              <w:rPr>
                <w:rFonts w:ascii="Times New Roman" w:hAnsi="Times New Roman"/>
              </w:rPr>
            </w:pPr>
            <w:proofErr w:type="spellStart"/>
            <w:r w:rsidRPr="00A371D7">
              <w:rPr>
                <w:rFonts w:ascii="Times New Roman" w:hAnsi="Times New Roman"/>
                <w:b/>
                <w:bCs/>
                <w:lang w:val="en-US"/>
              </w:rPr>
              <w:t>Gereksinim</w:t>
            </w:r>
            <w:proofErr w:type="spellEnd"/>
            <w:r w:rsidRPr="00A371D7">
              <w:rPr>
                <w:rFonts w:ascii="Times New Roman" w:hAnsi="Times New Roman"/>
                <w:b/>
                <w:bCs/>
                <w:lang w:val="en-US"/>
              </w:rPr>
              <w:t xml:space="preserve"> (Requirement)</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60B46AF" w14:textId="12C25622" w:rsidR="00267130" w:rsidRPr="00A371D7" w:rsidRDefault="00267130" w:rsidP="00AA7422">
            <w:pPr>
              <w:spacing w:before="0" w:after="0"/>
              <w:jc w:val="center"/>
              <w:rPr>
                <w:rFonts w:ascii="Times New Roman" w:hAnsi="Times New Roman"/>
              </w:rPr>
            </w:pPr>
            <w:proofErr w:type="spellStart"/>
            <w:r w:rsidRPr="00A371D7">
              <w:rPr>
                <w:rFonts w:ascii="Times New Roman" w:hAnsi="Times New Roman"/>
                <w:b/>
                <w:bCs/>
                <w:lang w:val="en-US"/>
              </w:rPr>
              <w:t>Detaylar</w:t>
            </w:r>
            <w:proofErr w:type="spellEnd"/>
            <w:r w:rsidRPr="00A371D7">
              <w:rPr>
                <w:rFonts w:ascii="Times New Roman" w:hAnsi="Times New Roman"/>
                <w:b/>
                <w:bCs/>
                <w:lang w:val="en-US"/>
              </w:rPr>
              <w:t xml:space="preserve"> (</w:t>
            </w:r>
            <w:proofErr w:type="spellStart"/>
            <w:r w:rsidRPr="00A371D7">
              <w:rPr>
                <w:rFonts w:ascii="Times New Roman" w:hAnsi="Times New Roman"/>
                <w:b/>
                <w:bCs/>
                <w:lang w:val="en-US"/>
              </w:rPr>
              <w:t>örnekler</w:t>
            </w:r>
            <w:proofErr w:type="spellEnd"/>
            <w:r w:rsidRPr="00A371D7">
              <w:rPr>
                <w:rFonts w:ascii="Times New Roman" w:hAnsi="Times New Roman"/>
                <w:b/>
                <w:bCs/>
                <w:lang w:val="en-US"/>
              </w:rPr>
              <w:t xml:space="preserve">) </w:t>
            </w:r>
            <w:r w:rsidRPr="00A371D7">
              <w:rPr>
                <w:rFonts w:ascii="Times New Roman" w:hAnsi="Times New Roman"/>
                <w:b/>
                <w:bCs/>
                <w:color w:val="0000FF"/>
                <w:lang w:val="en-US"/>
              </w:rPr>
              <w:t>(Details (examples))</w:t>
            </w:r>
          </w:p>
        </w:tc>
      </w:tr>
      <w:tr w:rsidR="00267130" w:rsidRPr="00A371D7" w14:paraId="18D25B24"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4D06B35" w14:textId="44317E53" w:rsidR="00267130" w:rsidRPr="00A371D7" w:rsidRDefault="00267130" w:rsidP="00AA7422">
            <w:pPr>
              <w:spacing w:before="0" w:after="0"/>
              <w:rPr>
                <w:rFonts w:ascii="Times New Roman" w:hAnsi="Times New Roman"/>
              </w:rPr>
            </w:pPr>
            <w:r w:rsidRPr="00A371D7">
              <w:rPr>
                <w:rFonts w:ascii="Times New Roman" w:hAnsi="Times New Roman"/>
                <w:b/>
                <w:bCs/>
                <w:lang w:val="en-US"/>
              </w:rPr>
              <w:t xml:space="preserve">Garanti Koşulları </w:t>
            </w:r>
            <w:r w:rsidRPr="00A371D7">
              <w:rPr>
                <w:rFonts w:ascii="Times New Roman" w:hAnsi="Times New Roman"/>
                <w:b/>
                <w:bCs/>
                <w:color w:val="0000FF"/>
                <w:lang w:val="en-US"/>
              </w:rPr>
              <w:t>(Warranty Conditions)</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5FEE194" w14:textId="4F0220D3" w:rsidR="00267130" w:rsidRPr="00A371D7" w:rsidRDefault="00267130" w:rsidP="00AA7422">
            <w:pPr>
              <w:spacing w:before="0" w:after="0"/>
              <w:rPr>
                <w:rFonts w:ascii="Times New Roman" w:hAnsi="Times New Roman"/>
                <w:color w:val="747474"/>
              </w:rPr>
            </w:pPr>
            <w:r w:rsidRPr="00A371D7">
              <w:rPr>
                <w:rFonts w:ascii="Times New Roman" w:hAnsi="Times New Roman"/>
                <w:color w:val="747474"/>
              </w:rPr>
              <w:t xml:space="preserve">Garanti </w:t>
            </w:r>
            <w:proofErr w:type="spellStart"/>
            <w:r w:rsidRPr="00A371D7">
              <w:rPr>
                <w:rFonts w:ascii="Times New Roman" w:hAnsi="Times New Roman"/>
                <w:color w:val="747474"/>
              </w:rPr>
              <w:t>koşullarını</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tanımlayın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örneğin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geçici</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kabul</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tarihinden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itibaren</w:t>
            </w:r>
            <w:proofErr w:type="spellEnd"/>
            <w:r w:rsidRPr="00A371D7">
              <w:rPr>
                <w:rFonts w:ascii="Times New Roman" w:hAnsi="Times New Roman"/>
                <w:color w:val="747474"/>
              </w:rPr>
              <w:t xml:space="preserve"> 365 </w:t>
            </w:r>
            <w:proofErr w:type="spellStart"/>
            <w:r w:rsidRPr="00A371D7">
              <w:rPr>
                <w:rFonts w:ascii="Times New Roman" w:hAnsi="Times New Roman"/>
                <w:color w:val="747474"/>
              </w:rPr>
              <w:t>gün</w:t>
            </w:r>
            <w:proofErr w:type="spellEnd"/>
            <w:r w:rsidRPr="00A371D7">
              <w:rPr>
                <w:rFonts w:ascii="Times New Roman" w:hAnsi="Times New Roman"/>
                <w:color w:val="747474"/>
              </w:rPr>
              <w:t>).</w:t>
            </w:r>
          </w:p>
          <w:p w14:paraId="5E5B6795" w14:textId="7391BADA" w:rsidR="00267130" w:rsidRPr="00A371D7" w:rsidRDefault="00267130" w:rsidP="00ED592B">
            <w:pPr>
              <w:spacing w:before="0" w:after="0"/>
              <w:rPr>
                <w:rFonts w:ascii="Times New Roman" w:hAnsi="Times New Roman"/>
                <w:color w:val="747474"/>
              </w:rPr>
            </w:pPr>
            <w:r w:rsidRPr="00A371D7">
              <w:rPr>
                <w:rFonts w:ascii="Times New Roman" w:hAnsi="Times New Roman"/>
                <w:color w:val="747474"/>
                <w:lang w:val="en-US"/>
              </w:rPr>
              <w:t>Provide a description of the warranty conditions (e.g., 365 days from date of provisional acceptance).</w:t>
            </w:r>
          </w:p>
        </w:tc>
      </w:tr>
      <w:tr w:rsidR="00267130" w:rsidRPr="00A371D7" w14:paraId="445DAE04"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8FF2BE6" w14:textId="50C132E3" w:rsidR="00267130" w:rsidRPr="00A371D7" w:rsidRDefault="00267130" w:rsidP="00AA7422">
            <w:pPr>
              <w:spacing w:before="0" w:after="0"/>
              <w:rPr>
                <w:rFonts w:ascii="Times New Roman" w:hAnsi="Times New Roman"/>
              </w:rPr>
            </w:pPr>
            <w:r w:rsidRPr="00A371D7">
              <w:rPr>
                <w:rFonts w:ascii="Times New Roman" w:hAnsi="Times New Roman"/>
                <w:b/>
                <w:bCs/>
                <w:lang w:val="en-US"/>
              </w:rPr>
              <w:t xml:space="preserve">Servis </w:t>
            </w:r>
            <w:proofErr w:type="spellStart"/>
            <w:r w:rsidRPr="00A371D7">
              <w:rPr>
                <w:rFonts w:ascii="Times New Roman" w:hAnsi="Times New Roman"/>
                <w:b/>
                <w:bCs/>
                <w:lang w:val="en-US"/>
              </w:rPr>
              <w:t>Desteği</w:t>
            </w:r>
            <w:proofErr w:type="spellEnd"/>
            <w:r w:rsidRPr="00A371D7">
              <w:rPr>
                <w:rFonts w:ascii="Times New Roman" w:hAnsi="Times New Roman"/>
                <w:b/>
                <w:bCs/>
                <w:lang w:val="en-US"/>
              </w:rPr>
              <w:t xml:space="preserve"> </w:t>
            </w:r>
            <w:r w:rsidRPr="00A371D7">
              <w:rPr>
                <w:rFonts w:ascii="Times New Roman" w:hAnsi="Times New Roman"/>
                <w:b/>
                <w:bCs/>
                <w:i/>
                <w:iCs/>
                <w:color w:val="0000FF"/>
                <w:lang w:val="en-US"/>
              </w:rPr>
              <w:t>(Service Support)</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FD88699" w14:textId="77777777" w:rsidR="00267130" w:rsidRPr="00A371D7" w:rsidRDefault="00267130" w:rsidP="00AA7422">
            <w:pPr>
              <w:spacing w:before="0" w:after="0"/>
              <w:rPr>
                <w:rFonts w:ascii="Times New Roman" w:hAnsi="Times New Roman"/>
                <w:color w:val="747474"/>
              </w:rPr>
            </w:pPr>
            <w:r w:rsidRPr="00A371D7">
              <w:rPr>
                <w:rFonts w:ascii="Times New Roman" w:hAnsi="Times New Roman"/>
                <w:color w:val="747474"/>
              </w:rPr>
              <w:t xml:space="preserve">Servis </w:t>
            </w:r>
            <w:proofErr w:type="spellStart"/>
            <w:r w:rsidRPr="00A371D7">
              <w:rPr>
                <w:rFonts w:ascii="Times New Roman" w:hAnsi="Times New Roman"/>
                <w:color w:val="747474"/>
              </w:rPr>
              <w:t>desteğini</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tanımlayın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örneğin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maksimum</w:t>
            </w:r>
            <w:proofErr w:type="spellEnd"/>
            <w:r w:rsidRPr="00A371D7">
              <w:rPr>
                <w:rFonts w:ascii="Times New Roman" w:hAnsi="Times New Roman"/>
                <w:color w:val="747474"/>
              </w:rPr>
              <w:t xml:space="preserve"> 24/48/72 </w:t>
            </w:r>
            <w:proofErr w:type="spellStart"/>
            <w:r w:rsidRPr="00A371D7">
              <w:rPr>
                <w:rFonts w:ascii="Times New Roman" w:hAnsi="Times New Roman"/>
                <w:color w:val="747474"/>
              </w:rPr>
              <w:t>saat</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yanıt</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süresi</w:t>
            </w:r>
            <w:proofErr w:type="spellEnd"/>
            <w:r w:rsidRPr="00A371D7">
              <w:rPr>
                <w:rFonts w:ascii="Times New Roman" w:hAnsi="Times New Roman"/>
                <w:color w:val="747474"/>
              </w:rPr>
              <w:t>).</w:t>
            </w:r>
          </w:p>
          <w:p w14:paraId="7ABE8707" w14:textId="4DBC3A3F" w:rsidR="00267130" w:rsidRPr="00A371D7" w:rsidRDefault="00267130" w:rsidP="00ED592B">
            <w:pPr>
              <w:spacing w:before="0" w:after="0"/>
              <w:rPr>
                <w:rFonts w:ascii="Times New Roman" w:hAnsi="Times New Roman"/>
                <w:color w:val="747474"/>
              </w:rPr>
            </w:pPr>
            <w:r w:rsidRPr="00A371D7">
              <w:rPr>
                <w:rFonts w:ascii="Times New Roman" w:hAnsi="Times New Roman"/>
                <w:color w:val="747474"/>
                <w:lang w:val="en-US"/>
              </w:rPr>
              <w:t xml:space="preserve">Describe service support (e.g., max 24/48/72 </w:t>
            </w:r>
            <w:proofErr w:type="spellStart"/>
            <w:r w:rsidRPr="00A371D7">
              <w:rPr>
                <w:rFonts w:ascii="Times New Roman" w:hAnsi="Times New Roman"/>
                <w:color w:val="747474"/>
                <w:lang w:val="en-US"/>
              </w:rPr>
              <w:t>hrs</w:t>
            </w:r>
            <w:proofErr w:type="spellEnd"/>
            <w:r w:rsidRPr="00A371D7">
              <w:rPr>
                <w:rFonts w:ascii="Times New Roman" w:hAnsi="Times New Roman"/>
                <w:color w:val="747474"/>
                <w:lang w:val="en-US"/>
              </w:rPr>
              <w:t xml:space="preserve"> response time).</w:t>
            </w:r>
          </w:p>
        </w:tc>
      </w:tr>
      <w:tr w:rsidR="00267130" w:rsidRPr="00A371D7" w14:paraId="4F4A1997"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5606FD8" w14:textId="46096565" w:rsidR="00267130" w:rsidRPr="00A371D7" w:rsidRDefault="00267130" w:rsidP="00AA7422">
            <w:pPr>
              <w:spacing w:before="0" w:after="0"/>
              <w:rPr>
                <w:rFonts w:ascii="Times New Roman" w:hAnsi="Times New Roman"/>
                <w:b/>
                <w:bCs/>
                <w:lang w:val="en-US"/>
              </w:rPr>
            </w:pPr>
            <w:proofErr w:type="spellStart"/>
            <w:r w:rsidRPr="00A371D7">
              <w:rPr>
                <w:rFonts w:ascii="Times New Roman" w:hAnsi="Times New Roman"/>
                <w:b/>
                <w:bCs/>
                <w:lang w:val="en-US"/>
              </w:rPr>
              <w:t>Yedek</w:t>
            </w:r>
            <w:proofErr w:type="spellEnd"/>
            <w:r w:rsidRPr="00A371D7">
              <w:rPr>
                <w:rFonts w:ascii="Times New Roman" w:hAnsi="Times New Roman"/>
                <w:b/>
                <w:bCs/>
                <w:lang w:val="en-US"/>
              </w:rPr>
              <w:t xml:space="preserve"> </w:t>
            </w:r>
            <w:proofErr w:type="spellStart"/>
            <w:r w:rsidRPr="00A371D7">
              <w:rPr>
                <w:rFonts w:ascii="Times New Roman" w:hAnsi="Times New Roman"/>
                <w:b/>
                <w:bCs/>
                <w:lang w:val="en-US"/>
              </w:rPr>
              <w:t>Parça</w:t>
            </w:r>
            <w:proofErr w:type="spellEnd"/>
            <w:r w:rsidRPr="00A371D7">
              <w:rPr>
                <w:rFonts w:ascii="Times New Roman" w:hAnsi="Times New Roman"/>
                <w:b/>
                <w:bCs/>
                <w:lang w:val="en-US"/>
              </w:rPr>
              <w:t xml:space="preserve"> </w:t>
            </w:r>
            <w:proofErr w:type="spellStart"/>
            <w:r w:rsidRPr="00A371D7">
              <w:rPr>
                <w:rFonts w:ascii="Times New Roman" w:hAnsi="Times New Roman"/>
                <w:b/>
                <w:bCs/>
                <w:lang w:val="en-US"/>
              </w:rPr>
              <w:t>Mevcudiyeti</w:t>
            </w:r>
            <w:proofErr w:type="spellEnd"/>
          </w:p>
          <w:p w14:paraId="58E9B56E" w14:textId="3C242B83" w:rsidR="00267130" w:rsidRPr="00A371D7" w:rsidRDefault="00267130" w:rsidP="00AA7422">
            <w:pPr>
              <w:spacing w:before="0" w:after="0"/>
              <w:rPr>
                <w:rFonts w:ascii="Times New Roman" w:hAnsi="Times New Roman"/>
                <w:i/>
                <w:iCs/>
              </w:rPr>
            </w:pPr>
            <w:r w:rsidRPr="00A371D7">
              <w:rPr>
                <w:rFonts w:ascii="Times New Roman" w:hAnsi="Times New Roman"/>
                <w:b/>
                <w:bCs/>
                <w:i/>
                <w:iCs/>
                <w:color w:val="0000FF"/>
                <w:lang w:val="en-US"/>
              </w:rPr>
              <w:t>(Availability of Spare Parts)</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2ED3719" w14:textId="707C7E4D" w:rsidR="00267130" w:rsidRPr="00A371D7" w:rsidRDefault="00267130" w:rsidP="00BB0E3C">
            <w:pPr>
              <w:spacing w:before="0" w:after="0"/>
              <w:rPr>
                <w:rFonts w:ascii="Times New Roman" w:hAnsi="Times New Roman"/>
                <w:color w:val="747474"/>
              </w:rPr>
            </w:pPr>
            <w:proofErr w:type="spellStart"/>
            <w:r w:rsidRPr="00A371D7">
              <w:rPr>
                <w:rFonts w:ascii="Times New Roman" w:hAnsi="Times New Roman"/>
                <w:color w:val="747474"/>
              </w:rPr>
              <w:t>Nihai</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kabulden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sonra</w:t>
            </w:r>
            <w:proofErr w:type="spellEnd"/>
            <w:r w:rsidRPr="00A371D7">
              <w:rPr>
                <w:rFonts w:ascii="Times New Roman" w:hAnsi="Times New Roman"/>
                <w:color w:val="747474"/>
              </w:rPr>
              <w:t xml:space="preserve"> XX </w:t>
            </w:r>
            <w:proofErr w:type="spellStart"/>
            <w:r w:rsidRPr="00A371D7">
              <w:rPr>
                <w:rFonts w:ascii="Times New Roman" w:hAnsi="Times New Roman"/>
                <w:color w:val="747474"/>
              </w:rPr>
              <w:t>yıl</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boyunca</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yedek</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parça</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mevcudiyeti</w:t>
            </w:r>
            <w:proofErr w:type="spellEnd"/>
          </w:p>
          <w:p w14:paraId="42DCFBB5" w14:textId="68D135C0" w:rsidR="00267130" w:rsidRPr="00A371D7" w:rsidRDefault="00ED592B" w:rsidP="00ED592B">
            <w:pPr>
              <w:spacing w:before="0" w:after="0"/>
              <w:rPr>
                <w:rFonts w:ascii="Times New Roman" w:hAnsi="Times New Roman"/>
                <w:color w:val="747474"/>
              </w:rPr>
            </w:pPr>
            <w:r w:rsidRPr="00A371D7">
              <w:rPr>
                <w:rFonts w:ascii="Times New Roman" w:hAnsi="Times New Roman"/>
                <w:color w:val="747474"/>
                <w:lang w:val="en-US"/>
              </w:rPr>
              <w:t>A</w:t>
            </w:r>
            <w:r w:rsidR="00267130" w:rsidRPr="00A371D7">
              <w:rPr>
                <w:rFonts w:ascii="Times New Roman" w:hAnsi="Times New Roman"/>
                <w:color w:val="747474"/>
                <w:lang w:val="en-US"/>
              </w:rPr>
              <w:t>vailability of spare parts for XX years after final acceptance.</w:t>
            </w:r>
          </w:p>
        </w:tc>
      </w:tr>
      <w:tr w:rsidR="00267130" w:rsidRPr="00A371D7" w14:paraId="5150456F"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38BABCE" w14:textId="77777777" w:rsidR="00267130" w:rsidRPr="00A371D7" w:rsidRDefault="00267130" w:rsidP="00AA7422">
            <w:pPr>
              <w:spacing w:before="0" w:after="0"/>
              <w:rPr>
                <w:rFonts w:ascii="Times New Roman" w:hAnsi="Times New Roman"/>
                <w:b/>
                <w:bCs/>
                <w:lang w:val="en-US"/>
              </w:rPr>
            </w:pPr>
            <w:proofErr w:type="spellStart"/>
            <w:r w:rsidRPr="00A371D7">
              <w:rPr>
                <w:rFonts w:ascii="Times New Roman" w:hAnsi="Times New Roman"/>
                <w:b/>
                <w:bCs/>
                <w:lang w:val="en-US"/>
              </w:rPr>
              <w:t>Onarım</w:t>
            </w:r>
            <w:proofErr w:type="spellEnd"/>
            <w:r w:rsidRPr="00A371D7">
              <w:rPr>
                <w:rFonts w:ascii="Times New Roman" w:hAnsi="Times New Roman"/>
                <w:b/>
                <w:bCs/>
                <w:lang w:val="en-US"/>
              </w:rPr>
              <w:t xml:space="preserve"> Zaman </w:t>
            </w:r>
            <w:proofErr w:type="spellStart"/>
            <w:r w:rsidRPr="00A371D7">
              <w:rPr>
                <w:rFonts w:ascii="Times New Roman" w:hAnsi="Times New Roman"/>
                <w:b/>
                <w:bCs/>
                <w:lang w:val="en-US"/>
              </w:rPr>
              <w:t>Çizelgesi</w:t>
            </w:r>
            <w:proofErr w:type="spellEnd"/>
          </w:p>
          <w:p w14:paraId="68C4A319" w14:textId="55E70F7D" w:rsidR="00267130" w:rsidRPr="00A371D7" w:rsidRDefault="00267130" w:rsidP="00AA7422">
            <w:pPr>
              <w:spacing w:before="0" w:after="0"/>
              <w:rPr>
                <w:rFonts w:ascii="Times New Roman" w:hAnsi="Times New Roman"/>
                <w:i/>
                <w:iCs/>
              </w:rPr>
            </w:pPr>
            <w:r w:rsidRPr="00A371D7">
              <w:rPr>
                <w:rFonts w:ascii="Times New Roman" w:hAnsi="Times New Roman"/>
                <w:b/>
                <w:bCs/>
                <w:i/>
                <w:iCs/>
                <w:color w:val="0000FF"/>
                <w:lang w:val="en-US"/>
              </w:rPr>
              <w:t>(Repair Timeline)</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935106D" w14:textId="724DFC32" w:rsidR="00267130" w:rsidRPr="00A371D7" w:rsidRDefault="00267130" w:rsidP="00AA7422">
            <w:pPr>
              <w:spacing w:before="0" w:after="0"/>
              <w:rPr>
                <w:rFonts w:ascii="Times New Roman" w:hAnsi="Times New Roman"/>
                <w:color w:val="747474"/>
              </w:rPr>
            </w:pPr>
            <w:proofErr w:type="spellStart"/>
            <w:r w:rsidRPr="00A371D7">
              <w:rPr>
                <w:rFonts w:ascii="Times New Roman" w:hAnsi="Times New Roman"/>
                <w:color w:val="747474"/>
              </w:rPr>
              <w:t>Onarım</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süresi</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daha</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uzunsa</w:t>
            </w:r>
            <w:proofErr w:type="spellEnd"/>
            <w:r w:rsidRPr="00A371D7">
              <w:rPr>
                <w:rFonts w:ascii="Times New Roman" w:hAnsi="Times New Roman"/>
                <w:color w:val="747474"/>
              </w:rPr>
              <w:t xml:space="preserve">, ilk </w:t>
            </w:r>
            <w:proofErr w:type="spellStart"/>
            <w:r w:rsidRPr="00A371D7">
              <w:rPr>
                <w:rFonts w:ascii="Times New Roman" w:hAnsi="Times New Roman"/>
                <w:color w:val="747474"/>
              </w:rPr>
              <w:t>müdahaleden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veya</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değiştirmeden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itibaren</w:t>
            </w:r>
            <w:proofErr w:type="spellEnd"/>
            <w:r w:rsidRPr="00A371D7">
              <w:rPr>
                <w:rFonts w:ascii="Times New Roman" w:hAnsi="Times New Roman"/>
                <w:color w:val="747474"/>
              </w:rPr>
              <w:t xml:space="preserve"> X </w:t>
            </w:r>
            <w:proofErr w:type="spellStart"/>
            <w:r w:rsidRPr="00A371D7">
              <w:rPr>
                <w:rFonts w:ascii="Times New Roman" w:hAnsi="Times New Roman"/>
                <w:color w:val="747474"/>
              </w:rPr>
              <w:t>iş</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günü</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içinde</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onarım</w:t>
            </w:r>
            <w:proofErr w:type="spellEnd"/>
            <w:r w:rsidR="00ED592B" w:rsidRPr="00A371D7">
              <w:rPr>
                <w:rFonts w:ascii="Times New Roman" w:hAnsi="Times New Roman"/>
                <w:color w:val="747474"/>
              </w:rPr>
              <w:t xml:space="preserve"> </w:t>
            </w:r>
            <w:proofErr w:type="spellStart"/>
            <w:r w:rsidR="00ED592B" w:rsidRPr="00A371D7">
              <w:rPr>
                <w:rFonts w:ascii="Times New Roman" w:hAnsi="Times New Roman"/>
                <w:color w:val="747474"/>
              </w:rPr>
              <w:t>süresini</w:t>
            </w:r>
            <w:proofErr w:type="spellEnd"/>
            <w:r w:rsidR="00ED592B" w:rsidRPr="00A371D7">
              <w:rPr>
                <w:rFonts w:ascii="Times New Roman" w:hAnsi="Times New Roman"/>
                <w:color w:val="747474"/>
              </w:rPr>
              <w:t xml:space="preserve"> </w:t>
            </w:r>
            <w:proofErr w:type="spellStart"/>
            <w:r w:rsidR="00ED592B" w:rsidRPr="00A371D7">
              <w:rPr>
                <w:rFonts w:ascii="Times New Roman" w:hAnsi="Times New Roman"/>
                <w:color w:val="747474"/>
              </w:rPr>
              <w:t>belirtin</w:t>
            </w:r>
            <w:proofErr w:type="spellEnd"/>
            <w:r w:rsidR="00ED592B" w:rsidRPr="00A371D7">
              <w:rPr>
                <w:rFonts w:ascii="Times New Roman" w:hAnsi="Times New Roman"/>
                <w:color w:val="747474"/>
              </w:rPr>
              <w:t>.</w:t>
            </w:r>
          </w:p>
          <w:p w14:paraId="10323E99" w14:textId="694F849E" w:rsidR="00267130" w:rsidRPr="00A371D7" w:rsidRDefault="00ED592B" w:rsidP="00ED592B">
            <w:pPr>
              <w:spacing w:before="0" w:after="0"/>
              <w:rPr>
                <w:rFonts w:ascii="Times New Roman" w:hAnsi="Times New Roman"/>
                <w:color w:val="747474"/>
              </w:rPr>
            </w:pPr>
            <w:r w:rsidRPr="00A371D7">
              <w:rPr>
                <w:rFonts w:ascii="Times New Roman" w:hAnsi="Times New Roman"/>
                <w:color w:val="747474"/>
                <w:lang w:val="en-US"/>
              </w:rPr>
              <w:t>R</w:t>
            </w:r>
            <w:r w:rsidR="00267130" w:rsidRPr="00A371D7">
              <w:rPr>
                <w:rFonts w:ascii="Times New Roman" w:hAnsi="Times New Roman"/>
                <w:color w:val="747474"/>
                <w:lang w:val="en-US"/>
              </w:rPr>
              <w:t>epair within X working days from first intervention or replacement if repair period is longer.</w:t>
            </w:r>
          </w:p>
        </w:tc>
      </w:tr>
      <w:tr w:rsidR="00267130" w:rsidRPr="00A371D7" w14:paraId="61EFDBB9"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56E6378" w14:textId="77777777" w:rsidR="00267130" w:rsidRPr="00A371D7" w:rsidRDefault="00267130" w:rsidP="00AA7422">
            <w:pPr>
              <w:spacing w:before="0" w:after="0"/>
              <w:rPr>
                <w:rFonts w:ascii="Times New Roman" w:hAnsi="Times New Roman"/>
                <w:b/>
                <w:bCs/>
                <w:lang w:val="en-US"/>
              </w:rPr>
            </w:pPr>
            <w:proofErr w:type="spellStart"/>
            <w:r w:rsidRPr="00A371D7">
              <w:rPr>
                <w:rFonts w:ascii="Times New Roman" w:hAnsi="Times New Roman"/>
                <w:b/>
                <w:bCs/>
                <w:lang w:val="en-US"/>
              </w:rPr>
              <w:t>Kurulum</w:t>
            </w:r>
            <w:proofErr w:type="spellEnd"/>
            <w:r w:rsidRPr="00A371D7">
              <w:rPr>
                <w:rFonts w:ascii="Times New Roman" w:hAnsi="Times New Roman"/>
                <w:b/>
                <w:bCs/>
                <w:lang w:val="en-US"/>
              </w:rPr>
              <w:t xml:space="preserve"> Sonrası </w:t>
            </w:r>
            <w:proofErr w:type="spellStart"/>
            <w:r w:rsidRPr="00A371D7">
              <w:rPr>
                <w:rFonts w:ascii="Times New Roman" w:hAnsi="Times New Roman"/>
                <w:b/>
                <w:bCs/>
                <w:lang w:val="en-US"/>
              </w:rPr>
              <w:t>Eğitim</w:t>
            </w:r>
            <w:proofErr w:type="spellEnd"/>
            <w:r w:rsidRPr="00A371D7">
              <w:rPr>
                <w:rFonts w:ascii="Times New Roman" w:hAnsi="Times New Roman"/>
                <w:b/>
                <w:bCs/>
                <w:lang w:val="en-US"/>
              </w:rPr>
              <w:t xml:space="preserve"> </w:t>
            </w:r>
          </w:p>
          <w:p w14:paraId="0F8482AD" w14:textId="37EB48E5" w:rsidR="00267130" w:rsidRPr="00A371D7" w:rsidRDefault="00267130" w:rsidP="00AA7422">
            <w:pPr>
              <w:spacing w:before="0" w:after="0"/>
              <w:rPr>
                <w:rFonts w:ascii="Times New Roman" w:hAnsi="Times New Roman"/>
                <w:i/>
                <w:iCs/>
              </w:rPr>
            </w:pPr>
            <w:r w:rsidRPr="00A371D7">
              <w:rPr>
                <w:rFonts w:ascii="Times New Roman" w:hAnsi="Times New Roman"/>
                <w:b/>
                <w:bCs/>
                <w:i/>
                <w:iCs/>
                <w:color w:val="0000FF"/>
                <w:lang w:val="en-US"/>
              </w:rPr>
              <w:t>(Post-Installation Training)</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E3060C2" w14:textId="77777777" w:rsidR="00ED592B" w:rsidRPr="00A371D7" w:rsidRDefault="00ED592B" w:rsidP="00ED592B">
            <w:pPr>
              <w:spacing w:before="0" w:after="0"/>
              <w:rPr>
                <w:rFonts w:ascii="Times New Roman" w:hAnsi="Times New Roman"/>
                <w:color w:val="747474"/>
              </w:rPr>
            </w:pPr>
            <w:r w:rsidRPr="00A371D7">
              <w:rPr>
                <w:rFonts w:ascii="Times New Roman" w:hAnsi="Times New Roman"/>
                <w:color w:val="747474"/>
                <w:lang w:val="de-DE"/>
              </w:rPr>
              <w:t xml:space="preserve">En az X personel için en az X gün boyunca yerinde eğitimi onaylayın. </w:t>
            </w:r>
            <w:proofErr w:type="spellStart"/>
            <w:r w:rsidRPr="00A371D7">
              <w:rPr>
                <w:rFonts w:ascii="Times New Roman" w:hAnsi="Times New Roman"/>
                <w:color w:val="747474"/>
              </w:rPr>
              <w:t>Eğitim</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gündemini</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dahil</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edin</w:t>
            </w:r>
            <w:proofErr w:type="spellEnd"/>
            <w:r w:rsidRPr="00A371D7">
              <w:rPr>
                <w:rFonts w:ascii="Times New Roman" w:hAnsi="Times New Roman"/>
                <w:color w:val="747474"/>
              </w:rPr>
              <w:t>.</w:t>
            </w:r>
          </w:p>
          <w:p w14:paraId="5D8D4D37" w14:textId="77777777" w:rsidR="00ED592B" w:rsidRPr="00A371D7" w:rsidRDefault="00ED592B" w:rsidP="00AA7422">
            <w:pPr>
              <w:spacing w:before="0" w:after="0"/>
              <w:rPr>
                <w:rFonts w:ascii="Times New Roman" w:hAnsi="Times New Roman"/>
                <w:color w:val="747474"/>
                <w:lang w:val="en-US"/>
              </w:rPr>
            </w:pPr>
          </w:p>
          <w:p w14:paraId="2AA1AC54" w14:textId="0FE8F689" w:rsidR="00267130" w:rsidRPr="00A371D7" w:rsidRDefault="00ED592B" w:rsidP="00ED592B">
            <w:pPr>
              <w:spacing w:before="0" w:after="0"/>
              <w:rPr>
                <w:rFonts w:ascii="Times New Roman" w:hAnsi="Times New Roman"/>
                <w:color w:val="747474"/>
              </w:rPr>
            </w:pPr>
            <w:r w:rsidRPr="00A371D7">
              <w:rPr>
                <w:rFonts w:ascii="Times New Roman" w:hAnsi="Times New Roman"/>
                <w:color w:val="747474"/>
                <w:lang w:val="en-US"/>
              </w:rPr>
              <w:t>O</w:t>
            </w:r>
            <w:r w:rsidR="00267130" w:rsidRPr="00A371D7">
              <w:rPr>
                <w:rFonts w:ascii="Times New Roman" w:hAnsi="Times New Roman"/>
                <w:color w:val="747474"/>
                <w:lang w:val="en-US"/>
              </w:rPr>
              <w:t>n-site training for at least X staff members for a minimum of X days. Include training agenda.</w:t>
            </w:r>
          </w:p>
        </w:tc>
      </w:tr>
      <w:tr w:rsidR="00267130" w:rsidRPr="00A371D7" w14:paraId="3A62CD89"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32C63C6" w14:textId="77777777" w:rsidR="00267130" w:rsidRPr="00A371D7" w:rsidRDefault="00267130" w:rsidP="00AA7422">
            <w:pPr>
              <w:spacing w:before="0" w:after="0"/>
              <w:rPr>
                <w:rFonts w:ascii="Times New Roman" w:hAnsi="Times New Roman"/>
                <w:b/>
                <w:bCs/>
                <w:lang w:val="en-US"/>
              </w:rPr>
            </w:pPr>
            <w:proofErr w:type="spellStart"/>
            <w:r w:rsidRPr="00A371D7">
              <w:rPr>
                <w:rFonts w:ascii="Times New Roman" w:hAnsi="Times New Roman"/>
                <w:b/>
                <w:bCs/>
                <w:lang w:val="en-US"/>
              </w:rPr>
              <w:t>Eğitim</w:t>
            </w:r>
            <w:proofErr w:type="spellEnd"/>
            <w:r w:rsidRPr="00A371D7">
              <w:rPr>
                <w:rFonts w:ascii="Times New Roman" w:hAnsi="Times New Roman"/>
                <w:b/>
                <w:bCs/>
                <w:lang w:val="en-US"/>
              </w:rPr>
              <w:t xml:space="preserve"> </w:t>
            </w:r>
            <w:proofErr w:type="spellStart"/>
            <w:r w:rsidRPr="00A371D7">
              <w:rPr>
                <w:rFonts w:ascii="Times New Roman" w:hAnsi="Times New Roman"/>
                <w:b/>
                <w:bCs/>
                <w:lang w:val="en-US"/>
              </w:rPr>
              <w:t>İçeriği</w:t>
            </w:r>
            <w:proofErr w:type="spellEnd"/>
          </w:p>
          <w:p w14:paraId="49CD269E" w14:textId="76B0983E" w:rsidR="00267130" w:rsidRPr="00A371D7" w:rsidRDefault="00267130" w:rsidP="00AA7422">
            <w:pPr>
              <w:spacing w:before="0" w:after="0"/>
              <w:rPr>
                <w:rFonts w:ascii="Times New Roman" w:hAnsi="Times New Roman"/>
                <w:i/>
                <w:iCs/>
              </w:rPr>
            </w:pPr>
            <w:r w:rsidRPr="00A371D7">
              <w:rPr>
                <w:rFonts w:ascii="Times New Roman" w:hAnsi="Times New Roman"/>
                <w:b/>
                <w:bCs/>
                <w:i/>
                <w:iCs/>
                <w:color w:val="0000FF"/>
                <w:lang w:val="en-US"/>
              </w:rPr>
              <w:t>(Training Content)</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660DFF8" w14:textId="40CE1587" w:rsidR="00267130" w:rsidRPr="00A371D7" w:rsidRDefault="00267130" w:rsidP="00AA7422">
            <w:pPr>
              <w:spacing w:before="0" w:after="0"/>
              <w:rPr>
                <w:rFonts w:ascii="Times New Roman" w:hAnsi="Times New Roman"/>
                <w:color w:val="747474"/>
              </w:rPr>
            </w:pPr>
            <w:proofErr w:type="spellStart"/>
            <w:r w:rsidRPr="00A371D7">
              <w:rPr>
                <w:rFonts w:ascii="Times New Roman" w:hAnsi="Times New Roman"/>
                <w:color w:val="747474"/>
              </w:rPr>
              <w:t>Eğitimin</w:t>
            </w:r>
            <w:proofErr w:type="spellEnd"/>
            <w:r w:rsidRPr="00A371D7">
              <w:rPr>
                <w:rFonts w:ascii="Times New Roman" w:hAnsi="Times New Roman"/>
                <w:color w:val="747474"/>
              </w:rPr>
              <w:t xml:space="preserve"> </w:t>
            </w:r>
            <w:proofErr w:type="spellStart"/>
            <w:r w:rsidR="00ED592B" w:rsidRPr="00A371D7">
              <w:rPr>
                <w:rFonts w:ascii="Times New Roman" w:hAnsi="Times New Roman"/>
                <w:color w:val="747474"/>
              </w:rPr>
              <w:t>içeriğini</w:t>
            </w:r>
            <w:proofErr w:type="spellEnd"/>
            <w:r w:rsidR="00ED592B" w:rsidRPr="00A371D7">
              <w:rPr>
                <w:rFonts w:ascii="Times New Roman" w:hAnsi="Times New Roman"/>
                <w:color w:val="747474"/>
              </w:rPr>
              <w:t xml:space="preserve"> </w:t>
            </w:r>
            <w:proofErr w:type="spellStart"/>
            <w:r w:rsidR="00ED592B" w:rsidRPr="00A371D7">
              <w:rPr>
                <w:rFonts w:ascii="Times New Roman" w:hAnsi="Times New Roman"/>
                <w:color w:val="747474"/>
              </w:rPr>
              <w:t>belirtin</w:t>
            </w:r>
            <w:proofErr w:type="spellEnd"/>
            <w:r w:rsidR="00ED592B" w:rsidRPr="00A371D7">
              <w:rPr>
                <w:rFonts w:ascii="Times New Roman" w:hAnsi="Times New Roman"/>
                <w:color w:val="747474"/>
              </w:rPr>
              <w:t xml:space="preserve"> Örnek</w:t>
            </w:r>
            <w:r w:rsidRPr="00A371D7">
              <w:rPr>
                <w:rFonts w:ascii="Times New Roman" w:hAnsi="Times New Roman"/>
                <w:color w:val="747474"/>
              </w:rPr>
              <w:t xml:space="preserve">: - </w:t>
            </w:r>
            <w:proofErr w:type="spellStart"/>
            <w:r w:rsidRPr="00A371D7">
              <w:rPr>
                <w:rFonts w:ascii="Times New Roman" w:hAnsi="Times New Roman"/>
                <w:color w:val="747474"/>
              </w:rPr>
              <w:t>Ekipmanın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işlevi</w:t>
            </w:r>
            <w:proofErr w:type="spellEnd"/>
            <w:r w:rsidRPr="00A371D7">
              <w:rPr>
                <w:rFonts w:ascii="Times New Roman" w:hAnsi="Times New Roman"/>
                <w:color w:val="747474"/>
              </w:rPr>
              <w:t xml:space="preserve"> - </w:t>
            </w:r>
            <w:proofErr w:type="spellStart"/>
            <w:r w:rsidRPr="00A371D7">
              <w:rPr>
                <w:rFonts w:ascii="Times New Roman" w:hAnsi="Times New Roman"/>
                <w:color w:val="747474"/>
              </w:rPr>
              <w:t>Kullanım</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kılavuzu</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ve</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bakım</w:t>
            </w:r>
            <w:proofErr w:type="spellEnd"/>
            <w:r w:rsidRPr="00A371D7">
              <w:rPr>
                <w:rFonts w:ascii="Times New Roman" w:hAnsi="Times New Roman"/>
                <w:color w:val="747474"/>
              </w:rPr>
              <w:t xml:space="preserve"> - </w:t>
            </w:r>
            <w:proofErr w:type="spellStart"/>
            <w:r w:rsidRPr="00A371D7">
              <w:rPr>
                <w:rFonts w:ascii="Times New Roman" w:hAnsi="Times New Roman"/>
                <w:color w:val="747474"/>
              </w:rPr>
              <w:t>Ekipman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bakımı</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Sorun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giderme</w:t>
            </w:r>
            <w:proofErr w:type="spellEnd"/>
            <w:r w:rsidRPr="00A371D7">
              <w:rPr>
                <w:rFonts w:ascii="Times New Roman" w:hAnsi="Times New Roman"/>
                <w:color w:val="747474"/>
              </w:rPr>
              <w:t xml:space="preserve"> - </w:t>
            </w:r>
            <w:proofErr w:type="spellStart"/>
            <w:r w:rsidRPr="00A371D7">
              <w:rPr>
                <w:rFonts w:ascii="Times New Roman" w:hAnsi="Times New Roman"/>
                <w:color w:val="747474"/>
              </w:rPr>
              <w:t>Kalibrasyon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yöntemleri</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varsa</w:t>
            </w:r>
            <w:proofErr w:type="spellEnd"/>
            <w:r w:rsidRPr="00A371D7">
              <w:rPr>
                <w:rFonts w:ascii="Times New Roman" w:hAnsi="Times New Roman"/>
                <w:color w:val="747474"/>
              </w:rPr>
              <w:t>)</w:t>
            </w:r>
          </w:p>
          <w:p w14:paraId="231AB27F" w14:textId="77777777" w:rsidR="00267130" w:rsidRPr="00A371D7" w:rsidRDefault="00267130" w:rsidP="00AA7422">
            <w:pPr>
              <w:spacing w:before="0" w:after="0"/>
              <w:rPr>
                <w:rFonts w:ascii="Times New Roman" w:hAnsi="Times New Roman"/>
                <w:color w:val="747474"/>
              </w:rPr>
            </w:pPr>
          </w:p>
          <w:p w14:paraId="0A01E0B4" w14:textId="4B381017" w:rsidR="00267130" w:rsidRPr="00A371D7" w:rsidRDefault="00267130" w:rsidP="00ED592B">
            <w:pPr>
              <w:spacing w:before="0" w:after="0"/>
              <w:rPr>
                <w:rFonts w:ascii="Times New Roman" w:hAnsi="Times New Roman"/>
                <w:color w:val="747474"/>
              </w:rPr>
            </w:pPr>
            <w:r w:rsidRPr="00A371D7">
              <w:rPr>
                <w:rFonts w:ascii="Times New Roman" w:hAnsi="Times New Roman"/>
                <w:color w:val="747474"/>
                <w:lang w:val="en-US"/>
              </w:rPr>
              <w:t>Confirm the training shall cover</w:t>
            </w:r>
            <w:r w:rsidR="00ED592B" w:rsidRPr="00A371D7">
              <w:rPr>
                <w:rFonts w:ascii="Times New Roman" w:hAnsi="Times New Roman"/>
                <w:color w:val="747474"/>
                <w:lang w:val="en-US"/>
              </w:rPr>
              <w:t xml:space="preserve"> (</w:t>
            </w:r>
            <w:proofErr w:type="spellStart"/>
            <w:r w:rsidR="00ED592B" w:rsidRPr="00A371D7">
              <w:rPr>
                <w:rFonts w:ascii="Times New Roman" w:hAnsi="Times New Roman"/>
                <w:color w:val="747474"/>
                <w:lang w:val="en-US"/>
              </w:rPr>
              <w:t>e.g</w:t>
            </w:r>
            <w:proofErr w:type="spellEnd"/>
            <w:r w:rsidR="00ED592B" w:rsidRPr="00A371D7">
              <w:rPr>
                <w:rFonts w:ascii="Times New Roman" w:hAnsi="Times New Roman"/>
                <w:color w:val="747474"/>
                <w:lang w:val="en-US"/>
              </w:rPr>
              <w:t>)</w:t>
            </w:r>
            <w:r w:rsidRPr="00A371D7">
              <w:rPr>
                <w:rFonts w:ascii="Times New Roman" w:hAnsi="Times New Roman"/>
                <w:color w:val="747474"/>
                <w:lang w:val="en-US"/>
              </w:rPr>
              <w:t>: - Function of equipment</w:t>
            </w:r>
            <w:r w:rsidR="00ED592B" w:rsidRPr="00A371D7">
              <w:rPr>
                <w:rFonts w:ascii="Times New Roman" w:hAnsi="Times New Roman"/>
                <w:color w:val="747474"/>
                <w:lang w:val="en-US"/>
              </w:rPr>
              <w:t xml:space="preserve">, </w:t>
            </w:r>
            <w:r w:rsidRPr="00A371D7">
              <w:rPr>
                <w:rFonts w:ascii="Times New Roman" w:hAnsi="Times New Roman"/>
                <w:color w:val="747474"/>
                <w:lang w:val="en-US"/>
              </w:rPr>
              <w:t>- User manual and maintenance</w:t>
            </w:r>
            <w:r w:rsidR="00ED592B" w:rsidRPr="00A371D7">
              <w:rPr>
                <w:rFonts w:ascii="Times New Roman" w:hAnsi="Times New Roman"/>
                <w:color w:val="747474"/>
                <w:lang w:val="en-US"/>
              </w:rPr>
              <w:t xml:space="preserve">, </w:t>
            </w:r>
            <w:r w:rsidRPr="00A371D7">
              <w:rPr>
                <w:rFonts w:ascii="Times New Roman" w:hAnsi="Times New Roman"/>
                <w:color w:val="747474"/>
                <w:lang w:val="en-US"/>
              </w:rPr>
              <w:t>- Equipment care</w:t>
            </w:r>
            <w:r w:rsidR="00ED592B" w:rsidRPr="00A371D7">
              <w:rPr>
                <w:rFonts w:ascii="Times New Roman" w:hAnsi="Times New Roman"/>
                <w:color w:val="747474"/>
                <w:lang w:val="en-US"/>
              </w:rPr>
              <w:t xml:space="preserve">, </w:t>
            </w:r>
            <w:r w:rsidRPr="00A371D7">
              <w:rPr>
                <w:rFonts w:ascii="Times New Roman" w:hAnsi="Times New Roman"/>
                <w:color w:val="747474"/>
                <w:lang w:val="en-US"/>
              </w:rPr>
              <w:t>- Troubleshooting</w:t>
            </w:r>
            <w:r w:rsidR="00ED592B" w:rsidRPr="00A371D7">
              <w:rPr>
                <w:rFonts w:ascii="Times New Roman" w:hAnsi="Times New Roman"/>
                <w:color w:val="747474"/>
                <w:lang w:val="en-US"/>
              </w:rPr>
              <w:t xml:space="preserve">, </w:t>
            </w:r>
            <w:r w:rsidRPr="00A371D7">
              <w:rPr>
                <w:rFonts w:ascii="Times New Roman" w:hAnsi="Times New Roman"/>
                <w:color w:val="747474"/>
                <w:lang w:val="en-US"/>
              </w:rPr>
              <w:t>- Calibration methods (if applicable)</w:t>
            </w:r>
          </w:p>
        </w:tc>
      </w:tr>
      <w:tr w:rsidR="00267130" w:rsidRPr="00A371D7" w14:paraId="6C480BF9"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B73DB21" w14:textId="74BB37B7" w:rsidR="00267130" w:rsidRPr="00A371D7" w:rsidRDefault="00267130" w:rsidP="00AA7422">
            <w:pPr>
              <w:spacing w:before="0" w:after="0"/>
              <w:rPr>
                <w:rFonts w:ascii="Times New Roman" w:hAnsi="Times New Roman"/>
              </w:rPr>
            </w:pPr>
            <w:proofErr w:type="spellStart"/>
            <w:r w:rsidRPr="00A371D7">
              <w:rPr>
                <w:rFonts w:ascii="Times New Roman" w:hAnsi="Times New Roman"/>
                <w:b/>
                <w:bCs/>
                <w:lang w:val="en-US"/>
              </w:rPr>
              <w:t>Eğitim</w:t>
            </w:r>
            <w:proofErr w:type="spellEnd"/>
            <w:r w:rsidRPr="00A371D7">
              <w:rPr>
                <w:rFonts w:ascii="Times New Roman" w:hAnsi="Times New Roman"/>
                <w:b/>
                <w:bCs/>
                <w:lang w:val="en-US"/>
              </w:rPr>
              <w:t xml:space="preserve"> Dili </w:t>
            </w:r>
            <w:r w:rsidRPr="00A371D7">
              <w:rPr>
                <w:rFonts w:ascii="Times New Roman" w:hAnsi="Times New Roman"/>
                <w:b/>
                <w:bCs/>
                <w:i/>
                <w:iCs/>
                <w:color w:val="0000FF"/>
                <w:lang w:val="en-US"/>
              </w:rPr>
              <w:t>(Training Language)</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5FDC7C6" w14:textId="3192362F" w:rsidR="00267130" w:rsidRPr="00A371D7" w:rsidRDefault="00267130" w:rsidP="00BB0E3C">
            <w:pPr>
              <w:spacing w:before="0" w:after="0"/>
              <w:rPr>
                <w:rFonts w:ascii="Times New Roman" w:hAnsi="Times New Roman"/>
                <w:color w:val="747474"/>
              </w:rPr>
            </w:pPr>
            <w:proofErr w:type="spellStart"/>
            <w:r w:rsidRPr="00A371D7">
              <w:rPr>
                <w:rFonts w:ascii="Times New Roman" w:hAnsi="Times New Roman"/>
                <w:color w:val="747474"/>
              </w:rPr>
              <w:t>Eğitimin</w:t>
            </w:r>
            <w:proofErr w:type="spellEnd"/>
            <w:r w:rsidRPr="00A371D7">
              <w:rPr>
                <w:rFonts w:ascii="Times New Roman" w:hAnsi="Times New Roman"/>
                <w:color w:val="747474"/>
              </w:rPr>
              <w:t xml:space="preserve"> </w:t>
            </w:r>
            <w:proofErr w:type="spellStart"/>
            <w:r w:rsidR="00ED592B" w:rsidRPr="00A371D7">
              <w:rPr>
                <w:rFonts w:ascii="Times New Roman" w:hAnsi="Times New Roman"/>
                <w:color w:val="747474"/>
              </w:rPr>
              <w:t>dilini</w:t>
            </w:r>
            <w:proofErr w:type="spellEnd"/>
            <w:r w:rsidR="00ED592B" w:rsidRPr="00A371D7">
              <w:rPr>
                <w:rFonts w:ascii="Times New Roman" w:hAnsi="Times New Roman"/>
                <w:color w:val="747474"/>
              </w:rPr>
              <w:t xml:space="preserve"> </w:t>
            </w:r>
            <w:proofErr w:type="spellStart"/>
            <w:r w:rsidR="00ED592B" w:rsidRPr="00A371D7">
              <w:rPr>
                <w:rFonts w:ascii="Times New Roman" w:hAnsi="Times New Roman"/>
                <w:color w:val="747474"/>
              </w:rPr>
              <w:t>belirtiniz</w:t>
            </w:r>
            <w:proofErr w:type="spellEnd"/>
          </w:p>
          <w:p w14:paraId="57E771F0" w14:textId="14B6FDEC" w:rsidR="00267130" w:rsidRPr="00A371D7" w:rsidRDefault="00ED592B" w:rsidP="00ED592B">
            <w:pPr>
              <w:spacing w:before="0" w:after="0"/>
              <w:rPr>
                <w:rFonts w:ascii="Times New Roman" w:hAnsi="Times New Roman"/>
                <w:color w:val="747474"/>
              </w:rPr>
            </w:pPr>
            <w:r w:rsidRPr="00A371D7">
              <w:rPr>
                <w:rFonts w:ascii="Times New Roman" w:hAnsi="Times New Roman"/>
                <w:color w:val="747474"/>
                <w:lang w:val="en-US"/>
              </w:rPr>
              <w:t>Language of t</w:t>
            </w:r>
            <w:r w:rsidR="00267130" w:rsidRPr="00A371D7">
              <w:rPr>
                <w:rFonts w:ascii="Times New Roman" w:hAnsi="Times New Roman"/>
                <w:color w:val="747474"/>
                <w:lang w:val="en-US"/>
              </w:rPr>
              <w:t xml:space="preserve">raining </w:t>
            </w:r>
          </w:p>
        </w:tc>
      </w:tr>
      <w:tr w:rsidR="00267130" w:rsidRPr="00A371D7" w14:paraId="0FCCDCF7"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30039EF" w14:textId="7A89B515" w:rsidR="00267130" w:rsidRPr="00A371D7" w:rsidRDefault="00267130" w:rsidP="00AA7422">
            <w:pPr>
              <w:spacing w:before="0" w:after="0"/>
              <w:rPr>
                <w:rFonts w:ascii="Times New Roman" w:hAnsi="Times New Roman"/>
              </w:rPr>
            </w:pPr>
            <w:proofErr w:type="spellStart"/>
            <w:r w:rsidRPr="00A371D7">
              <w:rPr>
                <w:rFonts w:ascii="Times New Roman" w:hAnsi="Times New Roman"/>
                <w:b/>
                <w:bCs/>
                <w:lang w:val="en-US"/>
              </w:rPr>
              <w:t>Sağlanacak</w:t>
            </w:r>
            <w:proofErr w:type="spellEnd"/>
            <w:r w:rsidRPr="00A371D7">
              <w:rPr>
                <w:rFonts w:ascii="Times New Roman" w:hAnsi="Times New Roman"/>
                <w:b/>
                <w:bCs/>
                <w:lang w:val="en-US"/>
              </w:rPr>
              <w:t xml:space="preserve"> </w:t>
            </w:r>
            <w:proofErr w:type="spellStart"/>
            <w:r w:rsidRPr="00A371D7">
              <w:rPr>
                <w:rFonts w:ascii="Times New Roman" w:hAnsi="Times New Roman"/>
                <w:b/>
                <w:bCs/>
                <w:lang w:val="en-US"/>
              </w:rPr>
              <w:t>Klavuzlar</w:t>
            </w:r>
            <w:proofErr w:type="spellEnd"/>
            <w:r w:rsidRPr="00A371D7">
              <w:rPr>
                <w:rFonts w:ascii="Times New Roman" w:hAnsi="Times New Roman"/>
                <w:b/>
                <w:bCs/>
                <w:lang w:val="en-US"/>
              </w:rPr>
              <w:t xml:space="preserve"> (</w:t>
            </w:r>
            <w:r w:rsidRPr="00A371D7">
              <w:rPr>
                <w:rFonts w:ascii="Times New Roman" w:hAnsi="Times New Roman"/>
                <w:b/>
                <w:bCs/>
                <w:i/>
                <w:iCs/>
                <w:color w:val="0000FF"/>
                <w:lang w:val="en-US"/>
              </w:rPr>
              <w:t>Manuals Provided)</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E6CB924" w14:textId="77777777" w:rsidR="00267130" w:rsidRPr="00A371D7" w:rsidRDefault="00267130" w:rsidP="00AA7422">
            <w:pPr>
              <w:spacing w:before="0" w:after="0"/>
              <w:rPr>
                <w:rFonts w:ascii="Times New Roman" w:hAnsi="Times New Roman"/>
                <w:color w:val="747474"/>
              </w:rPr>
            </w:pPr>
            <w:proofErr w:type="spellStart"/>
            <w:r w:rsidRPr="00A371D7">
              <w:rPr>
                <w:rFonts w:ascii="Times New Roman" w:hAnsi="Times New Roman"/>
                <w:color w:val="747474"/>
              </w:rPr>
              <w:t>Kullanıcı</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ve</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servis</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kılavuzlarının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İngilizce</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ve</w:t>
            </w:r>
            <w:proofErr w:type="spellEnd"/>
            <w:r w:rsidRPr="00A371D7">
              <w:rPr>
                <w:rFonts w:ascii="Times New Roman" w:hAnsi="Times New Roman"/>
                <w:color w:val="747474"/>
              </w:rPr>
              <w:t>/</w:t>
            </w:r>
            <w:proofErr w:type="spellStart"/>
            <w:r w:rsidRPr="00A371D7">
              <w:rPr>
                <w:rFonts w:ascii="Times New Roman" w:hAnsi="Times New Roman"/>
                <w:color w:val="747474"/>
              </w:rPr>
              <w:t>veya</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Türkçe</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olarak</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sağlandığını</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onaylayın</w:t>
            </w:r>
            <w:proofErr w:type="spellEnd"/>
            <w:r w:rsidRPr="00A371D7">
              <w:rPr>
                <w:rFonts w:ascii="Times New Roman" w:hAnsi="Times New Roman"/>
                <w:color w:val="747474"/>
              </w:rPr>
              <w:t>.</w:t>
            </w:r>
          </w:p>
          <w:p w14:paraId="098960FE" w14:textId="7ECC062F" w:rsidR="00267130" w:rsidRPr="00A371D7" w:rsidRDefault="00267130" w:rsidP="00ED592B">
            <w:pPr>
              <w:spacing w:before="0" w:after="0"/>
              <w:rPr>
                <w:rFonts w:ascii="Times New Roman" w:hAnsi="Times New Roman"/>
                <w:color w:val="747474"/>
              </w:rPr>
            </w:pPr>
            <w:r w:rsidRPr="00A371D7">
              <w:rPr>
                <w:rFonts w:ascii="Times New Roman" w:hAnsi="Times New Roman"/>
                <w:color w:val="747474"/>
                <w:lang w:val="en-US"/>
              </w:rPr>
              <w:t>Confirm user and service manuals are provided in English and/or Turkish.</w:t>
            </w:r>
          </w:p>
        </w:tc>
      </w:tr>
      <w:tr w:rsidR="00267130" w:rsidRPr="00A371D7" w14:paraId="05980F6D"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145B5F0" w14:textId="7E5FBFC0" w:rsidR="00267130" w:rsidRPr="00A371D7" w:rsidRDefault="00267130" w:rsidP="00AA7422">
            <w:pPr>
              <w:spacing w:before="0" w:after="0"/>
              <w:rPr>
                <w:rFonts w:ascii="Times New Roman" w:hAnsi="Times New Roman"/>
              </w:rPr>
            </w:pPr>
            <w:proofErr w:type="spellStart"/>
            <w:r w:rsidRPr="00A371D7">
              <w:rPr>
                <w:rFonts w:ascii="Times New Roman" w:hAnsi="Times New Roman"/>
                <w:b/>
                <w:bCs/>
                <w:lang w:val="en-US"/>
              </w:rPr>
              <w:t>Eğitim</w:t>
            </w:r>
            <w:proofErr w:type="spellEnd"/>
            <w:r w:rsidRPr="00A371D7">
              <w:rPr>
                <w:rFonts w:ascii="Times New Roman" w:hAnsi="Times New Roman"/>
                <w:b/>
                <w:bCs/>
                <w:lang w:val="en-US"/>
              </w:rPr>
              <w:t xml:space="preserve"> </w:t>
            </w:r>
            <w:proofErr w:type="spellStart"/>
            <w:r w:rsidRPr="00A371D7">
              <w:rPr>
                <w:rFonts w:ascii="Times New Roman" w:hAnsi="Times New Roman"/>
                <w:b/>
                <w:bCs/>
                <w:lang w:val="en-US"/>
              </w:rPr>
              <w:t>Ajandası</w:t>
            </w:r>
            <w:proofErr w:type="spellEnd"/>
            <w:r w:rsidRPr="00A371D7">
              <w:rPr>
                <w:rFonts w:ascii="Times New Roman" w:hAnsi="Times New Roman"/>
                <w:b/>
                <w:bCs/>
                <w:lang w:val="en-US"/>
              </w:rPr>
              <w:t xml:space="preserve"> </w:t>
            </w:r>
            <w:r w:rsidRPr="00A371D7">
              <w:rPr>
                <w:rFonts w:ascii="Times New Roman" w:hAnsi="Times New Roman"/>
                <w:b/>
                <w:bCs/>
                <w:i/>
                <w:iCs/>
                <w:color w:val="0000FF"/>
                <w:lang w:val="en-US"/>
              </w:rPr>
              <w:t>(Training Agenda)</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7BCE478" w14:textId="1DDA991E" w:rsidR="00267130" w:rsidRPr="00A371D7" w:rsidRDefault="00267130" w:rsidP="00AA7422">
            <w:pPr>
              <w:spacing w:before="0" w:after="0"/>
              <w:rPr>
                <w:rFonts w:ascii="Times New Roman" w:hAnsi="Times New Roman"/>
                <w:color w:val="747474"/>
              </w:rPr>
            </w:pPr>
            <w:proofErr w:type="spellStart"/>
            <w:r w:rsidRPr="00A371D7">
              <w:rPr>
                <w:rFonts w:ascii="Times New Roman" w:hAnsi="Times New Roman"/>
                <w:color w:val="747474"/>
              </w:rPr>
              <w:t>Devreye</w:t>
            </w:r>
            <w:proofErr w:type="spellEnd"/>
            <w:r w:rsidRPr="00A371D7">
              <w:rPr>
                <w:rFonts w:ascii="Times New Roman" w:hAnsi="Times New Roman"/>
                <w:color w:val="747474"/>
              </w:rPr>
              <w:t xml:space="preserve"> alma </w:t>
            </w:r>
            <w:proofErr w:type="spellStart"/>
            <w:r w:rsidRPr="00A371D7">
              <w:rPr>
                <w:rFonts w:ascii="Times New Roman" w:hAnsi="Times New Roman"/>
                <w:color w:val="747474"/>
              </w:rPr>
              <w:t>sırasında</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en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az</w:t>
            </w:r>
            <w:proofErr w:type="spellEnd"/>
            <w:r w:rsidRPr="00A371D7">
              <w:rPr>
                <w:rFonts w:ascii="Times New Roman" w:hAnsi="Times New Roman"/>
                <w:color w:val="747474"/>
              </w:rPr>
              <w:t xml:space="preserve"> X </w:t>
            </w:r>
            <w:proofErr w:type="spellStart"/>
            <w:r w:rsidRPr="00A371D7">
              <w:rPr>
                <w:rFonts w:ascii="Times New Roman" w:hAnsi="Times New Roman"/>
                <w:color w:val="747474"/>
              </w:rPr>
              <w:t>günlük</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süre</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için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geçici</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bir</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eğitim</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programı</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sağlayın</w:t>
            </w:r>
            <w:proofErr w:type="spellEnd"/>
            <w:r w:rsidRPr="00A371D7">
              <w:rPr>
                <w:rFonts w:ascii="Times New Roman" w:hAnsi="Times New Roman"/>
                <w:color w:val="747474"/>
              </w:rPr>
              <w:t>.</w:t>
            </w:r>
          </w:p>
          <w:p w14:paraId="3D402654" w14:textId="04ED5734" w:rsidR="00267130" w:rsidRPr="00A371D7" w:rsidRDefault="00267130" w:rsidP="00ED592B">
            <w:pPr>
              <w:spacing w:before="0" w:after="0"/>
              <w:rPr>
                <w:rFonts w:ascii="Times New Roman" w:hAnsi="Times New Roman"/>
                <w:color w:val="747474"/>
              </w:rPr>
            </w:pPr>
            <w:r w:rsidRPr="00A371D7">
              <w:rPr>
                <w:rFonts w:ascii="Times New Roman" w:hAnsi="Times New Roman"/>
                <w:color w:val="747474"/>
                <w:lang w:val="en-US"/>
              </w:rPr>
              <w:t>Provide a provisional training agenda for the minimum X-day period during commissioning.</w:t>
            </w:r>
          </w:p>
        </w:tc>
      </w:tr>
      <w:tr w:rsidR="00267130" w:rsidRPr="00A371D7" w14:paraId="1ECE4C2D" w14:textId="77777777" w:rsidTr="00267130">
        <w:trPr>
          <w:trHeight w:val="300"/>
        </w:trPr>
        <w:tc>
          <w:tcPr>
            <w:tcW w:w="2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72BE78C" w14:textId="77777777" w:rsidR="00267130" w:rsidRPr="00A371D7" w:rsidRDefault="00267130" w:rsidP="00AA7422">
            <w:pPr>
              <w:spacing w:before="0" w:after="0"/>
              <w:rPr>
                <w:rFonts w:ascii="Times New Roman" w:hAnsi="Times New Roman"/>
                <w:b/>
                <w:bCs/>
                <w:lang w:val="en-US"/>
              </w:rPr>
            </w:pPr>
            <w:proofErr w:type="spellStart"/>
            <w:r w:rsidRPr="00A371D7">
              <w:rPr>
                <w:rFonts w:ascii="Times New Roman" w:hAnsi="Times New Roman"/>
                <w:b/>
                <w:bCs/>
                <w:lang w:val="en-US"/>
              </w:rPr>
              <w:t>Satış</w:t>
            </w:r>
            <w:proofErr w:type="spellEnd"/>
            <w:r w:rsidRPr="00A371D7">
              <w:rPr>
                <w:rFonts w:ascii="Times New Roman" w:hAnsi="Times New Roman"/>
                <w:b/>
                <w:bCs/>
                <w:lang w:val="en-US"/>
              </w:rPr>
              <w:t xml:space="preserve"> Sonrası </w:t>
            </w:r>
            <w:proofErr w:type="spellStart"/>
            <w:r w:rsidRPr="00A371D7">
              <w:rPr>
                <w:rFonts w:ascii="Times New Roman" w:hAnsi="Times New Roman"/>
                <w:b/>
                <w:bCs/>
                <w:lang w:val="en-US"/>
              </w:rPr>
              <w:t>Hizmetler</w:t>
            </w:r>
            <w:proofErr w:type="spellEnd"/>
            <w:r w:rsidRPr="00A371D7">
              <w:rPr>
                <w:rFonts w:ascii="Times New Roman" w:hAnsi="Times New Roman"/>
                <w:b/>
                <w:bCs/>
                <w:lang w:val="en-US"/>
              </w:rPr>
              <w:t xml:space="preserve"> </w:t>
            </w:r>
          </w:p>
          <w:p w14:paraId="359482D1" w14:textId="7B221FD3" w:rsidR="00267130" w:rsidRPr="00A371D7" w:rsidRDefault="00267130" w:rsidP="00AA7422">
            <w:pPr>
              <w:spacing w:before="0" w:after="0"/>
              <w:rPr>
                <w:rFonts w:ascii="Times New Roman" w:hAnsi="Times New Roman"/>
              </w:rPr>
            </w:pPr>
            <w:r w:rsidRPr="00A371D7">
              <w:rPr>
                <w:rFonts w:ascii="Times New Roman" w:hAnsi="Times New Roman"/>
                <w:b/>
                <w:bCs/>
                <w:i/>
                <w:iCs/>
                <w:color w:val="0000FF"/>
                <w:lang w:val="en-US"/>
              </w:rPr>
              <w:t>(After-Sales Services)</w:t>
            </w:r>
          </w:p>
        </w:tc>
        <w:tc>
          <w:tcPr>
            <w:tcW w:w="75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A020AA0" w14:textId="77777777" w:rsidR="00267130" w:rsidRPr="00A371D7" w:rsidRDefault="00267130" w:rsidP="00AA7422">
            <w:pPr>
              <w:spacing w:before="0" w:after="0"/>
              <w:rPr>
                <w:rFonts w:ascii="Times New Roman" w:hAnsi="Times New Roman"/>
                <w:color w:val="747474"/>
              </w:rPr>
            </w:pPr>
            <w:proofErr w:type="spellStart"/>
            <w:r w:rsidRPr="00A371D7">
              <w:rPr>
                <w:rFonts w:ascii="Times New Roman" w:hAnsi="Times New Roman"/>
                <w:color w:val="747474"/>
              </w:rPr>
              <w:t>Sorumlu</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kuruluş</w:t>
            </w:r>
            <w:proofErr w:type="spellEnd"/>
            <w:r w:rsidRPr="00A371D7">
              <w:rPr>
                <w:rFonts w:ascii="Times New Roman" w:hAnsi="Times New Roman"/>
                <w:color w:val="747474"/>
              </w:rPr>
              <w:t xml:space="preserve"> da </w:t>
            </w:r>
            <w:proofErr w:type="spellStart"/>
            <w:r w:rsidRPr="00A371D7">
              <w:rPr>
                <w:rFonts w:ascii="Times New Roman" w:hAnsi="Times New Roman"/>
                <w:color w:val="747474"/>
              </w:rPr>
              <w:t>dahil</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olmak</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üzere</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satış</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sonrası</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ve</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bakım</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hizmetlerinin</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ayrıntılarını</w:t>
            </w:r>
            <w:proofErr w:type="spellEnd"/>
            <w:r w:rsidRPr="00A371D7">
              <w:rPr>
                <w:rFonts w:ascii="Times New Roman" w:hAnsi="Times New Roman"/>
                <w:color w:val="747474"/>
              </w:rPr>
              <w:t xml:space="preserve"> </w:t>
            </w:r>
            <w:proofErr w:type="spellStart"/>
            <w:r w:rsidRPr="00A371D7">
              <w:rPr>
                <w:rFonts w:ascii="Times New Roman" w:hAnsi="Times New Roman"/>
                <w:color w:val="747474"/>
              </w:rPr>
              <w:t>sağlayın</w:t>
            </w:r>
            <w:proofErr w:type="spellEnd"/>
            <w:r w:rsidRPr="00A371D7">
              <w:rPr>
                <w:rFonts w:ascii="Times New Roman" w:hAnsi="Times New Roman"/>
                <w:color w:val="747474"/>
              </w:rPr>
              <w:t>.</w:t>
            </w:r>
          </w:p>
          <w:p w14:paraId="337FB239" w14:textId="1EFE7FA5" w:rsidR="00267130" w:rsidRPr="00A371D7" w:rsidRDefault="00267130" w:rsidP="00ED592B">
            <w:pPr>
              <w:spacing w:before="0" w:after="0"/>
              <w:rPr>
                <w:rFonts w:ascii="Times New Roman" w:hAnsi="Times New Roman"/>
                <w:color w:val="747474"/>
                <w:lang w:val="en-US"/>
              </w:rPr>
            </w:pPr>
            <w:r w:rsidRPr="00A371D7">
              <w:rPr>
                <w:rFonts w:ascii="Times New Roman" w:hAnsi="Times New Roman"/>
                <w:color w:val="747474"/>
                <w:lang w:val="en-US"/>
              </w:rPr>
              <w:t>Provide details of after-sales and maintenance services, including the responsible entity.</w:t>
            </w:r>
          </w:p>
        </w:tc>
      </w:tr>
    </w:tbl>
    <w:p w14:paraId="29E443CC" w14:textId="77777777" w:rsidR="00A371D7" w:rsidRDefault="00A371D7" w:rsidP="00C61BA7">
      <w:pPr>
        <w:tabs>
          <w:tab w:val="left" w:pos="993"/>
        </w:tabs>
        <w:spacing w:after="0"/>
        <w:rPr>
          <w:rFonts w:ascii="Times New Roman" w:hAnsi="Times New Roman"/>
          <w:b/>
          <w:bCs/>
          <w:sz w:val="22"/>
          <w:szCs w:val="22"/>
          <w:lang w:val="es-ES"/>
        </w:rPr>
      </w:pPr>
    </w:p>
    <w:p w14:paraId="4DE86B3B" w14:textId="77777777" w:rsidR="00A371D7" w:rsidRDefault="00A371D7" w:rsidP="00C61BA7">
      <w:pPr>
        <w:tabs>
          <w:tab w:val="left" w:pos="993"/>
        </w:tabs>
        <w:spacing w:after="0"/>
        <w:rPr>
          <w:rFonts w:ascii="Times New Roman" w:hAnsi="Times New Roman"/>
          <w:b/>
          <w:bCs/>
          <w:sz w:val="22"/>
          <w:szCs w:val="22"/>
          <w:lang w:val="es-ES"/>
        </w:rPr>
      </w:pPr>
    </w:p>
    <w:p w14:paraId="4323CECE" w14:textId="77777777" w:rsidR="00A371D7" w:rsidRDefault="00A371D7" w:rsidP="00C61BA7">
      <w:pPr>
        <w:tabs>
          <w:tab w:val="left" w:pos="993"/>
        </w:tabs>
        <w:spacing w:after="0"/>
        <w:rPr>
          <w:rFonts w:ascii="Times New Roman" w:hAnsi="Times New Roman"/>
          <w:b/>
          <w:bCs/>
          <w:sz w:val="22"/>
          <w:szCs w:val="22"/>
          <w:lang w:val="es-ES"/>
        </w:rPr>
      </w:pPr>
    </w:p>
    <w:p w14:paraId="7A521A5C" w14:textId="6F2AF718" w:rsidR="00A41B9D" w:rsidRPr="001B7EFA" w:rsidRDefault="00BB0E3C" w:rsidP="00C61BA7">
      <w:pPr>
        <w:spacing w:before="0" w:after="0"/>
        <w:rPr>
          <w:rFonts w:ascii="Times New Roman" w:hAnsi="Times New Roman"/>
          <w:b/>
          <w:i/>
          <w:iCs/>
          <w:color w:val="0000FF"/>
          <w:sz w:val="22"/>
          <w:szCs w:val="22"/>
          <w:lang w:val="en"/>
        </w:rPr>
      </w:pPr>
      <w:r w:rsidRPr="001B7EFA">
        <w:rPr>
          <w:rFonts w:ascii="Times New Roman" w:hAnsi="Times New Roman"/>
          <w:b/>
          <w:sz w:val="22"/>
          <w:szCs w:val="22"/>
          <w:lang w:val="fr-BE"/>
        </w:rPr>
        <w:br w:type="page"/>
      </w:r>
      <w:r w:rsidR="00A41B9D" w:rsidRPr="001B7EFA">
        <w:rPr>
          <w:rFonts w:ascii="Times New Roman" w:hAnsi="Times New Roman"/>
          <w:b/>
          <w:sz w:val="22"/>
          <w:szCs w:val="22"/>
          <w:lang w:val="es-MX"/>
        </w:rPr>
        <w:lastRenderedPageBreak/>
        <w:t xml:space="preserve">EK II: FİNANSAL TEKLİF </w:t>
      </w:r>
      <w:r w:rsidR="00A41B9D" w:rsidRPr="001B7EFA">
        <w:rPr>
          <w:rFonts w:ascii="Times New Roman" w:hAnsi="Times New Roman"/>
          <w:b/>
          <w:i/>
          <w:iCs/>
          <w:color w:val="0000FF"/>
          <w:sz w:val="22"/>
          <w:szCs w:val="22"/>
          <w:lang w:val="en"/>
        </w:rPr>
        <w:t xml:space="preserve">(ANNEX </w:t>
      </w:r>
      <w:r w:rsidR="00FD6B41" w:rsidRPr="001B7EFA">
        <w:rPr>
          <w:rFonts w:ascii="Times New Roman" w:hAnsi="Times New Roman"/>
          <w:b/>
          <w:i/>
          <w:iCs/>
          <w:color w:val="0000FF"/>
          <w:sz w:val="22"/>
          <w:szCs w:val="22"/>
          <w:lang w:val="en"/>
        </w:rPr>
        <w:t>II</w:t>
      </w:r>
      <w:r w:rsidR="00A41B9D" w:rsidRPr="001B7EFA">
        <w:rPr>
          <w:rFonts w:ascii="Times New Roman" w:hAnsi="Times New Roman"/>
          <w:b/>
          <w:i/>
          <w:iCs/>
          <w:color w:val="0000FF"/>
          <w:sz w:val="22"/>
          <w:szCs w:val="22"/>
          <w:lang w:val="en"/>
        </w:rPr>
        <w:t xml:space="preserve">: FINANCIAL </w:t>
      </w:r>
      <w:r w:rsidR="00FD6B41" w:rsidRPr="001B7EFA">
        <w:rPr>
          <w:rFonts w:ascii="Times New Roman" w:hAnsi="Times New Roman"/>
          <w:b/>
          <w:i/>
          <w:iCs/>
          <w:color w:val="0000FF"/>
          <w:sz w:val="22"/>
          <w:szCs w:val="22"/>
          <w:lang w:val="en"/>
        </w:rPr>
        <w:t>OFFER</w:t>
      </w:r>
      <w:r w:rsidR="00A41B9D" w:rsidRPr="001B7EFA">
        <w:rPr>
          <w:rFonts w:ascii="Times New Roman" w:hAnsi="Times New Roman"/>
          <w:b/>
          <w:i/>
          <w:iCs/>
          <w:color w:val="0000FF"/>
          <w:sz w:val="22"/>
          <w:szCs w:val="22"/>
          <w:lang w:val="en"/>
        </w:rPr>
        <w:t>)</w:t>
      </w:r>
    </w:p>
    <w:p w14:paraId="3ACA3F85" w14:textId="77777777" w:rsidR="00A41B9D" w:rsidRPr="001B7EFA" w:rsidRDefault="00A41B9D" w:rsidP="00A41B9D">
      <w:pPr>
        <w:tabs>
          <w:tab w:val="right" w:pos="14459"/>
        </w:tabs>
        <w:outlineLvl w:val="0"/>
        <w:rPr>
          <w:rFonts w:ascii="Times New Roman" w:hAnsi="Times New Roman"/>
          <w:b/>
          <w:sz w:val="22"/>
          <w:szCs w:val="22"/>
          <w:lang w:val="en"/>
        </w:rPr>
      </w:pPr>
    </w:p>
    <w:p w14:paraId="48CE5934" w14:textId="27333948" w:rsidR="00C61BA7" w:rsidRPr="001B7EFA" w:rsidRDefault="00C61BA7" w:rsidP="00C61BA7">
      <w:pPr>
        <w:contextualSpacing/>
        <w:rPr>
          <w:rFonts w:ascii="Times New Roman" w:hAnsi="Times New Roman"/>
          <w:b/>
          <w:color w:val="4472C4" w:themeColor="accent1"/>
          <w:sz w:val="22"/>
          <w:szCs w:val="22"/>
        </w:rPr>
      </w:pPr>
      <w:r w:rsidRPr="001B7EFA">
        <w:rPr>
          <w:rFonts w:ascii="Times New Roman" w:hAnsi="Times New Roman"/>
          <w:b/>
          <w:bCs/>
          <w:sz w:val="22"/>
          <w:szCs w:val="22"/>
        </w:rPr>
        <w:t>YAYIN REF.</w:t>
      </w:r>
      <w:r w:rsidRPr="001B7EFA">
        <w:rPr>
          <w:rFonts w:ascii="Times New Roman" w:hAnsi="Times New Roman"/>
          <w:sz w:val="22"/>
          <w:szCs w:val="22"/>
        </w:rPr>
        <w:t xml:space="preserve"> </w:t>
      </w:r>
      <w:r w:rsidRPr="001B7EFA">
        <w:rPr>
          <w:rFonts w:ascii="Times New Roman" w:hAnsi="Times New Roman"/>
          <w:b/>
          <w:sz w:val="22"/>
          <w:szCs w:val="22"/>
        </w:rPr>
        <w:t>Hibe Sözleşmesi No</w:t>
      </w:r>
      <w:r w:rsidRPr="001B7EFA">
        <w:rPr>
          <w:rFonts w:ascii="Times New Roman" w:hAnsi="Times New Roman"/>
          <w:b/>
          <w:bCs/>
          <w:sz w:val="22"/>
          <w:szCs w:val="22"/>
        </w:rPr>
        <w:t>/</w:t>
      </w:r>
      <w:r w:rsidRPr="001B7EFA">
        <w:rPr>
          <w:rFonts w:ascii="Times New Roman" w:hAnsi="Times New Roman"/>
          <w:b/>
          <w:sz w:val="22"/>
          <w:szCs w:val="22"/>
        </w:rPr>
        <w:t>SUP/</w:t>
      </w:r>
      <w:proofErr w:type="spellStart"/>
      <w:r w:rsidRPr="001B7EFA">
        <w:rPr>
          <w:rFonts w:ascii="Times New Roman" w:hAnsi="Times New Roman"/>
          <w:b/>
          <w:sz w:val="22"/>
          <w:szCs w:val="22"/>
        </w:rPr>
        <w:t>Yayın</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numarası</w:t>
      </w:r>
      <w:proofErr w:type="spellEnd"/>
      <w:r w:rsidRPr="001B7EFA">
        <w:rPr>
          <w:rFonts w:ascii="Times New Roman" w:hAnsi="Times New Roman"/>
          <w:b/>
          <w:sz w:val="22"/>
          <w:szCs w:val="22"/>
        </w:rPr>
        <w:t xml:space="preserve">: </w:t>
      </w:r>
      <w:r w:rsidR="004851F7">
        <w:rPr>
          <w:rFonts w:ascii="Times New Roman" w:hAnsi="Times New Roman"/>
          <w:b/>
          <w:sz w:val="22"/>
          <w:szCs w:val="22"/>
        </w:rPr>
        <w:t>81305262/4</w:t>
      </w:r>
      <w:r w:rsidRPr="001B7EFA">
        <w:rPr>
          <w:rFonts w:ascii="Times New Roman" w:hAnsi="Times New Roman"/>
          <w:b/>
          <w:sz w:val="22"/>
          <w:szCs w:val="22"/>
        </w:rPr>
        <w:t xml:space="preserve"> </w:t>
      </w:r>
      <w:r w:rsidRPr="001B7EFA">
        <w:rPr>
          <w:rFonts w:ascii="Times New Roman" w:hAnsi="Times New Roman"/>
          <w:b/>
          <w:bCs/>
          <w:i/>
          <w:iCs/>
          <w:color w:val="0000FF"/>
          <w:sz w:val="22"/>
          <w:szCs w:val="22"/>
        </w:rPr>
        <w:t xml:space="preserve">(Contract </w:t>
      </w:r>
      <w:proofErr w:type="spellStart"/>
      <w:r w:rsidRPr="001B7EFA">
        <w:rPr>
          <w:rFonts w:ascii="Times New Roman" w:hAnsi="Times New Roman"/>
          <w:b/>
          <w:bCs/>
          <w:i/>
          <w:iCs/>
          <w:color w:val="0000FF"/>
          <w:sz w:val="22"/>
          <w:szCs w:val="22"/>
        </w:rPr>
        <w:t>noProcurement</w:t>
      </w:r>
      <w:proofErr w:type="spellEnd"/>
      <w:r w:rsidRPr="001B7EFA">
        <w:rPr>
          <w:rFonts w:ascii="Times New Roman" w:hAnsi="Times New Roman"/>
          <w:b/>
          <w:bCs/>
          <w:i/>
          <w:iCs/>
          <w:color w:val="0000FF"/>
          <w:sz w:val="22"/>
          <w:szCs w:val="22"/>
        </w:rPr>
        <w:t xml:space="preserve"> no)</w:t>
      </w:r>
      <w:r w:rsidRPr="001B7EFA">
        <w:rPr>
          <w:rFonts w:ascii="Times New Roman" w:hAnsi="Times New Roman"/>
          <w:b/>
          <w:sz w:val="22"/>
          <w:szCs w:val="22"/>
        </w:rPr>
        <w:t>:</w:t>
      </w:r>
      <w:r w:rsidRPr="001B7EFA">
        <w:rPr>
          <w:rFonts w:ascii="Times New Roman" w:hAnsi="Times New Roman"/>
          <w:b/>
          <w:color w:val="4472C4" w:themeColor="accent1"/>
          <w:sz w:val="22"/>
          <w:szCs w:val="22"/>
        </w:rPr>
        <w:t xml:space="preserve"> </w:t>
      </w:r>
    </w:p>
    <w:p w14:paraId="2F40F60F" w14:textId="77777777" w:rsidR="00C61BA7" w:rsidRPr="001B7EFA" w:rsidRDefault="00C61BA7" w:rsidP="00C61BA7">
      <w:pPr>
        <w:contextualSpacing/>
        <w:rPr>
          <w:rFonts w:ascii="Times New Roman" w:hAnsi="Times New Roman"/>
          <w:b/>
          <w:bCs/>
          <w:color w:val="000000"/>
          <w:sz w:val="22"/>
          <w:szCs w:val="22"/>
          <w:lang w:eastAsia="en-GB"/>
        </w:rPr>
      </w:pPr>
    </w:p>
    <w:p w14:paraId="33957D59" w14:textId="31C3424F" w:rsidR="004851F7" w:rsidRPr="00E7385C" w:rsidRDefault="004851F7" w:rsidP="004851F7">
      <w:pPr>
        <w:pBdr>
          <w:top w:val="nil"/>
          <w:left w:val="nil"/>
          <w:bottom w:val="nil"/>
          <w:right w:val="nil"/>
          <w:between w:val="nil"/>
        </w:pBdr>
        <w:spacing w:after="160" w:line="276" w:lineRule="auto"/>
        <w:contextualSpacing/>
        <w:jc w:val="both"/>
        <w:rPr>
          <w:rFonts w:ascii="Times New Roman" w:hAnsi="Times New Roman"/>
          <w:b/>
          <w:bCs/>
          <w:sz w:val="22"/>
          <w:szCs w:val="22"/>
        </w:rPr>
      </w:pPr>
      <w:r w:rsidRPr="001B7EFA">
        <w:rPr>
          <w:rFonts w:ascii="Times New Roman" w:hAnsi="Times New Roman"/>
          <w:b/>
          <w:bCs/>
          <w:sz w:val="22"/>
          <w:szCs w:val="22"/>
        </w:rPr>
        <w:t>KONU</w:t>
      </w:r>
      <w:r w:rsidRPr="00E7385C">
        <w:rPr>
          <w:rFonts w:ascii="Times New Roman" w:hAnsi="Times New Roman"/>
          <w:b/>
          <w:bCs/>
          <w:sz w:val="22"/>
          <w:szCs w:val="22"/>
        </w:rPr>
        <w:t>:</w:t>
      </w:r>
      <w:r w:rsidR="00E7385C" w:rsidRPr="00E7385C">
        <w:rPr>
          <w:rFonts w:ascii="Times New Roman" w:hAnsi="Times New Roman"/>
          <w:b/>
          <w:bCs/>
          <w:sz w:val="22"/>
          <w:szCs w:val="22"/>
        </w:rPr>
        <w:t xml:space="preserve">1 </w:t>
      </w:r>
      <w:proofErr w:type="spellStart"/>
      <w:r w:rsidR="00E7385C" w:rsidRPr="00E7385C">
        <w:rPr>
          <w:rFonts w:ascii="Times New Roman" w:hAnsi="Times New Roman"/>
          <w:b/>
          <w:bCs/>
          <w:sz w:val="22"/>
          <w:szCs w:val="22"/>
        </w:rPr>
        <w:t>maksimum</w:t>
      </w:r>
      <w:proofErr w:type="spellEnd"/>
      <w:r w:rsidR="00E7385C" w:rsidRPr="00E7385C">
        <w:rPr>
          <w:rFonts w:ascii="Times New Roman" w:hAnsi="Times New Roman"/>
          <w:b/>
          <w:bCs/>
          <w:sz w:val="22"/>
          <w:szCs w:val="22"/>
        </w:rPr>
        <w:t xml:space="preserve"> 186 </w:t>
      </w:r>
      <w:proofErr w:type="spellStart"/>
      <w:r w:rsidR="00E7385C" w:rsidRPr="00E7385C">
        <w:rPr>
          <w:rFonts w:ascii="Times New Roman" w:hAnsi="Times New Roman"/>
          <w:b/>
          <w:bCs/>
          <w:sz w:val="22"/>
          <w:szCs w:val="22"/>
        </w:rPr>
        <w:t>kwp</w:t>
      </w:r>
      <w:proofErr w:type="spellEnd"/>
      <w:r w:rsidR="00E7385C" w:rsidRPr="00E7385C">
        <w:rPr>
          <w:rFonts w:ascii="Times New Roman" w:hAnsi="Times New Roman"/>
          <w:b/>
          <w:bCs/>
          <w:sz w:val="22"/>
          <w:szCs w:val="22"/>
        </w:rPr>
        <w:t xml:space="preserve"> ON GRID YENILENEBİLİR GES SANTRALI</w:t>
      </w:r>
      <w:r w:rsidR="00E7385C">
        <w:rPr>
          <w:rFonts w:ascii="Times New Roman" w:hAnsi="Times New Roman"/>
          <w:b/>
          <w:bCs/>
          <w:sz w:val="22"/>
          <w:szCs w:val="22"/>
        </w:rPr>
        <w:t xml:space="preserve"> </w:t>
      </w:r>
      <w:r w:rsidRPr="00E7385C">
        <w:rPr>
          <w:rFonts w:ascii="Times New Roman" w:hAnsi="Times New Roman"/>
          <w:b/>
          <w:bCs/>
          <w:sz w:val="22"/>
          <w:szCs w:val="22"/>
        </w:rPr>
        <w:t xml:space="preserve">TEMİNİ </w:t>
      </w:r>
    </w:p>
    <w:p w14:paraId="08F68159" w14:textId="77777777" w:rsidR="004851F7" w:rsidRDefault="004851F7" w:rsidP="004851F7">
      <w:pPr>
        <w:pBdr>
          <w:top w:val="nil"/>
          <w:left w:val="nil"/>
          <w:bottom w:val="nil"/>
          <w:right w:val="nil"/>
          <w:between w:val="nil"/>
        </w:pBdr>
        <w:spacing w:after="160" w:line="276" w:lineRule="auto"/>
        <w:contextualSpacing/>
        <w:jc w:val="both"/>
        <w:rPr>
          <w:rFonts w:ascii="Times New Roman" w:hAnsi="Times New Roman"/>
          <w:b/>
          <w:bCs/>
          <w:i/>
          <w:iCs/>
          <w:color w:val="0000FF"/>
          <w:sz w:val="22"/>
          <w:szCs w:val="22"/>
        </w:rPr>
      </w:pPr>
      <w:r w:rsidRPr="004851F7">
        <w:rPr>
          <w:rFonts w:ascii="Times New Roman" w:hAnsi="Times New Roman"/>
          <w:b/>
          <w:bCs/>
          <w:i/>
          <w:iCs/>
          <w:snapToGrid/>
          <w:color w:val="0000FF"/>
          <w:sz w:val="22"/>
          <w:szCs w:val="22"/>
          <w:lang w:val="tr-TR"/>
        </w:rPr>
        <w:t xml:space="preserve">(SUBJECT: </w:t>
      </w:r>
      <w:r w:rsidRPr="004851F7">
        <w:rPr>
          <w:rFonts w:ascii="Times New Roman" w:hAnsi="Times New Roman"/>
          <w:b/>
          <w:bCs/>
          <w:i/>
          <w:iCs/>
          <w:color w:val="0000FF"/>
          <w:sz w:val="22"/>
          <w:szCs w:val="22"/>
        </w:rPr>
        <w:t xml:space="preserve">1 MAXIMUM 186 </w:t>
      </w:r>
      <w:proofErr w:type="spellStart"/>
      <w:r w:rsidRPr="004851F7">
        <w:rPr>
          <w:rFonts w:ascii="Times New Roman" w:hAnsi="Times New Roman"/>
          <w:b/>
          <w:bCs/>
          <w:i/>
          <w:iCs/>
          <w:color w:val="0000FF"/>
          <w:sz w:val="22"/>
          <w:szCs w:val="22"/>
        </w:rPr>
        <w:t>kwP</w:t>
      </w:r>
      <w:proofErr w:type="spellEnd"/>
      <w:r w:rsidRPr="004851F7">
        <w:rPr>
          <w:rFonts w:ascii="Times New Roman" w:hAnsi="Times New Roman"/>
          <w:b/>
          <w:bCs/>
          <w:i/>
          <w:iCs/>
          <w:color w:val="0000FF"/>
          <w:sz w:val="22"/>
          <w:szCs w:val="22"/>
        </w:rPr>
        <w:t xml:space="preserve"> ON GRID RENEWABLE ENERGY SYSTEM)</w:t>
      </w:r>
    </w:p>
    <w:p w14:paraId="09BF3C5E" w14:textId="77777777" w:rsidR="00C61BA7" w:rsidRPr="001B7EFA" w:rsidRDefault="00C61BA7" w:rsidP="00A41B9D">
      <w:pPr>
        <w:spacing w:before="0"/>
        <w:outlineLvl w:val="0"/>
        <w:rPr>
          <w:rFonts w:ascii="Times New Roman" w:hAnsi="Times New Roman"/>
          <w:b/>
          <w:sz w:val="22"/>
          <w:szCs w:val="22"/>
          <w:lang w:val="es-ES"/>
        </w:rPr>
      </w:pPr>
    </w:p>
    <w:p w14:paraId="05D6287A" w14:textId="40532143" w:rsidR="00FD6B41" w:rsidRPr="001B7EFA" w:rsidRDefault="00FD6B41" w:rsidP="00A41B9D">
      <w:pPr>
        <w:spacing w:before="0"/>
        <w:outlineLvl w:val="0"/>
        <w:rPr>
          <w:rFonts w:ascii="Times New Roman" w:hAnsi="Times New Roman"/>
          <w:b/>
          <w:sz w:val="22"/>
          <w:szCs w:val="22"/>
          <w:lang w:val="es-ES"/>
        </w:rPr>
      </w:pPr>
      <w:r w:rsidRPr="001B7EFA">
        <w:rPr>
          <w:rFonts w:ascii="Times New Roman" w:hAnsi="Times New Roman"/>
          <w:b/>
          <w:sz w:val="22"/>
          <w:szCs w:val="22"/>
          <w:lang w:val="es-ES"/>
        </w:rPr>
        <w:t xml:space="preserve">TEKLİF VERENİN ADI </w:t>
      </w:r>
      <w:r w:rsidRPr="001B7EFA">
        <w:rPr>
          <w:rFonts w:ascii="Times New Roman" w:hAnsi="Times New Roman"/>
          <w:b/>
          <w:color w:val="4472C4" w:themeColor="accent1"/>
          <w:sz w:val="22"/>
          <w:szCs w:val="22"/>
          <w:lang w:val="es-ES"/>
        </w:rPr>
        <w:t>(</w:t>
      </w:r>
      <w:proofErr w:type="spellStart"/>
      <w:r w:rsidRPr="001B7EFA">
        <w:rPr>
          <w:rFonts w:ascii="Times New Roman" w:hAnsi="Times New Roman"/>
          <w:b/>
          <w:i/>
          <w:iCs/>
          <w:color w:val="4472C4" w:themeColor="accent1"/>
          <w:sz w:val="22"/>
          <w:szCs w:val="22"/>
          <w:lang w:val="es-ES"/>
        </w:rPr>
        <w:t>Name</w:t>
      </w:r>
      <w:proofErr w:type="spellEnd"/>
      <w:r w:rsidRPr="001B7EFA">
        <w:rPr>
          <w:rFonts w:ascii="Times New Roman" w:hAnsi="Times New Roman"/>
          <w:b/>
          <w:i/>
          <w:iCs/>
          <w:color w:val="4472C4" w:themeColor="accent1"/>
          <w:sz w:val="22"/>
          <w:szCs w:val="22"/>
          <w:lang w:val="es-ES"/>
        </w:rPr>
        <w:t xml:space="preserve"> </w:t>
      </w:r>
      <w:proofErr w:type="spellStart"/>
      <w:r w:rsidRPr="001B7EFA">
        <w:rPr>
          <w:rFonts w:ascii="Times New Roman" w:hAnsi="Times New Roman"/>
          <w:b/>
          <w:i/>
          <w:iCs/>
          <w:color w:val="4472C4" w:themeColor="accent1"/>
          <w:sz w:val="22"/>
          <w:szCs w:val="22"/>
          <w:lang w:val="es-ES"/>
        </w:rPr>
        <w:t>of</w:t>
      </w:r>
      <w:proofErr w:type="spellEnd"/>
      <w:r w:rsidRPr="001B7EFA">
        <w:rPr>
          <w:rFonts w:ascii="Times New Roman" w:hAnsi="Times New Roman"/>
          <w:b/>
          <w:i/>
          <w:iCs/>
          <w:color w:val="4472C4" w:themeColor="accent1"/>
          <w:sz w:val="22"/>
          <w:szCs w:val="22"/>
          <w:lang w:val="es-ES"/>
        </w:rPr>
        <w:t xml:space="preserve"> </w:t>
      </w:r>
      <w:proofErr w:type="spellStart"/>
      <w:r w:rsidRPr="001B7EFA">
        <w:rPr>
          <w:rFonts w:ascii="Times New Roman" w:hAnsi="Times New Roman"/>
          <w:b/>
          <w:i/>
          <w:iCs/>
          <w:color w:val="4472C4" w:themeColor="accent1"/>
          <w:sz w:val="22"/>
          <w:szCs w:val="22"/>
          <w:lang w:val="es-ES"/>
        </w:rPr>
        <w:t>the</w:t>
      </w:r>
      <w:proofErr w:type="spellEnd"/>
      <w:r w:rsidRPr="001B7EFA">
        <w:rPr>
          <w:rFonts w:ascii="Times New Roman" w:hAnsi="Times New Roman"/>
          <w:b/>
          <w:i/>
          <w:iCs/>
          <w:color w:val="4472C4" w:themeColor="accent1"/>
          <w:sz w:val="22"/>
          <w:szCs w:val="22"/>
          <w:lang w:val="es-ES"/>
        </w:rPr>
        <w:t xml:space="preserve"> </w:t>
      </w:r>
      <w:proofErr w:type="spellStart"/>
      <w:r w:rsidRPr="001B7EFA">
        <w:rPr>
          <w:rFonts w:ascii="Times New Roman" w:hAnsi="Times New Roman"/>
          <w:b/>
          <w:i/>
          <w:iCs/>
          <w:color w:val="4472C4" w:themeColor="accent1"/>
          <w:sz w:val="22"/>
          <w:szCs w:val="22"/>
          <w:lang w:val="es-ES"/>
        </w:rPr>
        <w:t>tenderer</w:t>
      </w:r>
      <w:proofErr w:type="spellEnd"/>
      <w:r w:rsidRPr="001B7EFA">
        <w:rPr>
          <w:rFonts w:ascii="Times New Roman" w:hAnsi="Times New Roman"/>
          <w:b/>
          <w:i/>
          <w:iCs/>
          <w:color w:val="4472C4" w:themeColor="accent1"/>
          <w:sz w:val="22"/>
          <w:szCs w:val="22"/>
          <w:lang w:val="es-ES"/>
        </w:rPr>
        <w:t xml:space="preserve">): </w:t>
      </w:r>
      <w:r w:rsidR="00C61BA7" w:rsidRPr="001B7EFA">
        <w:rPr>
          <w:rFonts w:ascii="Times New Roman" w:hAnsi="Times New Roman"/>
          <w:b/>
          <w:i/>
          <w:iCs/>
          <w:sz w:val="22"/>
          <w:szCs w:val="22"/>
          <w:lang w:val="es-ES"/>
        </w:rPr>
        <w:t>______________________________</w:t>
      </w:r>
    </w:p>
    <w:p w14:paraId="035AC638" w14:textId="77777777" w:rsidR="00A41B9D" w:rsidRPr="001B7EFA" w:rsidRDefault="00A41B9D" w:rsidP="00A41B9D">
      <w:pPr>
        <w:spacing w:before="0"/>
        <w:outlineLvl w:val="0"/>
        <w:rPr>
          <w:rFonts w:ascii="Times New Roman" w:hAnsi="Times New Roman"/>
          <w:b/>
          <w:sz w:val="22"/>
          <w:szCs w:val="22"/>
          <w:lang w:val="es-MX"/>
        </w:rPr>
      </w:pPr>
    </w:p>
    <w:tbl>
      <w:tblPr>
        <w:tblW w:w="9296"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933"/>
        <w:gridCol w:w="2835"/>
        <w:gridCol w:w="1275"/>
        <w:gridCol w:w="2127"/>
        <w:gridCol w:w="2126"/>
      </w:tblGrid>
      <w:tr w:rsidR="00FD6B41" w:rsidRPr="001B7EFA" w14:paraId="5B597ED5" w14:textId="77777777" w:rsidTr="005E7CCE">
        <w:trPr>
          <w:trHeight w:val="495"/>
          <w:jc w:val="center"/>
        </w:trPr>
        <w:tc>
          <w:tcPr>
            <w:tcW w:w="933" w:type="dxa"/>
          </w:tcPr>
          <w:p w14:paraId="4C73006D" w14:textId="77777777" w:rsidR="00FD6B41" w:rsidRPr="001B7EFA" w:rsidRDefault="00FD6B41" w:rsidP="00AA7422">
            <w:pPr>
              <w:spacing w:after="0"/>
              <w:jc w:val="center"/>
              <w:rPr>
                <w:rFonts w:ascii="Times New Roman" w:hAnsi="Times New Roman"/>
                <w:b/>
                <w:smallCaps/>
                <w:sz w:val="22"/>
                <w:szCs w:val="22"/>
              </w:rPr>
            </w:pPr>
            <w:r w:rsidRPr="001B7EFA">
              <w:rPr>
                <w:rFonts w:ascii="Times New Roman" w:hAnsi="Times New Roman"/>
                <w:b/>
                <w:smallCaps/>
                <w:sz w:val="22"/>
                <w:szCs w:val="22"/>
              </w:rPr>
              <w:t>A</w:t>
            </w:r>
          </w:p>
        </w:tc>
        <w:tc>
          <w:tcPr>
            <w:tcW w:w="2835" w:type="dxa"/>
          </w:tcPr>
          <w:p w14:paraId="72E42445" w14:textId="77777777" w:rsidR="00FD6B41" w:rsidRPr="001B7EFA" w:rsidRDefault="00FD6B41" w:rsidP="00AA7422">
            <w:pPr>
              <w:spacing w:after="0"/>
              <w:jc w:val="center"/>
              <w:rPr>
                <w:rFonts w:ascii="Times New Roman" w:hAnsi="Times New Roman"/>
                <w:b/>
                <w:smallCaps/>
                <w:sz w:val="22"/>
                <w:szCs w:val="22"/>
              </w:rPr>
            </w:pPr>
            <w:r w:rsidRPr="001B7EFA">
              <w:rPr>
                <w:rFonts w:ascii="Times New Roman" w:hAnsi="Times New Roman"/>
                <w:b/>
                <w:smallCaps/>
                <w:sz w:val="22"/>
                <w:szCs w:val="22"/>
              </w:rPr>
              <w:t>B</w:t>
            </w:r>
          </w:p>
        </w:tc>
        <w:tc>
          <w:tcPr>
            <w:tcW w:w="1275" w:type="dxa"/>
          </w:tcPr>
          <w:p w14:paraId="355060A1" w14:textId="77777777" w:rsidR="00FD6B41" w:rsidRPr="001B7EFA" w:rsidRDefault="00FD6B41" w:rsidP="00AA7422">
            <w:pPr>
              <w:spacing w:after="0"/>
              <w:jc w:val="center"/>
              <w:rPr>
                <w:rFonts w:ascii="Times New Roman" w:hAnsi="Times New Roman"/>
                <w:b/>
                <w:smallCaps/>
                <w:sz w:val="22"/>
                <w:szCs w:val="22"/>
              </w:rPr>
            </w:pPr>
            <w:r w:rsidRPr="001B7EFA">
              <w:rPr>
                <w:rFonts w:ascii="Times New Roman" w:hAnsi="Times New Roman"/>
                <w:b/>
                <w:smallCaps/>
                <w:sz w:val="22"/>
                <w:szCs w:val="22"/>
              </w:rPr>
              <w:t>C</w:t>
            </w:r>
          </w:p>
        </w:tc>
        <w:tc>
          <w:tcPr>
            <w:tcW w:w="2127" w:type="dxa"/>
          </w:tcPr>
          <w:p w14:paraId="6797DA2D" w14:textId="77777777" w:rsidR="00FD6B41" w:rsidRPr="001B7EFA" w:rsidRDefault="00FD6B41" w:rsidP="00AA7422">
            <w:pPr>
              <w:spacing w:after="0"/>
              <w:jc w:val="center"/>
              <w:rPr>
                <w:rFonts w:ascii="Times New Roman" w:hAnsi="Times New Roman"/>
                <w:b/>
                <w:smallCaps/>
                <w:sz w:val="22"/>
                <w:szCs w:val="22"/>
              </w:rPr>
            </w:pPr>
            <w:r w:rsidRPr="001B7EFA">
              <w:rPr>
                <w:rFonts w:ascii="Times New Roman" w:hAnsi="Times New Roman"/>
                <w:b/>
                <w:smallCaps/>
                <w:sz w:val="22"/>
                <w:szCs w:val="22"/>
              </w:rPr>
              <w:t>D</w:t>
            </w:r>
          </w:p>
        </w:tc>
        <w:tc>
          <w:tcPr>
            <w:tcW w:w="2126" w:type="dxa"/>
          </w:tcPr>
          <w:p w14:paraId="4799DA72" w14:textId="77777777" w:rsidR="00FD6B41" w:rsidRPr="001B7EFA" w:rsidRDefault="00FD6B41" w:rsidP="00AA7422">
            <w:pPr>
              <w:spacing w:after="0"/>
              <w:jc w:val="center"/>
              <w:rPr>
                <w:rFonts w:ascii="Times New Roman" w:hAnsi="Times New Roman"/>
                <w:b/>
                <w:smallCaps/>
                <w:sz w:val="22"/>
                <w:szCs w:val="22"/>
              </w:rPr>
            </w:pPr>
            <w:r w:rsidRPr="001B7EFA">
              <w:rPr>
                <w:rFonts w:ascii="Times New Roman" w:hAnsi="Times New Roman"/>
                <w:b/>
                <w:smallCaps/>
                <w:sz w:val="22"/>
                <w:szCs w:val="22"/>
              </w:rPr>
              <w:t>E</w:t>
            </w:r>
          </w:p>
        </w:tc>
      </w:tr>
      <w:tr w:rsidR="00FD6B41" w:rsidRPr="001B7EFA" w14:paraId="7AB2A4DE" w14:textId="77777777" w:rsidTr="005E7CCE">
        <w:trPr>
          <w:jc w:val="center"/>
        </w:trPr>
        <w:tc>
          <w:tcPr>
            <w:tcW w:w="933" w:type="dxa"/>
          </w:tcPr>
          <w:p w14:paraId="1363AAB1" w14:textId="77777777" w:rsidR="00FD6B41" w:rsidRPr="001B7EFA" w:rsidRDefault="00FD6B41" w:rsidP="00AA7422">
            <w:pPr>
              <w:spacing w:before="0" w:after="0"/>
              <w:jc w:val="center"/>
              <w:rPr>
                <w:rFonts w:ascii="Times New Roman" w:hAnsi="Times New Roman"/>
                <w:b/>
                <w:sz w:val="22"/>
                <w:szCs w:val="22"/>
                <w:lang w:val="es-MX"/>
              </w:rPr>
            </w:pPr>
            <w:r w:rsidRPr="001B7EFA">
              <w:rPr>
                <w:rFonts w:ascii="Times New Roman" w:hAnsi="Times New Roman"/>
                <w:b/>
                <w:sz w:val="22"/>
                <w:szCs w:val="22"/>
                <w:lang w:val="es-MX"/>
              </w:rPr>
              <w:t>NO</w:t>
            </w:r>
          </w:p>
        </w:tc>
        <w:tc>
          <w:tcPr>
            <w:tcW w:w="2835" w:type="dxa"/>
          </w:tcPr>
          <w:p w14:paraId="7197FEB2" w14:textId="77777777" w:rsidR="00FD6B41" w:rsidRPr="001B7EFA" w:rsidRDefault="00FD6B41" w:rsidP="00AA7422">
            <w:pPr>
              <w:spacing w:before="0" w:after="0"/>
              <w:jc w:val="center"/>
              <w:rPr>
                <w:rFonts w:ascii="Times New Roman" w:hAnsi="Times New Roman"/>
                <w:b/>
                <w:sz w:val="22"/>
                <w:szCs w:val="22"/>
              </w:rPr>
            </w:pPr>
            <w:r w:rsidRPr="001B7EFA">
              <w:rPr>
                <w:rFonts w:ascii="Times New Roman" w:hAnsi="Times New Roman"/>
                <w:b/>
                <w:sz w:val="22"/>
                <w:szCs w:val="22"/>
              </w:rPr>
              <w:t>ÜRÜNÜN TANIMI</w:t>
            </w:r>
          </w:p>
          <w:p w14:paraId="6F12EDEB" w14:textId="77777777" w:rsidR="00FD6B41" w:rsidRPr="001B7EFA" w:rsidRDefault="00FD6B41" w:rsidP="00AA7422">
            <w:pPr>
              <w:spacing w:before="0" w:after="0"/>
              <w:jc w:val="center"/>
              <w:rPr>
                <w:rFonts w:ascii="Times New Roman" w:hAnsi="Times New Roman"/>
                <w:b/>
                <w:i/>
                <w:iCs/>
                <w:color w:val="0000FF"/>
                <w:sz w:val="22"/>
                <w:szCs w:val="22"/>
                <w:lang w:val="es-MX"/>
              </w:rPr>
            </w:pPr>
            <w:r w:rsidRPr="001B7EFA">
              <w:rPr>
                <w:rFonts w:ascii="Times New Roman" w:hAnsi="Times New Roman"/>
                <w:b/>
                <w:i/>
                <w:iCs/>
                <w:color w:val="0000FF"/>
                <w:sz w:val="22"/>
                <w:szCs w:val="22"/>
              </w:rPr>
              <w:t>(DESCRIPTION OF THE PRODUCT)</w:t>
            </w:r>
          </w:p>
        </w:tc>
        <w:tc>
          <w:tcPr>
            <w:tcW w:w="1275" w:type="dxa"/>
          </w:tcPr>
          <w:p w14:paraId="443E48EE" w14:textId="77777777" w:rsidR="00FD6B41" w:rsidRPr="001B7EFA" w:rsidRDefault="00FD6B41" w:rsidP="00AA7422">
            <w:pPr>
              <w:spacing w:before="0" w:after="0"/>
              <w:jc w:val="center"/>
              <w:rPr>
                <w:rFonts w:ascii="Times New Roman" w:hAnsi="Times New Roman"/>
                <w:b/>
                <w:sz w:val="22"/>
                <w:szCs w:val="22"/>
                <w:lang w:val="es-MX"/>
              </w:rPr>
            </w:pPr>
            <w:r w:rsidRPr="001B7EFA">
              <w:rPr>
                <w:rFonts w:ascii="Times New Roman" w:hAnsi="Times New Roman"/>
                <w:b/>
                <w:sz w:val="22"/>
                <w:szCs w:val="22"/>
                <w:lang w:val="es-MX"/>
              </w:rPr>
              <w:t>MİKTAR</w:t>
            </w:r>
          </w:p>
          <w:p w14:paraId="2480B658" w14:textId="77777777" w:rsidR="00FD6B41" w:rsidRPr="001B7EFA" w:rsidRDefault="00FD6B41" w:rsidP="00AA7422">
            <w:pPr>
              <w:spacing w:before="0" w:after="0"/>
              <w:jc w:val="center"/>
              <w:rPr>
                <w:rFonts w:ascii="Times New Roman" w:hAnsi="Times New Roman"/>
                <w:b/>
                <w:sz w:val="22"/>
                <w:szCs w:val="22"/>
                <w:lang w:val="es-MX"/>
              </w:rPr>
            </w:pPr>
            <w:r w:rsidRPr="001B7EFA">
              <w:rPr>
                <w:rFonts w:ascii="Times New Roman" w:hAnsi="Times New Roman"/>
                <w:b/>
                <w:sz w:val="22"/>
                <w:szCs w:val="22"/>
                <w:lang w:val="es-MX"/>
              </w:rPr>
              <w:t>(</w:t>
            </w:r>
            <w:r w:rsidRPr="001B7EFA">
              <w:rPr>
                <w:rFonts w:ascii="Times New Roman" w:hAnsi="Times New Roman"/>
                <w:b/>
                <w:i/>
                <w:iCs/>
                <w:color w:val="0000FF"/>
                <w:sz w:val="22"/>
                <w:szCs w:val="22"/>
                <w:lang w:val="es-MX"/>
              </w:rPr>
              <w:t>QUANTITY</w:t>
            </w:r>
            <w:r w:rsidRPr="001B7EFA">
              <w:rPr>
                <w:rFonts w:ascii="Times New Roman" w:hAnsi="Times New Roman"/>
                <w:b/>
                <w:sz w:val="22"/>
                <w:szCs w:val="22"/>
                <w:lang w:val="es-MX"/>
              </w:rPr>
              <w:t>)</w:t>
            </w:r>
          </w:p>
        </w:tc>
        <w:tc>
          <w:tcPr>
            <w:tcW w:w="2127" w:type="dxa"/>
          </w:tcPr>
          <w:p w14:paraId="78E00650" w14:textId="77777777" w:rsidR="00FD6B41" w:rsidRPr="001B7EFA" w:rsidRDefault="00FD6B41" w:rsidP="00AA7422">
            <w:pPr>
              <w:spacing w:before="0" w:after="0"/>
              <w:jc w:val="center"/>
              <w:rPr>
                <w:rFonts w:ascii="Times New Roman" w:hAnsi="Times New Roman"/>
                <w:b/>
                <w:sz w:val="22"/>
                <w:szCs w:val="22"/>
                <w:lang w:val="es-MX"/>
              </w:rPr>
            </w:pPr>
            <w:r w:rsidRPr="001B7EFA">
              <w:rPr>
                <w:rFonts w:ascii="Times New Roman" w:hAnsi="Times New Roman"/>
                <w:b/>
                <w:sz w:val="22"/>
                <w:szCs w:val="22"/>
                <w:lang w:val="es-MX"/>
              </w:rPr>
              <w:t xml:space="preserve">TEKLIF EDILEN MARKA/ MODEL </w:t>
            </w:r>
          </w:p>
          <w:p w14:paraId="455F1BAE" w14:textId="77777777" w:rsidR="00FD6B41" w:rsidRPr="001B7EFA" w:rsidRDefault="00FD6B41" w:rsidP="00AA7422">
            <w:pPr>
              <w:spacing w:before="0" w:after="0"/>
              <w:jc w:val="center"/>
              <w:rPr>
                <w:rFonts w:ascii="Times New Roman" w:hAnsi="Times New Roman"/>
                <w:b/>
                <w:i/>
                <w:iCs/>
                <w:color w:val="0000FF"/>
                <w:sz w:val="22"/>
                <w:szCs w:val="22"/>
                <w:lang w:val="es-MX"/>
              </w:rPr>
            </w:pPr>
            <w:r w:rsidRPr="001B7EFA">
              <w:rPr>
                <w:rFonts w:ascii="Times New Roman" w:hAnsi="Times New Roman"/>
                <w:b/>
                <w:i/>
                <w:iCs/>
                <w:color w:val="0000FF"/>
                <w:sz w:val="22"/>
                <w:szCs w:val="22"/>
                <w:lang w:val="es-MX"/>
              </w:rPr>
              <w:t>(BRAND-MODEL OFFERED)</w:t>
            </w:r>
          </w:p>
        </w:tc>
        <w:tc>
          <w:tcPr>
            <w:tcW w:w="2126" w:type="dxa"/>
          </w:tcPr>
          <w:p w14:paraId="6CB5BC59" w14:textId="77777777" w:rsidR="00FD6B41" w:rsidRPr="001B7EFA" w:rsidRDefault="00FD6B41" w:rsidP="00AA7422">
            <w:pPr>
              <w:spacing w:before="0" w:after="0"/>
              <w:jc w:val="center"/>
              <w:rPr>
                <w:rFonts w:ascii="Times New Roman" w:hAnsi="Times New Roman"/>
                <w:b/>
                <w:i/>
                <w:iCs/>
                <w:color w:val="0000FF"/>
                <w:sz w:val="22"/>
                <w:szCs w:val="22"/>
                <w:lang w:val="pt-BR"/>
              </w:rPr>
            </w:pPr>
            <w:r w:rsidRPr="001B7EFA">
              <w:rPr>
                <w:rFonts w:ascii="Times New Roman" w:hAnsi="Times New Roman"/>
                <w:b/>
                <w:sz w:val="22"/>
                <w:szCs w:val="22"/>
                <w:lang w:val="pt-BR"/>
              </w:rPr>
              <w:t>TESLIMAT, KURULUM, DEVREYE ALMA ILE BIRIM MALIYETLER</w:t>
            </w:r>
          </w:p>
          <w:p w14:paraId="13078FE1" w14:textId="77777777" w:rsidR="00FD6B41" w:rsidRPr="001B7EFA" w:rsidRDefault="00FD6B41" w:rsidP="00AA7422">
            <w:pPr>
              <w:spacing w:before="0" w:after="0"/>
              <w:jc w:val="center"/>
              <w:rPr>
                <w:rFonts w:ascii="Times New Roman" w:hAnsi="Times New Roman"/>
                <w:b/>
                <w:i/>
                <w:iCs/>
                <w:color w:val="0000FF"/>
                <w:sz w:val="22"/>
                <w:szCs w:val="22"/>
                <w:lang w:val="pt-BR"/>
              </w:rPr>
            </w:pPr>
            <w:r w:rsidRPr="001B7EFA">
              <w:rPr>
                <w:rFonts w:ascii="Times New Roman" w:hAnsi="Times New Roman"/>
                <w:b/>
                <w:i/>
                <w:iCs/>
                <w:color w:val="0000FF"/>
                <w:sz w:val="22"/>
                <w:szCs w:val="22"/>
              </w:rPr>
              <w:t>(UNIT COSTS INCLUDING DELIVERY, INSTALLATION, COMMISSIONING)</w:t>
            </w:r>
          </w:p>
          <w:p w14:paraId="242773CC" w14:textId="77777777" w:rsidR="00FD6B41" w:rsidRPr="001B7EFA" w:rsidRDefault="00FD6B41" w:rsidP="00AA7422">
            <w:pPr>
              <w:spacing w:before="0" w:after="0"/>
              <w:jc w:val="center"/>
              <w:rPr>
                <w:rFonts w:ascii="Times New Roman" w:hAnsi="Times New Roman"/>
                <w:b/>
                <w:sz w:val="22"/>
                <w:szCs w:val="22"/>
                <w:lang w:val="es-MX"/>
              </w:rPr>
            </w:pPr>
            <w:r w:rsidRPr="001B7EFA">
              <w:rPr>
                <w:rFonts w:ascii="Times New Roman" w:hAnsi="Times New Roman"/>
                <w:b/>
                <w:sz w:val="22"/>
                <w:szCs w:val="22"/>
                <w:lang w:val="es-MX"/>
              </w:rPr>
              <w:t>EUR</w:t>
            </w:r>
          </w:p>
        </w:tc>
      </w:tr>
      <w:tr w:rsidR="00FD6B41" w:rsidRPr="001B7EFA" w14:paraId="3279843E" w14:textId="77777777" w:rsidTr="005E7CCE">
        <w:trPr>
          <w:trHeight w:val="794"/>
          <w:jc w:val="center"/>
        </w:trPr>
        <w:tc>
          <w:tcPr>
            <w:tcW w:w="933" w:type="dxa"/>
            <w:vAlign w:val="center"/>
          </w:tcPr>
          <w:p w14:paraId="326BD6FB" w14:textId="69F15434" w:rsidR="00FD6B41" w:rsidRPr="001B7EFA" w:rsidRDefault="00FD6B41" w:rsidP="00AA7422">
            <w:pPr>
              <w:spacing w:before="0" w:after="0"/>
              <w:jc w:val="center"/>
              <w:rPr>
                <w:rFonts w:ascii="Times New Roman" w:hAnsi="Times New Roman"/>
                <w:b/>
                <w:smallCaps/>
                <w:sz w:val="22"/>
                <w:szCs w:val="22"/>
              </w:rPr>
            </w:pPr>
            <w:r w:rsidRPr="001B7EFA">
              <w:rPr>
                <w:rFonts w:ascii="Times New Roman" w:hAnsi="Times New Roman"/>
                <w:b/>
                <w:smallCaps/>
                <w:sz w:val="22"/>
                <w:szCs w:val="22"/>
              </w:rPr>
              <w:t>1</w:t>
            </w:r>
          </w:p>
        </w:tc>
        <w:tc>
          <w:tcPr>
            <w:tcW w:w="2835" w:type="dxa"/>
            <w:vAlign w:val="center"/>
          </w:tcPr>
          <w:p w14:paraId="6E23183F" w14:textId="0037FB56" w:rsidR="00FD6B41" w:rsidRPr="001B7EFA" w:rsidRDefault="00806331" w:rsidP="00AA7422">
            <w:pPr>
              <w:spacing w:before="0" w:after="0"/>
              <w:rPr>
                <w:rFonts w:ascii="Times New Roman" w:hAnsi="Times New Roman"/>
                <w:b/>
                <w:smallCaps/>
                <w:sz w:val="22"/>
                <w:szCs w:val="22"/>
              </w:rPr>
            </w:pPr>
            <w:r w:rsidRPr="00EE549C">
              <w:rPr>
                <w:rFonts w:ascii="Times New Roman" w:hAnsi="Times New Roman"/>
                <w:b/>
                <w:bCs/>
                <w:sz w:val="24"/>
                <w:szCs w:val="24"/>
              </w:rPr>
              <w:t xml:space="preserve">1 </w:t>
            </w:r>
            <w:proofErr w:type="spellStart"/>
            <w:r>
              <w:rPr>
                <w:rFonts w:ascii="Times New Roman" w:hAnsi="Times New Roman"/>
                <w:b/>
                <w:bCs/>
                <w:sz w:val="24"/>
                <w:szCs w:val="24"/>
              </w:rPr>
              <w:t>maksimum</w:t>
            </w:r>
            <w:proofErr w:type="spellEnd"/>
            <w:r>
              <w:rPr>
                <w:rFonts w:ascii="Times New Roman" w:hAnsi="Times New Roman"/>
                <w:b/>
                <w:bCs/>
                <w:sz w:val="24"/>
                <w:szCs w:val="24"/>
              </w:rPr>
              <w:t xml:space="preserve"> 186 </w:t>
            </w:r>
            <w:proofErr w:type="spellStart"/>
            <w:r>
              <w:rPr>
                <w:rFonts w:ascii="Times New Roman" w:hAnsi="Times New Roman"/>
                <w:b/>
                <w:bCs/>
                <w:sz w:val="24"/>
                <w:szCs w:val="24"/>
              </w:rPr>
              <w:t>kwp</w:t>
            </w:r>
            <w:proofErr w:type="spellEnd"/>
            <w:r>
              <w:rPr>
                <w:rFonts w:ascii="Times New Roman" w:hAnsi="Times New Roman"/>
                <w:b/>
                <w:bCs/>
                <w:sz w:val="24"/>
                <w:szCs w:val="24"/>
              </w:rPr>
              <w:t xml:space="preserve"> ON GRID YENILENEBİLİR GES SANTRALI</w:t>
            </w:r>
          </w:p>
        </w:tc>
        <w:tc>
          <w:tcPr>
            <w:tcW w:w="1275" w:type="dxa"/>
            <w:vAlign w:val="center"/>
          </w:tcPr>
          <w:p w14:paraId="53662A83" w14:textId="4AA01C9E" w:rsidR="00FD6B41" w:rsidRPr="001B7EFA" w:rsidRDefault="005E7CCE" w:rsidP="00AA7422">
            <w:pPr>
              <w:spacing w:before="0" w:after="0"/>
              <w:jc w:val="center"/>
              <w:rPr>
                <w:rFonts w:ascii="Times New Roman" w:hAnsi="Times New Roman"/>
                <w:b/>
                <w:smallCaps/>
                <w:sz w:val="22"/>
                <w:szCs w:val="22"/>
              </w:rPr>
            </w:pPr>
            <w:r w:rsidRPr="001B7EFA">
              <w:rPr>
                <w:rFonts w:ascii="Times New Roman" w:hAnsi="Times New Roman"/>
                <w:b/>
                <w:smallCaps/>
                <w:sz w:val="22"/>
                <w:szCs w:val="22"/>
              </w:rPr>
              <w:t>1</w:t>
            </w:r>
          </w:p>
        </w:tc>
        <w:tc>
          <w:tcPr>
            <w:tcW w:w="2127" w:type="dxa"/>
            <w:vAlign w:val="center"/>
          </w:tcPr>
          <w:p w14:paraId="1179C6B9" w14:textId="77777777" w:rsidR="00FD6B41" w:rsidRPr="001B7EFA" w:rsidRDefault="00FD6B41" w:rsidP="00AA7422">
            <w:pPr>
              <w:spacing w:before="0" w:after="0"/>
              <w:jc w:val="center"/>
              <w:rPr>
                <w:rFonts w:ascii="Times New Roman" w:hAnsi="Times New Roman"/>
                <w:b/>
                <w:smallCaps/>
                <w:sz w:val="22"/>
                <w:szCs w:val="22"/>
              </w:rPr>
            </w:pPr>
          </w:p>
        </w:tc>
        <w:tc>
          <w:tcPr>
            <w:tcW w:w="2126" w:type="dxa"/>
            <w:vAlign w:val="center"/>
          </w:tcPr>
          <w:p w14:paraId="07C9669A" w14:textId="77777777" w:rsidR="00FD6B41" w:rsidRPr="001B7EFA" w:rsidRDefault="00FD6B41" w:rsidP="00AA7422">
            <w:pPr>
              <w:spacing w:before="0" w:after="0"/>
              <w:jc w:val="center"/>
              <w:rPr>
                <w:rFonts w:ascii="Times New Roman" w:hAnsi="Times New Roman"/>
                <w:b/>
                <w:smallCaps/>
                <w:sz w:val="22"/>
                <w:szCs w:val="22"/>
              </w:rPr>
            </w:pPr>
          </w:p>
          <w:p w14:paraId="5471C8AF" w14:textId="77777777" w:rsidR="00FD6B41" w:rsidRPr="001B7EFA" w:rsidRDefault="00FD6B41" w:rsidP="00AA7422">
            <w:pPr>
              <w:spacing w:before="0" w:after="0"/>
              <w:jc w:val="center"/>
              <w:rPr>
                <w:rFonts w:ascii="Times New Roman" w:hAnsi="Times New Roman"/>
                <w:b/>
                <w:smallCaps/>
                <w:sz w:val="22"/>
                <w:szCs w:val="22"/>
              </w:rPr>
            </w:pPr>
          </w:p>
          <w:p w14:paraId="2C2CB7E5" w14:textId="77777777" w:rsidR="00FD6B41" w:rsidRPr="001B7EFA" w:rsidRDefault="00FD6B41" w:rsidP="00AA7422">
            <w:pPr>
              <w:spacing w:before="0" w:after="0"/>
              <w:jc w:val="center"/>
              <w:rPr>
                <w:rFonts w:ascii="Times New Roman" w:hAnsi="Times New Roman"/>
                <w:b/>
                <w:smallCaps/>
                <w:sz w:val="22"/>
                <w:szCs w:val="22"/>
              </w:rPr>
            </w:pPr>
          </w:p>
        </w:tc>
      </w:tr>
      <w:tr w:rsidR="00FD6B41" w:rsidRPr="001B7EFA" w14:paraId="672D59B4" w14:textId="77777777" w:rsidTr="005E7CCE">
        <w:trPr>
          <w:jc w:val="center"/>
        </w:trPr>
        <w:tc>
          <w:tcPr>
            <w:tcW w:w="933" w:type="dxa"/>
          </w:tcPr>
          <w:p w14:paraId="7AD2FB23" w14:textId="77777777" w:rsidR="00FD6B41" w:rsidRPr="001B7EFA" w:rsidRDefault="00FD6B41" w:rsidP="00AA7422">
            <w:pPr>
              <w:spacing w:before="0" w:after="0"/>
              <w:jc w:val="center"/>
              <w:rPr>
                <w:rFonts w:ascii="Times New Roman" w:hAnsi="Times New Roman"/>
                <w:b/>
                <w:smallCaps/>
                <w:sz w:val="22"/>
                <w:szCs w:val="22"/>
              </w:rPr>
            </w:pPr>
          </w:p>
        </w:tc>
        <w:tc>
          <w:tcPr>
            <w:tcW w:w="2835" w:type="dxa"/>
          </w:tcPr>
          <w:p w14:paraId="0AF96BE6" w14:textId="77777777" w:rsidR="00FD6B41" w:rsidRPr="001B7EFA" w:rsidRDefault="00FD6B41" w:rsidP="00AA7422">
            <w:pPr>
              <w:spacing w:before="0" w:after="0"/>
              <w:jc w:val="center"/>
              <w:rPr>
                <w:rFonts w:ascii="Times New Roman" w:hAnsi="Times New Roman"/>
                <w:b/>
                <w:smallCaps/>
                <w:sz w:val="22"/>
                <w:szCs w:val="22"/>
              </w:rPr>
            </w:pPr>
          </w:p>
        </w:tc>
        <w:tc>
          <w:tcPr>
            <w:tcW w:w="1275" w:type="dxa"/>
          </w:tcPr>
          <w:p w14:paraId="1DAD058A" w14:textId="77777777" w:rsidR="00FD6B41" w:rsidRPr="001B7EFA" w:rsidRDefault="00FD6B41" w:rsidP="00AA7422">
            <w:pPr>
              <w:spacing w:before="0" w:after="0"/>
              <w:jc w:val="center"/>
              <w:rPr>
                <w:rFonts w:ascii="Times New Roman" w:hAnsi="Times New Roman"/>
                <w:b/>
                <w:smallCaps/>
                <w:sz w:val="22"/>
                <w:szCs w:val="22"/>
              </w:rPr>
            </w:pPr>
          </w:p>
        </w:tc>
        <w:tc>
          <w:tcPr>
            <w:tcW w:w="2127" w:type="dxa"/>
          </w:tcPr>
          <w:p w14:paraId="0D6FF9E3" w14:textId="77777777" w:rsidR="005E7CCE" w:rsidRPr="001B7EFA" w:rsidRDefault="005E7CCE" w:rsidP="005E7CCE">
            <w:pPr>
              <w:spacing w:before="0" w:after="0"/>
              <w:jc w:val="center"/>
              <w:rPr>
                <w:rFonts w:ascii="Times New Roman" w:hAnsi="Times New Roman"/>
                <w:b/>
                <w:i/>
                <w:iCs/>
                <w:smallCaps/>
                <w:color w:val="0000FF"/>
                <w:sz w:val="22"/>
                <w:szCs w:val="22"/>
              </w:rPr>
            </w:pPr>
            <w:r w:rsidRPr="001B7EFA">
              <w:rPr>
                <w:rFonts w:ascii="Times New Roman" w:hAnsi="Times New Roman"/>
                <w:b/>
                <w:smallCaps/>
                <w:sz w:val="22"/>
                <w:szCs w:val="22"/>
              </w:rPr>
              <w:t>TOPLAM</w:t>
            </w:r>
          </w:p>
          <w:p w14:paraId="1BD24119" w14:textId="77777777" w:rsidR="005E7CCE" w:rsidRPr="001B7EFA" w:rsidRDefault="005E7CCE" w:rsidP="005E7CCE">
            <w:pPr>
              <w:spacing w:before="0" w:after="0"/>
              <w:jc w:val="center"/>
              <w:rPr>
                <w:rFonts w:ascii="Times New Roman" w:hAnsi="Times New Roman"/>
                <w:b/>
                <w:i/>
                <w:iCs/>
                <w:smallCaps/>
                <w:color w:val="0000FF"/>
                <w:sz w:val="22"/>
                <w:szCs w:val="22"/>
              </w:rPr>
            </w:pPr>
            <w:r w:rsidRPr="001B7EFA">
              <w:rPr>
                <w:rFonts w:ascii="Times New Roman" w:hAnsi="Times New Roman"/>
                <w:b/>
                <w:i/>
                <w:iCs/>
                <w:smallCaps/>
                <w:color w:val="0000FF"/>
                <w:sz w:val="22"/>
                <w:szCs w:val="22"/>
              </w:rPr>
              <w:t>(TOTAL)</w:t>
            </w:r>
          </w:p>
          <w:p w14:paraId="11BA2E57" w14:textId="77777777" w:rsidR="00FD6B41" w:rsidRPr="001B7EFA" w:rsidRDefault="00FD6B41" w:rsidP="00AA7422">
            <w:pPr>
              <w:spacing w:before="0" w:after="0"/>
              <w:jc w:val="center"/>
              <w:rPr>
                <w:rFonts w:ascii="Times New Roman" w:hAnsi="Times New Roman"/>
                <w:b/>
                <w:smallCaps/>
                <w:sz w:val="22"/>
                <w:szCs w:val="22"/>
              </w:rPr>
            </w:pPr>
          </w:p>
        </w:tc>
        <w:tc>
          <w:tcPr>
            <w:tcW w:w="2126" w:type="dxa"/>
          </w:tcPr>
          <w:p w14:paraId="70F03D16" w14:textId="77777777" w:rsidR="00FD6B41" w:rsidRPr="001B7EFA" w:rsidRDefault="00FD6B41" w:rsidP="005E7CCE">
            <w:pPr>
              <w:spacing w:before="0" w:after="0"/>
              <w:jc w:val="center"/>
              <w:rPr>
                <w:rFonts w:ascii="Times New Roman" w:hAnsi="Times New Roman"/>
                <w:b/>
                <w:smallCaps/>
                <w:sz w:val="22"/>
                <w:szCs w:val="22"/>
              </w:rPr>
            </w:pPr>
          </w:p>
        </w:tc>
      </w:tr>
      <w:tr w:rsidR="00FD6B41" w:rsidRPr="001B7EFA" w14:paraId="651A448C" w14:textId="77777777" w:rsidTr="00FD6B41">
        <w:trPr>
          <w:trHeight w:val="820"/>
          <w:jc w:val="center"/>
        </w:trPr>
        <w:tc>
          <w:tcPr>
            <w:tcW w:w="7170" w:type="dxa"/>
            <w:gridSpan w:val="4"/>
          </w:tcPr>
          <w:p w14:paraId="149CCD2F" w14:textId="77777777" w:rsidR="002B009F" w:rsidRPr="001B7EFA" w:rsidRDefault="002B009F" w:rsidP="00AA7422">
            <w:pPr>
              <w:spacing w:before="0" w:after="0"/>
              <w:jc w:val="center"/>
              <w:rPr>
                <w:rFonts w:ascii="Times New Roman" w:hAnsi="Times New Roman"/>
                <w:b/>
                <w:smallCaps/>
                <w:sz w:val="22"/>
                <w:szCs w:val="22"/>
              </w:rPr>
            </w:pPr>
            <w:r w:rsidRPr="001B7EFA">
              <w:rPr>
                <w:rFonts w:ascii="Times New Roman" w:hAnsi="Times New Roman"/>
                <w:b/>
                <w:smallCaps/>
                <w:sz w:val="22"/>
                <w:szCs w:val="22"/>
              </w:rPr>
              <w:t>SÖZLEŞME İMZALANDIKTAN SONRA TEDARİK SÜRESİ (GÜN)</w:t>
            </w:r>
          </w:p>
          <w:p w14:paraId="6F928143" w14:textId="28202418" w:rsidR="00FD6B41" w:rsidRPr="001B7EFA" w:rsidRDefault="00244C4A" w:rsidP="00AA7422">
            <w:pPr>
              <w:spacing w:before="0" w:after="0"/>
              <w:jc w:val="center"/>
              <w:rPr>
                <w:rFonts w:ascii="Times New Roman" w:hAnsi="Times New Roman"/>
                <w:b/>
                <w:smallCaps/>
                <w:sz w:val="22"/>
                <w:szCs w:val="22"/>
              </w:rPr>
            </w:pPr>
            <w:r w:rsidRPr="001B7EFA">
              <w:rPr>
                <w:rFonts w:ascii="Times New Roman" w:hAnsi="Times New Roman"/>
                <w:b/>
                <w:i/>
                <w:iCs/>
                <w:color w:val="0000FF"/>
                <w:sz w:val="22"/>
                <w:szCs w:val="22"/>
              </w:rPr>
              <w:t>(</w:t>
            </w:r>
            <w:r w:rsidR="00FD6B41" w:rsidRPr="001B7EFA">
              <w:rPr>
                <w:rFonts w:ascii="Times New Roman" w:hAnsi="Times New Roman"/>
                <w:b/>
                <w:i/>
                <w:iCs/>
                <w:color w:val="0000FF"/>
                <w:sz w:val="22"/>
                <w:szCs w:val="22"/>
              </w:rPr>
              <w:t xml:space="preserve">DELIVERY PERIOD </w:t>
            </w:r>
            <w:r w:rsidR="002B009F" w:rsidRPr="001B7EFA">
              <w:rPr>
                <w:rFonts w:ascii="Times New Roman" w:hAnsi="Times New Roman"/>
                <w:b/>
                <w:i/>
                <w:iCs/>
                <w:color w:val="0000FF"/>
                <w:sz w:val="22"/>
                <w:szCs w:val="22"/>
              </w:rPr>
              <w:t>AFTER SIGNING SUPPLY CONTRACT</w:t>
            </w:r>
            <w:r w:rsidRPr="001B7EFA">
              <w:rPr>
                <w:rFonts w:ascii="Times New Roman" w:hAnsi="Times New Roman"/>
                <w:b/>
                <w:i/>
                <w:iCs/>
                <w:color w:val="0000FF"/>
                <w:sz w:val="22"/>
                <w:szCs w:val="22"/>
              </w:rPr>
              <w:t xml:space="preserve"> </w:t>
            </w:r>
            <w:r w:rsidR="00FD6B41" w:rsidRPr="001B7EFA">
              <w:rPr>
                <w:rFonts w:ascii="Times New Roman" w:hAnsi="Times New Roman"/>
                <w:b/>
                <w:i/>
                <w:iCs/>
                <w:color w:val="0000FF"/>
                <w:sz w:val="22"/>
                <w:szCs w:val="22"/>
              </w:rPr>
              <w:t>(</w:t>
            </w:r>
            <w:r w:rsidR="002B009F" w:rsidRPr="001B7EFA">
              <w:rPr>
                <w:rFonts w:ascii="Times New Roman" w:hAnsi="Times New Roman"/>
                <w:b/>
                <w:i/>
                <w:iCs/>
                <w:color w:val="0000FF"/>
                <w:sz w:val="22"/>
                <w:szCs w:val="22"/>
              </w:rPr>
              <w:t>DAYS</w:t>
            </w:r>
            <w:proofErr w:type="gramStart"/>
            <w:r w:rsidR="002B009F" w:rsidRPr="001B7EFA">
              <w:rPr>
                <w:rFonts w:ascii="Times New Roman" w:hAnsi="Times New Roman"/>
                <w:b/>
                <w:i/>
                <w:iCs/>
                <w:color w:val="0000FF"/>
                <w:sz w:val="22"/>
                <w:szCs w:val="22"/>
              </w:rPr>
              <w:t>)</w:t>
            </w:r>
            <w:r w:rsidR="00FD6B41" w:rsidRPr="001B7EFA">
              <w:rPr>
                <w:rFonts w:ascii="Times New Roman" w:hAnsi="Times New Roman"/>
                <w:b/>
                <w:i/>
                <w:iCs/>
                <w:color w:val="0000FF"/>
                <w:sz w:val="22"/>
                <w:szCs w:val="22"/>
              </w:rPr>
              <w:t xml:space="preserve"> </w:t>
            </w:r>
            <w:r w:rsidRPr="001B7EFA">
              <w:rPr>
                <w:rFonts w:ascii="Times New Roman" w:hAnsi="Times New Roman"/>
                <w:b/>
                <w:i/>
                <w:iCs/>
                <w:color w:val="0000FF"/>
                <w:sz w:val="22"/>
                <w:szCs w:val="22"/>
              </w:rPr>
              <w:t>)</w:t>
            </w:r>
            <w:proofErr w:type="gramEnd"/>
          </w:p>
        </w:tc>
        <w:tc>
          <w:tcPr>
            <w:tcW w:w="2126" w:type="dxa"/>
          </w:tcPr>
          <w:p w14:paraId="6275E85D" w14:textId="77777777" w:rsidR="00FD6B41" w:rsidRPr="001B7EFA" w:rsidRDefault="00FD6B41" w:rsidP="00AA7422">
            <w:pPr>
              <w:spacing w:before="0" w:after="0"/>
              <w:jc w:val="center"/>
              <w:rPr>
                <w:rFonts w:ascii="Times New Roman" w:hAnsi="Times New Roman"/>
                <w:b/>
                <w:smallCaps/>
                <w:sz w:val="22"/>
                <w:szCs w:val="22"/>
              </w:rPr>
            </w:pPr>
          </w:p>
        </w:tc>
      </w:tr>
      <w:tr w:rsidR="00C96555" w:rsidRPr="001B7EFA" w14:paraId="6805B18F" w14:textId="77777777" w:rsidTr="00FD6B41">
        <w:trPr>
          <w:trHeight w:val="820"/>
          <w:jc w:val="center"/>
        </w:trPr>
        <w:tc>
          <w:tcPr>
            <w:tcW w:w="7170" w:type="dxa"/>
            <w:gridSpan w:val="4"/>
          </w:tcPr>
          <w:p w14:paraId="20C039C0" w14:textId="77777777" w:rsidR="00244C4A" w:rsidRPr="001B7EFA" w:rsidRDefault="00244C4A" w:rsidP="00AA7422">
            <w:pPr>
              <w:spacing w:before="0" w:after="0"/>
              <w:jc w:val="center"/>
              <w:rPr>
                <w:rFonts w:ascii="Times New Roman" w:hAnsi="Times New Roman"/>
                <w:b/>
                <w:smallCaps/>
                <w:sz w:val="22"/>
                <w:szCs w:val="22"/>
              </w:rPr>
            </w:pPr>
            <w:r w:rsidRPr="001B7EFA">
              <w:rPr>
                <w:rFonts w:ascii="Times New Roman" w:hAnsi="Times New Roman"/>
                <w:b/>
                <w:smallCaps/>
                <w:sz w:val="22"/>
                <w:szCs w:val="22"/>
              </w:rPr>
              <w:t>ÖDEME KOŞULLARI</w:t>
            </w:r>
          </w:p>
          <w:p w14:paraId="3897CF48" w14:textId="1818E91E" w:rsidR="00C96555" w:rsidRPr="001B7EFA" w:rsidRDefault="00244C4A" w:rsidP="00AA7422">
            <w:pPr>
              <w:spacing w:before="0" w:after="0"/>
              <w:jc w:val="center"/>
              <w:rPr>
                <w:rFonts w:ascii="Times New Roman" w:hAnsi="Times New Roman"/>
                <w:b/>
                <w:smallCaps/>
                <w:sz w:val="22"/>
                <w:szCs w:val="22"/>
              </w:rPr>
            </w:pPr>
            <w:r w:rsidRPr="001B7EFA">
              <w:rPr>
                <w:rFonts w:ascii="Times New Roman" w:hAnsi="Times New Roman"/>
                <w:b/>
                <w:i/>
                <w:iCs/>
                <w:color w:val="0000FF"/>
                <w:sz w:val="22"/>
                <w:szCs w:val="22"/>
              </w:rPr>
              <w:t>(</w:t>
            </w:r>
            <w:r w:rsidR="00C96555" w:rsidRPr="001B7EFA">
              <w:rPr>
                <w:rFonts w:ascii="Times New Roman" w:hAnsi="Times New Roman"/>
                <w:b/>
                <w:i/>
                <w:iCs/>
                <w:color w:val="0000FF"/>
                <w:sz w:val="22"/>
                <w:szCs w:val="22"/>
              </w:rPr>
              <w:t>PAYMENT TERMS</w:t>
            </w:r>
            <w:r w:rsidRPr="001B7EFA">
              <w:rPr>
                <w:rFonts w:ascii="Times New Roman" w:hAnsi="Times New Roman"/>
                <w:b/>
                <w:i/>
                <w:iCs/>
                <w:color w:val="0000FF"/>
                <w:sz w:val="22"/>
                <w:szCs w:val="22"/>
              </w:rPr>
              <w:t>)</w:t>
            </w:r>
            <w:r w:rsidR="00C96555" w:rsidRPr="001B7EFA">
              <w:rPr>
                <w:rFonts w:ascii="Times New Roman" w:hAnsi="Times New Roman"/>
                <w:b/>
                <w:i/>
                <w:iCs/>
                <w:color w:val="0000FF"/>
                <w:sz w:val="22"/>
                <w:szCs w:val="22"/>
              </w:rPr>
              <w:t xml:space="preserve"> </w:t>
            </w:r>
          </w:p>
        </w:tc>
        <w:tc>
          <w:tcPr>
            <w:tcW w:w="2126" w:type="dxa"/>
          </w:tcPr>
          <w:p w14:paraId="32F7D07A" w14:textId="77777777" w:rsidR="00C96555" w:rsidRPr="001B7EFA" w:rsidRDefault="00C96555" w:rsidP="00AA7422">
            <w:pPr>
              <w:spacing w:before="0" w:after="0"/>
              <w:jc w:val="center"/>
              <w:rPr>
                <w:rFonts w:ascii="Times New Roman" w:hAnsi="Times New Roman"/>
                <w:b/>
                <w:smallCaps/>
                <w:sz w:val="22"/>
                <w:szCs w:val="22"/>
              </w:rPr>
            </w:pPr>
          </w:p>
        </w:tc>
      </w:tr>
    </w:tbl>
    <w:p w14:paraId="06F591AC" w14:textId="0A141DC2" w:rsidR="008A374D" w:rsidRPr="001B7EFA" w:rsidRDefault="00A41B9D" w:rsidP="009141D0">
      <w:pPr>
        <w:spacing w:before="0" w:after="0"/>
        <w:rPr>
          <w:rFonts w:ascii="Times New Roman" w:hAnsi="Times New Roman"/>
          <w:b/>
          <w:bCs/>
          <w:sz w:val="22"/>
          <w:szCs w:val="22"/>
          <w:lang w:val="es-MX"/>
        </w:rPr>
      </w:pPr>
      <w:r w:rsidRPr="001B7EFA">
        <w:rPr>
          <w:rFonts w:ascii="Times New Roman" w:hAnsi="Times New Roman"/>
          <w:b/>
          <w:sz w:val="22"/>
          <w:szCs w:val="22"/>
          <w:lang w:val="fr-BE"/>
        </w:rPr>
        <w:br w:type="page"/>
      </w:r>
      <w:r w:rsidR="008A374D" w:rsidRPr="001B7EFA">
        <w:rPr>
          <w:rFonts w:ascii="Times New Roman" w:hAnsi="Times New Roman"/>
          <w:b/>
          <w:bCs/>
          <w:sz w:val="22"/>
          <w:szCs w:val="22"/>
          <w:lang w:val="es-MX"/>
        </w:rPr>
        <w:lastRenderedPageBreak/>
        <w:t>EK III TEDARİKÇİNİN TEKLİF EDİLEN MALLARIN MENŞEİNE İLİŞKİN BEYANI</w:t>
      </w:r>
    </w:p>
    <w:p w14:paraId="15E21701" w14:textId="05772947" w:rsidR="008A374D" w:rsidRPr="001B7EFA" w:rsidRDefault="008A374D" w:rsidP="008A374D">
      <w:pPr>
        <w:spacing w:before="0" w:after="0"/>
        <w:jc w:val="center"/>
        <w:rPr>
          <w:rFonts w:ascii="Times New Roman" w:hAnsi="Times New Roman"/>
          <w:b/>
          <w:bCs/>
          <w:i/>
          <w:iCs/>
          <w:color w:val="0000FF"/>
          <w:sz w:val="22"/>
          <w:szCs w:val="22"/>
          <w:lang w:val="es-MX"/>
        </w:rPr>
      </w:pPr>
      <w:r w:rsidRPr="001B7EFA">
        <w:rPr>
          <w:rFonts w:ascii="Times New Roman" w:hAnsi="Times New Roman"/>
          <w:b/>
          <w:bCs/>
          <w:sz w:val="22"/>
          <w:szCs w:val="22"/>
        </w:rPr>
        <w:t>(</w:t>
      </w:r>
      <w:r w:rsidRPr="001B7EFA">
        <w:rPr>
          <w:rFonts w:ascii="Times New Roman" w:hAnsi="Times New Roman"/>
          <w:b/>
          <w:bCs/>
          <w:i/>
          <w:iCs/>
          <w:color w:val="0000FF"/>
          <w:sz w:val="22"/>
          <w:szCs w:val="22"/>
        </w:rPr>
        <w:t>ANNEX III SUPPLIER'S DECLARATION OF ORIGIN OF THE GOODS OFFERED)</w:t>
      </w:r>
    </w:p>
    <w:p w14:paraId="1D993896" w14:textId="69214C1E" w:rsidR="008A374D" w:rsidRPr="001B7EFA" w:rsidRDefault="008A374D" w:rsidP="008A374D">
      <w:pPr>
        <w:pStyle w:val="Title"/>
        <w:jc w:val="left"/>
        <w:rPr>
          <w:rFonts w:ascii="Times New Roman" w:hAnsi="Times New Roman"/>
          <w:b w:val="0"/>
          <w:bCs/>
          <w:sz w:val="22"/>
          <w:szCs w:val="22"/>
          <w:lang w:val="es-MX"/>
        </w:rPr>
      </w:pPr>
      <w:r w:rsidRPr="001B7EFA">
        <w:rPr>
          <w:rFonts w:ascii="Times New Roman" w:hAnsi="Times New Roman"/>
          <w:b w:val="0"/>
          <w:bCs/>
          <w:sz w:val="22"/>
          <w:szCs w:val="22"/>
          <w:lang w:val="es-MX"/>
        </w:rPr>
        <w:t>Ben/</w:t>
      </w:r>
      <w:proofErr w:type="spellStart"/>
      <w:r w:rsidRPr="001B7EFA">
        <w:rPr>
          <w:rFonts w:ascii="Times New Roman" w:hAnsi="Times New Roman"/>
          <w:b w:val="0"/>
          <w:bCs/>
          <w:sz w:val="22"/>
          <w:szCs w:val="22"/>
          <w:lang w:val="es-MX"/>
        </w:rPr>
        <w:t>Biz</w:t>
      </w:r>
      <w:proofErr w:type="spellEnd"/>
      <w:r w:rsidRPr="001B7EFA">
        <w:rPr>
          <w:rFonts w:ascii="Times New Roman" w:hAnsi="Times New Roman"/>
          <w:b w:val="0"/>
          <w:bCs/>
          <w:sz w:val="22"/>
          <w:szCs w:val="22"/>
          <w:lang w:val="es-MX"/>
        </w:rPr>
        <w:t xml:space="preserve">, </w:t>
      </w:r>
      <w:r w:rsidR="004851F7">
        <w:rPr>
          <w:rFonts w:ascii="Times New Roman" w:hAnsi="Times New Roman"/>
          <w:b w:val="0"/>
          <w:bCs/>
          <w:sz w:val="22"/>
          <w:szCs w:val="22"/>
          <w:lang w:val="es-MX"/>
        </w:rPr>
        <w:t>81305262/4</w:t>
      </w:r>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yayın</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referanslı</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ihalede</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teklif</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edilen</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malların</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menşeini</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teyit</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ediyorum</w:t>
      </w:r>
      <w:proofErr w:type="spellEnd"/>
      <w:r w:rsidR="009141D0" w:rsidRPr="001B7EFA">
        <w:rPr>
          <w:rFonts w:ascii="Times New Roman" w:hAnsi="Times New Roman"/>
          <w:b w:val="0"/>
          <w:bCs/>
          <w:sz w:val="22"/>
          <w:szCs w:val="22"/>
          <w:lang w:val="es-MX"/>
        </w:rPr>
        <w:t>/z</w:t>
      </w:r>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aşağıda</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belirtildiği</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gibi</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olduğunu</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beyan</w:t>
      </w:r>
      <w:proofErr w:type="spellEnd"/>
      <w:r w:rsidRPr="001B7EFA">
        <w:rPr>
          <w:rFonts w:ascii="Times New Roman" w:hAnsi="Times New Roman"/>
          <w:b w:val="0"/>
          <w:bCs/>
          <w:sz w:val="22"/>
          <w:szCs w:val="22"/>
          <w:lang w:val="es-MX"/>
        </w:rPr>
        <w:t xml:space="preserve"> </w:t>
      </w:r>
      <w:proofErr w:type="spellStart"/>
      <w:r w:rsidRPr="001B7EFA">
        <w:rPr>
          <w:rFonts w:ascii="Times New Roman" w:hAnsi="Times New Roman"/>
          <w:b w:val="0"/>
          <w:bCs/>
          <w:sz w:val="22"/>
          <w:szCs w:val="22"/>
          <w:lang w:val="es-MX"/>
        </w:rPr>
        <w:t>ederim</w:t>
      </w:r>
      <w:proofErr w:type="spellEnd"/>
      <w:r w:rsidRPr="001B7EFA">
        <w:rPr>
          <w:rFonts w:ascii="Times New Roman" w:hAnsi="Times New Roman"/>
          <w:b w:val="0"/>
          <w:bCs/>
          <w:sz w:val="22"/>
          <w:szCs w:val="22"/>
          <w:lang w:val="es-MX"/>
        </w:rPr>
        <w:t xml:space="preserve">/z. </w:t>
      </w:r>
      <w:r w:rsidRPr="001B7EFA">
        <w:rPr>
          <w:rFonts w:ascii="Times New Roman" w:hAnsi="Times New Roman"/>
          <w:b w:val="0"/>
          <w:bCs/>
          <w:i/>
          <w:iCs/>
          <w:color w:val="0000FF"/>
          <w:sz w:val="22"/>
          <w:szCs w:val="22"/>
          <w:lang w:val="es-MX"/>
        </w:rPr>
        <w:t>(</w:t>
      </w:r>
      <w:r w:rsidRPr="001B7EFA">
        <w:rPr>
          <w:rFonts w:ascii="Times New Roman" w:hAnsi="Times New Roman"/>
          <w:b w:val="0"/>
          <w:bCs/>
          <w:i/>
          <w:iCs/>
          <w:color w:val="0000FF"/>
          <w:sz w:val="22"/>
          <w:szCs w:val="22"/>
          <w:lang w:val="en-GB"/>
        </w:rPr>
        <w:t xml:space="preserve">I/We confirm the origin of the goods offered in the tender with publication reference </w:t>
      </w:r>
      <w:r w:rsidR="004851F7">
        <w:rPr>
          <w:rFonts w:ascii="Times New Roman" w:hAnsi="Times New Roman"/>
          <w:b w:val="0"/>
          <w:bCs/>
          <w:i/>
          <w:iCs/>
          <w:color w:val="0000FF"/>
          <w:sz w:val="22"/>
          <w:szCs w:val="22"/>
          <w:lang w:val="en-GB"/>
        </w:rPr>
        <w:t>81305262/4</w:t>
      </w:r>
      <w:r w:rsidRPr="001B7EFA">
        <w:rPr>
          <w:rFonts w:ascii="Times New Roman" w:hAnsi="Times New Roman"/>
          <w:b w:val="0"/>
          <w:bCs/>
          <w:i/>
          <w:iCs/>
          <w:color w:val="0000FF"/>
          <w:sz w:val="22"/>
          <w:szCs w:val="22"/>
          <w:lang w:val="en-GB"/>
        </w:rPr>
        <w:t>, we declare that it is as stated below.)</w:t>
      </w:r>
    </w:p>
    <w:p w14:paraId="1A1CA750" w14:textId="77777777" w:rsidR="008A374D" w:rsidRPr="001B7EFA" w:rsidRDefault="008A374D" w:rsidP="008A374D">
      <w:pPr>
        <w:spacing w:after="0"/>
        <w:jc w:val="both"/>
        <w:rPr>
          <w:rFonts w:ascii="Times New Roman" w:hAnsi="Times New Roman"/>
          <w:sz w:val="22"/>
          <w:szCs w:val="22"/>
          <w:lang w:val="es-MX"/>
        </w:rPr>
      </w:pPr>
    </w:p>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3623"/>
        <w:gridCol w:w="4252"/>
      </w:tblGrid>
      <w:tr w:rsidR="008A374D" w:rsidRPr="001B7EFA" w14:paraId="356E5F2D" w14:textId="77777777" w:rsidTr="00C25F14">
        <w:trPr>
          <w:cantSplit/>
          <w:trHeight w:val="794"/>
          <w:tblHeader/>
        </w:trPr>
        <w:tc>
          <w:tcPr>
            <w:tcW w:w="657" w:type="pct"/>
            <w:shd w:val="pct5" w:color="auto" w:fill="FFFFFF"/>
          </w:tcPr>
          <w:p w14:paraId="391C3171" w14:textId="77777777" w:rsidR="008A374D" w:rsidRDefault="008A374D" w:rsidP="00C61998">
            <w:pPr>
              <w:spacing w:before="0" w:after="0"/>
              <w:jc w:val="center"/>
              <w:rPr>
                <w:rFonts w:ascii="Times New Roman" w:hAnsi="Times New Roman"/>
                <w:b/>
                <w:sz w:val="22"/>
                <w:szCs w:val="22"/>
              </w:rPr>
            </w:pPr>
            <w:r w:rsidRPr="001B7EFA">
              <w:rPr>
                <w:rFonts w:ascii="Times New Roman" w:hAnsi="Times New Roman"/>
                <w:sz w:val="22"/>
                <w:szCs w:val="22"/>
                <w:lang w:val="es-MX"/>
              </w:rPr>
              <w:br w:type="page"/>
            </w:r>
            <w:r w:rsidRPr="001B7EFA">
              <w:rPr>
                <w:rFonts w:ascii="Times New Roman" w:hAnsi="Times New Roman"/>
                <w:b/>
                <w:sz w:val="22"/>
                <w:szCs w:val="22"/>
              </w:rPr>
              <w:t>1</w:t>
            </w:r>
            <w:r w:rsidR="00C61998">
              <w:rPr>
                <w:rFonts w:ascii="Times New Roman" w:hAnsi="Times New Roman"/>
                <w:b/>
                <w:sz w:val="22"/>
                <w:szCs w:val="22"/>
              </w:rPr>
              <w:t>.</w:t>
            </w:r>
          </w:p>
          <w:p w14:paraId="687503AC" w14:textId="1761D91B" w:rsidR="00C61998" w:rsidRPr="00C61998" w:rsidRDefault="00C61998" w:rsidP="00C61998">
            <w:pPr>
              <w:spacing w:before="0" w:after="0"/>
              <w:jc w:val="center"/>
              <w:rPr>
                <w:rFonts w:ascii="Times New Roman" w:hAnsi="Times New Roman"/>
                <w:b/>
                <w:sz w:val="22"/>
                <w:szCs w:val="22"/>
              </w:rPr>
            </w:pPr>
            <w:r>
              <w:rPr>
                <w:rFonts w:ascii="Times New Roman" w:hAnsi="Times New Roman"/>
                <w:b/>
                <w:sz w:val="22"/>
                <w:szCs w:val="22"/>
              </w:rPr>
              <w:t>NO</w:t>
            </w:r>
          </w:p>
        </w:tc>
        <w:tc>
          <w:tcPr>
            <w:tcW w:w="1998" w:type="pct"/>
            <w:shd w:val="pct5" w:color="auto" w:fill="FFFFFF"/>
          </w:tcPr>
          <w:p w14:paraId="6C1AD55E" w14:textId="77777777" w:rsidR="008A374D" w:rsidRPr="001B7EFA" w:rsidRDefault="008A374D" w:rsidP="00C25F14">
            <w:pPr>
              <w:spacing w:before="0" w:after="0"/>
              <w:jc w:val="center"/>
              <w:rPr>
                <w:rFonts w:ascii="Times New Roman" w:hAnsi="Times New Roman"/>
                <w:b/>
                <w:sz w:val="22"/>
                <w:szCs w:val="22"/>
              </w:rPr>
            </w:pPr>
            <w:r w:rsidRPr="001B7EFA">
              <w:rPr>
                <w:rFonts w:ascii="Times New Roman" w:hAnsi="Times New Roman"/>
                <w:b/>
                <w:sz w:val="22"/>
                <w:szCs w:val="22"/>
              </w:rPr>
              <w:t>2.</w:t>
            </w:r>
          </w:p>
          <w:p w14:paraId="5C7868F7" w14:textId="77777777" w:rsidR="008A374D" w:rsidRPr="001B7EFA" w:rsidRDefault="008A374D" w:rsidP="00C25F14">
            <w:pPr>
              <w:spacing w:before="0" w:after="0"/>
              <w:jc w:val="center"/>
              <w:rPr>
                <w:rFonts w:ascii="Times New Roman" w:hAnsi="Times New Roman"/>
                <w:b/>
                <w:sz w:val="22"/>
                <w:szCs w:val="22"/>
              </w:rPr>
            </w:pPr>
            <w:proofErr w:type="spellStart"/>
            <w:r w:rsidRPr="001B7EFA">
              <w:rPr>
                <w:rFonts w:ascii="Times New Roman" w:hAnsi="Times New Roman"/>
                <w:b/>
                <w:sz w:val="22"/>
                <w:szCs w:val="22"/>
              </w:rPr>
              <w:t>Ürünün</w:t>
            </w:r>
            <w:proofErr w:type="spellEnd"/>
            <w:r w:rsidRPr="001B7EFA">
              <w:rPr>
                <w:rFonts w:ascii="Times New Roman" w:hAnsi="Times New Roman"/>
                <w:b/>
                <w:sz w:val="22"/>
                <w:szCs w:val="22"/>
              </w:rPr>
              <w:t xml:space="preserve"> Tanımı</w:t>
            </w:r>
          </w:p>
          <w:p w14:paraId="125FA247" w14:textId="77777777" w:rsidR="008A374D" w:rsidRPr="001B7EFA" w:rsidRDefault="008A374D" w:rsidP="00C25F14">
            <w:pPr>
              <w:spacing w:before="0" w:after="0"/>
              <w:jc w:val="center"/>
              <w:rPr>
                <w:rFonts w:ascii="Times New Roman" w:hAnsi="Times New Roman"/>
                <w:b/>
                <w:i/>
                <w:iCs/>
                <w:color w:val="0000FF"/>
                <w:sz w:val="22"/>
                <w:szCs w:val="22"/>
              </w:rPr>
            </w:pPr>
            <w:r w:rsidRPr="001B7EFA">
              <w:rPr>
                <w:rFonts w:ascii="Times New Roman" w:hAnsi="Times New Roman"/>
                <w:b/>
                <w:i/>
                <w:iCs/>
                <w:color w:val="0000FF"/>
                <w:sz w:val="22"/>
                <w:szCs w:val="22"/>
              </w:rPr>
              <w:t>(Description of the Product)</w:t>
            </w:r>
          </w:p>
        </w:tc>
        <w:tc>
          <w:tcPr>
            <w:tcW w:w="2345" w:type="pct"/>
            <w:shd w:val="pct5" w:color="auto" w:fill="FFFFFF"/>
          </w:tcPr>
          <w:p w14:paraId="79E12966" w14:textId="77777777" w:rsidR="008A374D" w:rsidRPr="001B7EFA" w:rsidRDefault="008A374D" w:rsidP="00C25F14">
            <w:pPr>
              <w:spacing w:before="0" w:after="0"/>
              <w:jc w:val="center"/>
              <w:rPr>
                <w:rFonts w:ascii="Times New Roman" w:hAnsi="Times New Roman"/>
                <w:b/>
                <w:sz w:val="22"/>
                <w:szCs w:val="22"/>
              </w:rPr>
            </w:pPr>
            <w:r w:rsidRPr="001B7EFA">
              <w:rPr>
                <w:rFonts w:ascii="Times New Roman" w:hAnsi="Times New Roman"/>
                <w:b/>
                <w:sz w:val="22"/>
                <w:szCs w:val="22"/>
              </w:rPr>
              <w:t>3.</w:t>
            </w:r>
          </w:p>
          <w:p w14:paraId="4DFE2351" w14:textId="77777777" w:rsidR="008A374D" w:rsidRPr="001B7EFA" w:rsidRDefault="008A374D" w:rsidP="00C25F14">
            <w:pPr>
              <w:spacing w:before="0" w:after="0"/>
              <w:jc w:val="center"/>
              <w:rPr>
                <w:rFonts w:ascii="Times New Roman" w:hAnsi="Times New Roman"/>
                <w:b/>
                <w:sz w:val="22"/>
                <w:szCs w:val="22"/>
              </w:rPr>
            </w:pPr>
            <w:proofErr w:type="spellStart"/>
            <w:r w:rsidRPr="001B7EFA">
              <w:rPr>
                <w:rFonts w:ascii="Times New Roman" w:hAnsi="Times New Roman"/>
                <w:b/>
                <w:sz w:val="22"/>
                <w:szCs w:val="22"/>
              </w:rPr>
              <w:t>Ürünün</w:t>
            </w:r>
            <w:proofErr w:type="spellEnd"/>
            <w:r w:rsidRPr="001B7EFA">
              <w:rPr>
                <w:rFonts w:ascii="Times New Roman" w:hAnsi="Times New Roman"/>
                <w:b/>
                <w:sz w:val="22"/>
                <w:szCs w:val="22"/>
              </w:rPr>
              <w:t xml:space="preserve"> Menşei</w:t>
            </w:r>
          </w:p>
          <w:p w14:paraId="299DBE9B" w14:textId="77777777" w:rsidR="008A374D" w:rsidRPr="001B7EFA" w:rsidRDefault="008A374D" w:rsidP="00C25F14">
            <w:pPr>
              <w:spacing w:before="0" w:after="0"/>
              <w:jc w:val="center"/>
              <w:rPr>
                <w:rFonts w:ascii="Times New Roman" w:hAnsi="Times New Roman"/>
                <w:b/>
                <w:i/>
                <w:iCs/>
                <w:color w:val="0000FF"/>
                <w:sz w:val="22"/>
                <w:szCs w:val="22"/>
                <w:lang w:val="en"/>
              </w:rPr>
            </w:pPr>
            <w:r w:rsidRPr="001B7EFA">
              <w:rPr>
                <w:rFonts w:ascii="Times New Roman" w:hAnsi="Times New Roman"/>
                <w:b/>
                <w:i/>
                <w:iCs/>
                <w:color w:val="0000FF"/>
                <w:sz w:val="22"/>
                <w:szCs w:val="22"/>
                <w:lang w:val="en"/>
              </w:rPr>
              <w:t>(Origin of the Product)</w:t>
            </w:r>
          </w:p>
          <w:p w14:paraId="23A61488" w14:textId="77777777" w:rsidR="008A374D" w:rsidRPr="001B7EFA" w:rsidRDefault="008A374D" w:rsidP="00C25F14">
            <w:pPr>
              <w:spacing w:before="0" w:after="0"/>
              <w:rPr>
                <w:rFonts w:ascii="Times New Roman" w:hAnsi="Times New Roman"/>
                <w:b/>
                <w:sz w:val="22"/>
                <w:szCs w:val="22"/>
              </w:rPr>
            </w:pPr>
          </w:p>
        </w:tc>
      </w:tr>
      <w:tr w:rsidR="009141D0" w:rsidRPr="001B7EFA" w14:paraId="0F347834" w14:textId="77777777" w:rsidTr="00A41FD3">
        <w:tc>
          <w:tcPr>
            <w:tcW w:w="657" w:type="pct"/>
          </w:tcPr>
          <w:p w14:paraId="66461CE8" w14:textId="777A2427" w:rsidR="009141D0" w:rsidRPr="001B7EFA" w:rsidRDefault="009141D0" w:rsidP="004D4B43">
            <w:pPr>
              <w:jc w:val="center"/>
              <w:rPr>
                <w:rFonts w:ascii="Times New Roman" w:hAnsi="Times New Roman"/>
                <w:b/>
                <w:sz w:val="22"/>
                <w:szCs w:val="22"/>
              </w:rPr>
            </w:pPr>
            <w:r w:rsidRPr="001B7EFA">
              <w:rPr>
                <w:rFonts w:ascii="Times New Roman" w:hAnsi="Times New Roman"/>
                <w:b/>
                <w:sz w:val="22"/>
                <w:szCs w:val="22"/>
              </w:rPr>
              <w:t>1</w:t>
            </w:r>
          </w:p>
        </w:tc>
        <w:tc>
          <w:tcPr>
            <w:tcW w:w="1998" w:type="pct"/>
            <w:vAlign w:val="center"/>
          </w:tcPr>
          <w:p w14:paraId="3FECD4E7" w14:textId="207E2228" w:rsidR="004851F7" w:rsidRPr="001B7EFA" w:rsidRDefault="004851F7" w:rsidP="007E5436">
            <w:pPr>
              <w:pBdr>
                <w:top w:val="nil"/>
                <w:left w:val="nil"/>
                <w:bottom w:val="nil"/>
                <w:right w:val="nil"/>
                <w:between w:val="nil"/>
              </w:pBdr>
              <w:spacing w:after="160" w:line="276" w:lineRule="auto"/>
              <w:contextualSpacing/>
              <w:rPr>
                <w:rFonts w:ascii="Times New Roman" w:hAnsi="Times New Roman"/>
                <w:b/>
                <w:bCs/>
                <w:sz w:val="22"/>
                <w:szCs w:val="22"/>
              </w:rPr>
            </w:pPr>
            <w:r w:rsidRPr="00EE549C">
              <w:rPr>
                <w:rFonts w:ascii="Times New Roman" w:hAnsi="Times New Roman"/>
                <w:b/>
                <w:bCs/>
                <w:sz w:val="24"/>
                <w:szCs w:val="24"/>
              </w:rPr>
              <w:t xml:space="preserve">1 </w:t>
            </w:r>
            <w:proofErr w:type="spellStart"/>
            <w:r>
              <w:rPr>
                <w:rFonts w:ascii="Times New Roman" w:hAnsi="Times New Roman"/>
                <w:b/>
                <w:bCs/>
                <w:sz w:val="24"/>
                <w:szCs w:val="24"/>
              </w:rPr>
              <w:t>maksimum</w:t>
            </w:r>
            <w:proofErr w:type="spellEnd"/>
            <w:r>
              <w:rPr>
                <w:rFonts w:ascii="Times New Roman" w:hAnsi="Times New Roman"/>
                <w:b/>
                <w:bCs/>
                <w:sz w:val="24"/>
                <w:szCs w:val="24"/>
              </w:rPr>
              <w:t xml:space="preserve"> 186 </w:t>
            </w:r>
            <w:proofErr w:type="spellStart"/>
            <w:r>
              <w:rPr>
                <w:rFonts w:ascii="Times New Roman" w:hAnsi="Times New Roman"/>
                <w:b/>
                <w:bCs/>
                <w:sz w:val="24"/>
                <w:szCs w:val="24"/>
              </w:rPr>
              <w:t>kwp</w:t>
            </w:r>
            <w:proofErr w:type="spellEnd"/>
            <w:r>
              <w:rPr>
                <w:rFonts w:ascii="Times New Roman" w:hAnsi="Times New Roman"/>
                <w:b/>
                <w:bCs/>
                <w:sz w:val="24"/>
                <w:szCs w:val="24"/>
              </w:rPr>
              <w:t xml:space="preserve"> ON GRID YENILENEBİLİR GES SANTRALI</w:t>
            </w:r>
          </w:p>
          <w:p w14:paraId="2ACFEF23" w14:textId="2947BB65" w:rsidR="009141D0" w:rsidRPr="001B7EFA" w:rsidRDefault="009141D0" w:rsidP="004851F7">
            <w:pPr>
              <w:pBdr>
                <w:top w:val="nil"/>
                <w:left w:val="nil"/>
                <w:bottom w:val="nil"/>
                <w:right w:val="nil"/>
                <w:between w:val="nil"/>
              </w:pBdr>
              <w:spacing w:after="160" w:line="276" w:lineRule="auto"/>
              <w:contextualSpacing/>
              <w:jc w:val="both"/>
              <w:rPr>
                <w:rFonts w:ascii="Times New Roman" w:hAnsi="Times New Roman"/>
                <w:sz w:val="22"/>
                <w:szCs w:val="22"/>
              </w:rPr>
            </w:pPr>
          </w:p>
        </w:tc>
        <w:tc>
          <w:tcPr>
            <w:tcW w:w="2345" w:type="pct"/>
            <w:vAlign w:val="center"/>
          </w:tcPr>
          <w:p w14:paraId="0615D90D" w14:textId="77777777" w:rsidR="009141D0" w:rsidRPr="001B7EFA" w:rsidRDefault="009141D0" w:rsidP="009141D0">
            <w:pPr>
              <w:pStyle w:val="ListParagraph"/>
              <w:ind w:left="453"/>
              <w:contextualSpacing/>
              <w:jc w:val="both"/>
              <w:rPr>
                <w:rFonts w:ascii="Times New Roman" w:hAnsi="Times New Roman"/>
                <w:lang w:val="en-US"/>
              </w:rPr>
            </w:pPr>
          </w:p>
        </w:tc>
      </w:tr>
    </w:tbl>
    <w:p w14:paraId="6AF42A5F" w14:textId="77777777" w:rsidR="008A374D" w:rsidRPr="001B7EFA" w:rsidRDefault="008A374D" w:rsidP="008A374D">
      <w:pPr>
        <w:spacing w:after="0"/>
        <w:jc w:val="both"/>
        <w:rPr>
          <w:rFonts w:ascii="Times New Roman" w:hAnsi="Times New Roman"/>
          <w:sz w:val="22"/>
          <w:szCs w:val="22"/>
        </w:rPr>
      </w:pPr>
    </w:p>
    <w:p w14:paraId="340A634B" w14:textId="77777777" w:rsidR="008A374D" w:rsidRPr="001B7EFA" w:rsidRDefault="008A374D" w:rsidP="008A374D">
      <w:pPr>
        <w:spacing w:after="0"/>
        <w:jc w:val="both"/>
        <w:rPr>
          <w:rFonts w:ascii="Times New Roman" w:hAnsi="Times New Roman"/>
          <w:sz w:val="22"/>
          <w:szCs w:val="22"/>
        </w:rPr>
      </w:pPr>
      <w:proofErr w:type="spellStart"/>
      <w:r w:rsidRPr="001B7EFA">
        <w:rPr>
          <w:rFonts w:ascii="Times New Roman" w:hAnsi="Times New Roman"/>
          <w:sz w:val="22"/>
          <w:szCs w:val="22"/>
        </w:rPr>
        <w:t>Ayrıca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malların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Sözleşme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Makamına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tesliminden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önce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Menşe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Şahadetnamesi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sunmayı</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taahhüt</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ediyoruz</w:t>
      </w:r>
      <w:proofErr w:type="spellEnd"/>
    </w:p>
    <w:p w14:paraId="0D8FF390" w14:textId="77777777" w:rsidR="008A374D" w:rsidRPr="001B7EFA" w:rsidRDefault="008A374D" w:rsidP="008A374D">
      <w:pPr>
        <w:spacing w:after="0"/>
        <w:jc w:val="both"/>
        <w:rPr>
          <w:rFonts w:ascii="Times New Roman" w:hAnsi="Times New Roman"/>
          <w:i/>
          <w:iCs/>
          <w:color w:val="0000FF"/>
          <w:sz w:val="22"/>
          <w:szCs w:val="22"/>
        </w:rPr>
      </w:pPr>
      <w:r w:rsidRPr="001B7EFA">
        <w:rPr>
          <w:rFonts w:ascii="Times New Roman" w:hAnsi="Times New Roman"/>
          <w:i/>
          <w:iCs/>
          <w:color w:val="0000FF"/>
          <w:sz w:val="22"/>
          <w:szCs w:val="22"/>
        </w:rPr>
        <w:t>(We also undertake to submit a Certificate of Origin prior to the delivery of the goods to the Contracting Authority)</w:t>
      </w:r>
    </w:p>
    <w:p w14:paraId="667FA172" w14:textId="77777777" w:rsidR="008A374D" w:rsidRPr="001B7EFA" w:rsidRDefault="008A374D" w:rsidP="008A374D">
      <w:pPr>
        <w:spacing w:after="0"/>
        <w:jc w:val="both"/>
        <w:rPr>
          <w:rFonts w:ascii="Times New Roman" w:hAnsi="Times New Roman"/>
          <w:i/>
          <w:iCs/>
          <w:color w:val="0000FF"/>
          <w:sz w:val="22"/>
          <w:szCs w:val="22"/>
        </w:rPr>
      </w:pPr>
    </w:p>
    <w:tbl>
      <w:tblPr>
        <w:tblStyle w:val="TableGrid"/>
        <w:tblW w:w="0" w:type="auto"/>
        <w:tblInd w:w="1685" w:type="dxa"/>
        <w:tblLook w:val="04A0" w:firstRow="1" w:lastRow="0" w:firstColumn="1" w:lastColumn="0" w:noHBand="0" w:noVBand="1"/>
      </w:tblPr>
      <w:tblGrid>
        <w:gridCol w:w="3182"/>
        <w:gridCol w:w="3104"/>
      </w:tblGrid>
      <w:tr w:rsidR="008A374D" w:rsidRPr="001B7EFA" w14:paraId="5BF0D808" w14:textId="77777777" w:rsidTr="00C25F14">
        <w:tc>
          <w:tcPr>
            <w:tcW w:w="3182" w:type="dxa"/>
          </w:tcPr>
          <w:p w14:paraId="49616CDA" w14:textId="77777777" w:rsidR="008A374D" w:rsidRPr="001B7EFA" w:rsidRDefault="008A374D" w:rsidP="00C25F14">
            <w:pPr>
              <w:pStyle w:val="Bodytext21"/>
              <w:shd w:val="clear" w:color="auto" w:fill="auto"/>
              <w:spacing w:before="120" w:after="120" w:line="240" w:lineRule="auto"/>
              <w:ind w:firstLine="0"/>
              <w:jc w:val="left"/>
              <w:rPr>
                <w:sz w:val="22"/>
                <w:szCs w:val="22"/>
              </w:rPr>
            </w:pPr>
            <w:r w:rsidRPr="001B7EFA">
              <w:rPr>
                <w:b/>
                <w:bCs/>
                <w:sz w:val="22"/>
                <w:szCs w:val="22"/>
              </w:rPr>
              <w:br w:type="page"/>
            </w:r>
            <w:r w:rsidRPr="001B7EFA">
              <w:rPr>
                <w:sz w:val="22"/>
                <w:szCs w:val="22"/>
              </w:rPr>
              <w:t xml:space="preserve">Yer </w:t>
            </w:r>
            <w:proofErr w:type="spellStart"/>
            <w:r w:rsidRPr="001B7EFA">
              <w:rPr>
                <w:sz w:val="22"/>
                <w:szCs w:val="22"/>
              </w:rPr>
              <w:t>ve</w:t>
            </w:r>
            <w:proofErr w:type="spellEnd"/>
            <w:r w:rsidRPr="001B7EFA">
              <w:rPr>
                <w:sz w:val="22"/>
                <w:szCs w:val="22"/>
              </w:rPr>
              <w:t xml:space="preserve"> </w:t>
            </w:r>
            <w:proofErr w:type="spellStart"/>
            <w:r w:rsidRPr="001B7EFA">
              <w:rPr>
                <w:sz w:val="22"/>
                <w:szCs w:val="22"/>
              </w:rPr>
              <w:t>tarih</w:t>
            </w:r>
            <w:proofErr w:type="spellEnd"/>
            <w:r w:rsidRPr="001B7EFA">
              <w:rPr>
                <w:sz w:val="22"/>
                <w:szCs w:val="22"/>
              </w:rPr>
              <w:t xml:space="preserve"> (</w:t>
            </w:r>
            <w:r w:rsidRPr="001B7EFA">
              <w:rPr>
                <w:i/>
                <w:iCs/>
                <w:color w:val="0000FF"/>
                <w:sz w:val="22"/>
                <w:szCs w:val="22"/>
              </w:rPr>
              <w:t>Place and date)</w:t>
            </w:r>
          </w:p>
        </w:tc>
        <w:tc>
          <w:tcPr>
            <w:tcW w:w="3104" w:type="dxa"/>
          </w:tcPr>
          <w:p w14:paraId="3999CA40" w14:textId="77777777" w:rsidR="008A374D" w:rsidRPr="001B7EFA" w:rsidRDefault="008A374D" w:rsidP="00C25F14">
            <w:pPr>
              <w:pStyle w:val="Bodytext21"/>
              <w:shd w:val="clear" w:color="auto" w:fill="auto"/>
              <w:spacing w:before="120" w:after="120" w:line="240" w:lineRule="auto"/>
              <w:ind w:firstLine="0"/>
              <w:jc w:val="left"/>
              <w:rPr>
                <w:sz w:val="22"/>
                <w:szCs w:val="22"/>
              </w:rPr>
            </w:pPr>
          </w:p>
        </w:tc>
      </w:tr>
      <w:tr w:rsidR="008A374D" w:rsidRPr="001B7EFA" w14:paraId="306D006F" w14:textId="77777777" w:rsidTr="00C25F14">
        <w:tc>
          <w:tcPr>
            <w:tcW w:w="3182" w:type="dxa"/>
          </w:tcPr>
          <w:p w14:paraId="419CA27E" w14:textId="77777777" w:rsidR="008A374D" w:rsidRPr="001B7EFA" w:rsidRDefault="008A374D" w:rsidP="00C25F14">
            <w:pPr>
              <w:pStyle w:val="Bodytext21"/>
              <w:shd w:val="clear" w:color="auto" w:fill="auto"/>
              <w:spacing w:before="120" w:after="120" w:line="240" w:lineRule="auto"/>
              <w:ind w:firstLine="0"/>
              <w:jc w:val="left"/>
              <w:rPr>
                <w:i/>
                <w:iCs/>
                <w:color w:val="0000FF"/>
                <w:sz w:val="22"/>
                <w:szCs w:val="22"/>
              </w:rPr>
            </w:pPr>
            <w:proofErr w:type="spellStart"/>
            <w:r w:rsidRPr="001B7EFA">
              <w:rPr>
                <w:sz w:val="22"/>
                <w:szCs w:val="22"/>
              </w:rPr>
              <w:t>İsteklinin</w:t>
            </w:r>
            <w:proofErr w:type="spellEnd"/>
            <w:r w:rsidRPr="001B7EFA">
              <w:rPr>
                <w:sz w:val="22"/>
                <w:szCs w:val="22"/>
              </w:rPr>
              <w:t xml:space="preserve"> </w:t>
            </w:r>
            <w:proofErr w:type="spellStart"/>
            <w:r w:rsidRPr="001B7EFA">
              <w:rPr>
                <w:sz w:val="22"/>
                <w:szCs w:val="22"/>
              </w:rPr>
              <w:t>adı</w:t>
            </w:r>
            <w:proofErr w:type="spellEnd"/>
            <w:r w:rsidRPr="001B7EFA">
              <w:rPr>
                <w:sz w:val="22"/>
                <w:szCs w:val="22"/>
              </w:rPr>
              <w:t xml:space="preserve"> </w:t>
            </w:r>
            <w:proofErr w:type="spellStart"/>
            <w:r w:rsidRPr="001B7EFA">
              <w:rPr>
                <w:sz w:val="22"/>
                <w:szCs w:val="22"/>
              </w:rPr>
              <w:t>veya</w:t>
            </w:r>
            <w:proofErr w:type="spellEnd"/>
            <w:r w:rsidRPr="001B7EFA">
              <w:rPr>
                <w:sz w:val="22"/>
                <w:szCs w:val="22"/>
              </w:rPr>
              <w:t xml:space="preserve"> </w:t>
            </w:r>
            <w:proofErr w:type="spellStart"/>
            <w:r w:rsidRPr="001B7EFA">
              <w:rPr>
                <w:sz w:val="22"/>
                <w:szCs w:val="22"/>
              </w:rPr>
              <w:t>Unvanı</w:t>
            </w:r>
            <w:proofErr w:type="spellEnd"/>
            <w:r w:rsidRPr="001B7EFA">
              <w:rPr>
                <w:sz w:val="22"/>
                <w:szCs w:val="22"/>
              </w:rPr>
              <w:t xml:space="preserve"> </w:t>
            </w:r>
            <w:r w:rsidRPr="001B7EFA">
              <w:rPr>
                <w:i/>
                <w:iCs/>
                <w:color w:val="0000FF"/>
                <w:sz w:val="22"/>
                <w:szCs w:val="22"/>
              </w:rPr>
              <w:t>(Name or Title of the Bidder)</w:t>
            </w:r>
          </w:p>
        </w:tc>
        <w:tc>
          <w:tcPr>
            <w:tcW w:w="3104" w:type="dxa"/>
          </w:tcPr>
          <w:p w14:paraId="311291B8" w14:textId="77777777" w:rsidR="008A374D" w:rsidRPr="001B7EFA" w:rsidRDefault="008A374D" w:rsidP="00C25F14">
            <w:pPr>
              <w:pStyle w:val="Bodytext21"/>
              <w:shd w:val="clear" w:color="auto" w:fill="auto"/>
              <w:spacing w:before="120" w:after="120" w:line="240" w:lineRule="auto"/>
              <w:ind w:firstLine="0"/>
              <w:jc w:val="left"/>
              <w:rPr>
                <w:sz w:val="22"/>
                <w:szCs w:val="22"/>
              </w:rPr>
            </w:pPr>
          </w:p>
        </w:tc>
      </w:tr>
      <w:tr w:rsidR="008A374D" w:rsidRPr="001B7EFA" w14:paraId="0C26DFB0" w14:textId="77777777" w:rsidTr="00C25F14">
        <w:tc>
          <w:tcPr>
            <w:tcW w:w="3182" w:type="dxa"/>
          </w:tcPr>
          <w:p w14:paraId="60B66BD4" w14:textId="77777777" w:rsidR="008A374D" w:rsidRPr="001B7EFA" w:rsidRDefault="008A374D" w:rsidP="00C25F14">
            <w:pPr>
              <w:pStyle w:val="Bodytext21"/>
              <w:shd w:val="clear" w:color="auto" w:fill="auto"/>
              <w:spacing w:before="120" w:after="120" w:line="240" w:lineRule="auto"/>
              <w:ind w:firstLine="0"/>
              <w:jc w:val="left"/>
              <w:rPr>
                <w:i/>
                <w:iCs/>
                <w:color w:val="0000FF"/>
                <w:sz w:val="22"/>
                <w:szCs w:val="22"/>
              </w:rPr>
            </w:pPr>
            <w:proofErr w:type="spellStart"/>
            <w:r w:rsidRPr="001B7EFA">
              <w:rPr>
                <w:sz w:val="22"/>
                <w:szCs w:val="22"/>
              </w:rPr>
              <w:t>İmza</w:t>
            </w:r>
            <w:proofErr w:type="spellEnd"/>
            <w:r w:rsidRPr="001B7EFA">
              <w:rPr>
                <w:sz w:val="22"/>
                <w:szCs w:val="22"/>
              </w:rPr>
              <w:t xml:space="preserve"> </w:t>
            </w:r>
            <w:proofErr w:type="spellStart"/>
            <w:r w:rsidRPr="001B7EFA">
              <w:rPr>
                <w:sz w:val="22"/>
                <w:szCs w:val="22"/>
              </w:rPr>
              <w:t>sahibinin</w:t>
            </w:r>
            <w:proofErr w:type="spellEnd"/>
            <w:r w:rsidRPr="001B7EFA">
              <w:rPr>
                <w:sz w:val="22"/>
                <w:szCs w:val="22"/>
              </w:rPr>
              <w:t xml:space="preserve"> </w:t>
            </w:r>
            <w:proofErr w:type="spellStart"/>
            <w:r w:rsidRPr="001B7EFA">
              <w:rPr>
                <w:sz w:val="22"/>
                <w:szCs w:val="22"/>
              </w:rPr>
              <w:t>adı</w:t>
            </w:r>
            <w:proofErr w:type="spellEnd"/>
            <w:r w:rsidRPr="001B7EFA">
              <w:rPr>
                <w:sz w:val="22"/>
                <w:szCs w:val="22"/>
              </w:rPr>
              <w:t xml:space="preserve">    </w:t>
            </w:r>
            <w:proofErr w:type="gramStart"/>
            <w:r w:rsidRPr="001B7EFA">
              <w:rPr>
                <w:sz w:val="22"/>
                <w:szCs w:val="22"/>
              </w:rPr>
              <w:t xml:space="preserve">   </w:t>
            </w:r>
            <w:r w:rsidRPr="001B7EFA">
              <w:rPr>
                <w:i/>
                <w:iCs/>
                <w:color w:val="0000FF"/>
                <w:sz w:val="22"/>
                <w:szCs w:val="22"/>
              </w:rPr>
              <w:t>(</w:t>
            </w:r>
            <w:proofErr w:type="gramEnd"/>
            <w:r w:rsidRPr="001B7EFA">
              <w:rPr>
                <w:i/>
                <w:iCs/>
                <w:color w:val="0000FF"/>
                <w:sz w:val="22"/>
                <w:szCs w:val="22"/>
              </w:rPr>
              <w:t>Signatory's name)</w:t>
            </w:r>
          </w:p>
        </w:tc>
        <w:tc>
          <w:tcPr>
            <w:tcW w:w="3104" w:type="dxa"/>
          </w:tcPr>
          <w:p w14:paraId="5153851F" w14:textId="77777777" w:rsidR="008A374D" w:rsidRPr="001B7EFA" w:rsidRDefault="008A374D" w:rsidP="00C25F14">
            <w:pPr>
              <w:pStyle w:val="Bodytext21"/>
              <w:shd w:val="clear" w:color="auto" w:fill="auto"/>
              <w:spacing w:before="120" w:after="120" w:line="240" w:lineRule="auto"/>
              <w:ind w:firstLine="0"/>
              <w:jc w:val="left"/>
              <w:rPr>
                <w:sz w:val="22"/>
                <w:szCs w:val="22"/>
              </w:rPr>
            </w:pPr>
          </w:p>
        </w:tc>
      </w:tr>
      <w:tr w:rsidR="008A374D" w:rsidRPr="001B7EFA" w14:paraId="0CADA6AE" w14:textId="77777777" w:rsidTr="00C25F14">
        <w:tc>
          <w:tcPr>
            <w:tcW w:w="3182" w:type="dxa"/>
          </w:tcPr>
          <w:p w14:paraId="4A602C38" w14:textId="77777777" w:rsidR="008A374D" w:rsidRPr="001B7EFA" w:rsidRDefault="008A374D" w:rsidP="00C25F14">
            <w:pPr>
              <w:pStyle w:val="Bodytext21"/>
              <w:shd w:val="clear" w:color="auto" w:fill="auto"/>
              <w:spacing w:before="120" w:after="120" w:line="240" w:lineRule="auto"/>
              <w:ind w:firstLine="0"/>
              <w:jc w:val="left"/>
              <w:rPr>
                <w:i/>
                <w:iCs/>
                <w:color w:val="0000FF"/>
                <w:sz w:val="22"/>
                <w:szCs w:val="22"/>
              </w:rPr>
            </w:pPr>
            <w:proofErr w:type="spellStart"/>
            <w:r w:rsidRPr="001B7EFA">
              <w:rPr>
                <w:sz w:val="22"/>
                <w:szCs w:val="22"/>
              </w:rPr>
              <w:t>İmza</w:t>
            </w:r>
            <w:proofErr w:type="spellEnd"/>
            <w:r w:rsidRPr="001B7EFA">
              <w:rPr>
                <w:sz w:val="22"/>
                <w:szCs w:val="22"/>
              </w:rPr>
              <w:t xml:space="preserve">  </w:t>
            </w:r>
            <w:r w:rsidRPr="001B7EFA">
              <w:rPr>
                <w:sz w:val="22"/>
                <w:szCs w:val="22"/>
              </w:rPr>
              <w:br/>
            </w:r>
            <w:r w:rsidRPr="001B7EFA">
              <w:rPr>
                <w:i/>
                <w:iCs/>
                <w:color w:val="0000FF"/>
                <w:sz w:val="22"/>
                <w:szCs w:val="22"/>
              </w:rPr>
              <w:t>(Signature)</w:t>
            </w:r>
          </w:p>
        </w:tc>
        <w:tc>
          <w:tcPr>
            <w:tcW w:w="3104" w:type="dxa"/>
          </w:tcPr>
          <w:p w14:paraId="668D2C8B" w14:textId="77777777" w:rsidR="008A374D" w:rsidRPr="001B7EFA" w:rsidRDefault="008A374D" w:rsidP="00C25F14">
            <w:pPr>
              <w:pStyle w:val="Bodytext21"/>
              <w:shd w:val="clear" w:color="auto" w:fill="auto"/>
              <w:spacing w:before="120" w:after="120" w:line="240" w:lineRule="auto"/>
              <w:ind w:firstLine="0"/>
              <w:jc w:val="left"/>
              <w:rPr>
                <w:sz w:val="22"/>
                <w:szCs w:val="22"/>
              </w:rPr>
            </w:pPr>
          </w:p>
          <w:p w14:paraId="50F2C648" w14:textId="77777777" w:rsidR="008A374D" w:rsidRPr="001B7EFA" w:rsidRDefault="008A374D" w:rsidP="00C25F14">
            <w:pPr>
              <w:pStyle w:val="Bodytext21"/>
              <w:shd w:val="clear" w:color="auto" w:fill="auto"/>
              <w:spacing w:before="120" w:after="120" w:line="240" w:lineRule="auto"/>
              <w:ind w:firstLine="0"/>
              <w:jc w:val="left"/>
              <w:rPr>
                <w:sz w:val="22"/>
                <w:szCs w:val="22"/>
              </w:rPr>
            </w:pPr>
          </w:p>
        </w:tc>
      </w:tr>
      <w:tr w:rsidR="008A374D" w:rsidRPr="001B7EFA" w14:paraId="1C912A99" w14:textId="77777777" w:rsidTr="00C25F14">
        <w:tc>
          <w:tcPr>
            <w:tcW w:w="3182" w:type="dxa"/>
          </w:tcPr>
          <w:p w14:paraId="7CE0119C" w14:textId="77777777" w:rsidR="008A374D" w:rsidRPr="001B7EFA" w:rsidRDefault="008A374D" w:rsidP="00C25F14">
            <w:pPr>
              <w:pStyle w:val="Bodytext21"/>
              <w:shd w:val="clear" w:color="auto" w:fill="auto"/>
              <w:spacing w:before="120" w:after="120" w:line="240" w:lineRule="auto"/>
              <w:ind w:firstLine="0"/>
              <w:jc w:val="left"/>
              <w:rPr>
                <w:sz w:val="22"/>
                <w:szCs w:val="22"/>
              </w:rPr>
            </w:pPr>
            <w:proofErr w:type="spellStart"/>
            <w:r w:rsidRPr="001B7EFA">
              <w:rPr>
                <w:sz w:val="22"/>
                <w:szCs w:val="22"/>
              </w:rPr>
              <w:t>Şirket</w:t>
            </w:r>
            <w:proofErr w:type="spellEnd"/>
            <w:r w:rsidRPr="001B7EFA">
              <w:rPr>
                <w:sz w:val="22"/>
                <w:szCs w:val="22"/>
              </w:rPr>
              <w:t xml:space="preserve"> Kaşesi</w:t>
            </w:r>
            <w:r w:rsidRPr="001B7EFA">
              <w:rPr>
                <w:sz w:val="22"/>
                <w:szCs w:val="22"/>
              </w:rPr>
              <w:br/>
            </w:r>
            <w:r w:rsidRPr="001B7EFA">
              <w:rPr>
                <w:i/>
                <w:iCs/>
                <w:color w:val="0000FF"/>
                <w:sz w:val="22"/>
                <w:szCs w:val="22"/>
              </w:rPr>
              <w:t>(Company Stamp)</w:t>
            </w:r>
          </w:p>
        </w:tc>
        <w:tc>
          <w:tcPr>
            <w:tcW w:w="3104" w:type="dxa"/>
          </w:tcPr>
          <w:p w14:paraId="3B109AEA" w14:textId="77777777" w:rsidR="008A374D" w:rsidRPr="001B7EFA" w:rsidRDefault="008A374D" w:rsidP="00C25F14">
            <w:pPr>
              <w:pStyle w:val="Bodytext21"/>
              <w:shd w:val="clear" w:color="auto" w:fill="auto"/>
              <w:spacing w:before="120" w:after="120" w:line="240" w:lineRule="auto"/>
              <w:ind w:firstLine="0"/>
              <w:jc w:val="left"/>
              <w:rPr>
                <w:sz w:val="22"/>
                <w:szCs w:val="22"/>
              </w:rPr>
            </w:pPr>
          </w:p>
          <w:p w14:paraId="0713C59F" w14:textId="77777777" w:rsidR="008A374D" w:rsidRPr="001B7EFA" w:rsidRDefault="008A374D" w:rsidP="00C25F14">
            <w:pPr>
              <w:pStyle w:val="Bodytext21"/>
              <w:shd w:val="clear" w:color="auto" w:fill="auto"/>
              <w:spacing w:before="120" w:after="120" w:line="240" w:lineRule="auto"/>
              <w:ind w:firstLine="0"/>
              <w:jc w:val="left"/>
              <w:rPr>
                <w:sz w:val="22"/>
                <w:szCs w:val="22"/>
              </w:rPr>
            </w:pPr>
          </w:p>
        </w:tc>
      </w:tr>
    </w:tbl>
    <w:p w14:paraId="430E1A37" w14:textId="77777777" w:rsidR="008A374D" w:rsidRPr="001B7EFA" w:rsidRDefault="008A374D" w:rsidP="00342740">
      <w:pPr>
        <w:spacing w:before="0" w:after="0"/>
        <w:jc w:val="center"/>
        <w:rPr>
          <w:rFonts w:ascii="Times New Roman" w:hAnsi="Times New Roman"/>
          <w:b/>
          <w:sz w:val="22"/>
          <w:szCs w:val="22"/>
          <w:lang w:val="fr-BE"/>
        </w:rPr>
      </w:pPr>
    </w:p>
    <w:p w14:paraId="0ABA557D" w14:textId="77777777" w:rsidR="008A374D" w:rsidRPr="001B7EFA" w:rsidRDefault="008A374D" w:rsidP="00342740">
      <w:pPr>
        <w:spacing w:before="0" w:after="0"/>
        <w:jc w:val="center"/>
        <w:rPr>
          <w:rFonts w:ascii="Times New Roman" w:hAnsi="Times New Roman"/>
          <w:b/>
          <w:sz w:val="22"/>
          <w:szCs w:val="22"/>
          <w:lang w:val="fr-BE"/>
        </w:rPr>
      </w:pPr>
    </w:p>
    <w:p w14:paraId="06FBB4A7" w14:textId="77777777" w:rsidR="008A374D" w:rsidRPr="001B7EFA" w:rsidRDefault="008A374D" w:rsidP="00342740">
      <w:pPr>
        <w:spacing w:before="0" w:after="0"/>
        <w:jc w:val="center"/>
        <w:rPr>
          <w:rFonts w:ascii="Times New Roman" w:hAnsi="Times New Roman"/>
          <w:b/>
          <w:sz w:val="22"/>
          <w:szCs w:val="22"/>
          <w:lang w:val="fr-BE"/>
        </w:rPr>
      </w:pPr>
    </w:p>
    <w:p w14:paraId="2A4F40FD" w14:textId="77777777" w:rsidR="008A374D" w:rsidRPr="001B7EFA" w:rsidRDefault="008A374D" w:rsidP="00342740">
      <w:pPr>
        <w:spacing w:before="0" w:after="0"/>
        <w:jc w:val="center"/>
        <w:rPr>
          <w:rFonts w:ascii="Times New Roman" w:hAnsi="Times New Roman"/>
          <w:b/>
          <w:sz w:val="22"/>
          <w:szCs w:val="22"/>
          <w:lang w:val="fr-BE"/>
        </w:rPr>
      </w:pPr>
    </w:p>
    <w:p w14:paraId="7EE366FB" w14:textId="77777777" w:rsidR="008A374D" w:rsidRPr="001B7EFA" w:rsidRDefault="008A374D" w:rsidP="00342740">
      <w:pPr>
        <w:spacing w:before="0" w:after="0"/>
        <w:jc w:val="center"/>
        <w:rPr>
          <w:rFonts w:ascii="Times New Roman" w:hAnsi="Times New Roman"/>
          <w:b/>
          <w:sz w:val="22"/>
          <w:szCs w:val="22"/>
          <w:lang w:val="fr-BE"/>
        </w:rPr>
      </w:pPr>
    </w:p>
    <w:p w14:paraId="1DEA9806" w14:textId="77777777" w:rsidR="008A374D" w:rsidRDefault="008A374D" w:rsidP="00342740">
      <w:pPr>
        <w:spacing w:before="0" w:after="0"/>
        <w:jc w:val="center"/>
        <w:rPr>
          <w:rFonts w:ascii="Times New Roman" w:hAnsi="Times New Roman"/>
          <w:b/>
          <w:sz w:val="22"/>
          <w:szCs w:val="22"/>
          <w:lang w:val="fr-BE"/>
        </w:rPr>
      </w:pPr>
    </w:p>
    <w:p w14:paraId="7FBB9B3D" w14:textId="77777777" w:rsidR="00A47DD5" w:rsidRDefault="00A47DD5" w:rsidP="00342740">
      <w:pPr>
        <w:spacing w:before="0" w:after="0"/>
        <w:jc w:val="center"/>
        <w:rPr>
          <w:rFonts w:ascii="Times New Roman" w:hAnsi="Times New Roman"/>
          <w:b/>
          <w:sz w:val="22"/>
          <w:szCs w:val="22"/>
          <w:lang w:val="fr-BE"/>
        </w:rPr>
      </w:pPr>
    </w:p>
    <w:p w14:paraId="2BB26E89" w14:textId="77777777" w:rsidR="00A47DD5" w:rsidRDefault="00A47DD5" w:rsidP="00342740">
      <w:pPr>
        <w:spacing w:before="0" w:after="0"/>
        <w:jc w:val="center"/>
        <w:rPr>
          <w:rFonts w:ascii="Times New Roman" w:hAnsi="Times New Roman"/>
          <w:b/>
          <w:sz w:val="22"/>
          <w:szCs w:val="22"/>
          <w:lang w:val="fr-BE"/>
        </w:rPr>
      </w:pPr>
    </w:p>
    <w:p w14:paraId="072F6AE4" w14:textId="77777777" w:rsidR="00A47DD5" w:rsidRDefault="00A47DD5" w:rsidP="00342740">
      <w:pPr>
        <w:spacing w:before="0" w:after="0"/>
        <w:jc w:val="center"/>
        <w:rPr>
          <w:rFonts w:ascii="Times New Roman" w:hAnsi="Times New Roman"/>
          <w:b/>
          <w:sz w:val="22"/>
          <w:szCs w:val="22"/>
          <w:lang w:val="fr-BE"/>
        </w:rPr>
      </w:pPr>
    </w:p>
    <w:p w14:paraId="2B44A55F" w14:textId="77777777" w:rsidR="00A47DD5" w:rsidRDefault="00A47DD5" w:rsidP="00342740">
      <w:pPr>
        <w:spacing w:before="0" w:after="0"/>
        <w:jc w:val="center"/>
        <w:rPr>
          <w:rFonts w:ascii="Times New Roman" w:hAnsi="Times New Roman"/>
          <w:b/>
          <w:sz w:val="22"/>
          <w:szCs w:val="22"/>
          <w:lang w:val="fr-BE"/>
        </w:rPr>
      </w:pPr>
    </w:p>
    <w:p w14:paraId="39A9E7DA" w14:textId="77777777" w:rsidR="00A47DD5" w:rsidRDefault="00A47DD5" w:rsidP="00342740">
      <w:pPr>
        <w:spacing w:before="0" w:after="0"/>
        <w:jc w:val="center"/>
        <w:rPr>
          <w:rFonts w:ascii="Times New Roman" w:hAnsi="Times New Roman"/>
          <w:b/>
          <w:sz w:val="22"/>
          <w:szCs w:val="22"/>
          <w:lang w:val="fr-BE"/>
        </w:rPr>
      </w:pPr>
    </w:p>
    <w:p w14:paraId="5F606F84" w14:textId="77777777" w:rsidR="005142B4" w:rsidRPr="001B7EFA" w:rsidRDefault="005142B4" w:rsidP="00342740">
      <w:pPr>
        <w:spacing w:before="0" w:after="0"/>
        <w:jc w:val="center"/>
        <w:rPr>
          <w:rFonts w:ascii="Times New Roman" w:hAnsi="Times New Roman"/>
          <w:b/>
          <w:sz w:val="22"/>
          <w:szCs w:val="22"/>
          <w:lang w:val="fr-BE"/>
        </w:rPr>
      </w:pPr>
    </w:p>
    <w:p w14:paraId="7A2532F6" w14:textId="7DF50867" w:rsidR="00F22DAC" w:rsidRPr="001B7EFA" w:rsidRDefault="00A41B9D" w:rsidP="00342740">
      <w:pPr>
        <w:spacing w:before="0" w:after="0"/>
        <w:jc w:val="center"/>
        <w:rPr>
          <w:rFonts w:ascii="Times New Roman" w:hAnsi="Times New Roman"/>
          <w:b/>
          <w:sz w:val="22"/>
          <w:szCs w:val="22"/>
          <w:lang w:val="fr-BE"/>
        </w:rPr>
      </w:pPr>
      <w:r w:rsidRPr="001B7EFA">
        <w:rPr>
          <w:rFonts w:ascii="Times New Roman" w:hAnsi="Times New Roman"/>
          <w:b/>
          <w:sz w:val="22"/>
          <w:szCs w:val="22"/>
          <w:lang w:val="fr-BE"/>
        </w:rPr>
        <w:t>EK</w:t>
      </w:r>
      <w:r w:rsidR="00F22DAC" w:rsidRPr="001B7EFA">
        <w:rPr>
          <w:rFonts w:ascii="Times New Roman" w:hAnsi="Times New Roman"/>
          <w:b/>
          <w:sz w:val="22"/>
          <w:szCs w:val="22"/>
          <w:lang w:val="fr-BE"/>
        </w:rPr>
        <w:t>I</w:t>
      </w:r>
      <w:r w:rsidR="008A374D" w:rsidRPr="001B7EFA">
        <w:rPr>
          <w:rFonts w:ascii="Times New Roman" w:hAnsi="Times New Roman"/>
          <w:b/>
          <w:sz w:val="22"/>
          <w:szCs w:val="22"/>
          <w:lang w:val="fr-BE"/>
        </w:rPr>
        <w:t>V</w:t>
      </w:r>
      <w:r w:rsidR="00F22DAC" w:rsidRPr="001B7EFA">
        <w:rPr>
          <w:rFonts w:ascii="Times New Roman" w:hAnsi="Times New Roman"/>
          <w:b/>
          <w:sz w:val="22"/>
          <w:szCs w:val="22"/>
          <w:lang w:val="fr-BE"/>
        </w:rPr>
        <w:t xml:space="preserve"> İHALE BAŞVURU FORMU</w:t>
      </w:r>
    </w:p>
    <w:p w14:paraId="0020EE3F" w14:textId="476E3094" w:rsidR="00F22DAC" w:rsidRPr="001B7EFA" w:rsidRDefault="00F22DAC" w:rsidP="00342740">
      <w:pPr>
        <w:spacing w:before="0" w:after="0"/>
        <w:jc w:val="center"/>
        <w:rPr>
          <w:rFonts w:ascii="Times New Roman" w:hAnsi="Times New Roman"/>
          <w:b/>
          <w:i/>
          <w:iCs/>
          <w:color w:val="0000FF"/>
          <w:sz w:val="22"/>
          <w:szCs w:val="22"/>
        </w:rPr>
      </w:pPr>
      <w:r w:rsidRPr="001B7EFA">
        <w:rPr>
          <w:rFonts w:ascii="Times New Roman" w:hAnsi="Times New Roman"/>
          <w:b/>
          <w:i/>
          <w:iCs/>
          <w:color w:val="0000FF"/>
          <w:sz w:val="22"/>
          <w:szCs w:val="22"/>
        </w:rPr>
        <w:t>(ANNEX I</w:t>
      </w:r>
      <w:r w:rsidR="008A374D" w:rsidRPr="001B7EFA">
        <w:rPr>
          <w:rFonts w:ascii="Times New Roman" w:hAnsi="Times New Roman"/>
          <w:b/>
          <w:i/>
          <w:iCs/>
          <w:color w:val="0000FF"/>
          <w:sz w:val="22"/>
          <w:szCs w:val="22"/>
        </w:rPr>
        <w:t>V</w:t>
      </w:r>
      <w:r w:rsidRPr="001B7EFA">
        <w:rPr>
          <w:rFonts w:ascii="Times New Roman" w:hAnsi="Times New Roman"/>
          <w:b/>
          <w:i/>
          <w:iCs/>
          <w:color w:val="0000FF"/>
          <w:sz w:val="22"/>
          <w:szCs w:val="22"/>
        </w:rPr>
        <w:t>: TENDER APPLICATION FORM)</w:t>
      </w:r>
    </w:p>
    <w:p w14:paraId="071CCA8F" w14:textId="77777777" w:rsidR="00B94995" w:rsidRPr="001B7EFA" w:rsidRDefault="00B94995" w:rsidP="00342740">
      <w:pPr>
        <w:spacing w:before="0" w:after="0"/>
        <w:jc w:val="center"/>
        <w:rPr>
          <w:rFonts w:ascii="Times New Roman" w:hAnsi="Times New Roman"/>
          <w:b/>
          <w:i/>
          <w:iCs/>
          <w:color w:val="0000FF"/>
          <w:sz w:val="22"/>
          <w:szCs w:val="22"/>
          <w:lang w:val="fr-BE"/>
        </w:rPr>
      </w:pPr>
    </w:p>
    <w:p w14:paraId="4503378C" w14:textId="5B86DD23" w:rsidR="00B94995" w:rsidRPr="001B7EFA" w:rsidRDefault="00B94995" w:rsidP="00B94995">
      <w:pPr>
        <w:contextualSpacing/>
        <w:rPr>
          <w:rFonts w:ascii="Times New Roman" w:hAnsi="Times New Roman"/>
          <w:b/>
          <w:color w:val="4472C4" w:themeColor="accent1"/>
          <w:sz w:val="22"/>
          <w:szCs w:val="22"/>
        </w:rPr>
      </w:pPr>
      <w:r w:rsidRPr="001B7EFA">
        <w:rPr>
          <w:rFonts w:ascii="Times New Roman" w:hAnsi="Times New Roman"/>
          <w:b/>
          <w:bCs/>
          <w:sz w:val="22"/>
          <w:szCs w:val="22"/>
        </w:rPr>
        <w:t>YAYIN REF.</w:t>
      </w:r>
      <w:r w:rsidRPr="001B7EFA">
        <w:rPr>
          <w:rFonts w:ascii="Times New Roman" w:hAnsi="Times New Roman"/>
          <w:sz w:val="22"/>
          <w:szCs w:val="22"/>
        </w:rPr>
        <w:t xml:space="preserve"> </w:t>
      </w:r>
      <w:r w:rsidRPr="001B7EFA">
        <w:rPr>
          <w:rFonts w:ascii="Times New Roman" w:hAnsi="Times New Roman"/>
          <w:b/>
          <w:sz w:val="22"/>
          <w:szCs w:val="22"/>
        </w:rPr>
        <w:t>Hibe Sözleşmesi No</w:t>
      </w:r>
      <w:r w:rsidRPr="001B7EFA">
        <w:rPr>
          <w:rFonts w:ascii="Times New Roman" w:hAnsi="Times New Roman"/>
          <w:b/>
          <w:bCs/>
          <w:sz w:val="22"/>
          <w:szCs w:val="22"/>
        </w:rPr>
        <w:t>/</w:t>
      </w:r>
      <w:r w:rsidRPr="001B7EFA">
        <w:rPr>
          <w:rFonts w:ascii="Times New Roman" w:hAnsi="Times New Roman"/>
          <w:b/>
          <w:sz w:val="22"/>
          <w:szCs w:val="22"/>
        </w:rPr>
        <w:t>SUP/</w:t>
      </w:r>
      <w:proofErr w:type="spellStart"/>
      <w:r w:rsidRPr="001B7EFA">
        <w:rPr>
          <w:rFonts w:ascii="Times New Roman" w:hAnsi="Times New Roman"/>
          <w:b/>
          <w:sz w:val="22"/>
          <w:szCs w:val="22"/>
        </w:rPr>
        <w:t>Yayın</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numarası</w:t>
      </w:r>
      <w:proofErr w:type="spellEnd"/>
      <w:r w:rsidRPr="001B7EFA">
        <w:rPr>
          <w:rFonts w:ascii="Times New Roman" w:hAnsi="Times New Roman"/>
          <w:b/>
          <w:sz w:val="22"/>
          <w:szCs w:val="22"/>
        </w:rPr>
        <w:t xml:space="preserve">: </w:t>
      </w:r>
      <w:r w:rsidR="004851F7">
        <w:rPr>
          <w:rFonts w:ascii="Times New Roman" w:hAnsi="Times New Roman"/>
          <w:b/>
          <w:sz w:val="22"/>
          <w:szCs w:val="22"/>
        </w:rPr>
        <w:t>81305262/4</w:t>
      </w:r>
      <w:r w:rsidRPr="001B7EFA">
        <w:rPr>
          <w:rFonts w:ascii="Times New Roman" w:hAnsi="Times New Roman"/>
          <w:b/>
          <w:sz w:val="22"/>
          <w:szCs w:val="22"/>
        </w:rPr>
        <w:t xml:space="preserve"> </w:t>
      </w:r>
      <w:r w:rsidRPr="001B7EFA">
        <w:rPr>
          <w:rFonts w:ascii="Times New Roman" w:hAnsi="Times New Roman"/>
          <w:b/>
          <w:bCs/>
          <w:i/>
          <w:iCs/>
          <w:color w:val="0000FF"/>
          <w:sz w:val="22"/>
          <w:szCs w:val="22"/>
        </w:rPr>
        <w:t xml:space="preserve">(Contract </w:t>
      </w:r>
      <w:proofErr w:type="spellStart"/>
      <w:r w:rsidRPr="001B7EFA">
        <w:rPr>
          <w:rFonts w:ascii="Times New Roman" w:hAnsi="Times New Roman"/>
          <w:b/>
          <w:bCs/>
          <w:i/>
          <w:iCs/>
          <w:color w:val="0000FF"/>
          <w:sz w:val="22"/>
          <w:szCs w:val="22"/>
        </w:rPr>
        <w:t>noProcurement</w:t>
      </w:r>
      <w:proofErr w:type="spellEnd"/>
      <w:r w:rsidRPr="001B7EFA">
        <w:rPr>
          <w:rFonts w:ascii="Times New Roman" w:hAnsi="Times New Roman"/>
          <w:b/>
          <w:bCs/>
          <w:i/>
          <w:iCs/>
          <w:color w:val="0000FF"/>
          <w:sz w:val="22"/>
          <w:szCs w:val="22"/>
        </w:rPr>
        <w:t xml:space="preserve"> no)</w:t>
      </w:r>
      <w:r w:rsidRPr="001B7EFA">
        <w:rPr>
          <w:rFonts w:ascii="Times New Roman" w:hAnsi="Times New Roman"/>
          <w:b/>
          <w:sz w:val="22"/>
          <w:szCs w:val="22"/>
        </w:rPr>
        <w:t>:</w:t>
      </w:r>
      <w:r w:rsidRPr="001B7EFA">
        <w:rPr>
          <w:rFonts w:ascii="Times New Roman" w:hAnsi="Times New Roman"/>
          <w:b/>
          <w:color w:val="4472C4" w:themeColor="accent1"/>
          <w:sz w:val="22"/>
          <w:szCs w:val="22"/>
        </w:rPr>
        <w:t xml:space="preserve"> </w:t>
      </w:r>
    </w:p>
    <w:p w14:paraId="2776CA4E" w14:textId="77777777" w:rsidR="00B94995" w:rsidRPr="001B7EFA" w:rsidRDefault="00B94995" w:rsidP="00B94995">
      <w:pPr>
        <w:contextualSpacing/>
        <w:rPr>
          <w:rFonts w:ascii="Times New Roman" w:hAnsi="Times New Roman"/>
          <w:b/>
          <w:bCs/>
          <w:color w:val="000000"/>
          <w:sz w:val="22"/>
          <w:szCs w:val="22"/>
          <w:lang w:eastAsia="en-GB"/>
        </w:rPr>
      </w:pPr>
    </w:p>
    <w:p w14:paraId="21F127E2" w14:textId="77777777" w:rsidR="004851F7" w:rsidRPr="001B7EFA" w:rsidRDefault="004851F7" w:rsidP="004851F7">
      <w:pPr>
        <w:pBdr>
          <w:top w:val="nil"/>
          <w:left w:val="nil"/>
          <w:bottom w:val="nil"/>
          <w:right w:val="nil"/>
          <w:between w:val="nil"/>
        </w:pBdr>
        <w:spacing w:after="160" w:line="276" w:lineRule="auto"/>
        <w:contextualSpacing/>
        <w:jc w:val="both"/>
        <w:rPr>
          <w:rFonts w:ascii="Times New Roman" w:hAnsi="Times New Roman"/>
          <w:b/>
          <w:bCs/>
          <w:sz w:val="22"/>
          <w:szCs w:val="22"/>
        </w:rPr>
      </w:pPr>
      <w:r w:rsidRPr="001B7EFA">
        <w:rPr>
          <w:rFonts w:ascii="Times New Roman" w:hAnsi="Times New Roman"/>
          <w:b/>
          <w:bCs/>
          <w:sz w:val="22"/>
          <w:szCs w:val="22"/>
        </w:rPr>
        <w:t>KONU</w:t>
      </w:r>
      <w:r>
        <w:rPr>
          <w:rFonts w:ascii="Times New Roman" w:hAnsi="Times New Roman"/>
          <w:b/>
          <w:bCs/>
          <w:sz w:val="22"/>
          <w:szCs w:val="22"/>
        </w:rPr>
        <w:t>:</w:t>
      </w:r>
      <w:r w:rsidRPr="001B7EFA">
        <w:rPr>
          <w:rFonts w:ascii="Times New Roman" w:hAnsi="Times New Roman"/>
          <w:b/>
          <w:bCs/>
          <w:sz w:val="22"/>
          <w:szCs w:val="22"/>
        </w:rPr>
        <w:t xml:space="preserve">     </w:t>
      </w:r>
      <w:r w:rsidRPr="00EE549C">
        <w:rPr>
          <w:rFonts w:ascii="Times New Roman" w:hAnsi="Times New Roman"/>
          <w:b/>
          <w:bCs/>
          <w:sz w:val="24"/>
          <w:szCs w:val="24"/>
        </w:rPr>
        <w:t xml:space="preserve">1 </w:t>
      </w:r>
      <w:proofErr w:type="spellStart"/>
      <w:r>
        <w:rPr>
          <w:rFonts w:ascii="Times New Roman" w:hAnsi="Times New Roman"/>
          <w:b/>
          <w:bCs/>
          <w:sz w:val="24"/>
          <w:szCs w:val="24"/>
        </w:rPr>
        <w:t>maksimum</w:t>
      </w:r>
      <w:proofErr w:type="spellEnd"/>
      <w:r>
        <w:rPr>
          <w:rFonts w:ascii="Times New Roman" w:hAnsi="Times New Roman"/>
          <w:b/>
          <w:bCs/>
          <w:sz w:val="24"/>
          <w:szCs w:val="24"/>
        </w:rPr>
        <w:t xml:space="preserve"> 186 </w:t>
      </w:r>
      <w:proofErr w:type="spellStart"/>
      <w:r>
        <w:rPr>
          <w:rFonts w:ascii="Times New Roman" w:hAnsi="Times New Roman"/>
          <w:b/>
          <w:bCs/>
          <w:sz w:val="24"/>
          <w:szCs w:val="24"/>
        </w:rPr>
        <w:t>kwp</w:t>
      </w:r>
      <w:proofErr w:type="spellEnd"/>
      <w:r>
        <w:rPr>
          <w:rFonts w:ascii="Times New Roman" w:hAnsi="Times New Roman"/>
          <w:b/>
          <w:bCs/>
          <w:sz w:val="24"/>
          <w:szCs w:val="24"/>
        </w:rPr>
        <w:t xml:space="preserve"> ON GRID YENILENEBİLİR GES SANTRALI </w:t>
      </w:r>
      <w:r w:rsidRPr="00EE549C">
        <w:rPr>
          <w:rFonts w:ascii="Times New Roman" w:hAnsi="Times New Roman"/>
          <w:b/>
          <w:bCs/>
          <w:sz w:val="24"/>
          <w:szCs w:val="24"/>
        </w:rPr>
        <w:t>TEMİNİ</w:t>
      </w:r>
      <w:r>
        <w:rPr>
          <w:rFonts w:ascii="Times New Roman" w:hAnsi="Times New Roman"/>
          <w:b/>
          <w:bCs/>
          <w:sz w:val="22"/>
          <w:szCs w:val="22"/>
        </w:rPr>
        <w:t xml:space="preserve"> </w:t>
      </w:r>
    </w:p>
    <w:p w14:paraId="3B93CA4A" w14:textId="77777777" w:rsidR="004851F7" w:rsidRDefault="004851F7" w:rsidP="004851F7">
      <w:pPr>
        <w:pBdr>
          <w:top w:val="nil"/>
          <w:left w:val="nil"/>
          <w:bottom w:val="nil"/>
          <w:right w:val="nil"/>
          <w:between w:val="nil"/>
        </w:pBdr>
        <w:spacing w:after="160" w:line="276" w:lineRule="auto"/>
        <w:contextualSpacing/>
        <w:jc w:val="both"/>
        <w:rPr>
          <w:rFonts w:ascii="Times New Roman" w:hAnsi="Times New Roman"/>
          <w:b/>
          <w:bCs/>
          <w:i/>
          <w:iCs/>
          <w:color w:val="0000FF"/>
          <w:sz w:val="22"/>
          <w:szCs w:val="22"/>
        </w:rPr>
      </w:pPr>
      <w:r w:rsidRPr="004851F7">
        <w:rPr>
          <w:rFonts w:ascii="Times New Roman" w:hAnsi="Times New Roman"/>
          <w:b/>
          <w:bCs/>
          <w:i/>
          <w:iCs/>
          <w:snapToGrid/>
          <w:color w:val="0000FF"/>
          <w:sz w:val="22"/>
          <w:szCs w:val="22"/>
          <w:lang w:val="tr-TR"/>
        </w:rPr>
        <w:t xml:space="preserve">(SUBJECT: </w:t>
      </w:r>
      <w:r w:rsidRPr="004851F7">
        <w:rPr>
          <w:rFonts w:ascii="Times New Roman" w:hAnsi="Times New Roman"/>
          <w:b/>
          <w:bCs/>
          <w:i/>
          <w:iCs/>
          <w:color w:val="0000FF"/>
          <w:sz w:val="22"/>
          <w:szCs w:val="22"/>
        </w:rPr>
        <w:t xml:space="preserve">1 MAXIMUM 186 </w:t>
      </w:r>
      <w:proofErr w:type="spellStart"/>
      <w:r w:rsidRPr="004851F7">
        <w:rPr>
          <w:rFonts w:ascii="Times New Roman" w:hAnsi="Times New Roman"/>
          <w:b/>
          <w:bCs/>
          <w:i/>
          <w:iCs/>
          <w:color w:val="0000FF"/>
          <w:sz w:val="22"/>
          <w:szCs w:val="22"/>
        </w:rPr>
        <w:t>kwP</w:t>
      </w:r>
      <w:proofErr w:type="spellEnd"/>
      <w:r w:rsidRPr="004851F7">
        <w:rPr>
          <w:rFonts w:ascii="Times New Roman" w:hAnsi="Times New Roman"/>
          <w:b/>
          <w:bCs/>
          <w:i/>
          <w:iCs/>
          <w:color w:val="0000FF"/>
          <w:sz w:val="22"/>
          <w:szCs w:val="22"/>
        </w:rPr>
        <w:t xml:space="preserve"> ON GRID RENEWABLE ENERGY SYSTEM)</w:t>
      </w:r>
    </w:p>
    <w:p w14:paraId="4D97052F" w14:textId="3DF5F82A" w:rsidR="00F22DAC" w:rsidRPr="001B7EFA" w:rsidRDefault="00B94995" w:rsidP="00F22DAC">
      <w:pPr>
        <w:ind w:right="425"/>
        <w:jc w:val="right"/>
        <w:rPr>
          <w:rFonts w:ascii="Times New Roman" w:hAnsi="Times New Roman"/>
          <w:b/>
          <w:sz w:val="22"/>
          <w:szCs w:val="22"/>
          <w:lang w:val="fr-BE"/>
        </w:rPr>
      </w:pPr>
      <w:proofErr w:type="spellStart"/>
      <w:r w:rsidRPr="001B7EFA">
        <w:rPr>
          <w:rFonts w:ascii="Times New Roman" w:hAnsi="Times New Roman"/>
          <w:b/>
          <w:sz w:val="22"/>
          <w:szCs w:val="22"/>
          <w:lang w:val="fr-BE"/>
        </w:rPr>
        <w:t>Tarih</w:t>
      </w:r>
      <w:proofErr w:type="spellEnd"/>
      <w:r w:rsidRPr="001B7EFA">
        <w:rPr>
          <w:rFonts w:ascii="Times New Roman" w:hAnsi="Times New Roman"/>
          <w:b/>
          <w:sz w:val="22"/>
          <w:szCs w:val="22"/>
          <w:lang w:val="fr-BE"/>
        </w:rPr>
        <w:t xml:space="preserve"> </w:t>
      </w:r>
      <w:r w:rsidRPr="001B7EFA">
        <w:rPr>
          <w:rFonts w:ascii="Times New Roman" w:hAnsi="Times New Roman"/>
          <w:b/>
          <w:bCs/>
          <w:i/>
          <w:iCs/>
          <w:snapToGrid/>
          <w:color w:val="0000FF"/>
          <w:sz w:val="22"/>
          <w:szCs w:val="22"/>
        </w:rPr>
        <w:t>(Date) </w:t>
      </w:r>
      <w:r w:rsidRPr="001B7EFA">
        <w:rPr>
          <w:rFonts w:ascii="Times New Roman" w:hAnsi="Times New Roman"/>
          <w:b/>
          <w:sz w:val="22"/>
          <w:szCs w:val="22"/>
          <w:lang w:val="fr-BE"/>
        </w:rPr>
        <w:t>: …. /</w:t>
      </w:r>
      <w:proofErr w:type="gramStart"/>
      <w:r w:rsidRPr="001B7EFA">
        <w:rPr>
          <w:rFonts w:ascii="Times New Roman" w:hAnsi="Times New Roman"/>
          <w:b/>
          <w:sz w:val="22"/>
          <w:szCs w:val="22"/>
          <w:lang w:val="fr-BE"/>
        </w:rPr>
        <w:t xml:space="preserve"> ….</w:t>
      </w:r>
      <w:proofErr w:type="gramEnd"/>
      <w:r w:rsidRPr="001B7EFA">
        <w:rPr>
          <w:rFonts w:ascii="Times New Roman" w:hAnsi="Times New Roman"/>
          <w:b/>
          <w:sz w:val="22"/>
          <w:szCs w:val="22"/>
          <w:lang w:val="fr-BE"/>
        </w:rPr>
        <w:t>/ 2025</w:t>
      </w:r>
    </w:p>
    <w:p w14:paraId="35AEBB89" w14:textId="77777777" w:rsidR="00F22DAC" w:rsidRPr="001B7EFA" w:rsidRDefault="00F22DAC" w:rsidP="00F22DAC">
      <w:pPr>
        <w:rPr>
          <w:rFonts w:ascii="Times New Roman" w:hAnsi="Times New Roman"/>
          <w:b/>
          <w:sz w:val="22"/>
          <w:szCs w:val="22"/>
          <w:lang w:val="fr-BE"/>
        </w:rPr>
      </w:pPr>
    </w:p>
    <w:p w14:paraId="0B5D39FC" w14:textId="77777777" w:rsidR="00F22DAC" w:rsidRPr="001B7EFA" w:rsidRDefault="00F22DAC" w:rsidP="00F22DAC">
      <w:pPr>
        <w:pStyle w:val="Blockquote"/>
        <w:pBdr>
          <w:top w:val="single" w:sz="4" w:space="1" w:color="auto"/>
        </w:pBdr>
        <w:spacing w:before="0" w:after="0"/>
        <w:ind w:left="0" w:right="0"/>
        <w:jc w:val="center"/>
        <w:rPr>
          <w:rFonts w:ascii="Times New Roman" w:hAnsi="Times New Roman"/>
          <w:sz w:val="22"/>
          <w:szCs w:val="22"/>
          <w:lang w:val="fr-BE"/>
        </w:rPr>
      </w:pPr>
    </w:p>
    <w:p w14:paraId="12862967" w14:textId="77777777" w:rsidR="00F22DAC" w:rsidRPr="001B7EFA" w:rsidRDefault="00F22DAC" w:rsidP="00F22DAC">
      <w:pPr>
        <w:pStyle w:val="Blockquote"/>
        <w:spacing w:before="120" w:after="120"/>
        <w:ind w:left="0" w:right="0"/>
        <w:jc w:val="both"/>
        <w:rPr>
          <w:rFonts w:ascii="Times New Roman" w:hAnsi="Times New Roman"/>
          <w:sz w:val="22"/>
          <w:szCs w:val="22"/>
          <w:lang w:val="fr-BE"/>
        </w:rPr>
      </w:pPr>
      <w:proofErr w:type="spellStart"/>
      <w:r w:rsidRPr="001B7EFA">
        <w:rPr>
          <w:rFonts w:ascii="Times New Roman" w:hAnsi="Times New Roman"/>
          <w:b/>
          <w:sz w:val="22"/>
          <w:szCs w:val="22"/>
          <w:lang w:val="fr-BE"/>
        </w:rPr>
        <w:t>İmzalı</w:t>
      </w:r>
      <w:proofErr w:type="spellEnd"/>
      <w:r w:rsidRPr="001B7EFA">
        <w:rPr>
          <w:rFonts w:ascii="Times New Roman" w:hAnsi="Times New Roman"/>
          <w:b/>
          <w:sz w:val="22"/>
          <w:szCs w:val="22"/>
          <w:lang w:val="fr-BE"/>
        </w:rPr>
        <w:t xml:space="preserve"> </w:t>
      </w:r>
      <w:proofErr w:type="spellStart"/>
      <w:r w:rsidRPr="001B7EFA">
        <w:rPr>
          <w:rFonts w:ascii="Times New Roman" w:hAnsi="Times New Roman"/>
          <w:b/>
          <w:sz w:val="22"/>
          <w:szCs w:val="22"/>
          <w:lang w:val="fr-BE"/>
        </w:rPr>
        <w:t>bir</w:t>
      </w:r>
      <w:proofErr w:type="spellEnd"/>
      <w:r w:rsidRPr="001B7EFA">
        <w:rPr>
          <w:rFonts w:ascii="Times New Roman" w:hAnsi="Times New Roman"/>
          <w:b/>
          <w:sz w:val="22"/>
          <w:szCs w:val="22"/>
          <w:lang w:val="fr-BE"/>
        </w:rPr>
        <w:t xml:space="preserve"> </w:t>
      </w:r>
      <w:proofErr w:type="spellStart"/>
      <w:r w:rsidRPr="001B7EFA">
        <w:rPr>
          <w:rFonts w:ascii="Times New Roman" w:hAnsi="Times New Roman"/>
          <w:sz w:val="22"/>
          <w:szCs w:val="22"/>
          <w:lang w:val="fr-BE"/>
        </w:rPr>
        <w:t>form</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sağlanmalıdır</w:t>
      </w:r>
      <w:proofErr w:type="spellEnd"/>
      <w:r w:rsidRPr="001B7EFA">
        <w:rPr>
          <w:rFonts w:ascii="Times New Roman" w:hAnsi="Times New Roman"/>
          <w:b/>
          <w:sz w:val="22"/>
          <w:szCs w:val="22"/>
          <w:lang w:val="fr-BE"/>
        </w:rPr>
        <w:t xml:space="preserve">. </w:t>
      </w:r>
      <w:proofErr w:type="spellStart"/>
      <w:r w:rsidRPr="001B7EFA">
        <w:rPr>
          <w:rFonts w:ascii="Times New Roman" w:hAnsi="Times New Roman"/>
          <w:sz w:val="22"/>
          <w:szCs w:val="22"/>
          <w:lang w:val="fr-BE"/>
        </w:rPr>
        <w:t>Form</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başvuruyu</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yapan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tüzel</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kişiliğin</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imzalı</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bir</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beyanını</w:t>
      </w:r>
      <w:proofErr w:type="spellEnd"/>
      <w:r w:rsidRPr="001B7EFA">
        <w:rPr>
          <w:rFonts w:ascii="Times New Roman" w:hAnsi="Times New Roman"/>
          <w:sz w:val="22"/>
          <w:szCs w:val="22"/>
          <w:lang w:val="fr-BE"/>
        </w:rPr>
        <w:t xml:space="preserve"> </w:t>
      </w:r>
      <w:proofErr w:type="spellStart"/>
      <w:r w:rsidRPr="001B7EFA">
        <w:rPr>
          <w:rFonts w:ascii="Times New Roman" w:hAnsi="Times New Roman"/>
          <w:sz w:val="22"/>
          <w:szCs w:val="22"/>
          <w:lang w:val="fr-BE"/>
        </w:rPr>
        <w:t>içermelidir</w:t>
      </w:r>
      <w:proofErr w:type="spellEnd"/>
      <w:r w:rsidRPr="001B7EFA">
        <w:rPr>
          <w:rFonts w:ascii="Times New Roman" w:hAnsi="Times New Roman"/>
          <w:sz w:val="22"/>
          <w:szCs w:val="22"/>
          <w:lang w:val="fr-BE"/>
        </w:rPr>
        <w:t xml:space="preserve">. </w:t>
      </w:r>
      <w:r w:rsidRPr="001B7EFA">
        <w:rPr>
          <w:rFonts w:ascii="Times New Roman" w:hAnsi="Times New Roman"/>
          <w:i/>
          <w:iCs/>
          <w:color w:val="0000FF"/>
          <w:sz w:val="22"/>
          <w:szCs w:val="22"/>
          <w:lang w:val="fr-BE"/>
        </w:rPr>
        <w:t>(</w:t>
      </w:r>
      <w:r w:rsidRPr="001B7EFA">
        <w:rPr>
          <w:rFonts w:ascii="Times New Roman" w:hAnsi="Times New Roman"/>
          <w:i/>
          <w:iCs/>
          <w:color w:val="0000FF"/>
          <w:sz w:val="22"/>
          <w:szCs w:val="22"/>
          <w:lang w:val="en"/>
        </w:rPr>
        <w:t>A signed form must be provided. The form must include a signed statement of the legal entity submitting the application.)</w:t>
      </w:r>
    </w:p>
    <w:p w14:paraId="3FEF1861" w14:textId="0B8A6761" w:rsidR="00F22DAC" w:rsidRPr="001B7EFA" w:rsidRDefault="005E37B4" w:rsidP="00376B4B">
      <w:pPr>
        <w:pStyle w:val="Heading1"/>
      </w:pPr>
      <w:r w:rsidRPr="001B7EFA">
        <w:t xml:space="preserve">TESLİM EDEN </w:t>
      </w:r>
      <w:r w:rsidR="00F22DAC" w:rsidRPr="001B7EFA">
        <w:t>(</w:t>
      </w:r>
      <w:r w:rsidRPr="001B7EFA">
        <w:t>SUBMITTED BY</w:t>
      </w:r>
      <w:r w:rsidR="00F22DAC" w:rsidRPr="001B7EFA">
        <w:t>)</w:t>
      </w:r>
    </w:p>
    <w:tbl>
      <w:tblPr>
        <w:tblpPr w:leftFromText="180" w:rightFromText="180" w:vertAnchor="text" w:tblpY="1"/>
        <w:tblOverlap w:val="never"/>
        <w:tblW w:w="7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264"/>
        <w:gridCol w:w="1560"/>
      </w:tblGrid>
      <w:tr w:rsidR="00F22DAC" w:rsidRPr="001B7EFA" w14:paraId="51F9EF6D" w14:textId="77777777" w:rsidTr="00AA7422">
        <w:trPr>
          <w:cantSplit/>
        </w:trPr>
        <w:tc>
          <w:tcPr>
            <w:tcW w:w="3119" w:type="dxa"/>
            <w:tcBorders>
              <w:top w:val="nil"/>
              <w:left w:val="nil"/>
              <w:bottom w:val="single" w:sz="4" w:space="0" w:color="auto"/>
            </w:tcBorders>
          </w:tcPr>
          <w:p w14:paraId="52871169" w14:textId="77777777" w:rsidR="00F22DAC" w:rsidRPr="001B7EFA" w:rsidRDefault="00F22DAC" w:rsidP="00AA7422">
            <w:pPr>
              <w:jc w:val="both"/>
              <w:rPr>
                <w:rFonts w:ascii="Times New Roman" w:hAnsi="Times New Roman"/>
                <w:b/>
                <w:sz w:val="22"/>
                <w:szCs w:val="22"/>
              </w:rPr>
            </w:pPr>
          </w:p>
        </w:tc>
        <w:tc>
          <w:tcPr>
            <w:tcW w:w="3264" w:type="dxa"/>
            <w:tcBorders>
              <w:bottom w:val="single" w:sz="4" w:space="0" w:color="auto"/>
            </w:tcBorders>
            <w:shd w:val="pct5" w:color="auto" w:fill="FFFFFF"/>
          </w:tcPr>
          <w:p w14:paraId="22B3D09F" w14:textId="77777777" w:rsidR="00F22DAC" w:rsidRPr="001B7EFA" w:rsidRDefault="00F22DAC" w:rsidP="00AA7422">
            <w:pPr>
              <w:jc w:val="both"/>
              <w:rPr>
                <w:rFonts w:ascii="Times New Roman" w:hAnsi="Times New Roman"/>
                <w:b/>
                <w:sz w:val="22"/>
                <w:szCs w:val="22"/>
              </w:rPr>
            </w:pPr>
            <w:proofErr w:type="spellStart"/>
            <w:r w:rsidRPr="001B7EFA">
              <w:rPr>
                <w:rFonts w:ascii="Times New Roman" w:hAnsi="Times New Roman"/>
                <w:b/>
                <w:sz w:val="22"/>
                <w:szCs w:val="22"/>
              </w:rPr>
              <w:t>İstekli</w:t>
            </w:r>
            <w:proofErr w:type="spellEnd"/>
            <w:r w:rsidRPr="001B7EFA">
              <w:rPr>
                <w:rFonts w:ascii="Times New Roman" w:hAnsi="Times New Roman"/>
                <w:b/>
                <w:sz w:val="22"/>
                <w:szCs w:val="22"/>
              </w:rPr>
              <w:t>(</w:t>
            </w:r>
            <w:proofErr w:type="spellStart"/>
            <w:r w:rsidRPr="001B7EFA">
              <w:rPr>
                <w:rFonts w:ascii="Times New Roman" w:hAnsi="Times New Roman"/>
                <w:b/>
                <w:sz w:val="22"/>
                <w:szCs w:val="22"/>
              </w:rPr>
              <w:t>ler</w:t>
            </w:r>
            <w:proofErr w:type="spellEnd"/>
            <w:r w:rsidRPr="001B7EFA">
              <w:rPr>
                <w:rFonts w:ascii="Times New Roman" w:hAnsi="Times New Roman"/>
                <w:b/>
                <w:sz w:val="22"/>
                <w:szCs w:val="22"/>
              </w:rPr>
              <w:t xml:space="preserve">)in ad(lar)ı </w:t>
            </w:r>
          </w:p>
          <w:p w14:paraId="675737AE" w14:textId="77777777" w:rsidR="00F22DAC" w:rsidRPr="001B7EFA" w:rsidRDefault="00F22DAC" w:rsidP="00AA7422">
            <w:pPr>
              <w:jc w:val="both"/>
              <w:rPr>
                <w:rFonts w:ascii="Times New Roman" w:hAnsi="Times New Roman"/>
                <w:b/>
                <w:i/>
                <w:iCs/>
                <w:color w:val="0000FF"/>
                <w:sz w:val="22"/>
                <w:szCs w:val="22"/>
              </w:rPr>
            </w:pPr>
            <w:r w:rsidRPr="001B7EFA">
              <w:rPr>
                <w:rFonts w:ascii="Times New Roman" w:hAnsi="Times New Roman"/>
                <w:b/>
                <w:i/>
                <w:iCs/>
                <w:color w:val="0000FF"/>
                <w:sz w:val="22"/>
                <w:szCs w:val="22"/>
              </w:rPr>
              <w:t>(</w:t>
            </w:r>
            <w:r w:rsidRPr="001B7EFA">
              <w:rPr>
                <w:rFonts w:ascii="Times New Roman" w:hAnsi="Times New Roman"/>
                <w:b/>
                <w:i/>
                <w:iCs/>
                <w:color w:val="0000FF"/>
                <w:sz w:val="22"/>
                <w:szCs w:val="22"/>
                <w:lang w:val="en"/>
              </w:rPr>
              <w:t>Name(s) of bidder(s))</w:t>
            </w:r>
          </w:p>
        </w:tc>
        <w:tc>
          <w:tcPr>
            <w:tcW w:w="1560" w:type="dxa"/>
            <w:tcBorders>
              <w:bottom w:val="single" w:sz="4" w:space="0" w:color="auto"/>
            </w:tcBorders>
            <w:shd w:val="pct5" w:color="auto" w:fill="FFFFFF"/>
          </w:tcPr>
          <w:p w14:paraId="17FFF8D6" w14:textId="77777777" w:rsidR="00F22DAC" w:rsidRPr="001B7EFA" w:rsidRDefault="00F22DAC" w:rsidP="00AA7422">
            <w:pPr>
              <w:jc w:val="both"/>
              <w:rPr>
                <w:rFonts w:ascii="Times New Roman" w:hAnsi="Times New Roman"/>
                <w:b/>
                <w:sz w:val="22"/>
                <w:szCs w:val="22"/>
              </w:rPr>
            </w:pPr>
            <w:r w:rsidRPr="001B7EFA">
              <w:rPr>
                <w:rFonts w:ascii="Times New Roman" w:hAnsi="Times New Roman"/>
                <w:b/>
                <w:sz w:val="22"/>
                <w:szCs w:val="22"/>
              </w:rPr>
              <w:t>Milliyet (</w:t>
            </w:r>
            <w:r w:rsidRPr="001B7EFA">
              <w:rPr>
                <w:rFonts w:ascii="Times New Roman" w:hAnsi="Times New Roman"/>
                <w:b/>
                <w:i/>
                <w:iCs/>
                <w:color w:val="0000FF"/>
                <w:sz w:val="22"/>
                <w:szCs w:val="22"/>
              </w:rPr>
              <w:t>Nationality</w:t>
            </w:r>
            <w:r w:rsidRPr="001B7EFA">
              <w:rPr>
                <w:rFonts w:ascii="Times New Roman" w:hAnsi="Times New Roman"/>
                <w:b/>
                <w:sz w:val="22"/>
                <w:szCs w:val="22"/>
              </w:rPr>
              <w:t>)</w:t>
            </w:r>
          </w:p>
        </w:tc>
      </w:tr>
      <w:tr w:rsidR="00F22DAC" w:rsidRPr="001B7EFA" w14:paraId="0D4743FD" w14:textId="77777777" w:rsidTr="00AA7422">
        <w:trPr>
          <w:cantSplit/>
          <w:trHeight w:val="593"/>
        </w:trPr>
        <w:tc>
          <w:tcPr>
            <w:tcW w:w="3119" w:type="dxa"/>
            <w:tcBorders>
              <w:top w:val="single" w:sz="4" w:space="0" w:color="auto"/>
              <w:left w:val="single" w:sz="4" w:space="0" w:color="auto"/>
              <w:bottom w:val="single" w:sz="4" w:space="0" w:color="auto"/>
              <w:right w:val="single" w:sz="4" w:space="0" w:color="auto"/>
            </w:tcBorders>
          </w:tcPr>
          <w:p w14:paraId="7C62FF96" w14:textId="77777777" w:rsidR="00F22DAC" w:rsidRPr="001B7EFA" w:rsidRDefault="00F22DAC" w:rsidP="00AA7422">
            <w:pPr>
              <w:rPr>
                <w:rFonts w:ascii="Times New Roman" w:hAnsi="Times New Roman"/>
                <w:b/>
                <w:sz w:val="22"/>
                <w:szCs w:val="22"/>
              </w:rPr>
            </w:pPr>
            <w:proofErr w:type="spellStart"/>
            <w:r w:rsidRPr="001B7EFA">
              <w:rPr>
                <w:rFonts w:ascii="Times New Roman" w:hAnsi="Times New Roman"/>
                <w:b/>
                <w:sz w:val="22"/>
                <w:szCs w:val="22"/>
              </w:rPr>
              <w:t>Teklif</w:t>
            </w:r>
            <w:proofErr w:type="spellEnd"/>
            <w:r w:rsidRPr="001B7EFA">
              <w:rPr>
                <w:rFonts w:ascii="Times New Roman" w:hAnsi="Times New Roman"/>
                <w:b/>
                <w:sz w:val="22"/>
                <w:szCs w:val="22"/>
              </w:rPr>
              <w:t xml:space="preserve"> Sahibi (</w:t>
            </w:r>
            <w:proofErr w:type="spellStart"/>
            <w:r w:rsidRPr="001B7EFA">
              <w:rPr>
                <w:rFonts w:ascii="Times New Roman" w:hAnsi="Times New Roman"/>
                <w:b/>
                <w:sz w:val="22"/>
                <w:szCs w:val="22"/>
              </w:rPr>
              <w:t>Şirket</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adı</w:t>
            </w:r>
            <w:proofErr w:type="spellEnd"/>
            <w:r w:rsidRPr="001B7EFA">
              <w:rPr>
                <w:rFonts w:ascii="Times New Roman" w:hAnsi="Times New Roman"/>
                <w:b/>
                <w:sz w:val="22"/>
                <w:szCs w:val="22"/>
              </w:rPr>
              <w:t>)</w:t>
            </w:r>
          </w:p>
          <w:p w14:paraId="7CF41945" w14:textId="77777777" w:rsidR="00F22DAC" w:rsidRPr="001B7EFA" w:rsidRDefault="00F22DAC" w:rsidP="00AA7422">
            <w:pPr>
              <w:rPr>
                <w:rFonts w:ascii="Times New Roman" w:hAnsi="Times New Roman"/>
                <w:b/>
                <w:i/>
                <w:iCs/>
                <w:color w:val="0000FF"/>
                <w:sz w:val="22"/>
                <w:szCs w:val="22"/>
              </w:rPr>
            </w:pPr>
            <w:r w:rsidRPr="001B7EFA">
              <w:rPr>
                <w:rFonts w:ascii="Times New Roman" w:hAnsi="Times New Roman"/>
                <w:b/>
                <w:i/>
                <w:iCs/>
                <w:color w:val="0000FF"/>
                <w:sz w:val="22"/>
                <w:szCs w:val="22"/>
              </w:rPr>
              <w:t>Bidder (Company name)</w:t>
            </w:r>
          </w:p>
        </w:tc>
        <w:tc>
          <w:tcPr>
            <w:tcW w:w="3264" w:type="dxa"/>
            <w:tcBorders>
              <w:top w:val="single" w:sz="4" w:space="0" w:color="auto"/>
              <w:left w:val="single" w:sz="4" w:space="0" w:color="auto"/>
              <w:bottom w:val="single" w:sz="4" w:space="0" w:color="auto"/>
              <w:right w:val="single" w:sz="4" w:space="0" w:color="auto"/>
            </w:tcBorders>
          </w:tcPr>
          <w:p w14:paraId="3B7A6EF7" w14:textId="77777777" w:rsidR="00F22DAC" w:rsidRPr="001B7EFA" w:rsidRDefault="00F22DAC" w:rsidP="00AA7422">
            <w:pPr>
              <w:jc w:val="both"/>
              <w:rPr>
                <w:rFonts w:ascii="Times New Roman" w:hAnsi="Times New Roman"/>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2FFE028" w14:textId="77777777" w:rsidR="00F22DAC" w:rsidRPr="001B7EFA" w:rsidRDefault="00F22DAC" w:rsidP="00AA7422">
            <w:pPr>
              <w:jc w:val="both"/>
              <w:rPr>
                <w:rFonts w:ascii="Times New Roman" w:hAnsi="Times New Roman"/>
                <w:b/>
                <w:sz w:val="22"/>
                <w:szCs w:val="22"/>
              </w:rPr>
            </w:pPr>
          </w:p>
        </w:tc>
      </w:tr>
      <w:tr w:rsidR="00F22DAC" w:rsidRPr="001B7EFA" w14:paraId="45EA0A72" w14:textId="77777777" w:rsidTr="00AA7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3"/>
        </w:trPr>
        <w:tc>
          <w:tcPr>
            <w:tcW w:w="3119" w:type="dxa"/>
            <w:tcBorders>
              <w:top w:val="single" w:sz="4" w:space="0" w:color="auto"/>
            </w:tcBorders>
            <w:shd w:val="clear" w:color="auto" w:fill="auto"/>
            <w:vAlign w:val="center"/>
          </w:tcPr>
          <w:p w14:paraId="0207F224" w14:textId="77777777" w:rsidR="00F22DAC" w:rsidRPr="001B7EFA" w:rsidRDefault="00F22DAC" w:rsidP="00AA7422">
            <w:pPr>
              <w:keepNext/>
              <w:tabs>
                <w:tab w:val="left" w:pos="360"/>
              </w:tabs>
              <w:spacing w:before="0"/>
              <w:rPr>
                <w:rFonts w:ascii="Times New Roman" w:hAnsi="Times New Roman"/>
                <w:b/>
                <w:sz w:val="22"/>
                <w:szCs w:val="22"/>
              </w:rPr>
            </w:pPr>
            <w:proofErr w:type="spellStart"/>
            <w:r w:rsidRPr="001B7EFA">
              <w:rPr>
                <w:rFonts w:ascii="Times New Roman" w:hAnsi="Times New Roman"/>
                <w:b/>
                <w:sz w:val="22"/>
                <w:szCs w:val="22"/>
              </w:rPr>
              <w:t>İrtibat</w:t>
            </w:r>
            <w:proofErr w:type="spellEnd"/>
            <w:r w:rsidRPr="001B7EFA">
              <w:rPr>
                <w:rFonts w:ascii="Times New Roman" w:hAnsi="Times New Roman"/>
                <w:b/>
                <w:sz w:val="22"/>
                <w:szCs w:val="22"/>
              </w:rPr>
              <w:t xml:space="preserve"> </w:t>
            </w:r>
            <w:proofErr w:type="spellStart"/>
            <w:r w:rsidRPr="001B7EFA">
              <w:rPr>
                <w:rFonts w:ascii="Times New Roman" w:hAnsi="Times New Roman"/>
                <w:b/>
                <w:sz w:val="22"/>
                <w:szCs w:val="22"/>
              </w:rPr>
              <w:t>kişisi</w:t>
            </w:r>
            <w:proofErr w:type="spellEnd"/>
          </w:p>
          <w:p w14:paraId="05E10F85" w14:textId="77777777" w:rsidR="00F22DAC" w:rsidRPr="001B7EFA" w:rsidRDefault="00F22DAC" w:rsidP="00AA7422">
            <w:pPr>
              <w:keepNext/>
              <w:tabs>
                <w:tab w:val="left" w:pos="360"/>
              </w:tabs>
              <w:spacing w:before="0"/>
              <w:rPr>
                <w:rFonts w:ascii="Times New Roman" w:hAnsi="Times New Roman"/>
                <w:b/>
                <w:i/>
                <w:iCs/>
                <w:color w:val="0000FF"/>
                <w:sz w:val="22"/>
                <w:szCs w:val="22"/>
              </w:rPr>
            </w:pPr>
            <w:r w:rsidRPr="001B7EFA">
              <w:rPr>
                <w:rFonts w:ascii="Times New Roman" w:hAnsi="Times New Roman"/>
                <w:b/>
                <w:i/>
                <w:iCs/>
                <w:color w:val="0000FF"/>
                <w:sz w:val="22"/>
                <w:szCs w:val="22"/>
              </w:rPr>
              <w:t>(Contact person)</w:t>
            </w:r>
          </w:p>
        </w:tc>
        <w:tc>
          <w:tcPr>
            <w:tcW w:w="4824" w:type="dxa"/>
            <w:gridSpan w:val="2"/>
            <w:tcBorders>
              <w:top w:val="single" w:sz="4" w:space="0" w:color="auto"/>
            </w:tcBorders>
            <w:shd w:val="clear" w:color="auto" w:fill="auto"/>
          </w:tcPr>
          <w:p w14:paraId="261D1CE3" w14:textId="77777777" w:rsidR="00F22DAC" w:rsidRPr="001B7EFA" w:rsidRDefault="00F22DAC" w:rsidP="00AA7422">
            <w:pPr>
              <w:keepNext/>
              <w:tabs>
                <w:tab w:val="left" w:pos="360"/>
              </w:tabs>
              <w:spacing w:before="0"/>
              <w:jc w:val="both"/>
              <w:rPr>
                <w:rFonts w:ascii="Times New Roman" w:hAnsi="Times New Roman"/>
                <w:b/>
                <w:sz w:val="22"/>
                <w:szCs w:val="22"/>
              </w:rPr>
            </w:pPr>
          </w:p>
        </w:tc>
      </w:tr>
      <w:tr w:rsidR="00F22DAC" w:rsidRPr="001B7EFA" w14:paraId="760FB2AC" w14:textId="77777777" w:rsidTr="00AA7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1"/>
        </w:trPr>
        <w:tc>
          <w:tcPr>
            <w:tcW w:w="3119" w:type="dxa"/>
            <w:shd w:val="clear" w:color="auto" w:fill="auto"/>
            <w:vAlign w:val="center"/>
          </w:tcPr>
          <w:p w14:paraId="3E9F87C6" w14:textId="77777777" w:rsidR="00F22DAC" w:rsidRPr="001B7EFA" w:rsidRDefault="00F22DAC" w:rsidP="00AA7422">
            <w:pPr>
              <w:keepNext/>
              <w:tabs>
                <w:tab w:val="left" w:pos="360"/>
              </w:tabs>
              <w:spacing w:before="0"/>
              <w:rPr>
                <w:rFonts w:ascii="Times New Roman" w:hAnsi="Times New Roman"/>
                <w:b/>
                <w:sz w:val="22"/>
                <w:szCs w:val="22"/>
              </w:rPr>
            </w:pPr>
            <w:r w:rsidRPr="001B7EFA">
              <w:rPr>
                <w:rFonts w:ascii="Times New Roman" w:hAnsi="Times New Roman"/>
                <w:b/>
                <w:sz w:val="22"/>
                <w:szCs w:val="22"/>
              </w:rPr>
              <w:t>Adres</w:t>
            </w:r>
            <w:r w:rsidRPr="001B7EFA">
              <w:rPr>
                <w:rFonts w:ascii="Times New Roman" w:hAnsi="Times New Roman"/>
                <w:b/>
                <w:i/>
                <w:iCs/>
                <w:color w:val="0000FF"/>
                <w:sz w:val="22"/>
                <w:szCs w:val="22"/>
              </w:rPr>
              <w:t xml:space="preserve"> (Address)</w:t>
            </w:r>
          </w:p>
        </w:tc>
        <w:tc>
          <w:tcPr>
            <w:tcW w:w="4824" w:type="dxa"/>
            <w:gridSpan w:val="2"/>
            <w:shd w:val="clear" w:color="auto" w:fill="auto"/>
          </w:tcPr>
          <w:p w14:paraId="09289CB0" w14:textId="77777777" w:rsidR="00F22DAC" w:rsidRPr="001B7EFA" w:rsidRDefault="00F22DAC" w:rsidP="00AA7422">
            <w:pPr>
              <w:keepNext/>
              <w:tabs>
                <w:tab w:val="left" w:pos="360"/>
              </w:tabs>
              <w:spacing w:before="0"/>
              <w:jc w:val="both"/>
              <w:rPr>
                <w:rFonts w:ascii="Times New Roman" w:hAnsi="Times New Roman"/>
                <w:b/>
                <w:sz w:val="22"/>
                <w:szCs w:val="22"/>
              </w:rPr>
            </w:pPr>
          </w:p>
        </w:tc>
      </w:tr>
      <w:tr w:rsidR="00F22DAC" w:rsidRPr="001B7EFA" w14:paraId="7DB78632" w14:textId="77777777" w:rsidTr="00AA7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3"/>
        </w:trPr>
        <w:tc>
          <w:tcPr>
            <w:tcW w:w="3119" w:type="dxa"/>
            <w:shd w:val="clear" w:color="auto" w:fill="auto"/>
            <w:vAlign w:val="center"/>
          </w:tcPr>
          <w:p w14:paraId="53466D2A" w14:textId="77777777" w:rsidR="00F22DAC" w:rsidRPr="001B7EFA" w:rsidRDefault="00F22DAC" w:rsidP="00AA7422">
            <w:pPr>
              <w:keepNext/>
              <w:tabs>
                <w:tab w:val="left" w:pos="360"/>
              </w:tabs>
              <w:spacing w:before="0"/>
              <w:rPr>
                <w:rFonts w:ascii="Times New Roman" w:hAnsi="Times New Roman"/>
                <w:b/>
                <w:sz w:val="22"/>
                <w:szCs w:val="22"/>
              </w:rPr>
            </w:pPr>
            <w:proofErr w:type="spellStart"/>
            <w:r w:rsidRPr="001B7EFA">
              <w:rPr>
                <w:rFonts w:ascii="Times New Roman" w:hAnsi="Times New Roman"/>
                <w:b/>
                <w:sz w:val="22"/>
                <w:szCs w:val="22"/>
              </w:rPr>
              <w:t>Telefon</w:t>
            </w:r>
            <w:proofErr w:type="spellEnd"/>
            <w:r w:rsidRPr="001B7EFA">
              <w:rPr>
                <w:rFonts w:ascii="Times New Roman" w:hAnsi="Times New Roman"/>
                <w:b/>
                <w:sz w:val="22"/>
                <w:szCs w:val="22"/>
              </w:rPr>
              <w:t>/(</w:t>
            </w:r>
            <w:r w:rsidRPr="001B7EFA">
              <w:rPr>
                <w:rFonts w:ascii="Times New Roman" w:hAnsi="Times New Roman"/>
                <w:b/>
                <w:i/>
                <w:iCs/>
                <w:color w:val="0000FF"/>
                <w:sz w:val="22"/>
                <w:szCs w:val="22"/>
              </w:rPr>
              <w:t>Phone)</w:t>
            </w:r>
          </w:p>
        </w:tc>
        <w:tc>
          <w:tcPr>
            <w:tcW w:w="4824" w:type="dxa"/>
            <w:gridSpan w:val="2"/>
            <w:shd w:val="clear" w:color="auto" w:fill="auto"/>
          </w:tcPr>
          <w:p w14:paraId="4FD6C7B0" w14:textId="77777777" w:rsidR="00F22DAC" w:rsidRPr="001B7EFA" w:rsidRDefault="00F22DAC" w:rsidP="00AA7422">
            <w:pPr>
              <w:keepNext/>
              <w:tabs>
                <w:tab w:val="left" w:pos="360"/>
              </w:tabs>
              <w:spacing w:before="0"/>
              <w:jc w:val="both"/>
              <w:rPr>
                <w:rFonts w:ascii="Times New Roman" w:hAnsi="Times New Roman"/>
                <w:b/>
                <w:sz w:val="22"/>
                <w:szCs w:val="22"/>
              </w:rPr>
            </w:pPr>
          </w:p>
        </w:tc>
      </w:tr>
      <w:tr w:rsidR="00F22DAC" w:rsidRPr="001B7EFA" w14:paraId="2D301F36" w14:textId="77777777" w:rsidTr="00AA7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19" w:type="dxa"/>
            <w:shd w:val="clear" w:color="auto" w:fill="auto"/>
            <w:vAlign w:val="center"/>
          </w:tcPr>
          <w:p w14:paraId="04A43583" w14:textId="77777777" w:rsidR="00F22DAC" w:rsidRPr="001B7EFA" w:rsidRDefault="00F22DAC" w:rsidP="00AA7422">
            <w:pPr>
              <w:keepNext/>
              <w:tabs>
                <w:tab w:val="left" w:pos="360"/>
              </w:tabs>
              <w:spacing w:before="0"/>
              <w:rPr>
                <w:rFonts w:ascii="Times New Roman" w:hAnsi="Times New Roman"/>
                <w:b/>
                <w:sz w:val="22"/>
                <w:szCs w:val="22"/>
              </w:rPr>
            </w:pPr>
            <w:r w:rsidRPr="001B7EFA">
              <w:rPr>
                <w:rFonts w:ascii="Times New Roman" w:hAnsi="Times New Roman"/>
                <w:b/>
                <w:sz w:val="22"/>
                <w:szCs w:val="22"/>
              </w:rPr>
              <w:t>E-Posta (</w:t>
            </w:r>
            <w:r w:rsidRPr="001B7EFA">
              <w:rPr>
                <w:rFonts w:ascii="Times New Roman" w:hAnsi="Times New Roman"/>
                <w:b/>
                <w:i/>
                <w:iCs/>
                <w:color w:val="0000FF"/>
                <w:sz w:val="22"/>
                <w:szCs w:val="22"/>
              </w:rPr>
              <w:t>email)</w:t>
            </w:r>
          </w:p>
        </w:tc>
        <w:tc>
          <w:tcPr>
            <w:tcW w:w="4824" w:type="dxa"/>
            <w:gridSpan w:val="2"/>
            <w:shd w:val="clear" w:color="auto" w:fill="auto"/>
          </w:tcPr>
          <w:p w14:paraId="2AA5941E" w14:textId="77777777" w:rsidR="00F22DAC" w:rsidRPr="001B7EFA" w:rsidRDefault="00F22DAC" w:rsidP="00AA7422">
            <w:pPr>
              <w:keepNext/>
              <w:tabs>
                <w:tab w:val="left" w:pos="360"/>
              </w:tabs>
              <w:spacing w:before="0"/>
              <w:jc w:val="both"/>
              <w:rPr>
                <w:rFonts w:ascii="Times New Roman" w:hAnsi="Times New Roman"/>
                <w:b/>
                <w:sz w:val="22"/>
                <w:szCs w:val="22"/>
              </w:rPr>
            </w:pPr>
          </w:p>
        </w:tc>
      </w:tr>
    </w:tbl>
    <w:p w14:paraId="509A2190" w14:textId="77777777" w:rsidR="00F22DAC" w:rsidRPr="001B7EFA" w:rsidRDefault="00F22DAC" w:rsidP="00F22DAC">
      <w:pPr>
        <w:keepNext/>
        <w:ind w:left="709" w:hanging="709"/>
        <w:jc w:val="both"/>
        <w:outlineLvl w:val="0"/>
        <w:rPr>
          <w:rFonts w:ascii="Times New Roman" w:hAnsi="Times New Roman"/>
          <w:b/>
          <w:sz w:val="22"/>
          <w:szCs w:val="22"/>
        </w:rPr>
      </w:pPr>
      <w:r w:rsidRPr="001B7EFA">
        <w:rPr>
          <w:rFonts w:ascii="Times New Roman" w:hAnsi="Times New Roman"/>
          <w:b/>
          <w:sz w:val="22"/>
          <w:szCs w:val="22"/>
        </w:rPr>
        <w:br w:type="textWrapping" w:clear="all"/>
      </w:r>
    </w:p>
    <w:p w14:paraId="44067C29" w14:textId="57ACB281" w:rsidR="00F22DAC" w:rsidRPr="001B7EFA" w:rsidRDefault="00F22DAC" w:rsidP="00F22DAC">
      <w:pPr>
        <w:keepNext/>
        <w:ind w:left="709" w:hanging="709"/>
        <w:jc w:val="both"/>
        <w:outlineLvl w:val="0"/>
        <w:rPr>
          <w:rFonts w:ascii="Times New Roman" w:hAnsi="Times New Roman"/>
          <w:b/>
          <w:sz w:val="22"/>
          <w:szCs w:val="22"/>
          <w:lang w:val="en"/>
        </w:rPr>
      </w:pPr>
      <w:r w:rsidRPr="001B7EFA">
        <w:rPr>
          <w:rFonts w:ascii="Times New Roman" w:hAnsi="Times New Roman"/>
          <w:b/>
          <w:sz w:val="22"/>
          <w:szCs w:val="22"/>
        </w:rPr>
        <w:t>2</w:t>
      </w:r>
      <w:r w:rsidRPr="001B7EFA">
        <w:rPr>
          <w:rFonts w:ascii="Times New Roman" w:hAnsi="Times New Roman"/>
          <w:b/>
          <w:sz w:val="22"/>
          <w:szCs w:val="22"/>
        </w:rPr>
        <w:tab/>
        <w:t>TEKLİF</w:t>
      </w:r>
      <w:r w:rsidR="005E37B4" w:rsidRPr="001B7EFA">
        <w:rPr>
          <w:rFonts w:ascii="Times New Roman" w:hAnsi="Times New Roman"/>
          <w:b/>
          <w:sz w:val="22"/>
          <w:szCs w:val="22"/>
        </w:rPr>
        <w:t xml:space="preserve"> EDENİN</w:t>
      </w:r>
      <w:r w:rsidRPr="001B7EFA">
        <w:rPr>
          <w:rFonts w:ascii="Times New Roman" w:hAnsi="Times New Roman"/>
          <w:b/>
          <w:sz w:val="22"/>
          <w:szCs w:val="22"/>
        </w:rPr>
        <w:t xml:space="preserve"> </w:t>
      </w:r>
      <w:proofErr w:type="gramStart"/>
      <w:r w:rsidRPr="001B7EFA">
        <w:rPr>
          <w:rFonts w:ascii="Times New Roman" w:hAnsi="Times New Roman"/>
          <w:b/>
          <w:sz w:val="22"/>
          <w:szCs w:val="22"/>
        </w:rPr>
        <w:t xml:space="preserve">BEYANI  </w:t>
      </w:r>
      <w:r w:rsidRPr="001B7EFA">
        <w:rPr>
          <w:rFonts w:ascii="Times New Roman" w:hAnsi="Times New Roman"/>
          <w:b/>
          <w:i/>
          <w:iCs/>
          <w:color w:val="0000FF"/>
          <w:sz w:val="22"/>
          <w:szCs w:val="22"/>
        </w:rPr>
        <w:t>(</w:t>
      </w:r>
      <w:proofErr w:type="gramEnd"/>
      <w:r w:rsidR="005E37B4" w:rsidRPr="001B7EFA">
        <w:rPr>
          <w:rFonts w:ascii="Times New Roman" w:hAnsi="Times New Roman"/>
          <w:b/>
          <w:i/>
          <w:iCs/>
          <w:color w:val="0000FF"/>
          <w:sz w:val="22"/>
          <w:szCs w:val="22"/>
          <w:lang w:val="en"/>
        </w:rPr>
        <w:t>TENDERER’S DECLARATION</w:t>
      </w:r>
      <w:r w:rsidRPr="001B7EFA">
        <w:rPr>
          <w:rFonts w:ascii="Times New Roman" w:hAnsi="Times New Roman"/>
          <w:b/>
          <w:i/>
          <w:iCs/>
          <w:color w:val="0000FF"/>
          <w:sz w:val="22"/>
          <w:szCs w:val="22"/>
          <w:lang w:val="en"/>
        </w:rPr>
        <w:t>)</w:t>
      </w:r>
    </w:p>
    <w:p w14:paraId="47D60B7C" w14:textId="77777777" w:rsidR="00F22DAC" w:rsidRPr="001B7EFA" w:rsidRDefault="00F22DAC" w:rsidP="00F22DAC">
      <w:pPr>
        <w:keepNext/>
        <w:keepLines/>
        <w:widowControl w:val="0"/>
        <w:ind w:left="709"/>
        <w:rPr>
          <w:rFonts w:ascii="Times New Roman" w:hAnsi="Times New Roman"/>
          <w:sz w:val="22"/>
          <w:szCs w:val="22"/>
        </w:rPr>
      </w:pPr>
      <w:proofErr w:type="spellStart"/>
      <w:r w:rsidRPr="001B7EFA">
        <w:rPr>
          <w:rFonts w:ascii="Times New Roman" w:hAnsi="Times New Roman"/>
          <w:sz w:val="22"/>
          <w:szCs w:val="22"/>
        </w:rPr>
        <w:t>Yukarıdaki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sözleşme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için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ihale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davet</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mektubunuza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cevaben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aşağıda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imzası</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bulunanlar</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şunları</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beyan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ederiz</w:t>
      </w:r>
      <w:proofErr w:type="spellEnd"/>
      <w:r w:rsidRPr="001B7EFA">
        <w:rPr>
          <w:rFonts w:ascii="Times New Roman" w:hAnsi="Times New Roman"/>
          <w:sz w:val="22"/>
          <w:szCs w:val="22"/>
        </w:rPr>
        <w:t>: (</w:t>
      </w:r>
      <w:r w:rsidRPr="001B7EFA">
        <w:rPr>
          <w:rFonts w:ascii="Times New Roman" w:hAnsi="Times New Roman"/>
          <w:i/>
          <w:iCs/>
          <w:color w:val="0000FF"/>
          <w:sz w:val="22"/>
          <w:szCs w:val="22"/>
        </w:rPr>
        <w:t>In response to your tender invitation letter for the above contract, we, the undersigned, hereby declare:)</w:t>
      </w:r>
    </w:p>
    <w:p w14:paraId="79835EAC" w14:textId="3A779ECE" w:rsidR="00F22DAC" w:rsidRPr="001B7EFA" w:rsidRDefault="00F22DAC" w:rsidP="00F22DAC">
      <w:pPr>
        <w:numPr>
          <w:ilvl w:val="2"/>
          <w:numId w:val="10"/>
        </w:numPr>
        <w:ind w:left="709" w:hanging="425"/>
        <w:jc w:val="both"/>
        <w:rPr>
          <w:rFonts w:ascii="Times New Roman" w:hAnsi="Times New Roman"/>
          <w:sz w:val="22"/>
          <w:szCs w:val="22"/>
        </w:rPr>
      </w:pPr>
      <w:r w:rsidRPr="001B7EFA">
        <w:rPr>
          <w:rFonts w:ascii="Times New Roman" w:hAnsi="Times New Roman"/>
          <w:b/>
          <w:sz w:val="22"/>
          <w:szCs w:val="22"/>
        </w:rPr>
        <w:t xml:space="preserve">(Hibe Sözleşmesi No): </w:t>
      </w:r>
      <w:r w:rsidR="004851F7">
        <w:rPr>
          <w:rFonts w:ascii="Times New Roman" w:hAnsi="Times New Roman"/>
          <w:bCs/>
          <w:sz w:val="22"/>
          <w:szCs w:val="22"/>
        </w:rPr>
        <w:t>81305262/4</w:t>
      </w:r>
      <w:r w:rsidRPr="001B7EFA">
        <w:rPr>
          <w:rFonts w:ascii="Times New Roman" w:hAnsi="Times New Roman"/>
          <w:sz w:val="22"/>
          <w:szCs w:val="22"/>
        </w:rPr>
        <w:t xml:space="preserve"> </w:t>
      </w:r>
      <w:proofErr w:type="spellStart"/>
      <w:r w:rsidRPr="001B7EFA">
        <w:rPr>
          <w:rFonts w:ascii="Times New Roman" w:hAnsi="Times New Roman"/>
          <w:sz w:val="22"/>
          <w:szCs w:val="22"/>
        </w:rPr>
        <w:t>numaralı</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ihaleye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davet</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dosyasının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içeriğini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hükümlerini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eksiksiz</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inceledik</w:t>
      </w:r>
      <w:proofErr w:type="spellEnd"/>
      <w:r w:rsidRPr="001B7EFA">
        <w:rPr>
          <w:rFonts w:ascii="Times New Roman" w:hAnsi="Times New Roman"/>
          <w:sz w:val="22"/>
          <w:szCs w:val="22"/>
        </w:rPr>
        <w:t xml:space="preserve">, </w:t>
      </w:r>
      <w:bookmarkStart w:id="21" w:name="_Hlk164075162"/>
      <w:proofErr w:type="spellStart"/>
      <w:r w:rsidRPr="001B7EFA">
        <w:rPr>
          <w:rFonts w:ascii="Times New Roman" w:hAnsi="Times New Roman"/>
          <w:sz w:val="22"/>
          <w:szCs w:val="22"/>
        </w:rPr>
        <w:t>tümünü</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çekincesiz</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veya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kısıtlamasız</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bütünüyle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kabul</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ediyoruz</w:t>
      </w:r>
      <w:proofErr w:type="spellEnd"/>
      <w:r w:rsidRPr="001B7EFA">
        <w:rPr>
          <w:rFonts w:ascii="Times New Roman" w:hAnsi="Times New Roman"/>
          <w:sz w:val="22"/>
          <w:szCs w:val="22"/>
        </w:rPr>
        <w:t xml:space="preserve">. </w:t>
      </w:r>
      <w:r w:rsidRPr="001B7EFA">
        <w:rPr>
          <w:rFonts w:ascii="Times New Roman" w:hAnsi="Times New Roman"/>
          <w:i/>
          <w:iCs/>
          <w:color w:val="0000FF"/>
          <w:sz w:val="22"/>
          <w:szCs w:val="22"/>
        </w:rPr>
        <w:t xml:space="preserve">(We have fully </w:t>
      </w:r>
      <w:r w:rsidRPr="001B7EFA">
        <w:rPr>
          <w:rFonts w:ascii="Times New Roman" w:hAnsi="Times New Roman"/>
          <w:i/>
          <w:iCs/>
          <w:color w:val="0000FF"/>
          <w:sz w:val="22"/>
          <w:szCs w:val="22"/>
        </w:rPr>
        <w:lastRenderedPageBreak/>
        <w:t xml:space="preserve">examined the content and provisions of the invitation to tender file numbered </w:t>
      </w:r>
      <w:r w:rsidR="004851F7">
        <w:rPr>
          <w:rFonts w:ascii="Times New Roman" w:hAnsi="Times New Roman"/>
          <w:i/>
          <w:iCs/>
          <w:color w:val="0000FF"/>
          <w:sz w:val="22"/>
          <w:szCs w:val="22"/>
        </w:rPr>
        <w:t>81305262/4</w:t>
      </w:r>
      <w:r w:rsidRPr="001B7EFA">
        <w:rPr>
          <w:rFonts w:ascii="Times New Roman" w:hAnsi="Times New Roman"/>
          <w:i/>
          <w:iCs/>
          <w:color w:val="0000FF"/>
          <w:sz w:val="22"/>
          <w:szCs w:val="22"/>
        </w:rPr>
        <w:t>, and we accept all of them in their entirety without reservation or restriction.)</w:t>
      </w:r>
    </w:p>
    <w:bookmarkEnd w:id="21"/>
    <w:p w14:paraId="3FD3E964" w14:textId="1748D688" w:rsidR="00F22DAC" w:rsidRPr="001B7EFA" w:rsidRDefault="00F22DAC" w:rsidP="00F22DAC">
      <w:pPr>
        <w:numPr>
          <w:ilvl w:val="2"/>
          <w:numId w:val="10"/>
        </w:numPr>
        <w:ind w:left="709" w:hanging="425"/>
        <w:jc w:val="both"/>
        <w:rPr>
          <w:rFonts w:ascii="Times New Roman" w:hAnsi="Times New Roman"/>
          <w:i/>
          <w:iCs/>
          <w:color w:val="0000FF"/>
          <w:sz w:val="22"/>
          <w:szCs w:val="22"/>
        </w:rPr>
      </w:pPr>
      <w:proofErr w:type="spellStart"/>
      <w:r w:rsidRPr="001B7EFA">
        <w:rPr>
          <w:rFonts w:ascii="Times New Roman" w:hAnsi="Times New Roman"/>
          <w:sz w:val="22"/>
          <w:szCs w:val="22"/>
        </w:rPr>
        <w:t>İhale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dosyasının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şartlarına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belirtilen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koşullara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zaman </w:t>
      </w:r>
      <w:proofErr w:type="spellStart"/>
      <w:r w:rsidRPr="001B7EFA">
        <w:rPr>
          <w:rFonts w:ascii="Times New Roman" w:hAnsi="Times New Roman"/>
          <w:sz w:val="22"/>
          <w:szCs w:val="22"/>
        </w:rPr>
        <w:t>sınırlarına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uygun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olarak</w:t>
      </w:r>
      <w:proofErr w:type="spellEnd"/>
      <w:r w:rsidRPr="001B7EFA">
        <w:rPr>
          <w:rFonts w:ascii="Times New Roman" w:hAnsi="Times New Roman"/>
          <w:sz w:val="22"/>
          <w:szCs w:val="22"/>
        </w:rPr>
        <w:t xml:space="preserve">, </w:t>
      </w:r>
      <w:proofErr w:type="spellStart"/>
      <w:r w:rsidR="00682E81" w:rsidRPr="001B7EFA">
        <w:rPr>
          <w:rFonts w:ascii="Times New Roman" w:hAnsi="Times New Roman"/>
          <w:sz w:val="22"/>
          <w:szCs w:val="22"/>
        </w:rPr>
        <w:t>çekince</w:t>
      </w:r>
      <w:proofErr w:type="spellEnd"/>
      <w:r w:rsidR="00682E81" w:rsidRPr="001B7EFA">
        <w:rPr>
          <w:rFonts w:ascii="Times New Roman" w:hAnsi="Times New Roman"/>
          <w:sz w:val="22"/>
          <w:szCs w:val="22"/>
        </w:rPr>
        <w:t xml:space="preserve"> </w:t>
      </w:r>
      <w:proofErr w:type="spellStart"/>
      <w:r w:rsidRPr="001B7EFA">
        <w:rPr>
          <w:rFonts w:ascii="Times New Roman" w:hAnsi="Times New Roman"/>
          <w:sz w:val="22"/>
          <w:szCs w:val="22"/>
        </w:rPr>
        <w:t>veya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kısıtlama</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olmaksızın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teslim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etmeyi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teklif</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ediyoruz</w:t>
      </w:r>
      <w:proofErr w:type="spellEnd"/>
      <w:r w:rsidRPr="001B7EFA">
        <w:rPr>
          <w:rFonts w:ascii="Times New Roman" w:hAnsi="Times New Roman"/>
          <w:sz w:val="22"/>
          <w:szCs w:val="22"/>
        </w:rPr>
        <w:t>. (</w:t>
      </w:r>
      <w:r w:rsidRPr="001B7EFA">
        <w:rPr>
          <w:rFonts w:ascii="Times New Roman" w:hAnsi="Times New Roman"/>
          <w:i/>
          <w:iCs/>
          <w:color w:val="0000FF"/>
          <w:sz w:val="22"/>
          <w:szCs w:val="22"/>
        </w:rPr>
        <w:t>We offer to deliver in accordance with the terms of the tender dossier and the specified conditions and time limits, without reserves or restrictions.)</w:t>
      </w:r>
    </w:p>
    <w:p w14:paraId="3FAD7360" w14:textId="4C2A509C" w:rsidR="00F22DAC" w:rsidRPr="001B7EFA" w:rsidRDefault="00F22DAC" w:rsidP="00F22DAC">
      <w:pPr>
        <w:numPr>
          <w:ilvl w:val="2"/>
          <w:numId w:val="10"/>
        </w:numPr>
        <w:ind w:left="709" w:hanging="425"/>
        <w:jc w:val="both"/>
        <w:rPr>
          <w:rFonts w:ascii="Times New Roman" w:hAnsi="Times New Roman"/>
          <w:sz w:val="22"/>
          <w:szCs w:val="22"/>
          <w:lang w:val="en-US"/>
        </w:rPr>
      </w:pPr>
      <w:r w:rsidRPr="001B7EFA">
        <w:rPr>
          <w:rFonts w:ascii="Times New Roman" w:hAnsi="Times New Roman"/>
          <w:sz w:val="22"/>
          <w:szCs w:val="22"/>
          <w:lang w:val="de-DE"/>
        </w:rPr>
        <w:t xml:space="preserve">Bu teklif, tekliflerin son teslim tarihinden itibaren </w:t>
      </w:r>
      <w:r w:rsidR="009141D0" w:rsidRPr="001B7EFA">
        <w:rPr>
          <w:rFonts w:ascii="Times New Roman" w:hAnsi="Times New Roman"/>
          <w:sz w:val="22"/>
          <w:szCs w:val="22"/>
          <w:lang w:val="de-DE"/>
        </w:rPr>
        <w:t>60</w:t>
      </w:r>
      <w:r w:rsidRPr="001B7EFA">
        <w:rPr>
          <w:rFonts w:ascii="Times New Roman" w:hAnsi="Times New Roman"/>
          <w:sz w:val="22"/>
          <w:szCs w:val="22"/>
          <w:lang w:val="de-DE"/>
        </w:rPr>
        <w:t xml:space="preserve"> gün süreyle geçerlidir. </w:t>
      </w:r>
      <w:r w:rsidRPr="001B7EFA">
        <w:rPr>
          <w:rFonts w:ascii="Times New Roman" w:hAnsi="Times New Roman"/>
          <w:sz w:val="22"/>
          <w:szCs w:val="22"/>
          <w:lang w:val="en-US"/>
        </w:rPr>
        <w:t>(</w:t>
      </w:r>
      <w:r w:rsidRPr="001B7EFA">
        <w:rPr>
          <w:rFonts w:ascii="Times New Roman" w:hAnsi="Times New Roman"/>
          <w:i/>
          <w:iCs/>
          <w:color w:val="0000FF"/>
          <w:sz w:val="22"/>
          <w:szCs w:val="22"/>
        </w:rPr>
        <w:t xml:space="preserve">This offer is valid for </w:t>
      </w:r>
      <w:r w:rsidR="009141D0" w:rsidRPr="001B7EFA">
        <w:rPr>
          <w:rFonts w:ascii="Times New Roman" w:hAnsi="Times New Roman"/>
          <w:i/>
          <w:iCs/>
          <w:color w:val="0000FF"/>
          <w:sz w:val="22"/>
          <w:szCs w:val="22"/>
        </w:rPr>
        <w:t>60</w:t>
      </w:r>
      <w:r w:rsidRPr="001B7EFA">
        <w:rPr>
          <w:rFonts w:ascii="Times New Roman" w:hAnsi="Times New Roman"/>
          <w:i/>
          <w:iCs/>
          <w:color w:val="0000FF"/>
          <w:sz w:val="22"/>
          <w:szCs w:val="22"/>
        </w:rPr>
        <w:t xml:space="preserve"> days from the deadline for submission of offers.)</w:t>
      </w:r>
    </w:p>
    <w:p w14:paraId="7C2FFFBD" w14:textId="77777777" w:rsidR="00F22DAC" w:rsidRPr="001B7EFA" w:rsidRDefault="00F22DAC" w:rsidP="00F22DAC">
      <w:pPr>
        <w:numPr>
          <w:ilvl w:val="2"/>
          <w:numId w:val="10"/>
        </w:numPr>
        <w:ind w:left="709" w:hanging="425"/>
        <w:jc w:val="both"/>
        <w:rPr>
          <w:rFonts w:ascii="Times New Roman" w:hAnsi="Times New Roman"/>
          <w:sz w:val="22"/>
          <w:szCs w:val="22"/>
          <w:lang w:val="en"/>
        </w:rPr>
      </w:pPr>
      <w:r w:rsidRPr="001B7EFA">
        <w:rPr>
          <w:rFonts w:ascii="Times New Roman" w:hAnsi="Times New Roman"/>
          <w:sz w:val="22"/>
          <w:szCs w:val="22"/>
          <w:lang w:val="en-US"/>
        </w:rPr>
        <w:t xml:space="preserve">Bu </w:t>
      </w:r>
      <w:proofErr w:type="spellStart"/>
      <w:r w:rsidRPr="001B7EFA">
        <w:rPr>
          <w:rFonts w:ascii="Times New Roman" w:hAnsi="Times New Roman"/>
          <w:sz w:val="22"/>
          <w:szCs w:val="22"/>
          <w:lang w:val="en-US"/>
        </w:rPr>
        <w:t>ihale</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formunu</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imzalayarak</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hesapların</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kapatıldığı</w:t>
      </w:r>
      <w:proofErr w:type="spellEnd"/>
      <w:r w:rsidRPr="001B7EFA">
        <w:rPr>
          <w:rFonts w:ascii="Times New Roman" w:hAnsi="Times New Roman"/>
          <w:sz w:val="22"/>
          <w:szCs w:val="22"/>
          <w:lang w:val="en-US"/>
        </w:rPr>
        <w:t xml:space="preserve"> son </w:t>
      </w:r>
      <w:proofErr w:type="spellStart"/>
      <w:r w:rsidRPr="001B7EFA">
        <w:rPr>
          <w:rFonts w:ascii="Times New Roman" w:hAnsi="Times New Roman"/>
          <w:sz w:val="22"/>
          <w:szCs w:val="22"/>
          <w:lang w:val="en-US"/>
        </w:rPr>
        <w:t>üç</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mali</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yılın</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ortalama</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yıllık</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ciromuzun</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bu</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ihale</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için</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finansal</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teklifin</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değerinin</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iki</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katını</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aştığını</w:t>
      </w:r>
      <w:proofErr w:type="spellEnd"/>
      <w:r w:rsidRPr="001B7EFA">
        <w:rPr>
          <w:rFonts w:ascii="Times New Roman" w:hAnsi="Times New Roman"/>
          <w:sz w:val="22"/>
          <w:szCs w:val="22"/>
          <w:lang w:val="en-US"/>
        </w:rPr>
        <w:t xml:space="preserve"> </w:t>
      </w:r>
      <w:proofErr w:type="spellStart"/>
      <w:r w:rsidRPr="001B7EFA">
        <w:rPr>
          <w:rFonts w:ascii="Times New Roman" w:hAnsi="Times New Roman"/>
          <w:sz w:val="22"/>
          <w:szCs w:val="22"/>
          <w:lang w:val="en-US"/>
        </w:rPr>
        <w:t>onaylıyorum</w:t>
      </w:r>
      <w:proofErr w:type="spellEnd"/>
      <w:r w:rsidRPr="001B7EFA">
        <w:rPr>
          <w:rFonts w:ascii="Times New Roman" w:hAnsi="Times New Roman"/>
          <w:sz w:val="22"/>
          <w:szCs w:val="22"/>
          <w:lang w:val="en-US"/>
        </w:rPr>
        <w:t xml:space="preserve">. </w:t>
      </w:r>
      <w:r w:rsidRPr="001B7EFA">
        <w:rPr>
          <w:rFonts w:ascii="Times New Roman" w:hAnsi="Times New Roman"/>
          <w:i/>
          <w:iCs/>
          <w:color w:val="0000FF"/>
          <w:sz w:val="22"/>
          <w:szCs w:val="22"/>
          <w:lang w:val="en-US"/>
        </w:rPr>
        <w:t>(</w:t>
      </w:r>
      <w:r w:rsidRPr="001B7EFA">
        <w:rPr>
          <w:rFonts w:ascii="Times New Roman" w:hAnsi="Times New Roman"/>
          <w:i/>
          <w:iCs/>
          <w:color w:val="0000FF"/>
          <w:sz w:val="22"/>
          <w:szCs w:val="22"/>
          <w:lang w:val="en"/>
        </w:rPr>
        <w:t xml:space="preserve">By signing this tender form, I </w:t>
      </w:r>
      <w:proofErr w:type="gramStart"/>
      <w:r w:rsidRPr="001B7EFA">
        <w:rPr>
          <w:rFonts w:ascii="Times New Roman" w:hAnsi="Times New Roman"/>
          <w:i/>
          <w:iCs/>
          <w:color w:val="0000FF"/>
          <w:sz w:val="22"/>
          <w:szCs w:val="22"/>
          <w:lang w:val="en"/>
        </w:rPr>
        <w:t>declare  that</w:t>
      </w:r>
      <w:proofErr w:type="gramEnd"/>
      <w:r w:rsidRPr="001B7EFA">
        <w:rPr>
          <w:rFonts w:ascii="Times New Roman" w:hAnsi="Times New Roman"/>
          <w:i/>
          <w:iCs/>
          <w:color w:val="0000FF"/>
          <w:sz w:val="22"/>
          <w:szCs w:val="22"/>
          <w:lang w:val="en"/>
        </w:rPr>
        <w:t xml:space="preserve"> our average annual turnover for the last three financial years in which the accounts were closed exceeded twice the value of the financial offer for this tender.)</w:t>
      </w:r>
    </w:p>
    <w:p w14:paraId="5872FC01" w14:textId="77777777" w:rsidR="00F22DAC" w:rsidRPr="001B7EFA" w:rsidRDefault="00F22DAC" w:rsidP="00F22DAC">
      <w:pPr>
        <w:numPr>
          <w:ilvl w:val="2"/>
          <w:numId w:val="10"/>
        </w:numPr>
        <w:spacing w:line="276" w:lineRule="auto"/>
        <w:ind w:left="709" w:hanging="425"/>
        <w:jc w:val="both"/>
        <w:rPr>
          <w:rFonts w:ascii="Times New Roman" w:hAnsi="Times New Roman"/>
          <w:sz w:val="22"/>
          <w:szCs w:val="22"/>
          <w:lang w:val="en"/>
        </w:rPr>
      </w:pPr>
      <w:proofErr w:type="spellStart"/>
      <w:r w:rsidRPr="001B7EFA">
        <w:rPr>
          <w:rFonts w:ascii="Times New Roman" w:hAnsi="Times New Roman"/>
          <w:b/>
          <w:bCs/>
          <w:sz w:val="22"/>
          <w:szCs w:val="22"/>
          <w:lang w:val="en"/>
        </w:rPr>
        <w:t>Teklif</w:t>
      </w:r>
      <w:proofErr w:type="spellEnd"/>
      <w:r w:rsidRPr="001B7EFA">
        <w:rPr>
          <w:rFonts w:ascii="Times New Roman" w:hAnsi="Times New Roman"/>
          <w:b/>
          <w:bCs/>
          <w:sz w:val="22"/>
          <w:szCs w:val="22"/>
          <w:lang w:val="en"/>
        </w:rPr>
        <w:t xml:space="preserve"> </w:t>
      </w:r>
      <w:proofErr w:type="spellStart"/>
      <w:r w:rsidRPr="001B7EFA">
        <w:rPr>
          <w:rFonts w:ascii="Times New Roman" w:hAnsi="Times New Roman"/>
          <w:b/>
          <w:bCs/>
          <w:sz w:val="22"/>
          <w:szCs w:val="22"/>
          <w:lang w:val="en"/>
        </w:rPr>
        <w:t>sahibinin</w:t>
      </w:r>
      <w:proofErr w:type="spellEnd"/>
      <w:r w:rsidRPr="001B7EFA">
        <w:rPr>
          <w:rFonts w:ascii="Times New Roman" w:hAnsi="Times New Roman"/>
          <w:b/>
          <w:bCs/>
          <w:sz w:val="22"/>
          <w:szCs w:val="22"/>
          <w:lang w:val="en"/>
        </w:rPr>
        <w:t xml:space="preserve"> </w:t>
      </w:r>
      <w:proofErr w:type="spellStart"/>
      <w:r w:rsidRPr="001B7EFA">
        <w:rPr>
          <w:rFonts w:ascii="Times New Roman" w:hAnsi="Times New Roman"/>
          <w:b/>
          <w:bCs/>
          <w:sz w:val="22"/>
          <w:szCs w:val="22"/>
          <w:lang w:val="en"/>
        </w:rPr>
        <w:t>profesyonel</w:t>
      </w:r>
      <w:proofErr w:type="spellEnd"/>
      <w:r w:rsidRPr="001B7EFA">
        <w:rPr>
          <w:rFonts w:ascii="Times New Roman" w:hAnsi="Times New Roman"/>
          <w:b/>
          <w:bCs/>
          <w:sz w:val="22"/>
          <w:szCs w:val="22"/>
          <w:lang w:val="en"/>
        </w:rPr>
        <w:t xml:space="preserve"> </w:t>
      </w:r>
      <w:proofErr w:type="spellStart"/>
      <w:r w:rsidRPr="001B7EFA">
        <w:rPr>
          <w:rFonts w:ascii="Times New Roman" w:hAnsi="Times New Roman"/>
          <w:b/>
          <w:bCs/>
          <w:sz w:val="22"/>
          <w:szCs w:val="22"/>
          <w:lang w:val="en"/>
        </w:rPr>
        <w:t>ve</w:t>
      </w:r>
      <w:proofErr w:type="spellEnd"/>
      <w:r w:rsidRPr="001B7EFA">
        <w:rPr>
          <w:rFonts w:ascii="Times New Roman" w:hAnsi="Times New Roman"/>
          <w:b/>
          <w:bCs/>
          <w:sz w:val="22"/>
          <w:szCs w:val="22"/>
          <w:lang w:val="en"/>
        </w:rPr>
        <w:t xml:space="preserve"> </w:t>
      </w:r>
      <w:proofErr w:type="spellStart"/>
      <w:r w:rsidRPr="001B7EFA">
        <w:rPr>
          <w:rFonts w:ascii="Times New Roman" w:hAnsi="Times New Roman"/>
          <w:b/>
          <w:bCs/>
          <w:sz w:val="22"/>
          <w:szCs w:val="22"/>
          <w:lang w:val="en"/>
        </w:rPr>
        <w:t>teknik</w:t>
      </w:r>
      <w:proofErr w:type="spellEnd"/>
      <w:r w:rsidRPr="001B7EFA">
        <w:rPr>
          <w:rFonts w:ascii="Times New Roman" w:hAnsi="Times New Roman"/>
          <w:b/>
          <w:bCs/>
          <w:sz w:val="22"/>
          <w:szCs w:val="22"/>
          <w:lang w:val="en"/>
        </w:rPr>
        <w:t xml:space="preserve"> </w:t>
      </w:r>
      <w:proofErr w:type="spellStart"/>
      <w:r w:rsidRPr="001B7EFA">
        <w:rPr>
          <w:rFonts w:ascii="Times New Roman" w:hAnsi="Times New Roman"/>
          <w:b/>
          <w:bCs/>
          <w:sz w:val="22"/>
          <w:szCs w:val="22"/>
          <w:lang w:val="en"/>
        </w:rPr>
        <w:t>kapasitesi</w:t>
      </w:r>
      <w:proofErr w:type="spellEnd"/>
      <w:r w:rsidRPr="001B7EFA">
        <w:rPr>
          <w:rFonts w:ascii="Times New Roman" w:hAnsi="Times New Roman"/>
          <w:sz w:val="22"/>
          <w:szCs w:val="22"/>
          <w:lang w:val="en"/>
        </w:rPr>
        <w:t xml:space="preserve">. Bu </w:t>
      </w:r>
      <w:proofErr w:type="spellStart"/>
      <w:r w:rsidRPr="001B7EFA">
        <w:rPr>
          <w:rFonts w:ascii="Times New Roman" w:hAnsi="Times New Roman"/>
          <w:sz w:val="22"/>
          <w:szCs w:val="22"/>
          <w:lang w:val="en"/>
        </w:rPr>
        <w:t>ihale</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formunu</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imzalayarak</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teslimat</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kurulum</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devreye</w:t>
      </w:r>
      <w:proofErr w:type="spellEnd"/>
      <w:r w:rsidRPr="001B7EFA">
        <w:rPr>
          <w:rFonts w:ascii="Times New Roman" w:hAnsi="Times New Roman"/>
          <w:sz w:val="22"/>
          <w:szCs w:val="22"/>
          <w:lang w:val="en"/>
        </w:rPr>
        <w:t xml:space="preserve"> alma </w:t>
      </w:r>
      <w:proofErr w:type="spellStart"/>
      <w:r w:rsidRPr="001B7EFA">
        <w:rPr>
          <w:rFonts w:ascii="Times New Roman" w:hAnsi="Times New Roman"/>
          <w:sz w:val="22"/>
          <w:szCs w:val="22"/>
          <w:lang w:val="en"/>
        </w:rPr>
        <w:t>ve</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satış</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sonrası</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hizmet</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dahil</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olmak</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üzere</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aşağıda</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belirtilen</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en</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az</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iki</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referans</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kapsamında</w:t>
      </w:r>
      <w:proofErr w:type="spellEnd"/>
      <w:r w:rsidRPr="001B7EFA">
        <w:rPr>
          <w:rFonts w:ascii="Times New Roman" w:hAnsi="Times New Roman"/>
          <w:sz w:val="22"/>
          <w:szCs w:val="22"/>
          <w:lang w:val="en"/>
        </w:rPr>
        <w:t xml:space="preserve">, her </w:t>
      </w:r>
      <w:proofErr w:type="spellStart"/>
      <w:r w:rsidRPr="001B7EFA">
        <w:rPr>
          <w:rFonts w:ascii="Times New Roman" w:hAnsi="Times New Roman"/>
          <w:sz w:val="22"/>
          <w:szCs w:val="22"/>
          <w:lang w:val="en"/>
        </w:rPr>
        <w:t>biri</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benzer</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türde</w:t>
      </w:r>
      <w:proofErr w:type="spellEnd"/>
      <w:r w:rsidRPr="001B7EFA">
        <w:rPr>
          <w:rFonts w:ascii="Times New Roman" w:hAnsi="Times New Roman"/>
          <w:sz w:val="22"/>
          <w:szCs w:val="22"/>
          <w:lang w:val="en"/>
        </w:rPr>
        <w:t xml:space="preserve"> </w:t>
      </w:r>
      <w:proofErr w:type="spellStart"/>
      <w:r w:rsidRPr="001B7EFA">
        <w:rPr>
          <w:rFonts w:ascii="Times New Roman" w:hAnsi="Times New Roman"/>
          <w:b/>
          <w:bCs/>
          <w:sz w:val="22"/>
          <w:szCs w:val="22"/>
          <w:lang w:val="en"/>
        </w:rPr>
        <w:t>ekipman</w:t>
      </w:r>
      <w:proofErr w:type="spellEnd"/>
      <w:r w:rsidRPr="001B7EFA">
        <w:rPr>
          <w:rFonts w:ascii="Times New Roman" w:hAnsi="Times New Roman"/>
          <w:b/>
          <w:bCs/>
          <w:sz w:val="22"/>
          <w:szCs w:val="22"/>
          <w:lang w:val="en"/>
        </w:rPr>
        <w:t xml:space="preserve"> </w:t>
      </w:r>
      <w:proofErr w:type="spellStart"/>
      <w:r w:rsidRPr="001B7EFA">
        <w:rPr>
          <w:rFonts w:ascii="Times New Roman" w:hAnsi="Times New Roman"/>
          <w:b/>
          <w:bCs/>
          <w:sz w:val="22"/>
          <w:szCs w:val="22"/>
          <w:lang w:val="en"/>
        </w:rPr>
        <w:t>ve</w:t>
      </w:r>
      <w:proofErr w:type="spellEnd"/>
      <w:r w:rsidRPr="001B7EFA">
        <w:rPr>
          <w:rFonts w:ascii="Times New Roman" w:hAnsi="Times New Roman"/>
          <w:b/>
          <w:bCs/>
          <w:sz w:val="22"/>
          <w:szCs w:val="22"/>
          <w:lang w:val="en"/>
        </w:rPr>
        <w:t xml:space="preserve"> </w:t>
      </w:r>
      <w:proofErr w:type="spellStart"/>
      <w:r w:rsidRPr="001B7EFA">
        <w:rPr>
          <w:rFonts w:ascii="Times New Roman" w:hAnsi="Times New Roman"/>
          <w:b/>
          <w:bCs/>
          <w:sz w:val="22"/>
          <w:szCs w:val="22"/>
          <w:lang w:val="en"/>
        </w:rPr>
        <w:t>bütçeye</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sahip</w:t>
      </w:r>
      <w:proofErr w:type="spellEnd"/>
      <w:r w:rsidRPr="001B7EFA">
        <w:rPr>
          <w:rFonts w:ascii="Times New Roman" w:hAnsi="Times New Roman"/>
          <w:sz w:val="22"/>
          <w:szCs w:val="22"/>
          <w:lang w:val="en"/>
        </w:rPr>
        <w:t xml:space="preserve"> </w:t>
      </w:r>
      <w:proofErr w:type="spellStart"/>
      <w:proofErr w:type="gramStart"/>
      <w:r w:rsidRPr="001B7EFA">
        <w:rPr>
          <w:rFonts w:ascii="Times New Roman" w:hAnsi="Times New Roman"/>
          <w:sz w:val="22"/>
          <w:szCs w:val="22"/>
          <w:lang w:val="en"/>
        </w:rPr>
        <w:t>ve</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referans</w:t>
      </w:r>
      <w:proofErr w:type="spellEnd"/>
      <w:proofErr w:type="gram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dönemi</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olarak</w:t>
      </w:r>
      <w:proofErr w:type="spellEnd"/>
      <w:r w:rsidRPr="001B7EFA">
        <w:rPr>
          <w:rFonts w:ascii="Times New Roman" w:hAnsi="Times New Roman"/>
          <w:sz w:val="22"/>
          <w:szCs w:val="22"/>
          <w:lang w:val="en"/>
        </w:rPr>
        <w:t xml:space="preserve"> son </w:t>
      </w:r>
      <w:proofErr w:type="spellStart"/>
      <w:r w:rsidRPr="001B7EFA">
        <w:rPr>
          <w:rFonts w:ascii="Times New Roman" w:hAnsi="Times New Roman"/>
          <w:sz w:val="22"/>
          <w:szCs w:val="22"/>
          <w:lang w:val="en"/>
        </w:rPr>
        <w:t>üç</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yıl</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içinde</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herhangi</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bir</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anda</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uygulanmış</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olan</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malzemeleri</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sağladığımı</w:t>
      </w:r>
      <w:proofErr w:type="spellEnd"/>
      <w:r w:rsidRPr="001B7EFA">
        <w:rPr>
          <w:rFonts w:ascii="Times New Roman" w:hAnsi="Times New Roman"/>
          <w:sz w:val="22"/>
          <w:szCs w:val="22"/>
          <w:lang w:val="en"/>
        </w:rPr>
        <w:t xml:space="preserve"> </w:t>
      </w:r>
      <w:proofErr w:type="spellStart"/>
      <w:r w:rsidRPr="001B7EFA">
        <w:rPr>
          <w:rFonts w:ascii="Times New Roman" w:hAnsi="Times New Roman"/>
          <w:sz w:val="22"/>
          <w:szCs w:val="22"/>
          <w:lang w:val="en"/>
        </w:rPr>
        <w:t>onaylıyorum</w:t>
      </w:r>
      <w:proofErr w:type="spellEnd"/>
      <w:r w:rsidRPr="001B7EFA">
        <w:rPr>
          <w:rFonts w:ascii="Times New Roman" w:hAnsi="Times New Roman"/>
          <w:sz w:val="22"/>
          <w:szCs w:val="22"/>
          <w:lang w:val="en"/>
        </w:rPr>
        <w:t xml:space="preserve">. </w:t>
      </w:r>
      <w:r w:rsidRPr="001B7EFA">
        <w:rPr>
          <w:rFonts w:ascii="Times New Roman" w:hAnsi="Times New Roman"/>
          <w:i/>
          <w:iCs/>
          <w:color w:val="0000FF"/>
          <w:sz w:val="22"/>
          <w:szCs w:val="22"/>
          <w:lang w:val="en"/>
        </w:rPr>
        <w:t>(</w:t>
      </w:r>
      <w:r w:rsidRPr="001B7EFA">
        <w:rPr>
          <w:rFonts w:ascii="Times New Roman" w:hAnsi="Times New Roman"/>
          <w:i/>
          <w:iCs/>
          <w:color w:val="0000FF"/>
          <w:sz w:val="22"/>
          <w:szCs w:val="22"/>
        </w:rPr>
        <w:t>Professional and technical capacity of the bidder. By signing this tender form, I certify that I provide materials under at least two references set out below, including delivery, installation, commissioning and after-sales service, each with a similar type of equipment and budget, and that have been applied at any time in the last three years as the reference period.)</w:t>
      </w:r>
    </w:p>
    <w:p w14:paraId="744E03BB" w14:textId="77777777" w:rsidR="00B94995" w:rsidRPr="001B7EFA" w:rsidRDefault="00B94995" w:rsidP="00B94995">
      <w:pPr>
        <w:pStyle w:val="ListParagraph"/>
        <w:pBdr>
          <w:top w:val="nil"/>
          <w:left w:val="nil"/>
          <w:bottom w:val="nil"/>
          <w:right w:val="nil"/>
          <w:between w:val="nil"/>
        </w:pBdr>
        <w:spacing w:after="160" w:line="276" w:lineRule="auto"/>
        <w:contextualSpacing/>
        <w:jc w:val="both"/>
        <w:rPr>
          <w:rFonts w:ascii="Times New Roman" w:hAnsi="Times New Roman"/>
          <w:b/>
          <w:bCs/>
        </w:rPr>
      </w:pPr>
    </w:p>
    <w:p w14:paraId="42A56478" w14:textId="77777777" w:rsidR="00381590" w:rsidRDefault="00381590">
      <w:pPr>
        <w:spacing w:before="0" w:after="0"/>
        <w:rPr>
          <w:rFonts w:ascii="Times New Roman" w:eastAsia="Calibri" w:hAnsi="Times New Roman"/>
          <w:b/>
          <w:bCs/>
          <w:snapToGrid/>
          <w:sz w:val="22"/>
          <w:szCs w:val="22"/>
        </w:rPr>
      </w:pPr>
      <w:r>
        <w:rPr>
          <w:rFonts w:ascii="Times New Roman" w:hAnsi="Times New Roman"/>
          <w:b/>
          <w:bCs/>
        </w:rPr>
        <w:br w:type="page"/>
      </w:r>
    </w:p>
    <w:p w14:paraId="6E79B921" w14:textId="0FCF9F38" w:rsidR="00B94995" w:rsidRDefault="004851F7" w:rsidP="00B94995">
      <w:pPr>
        <w:pStyle w:val="ListParagraph"/>
        <w:pBdr>
          <w:top w:val="nil"/>
          <w:left w:val="nil"/>
          <w:bottom w:val="nil"/>
          <w:right w:val="nil"/>
          <w:between w:val="nil"/>
        </w:pBdr>
        <w:spacing w:after="160" w:line="276" w:lineRule="auto"/>
        <w:contextualSpacing/>
        <w:jc w:val="both"/>
        <w:rPr>
          <w:rFonts w:ascii="Times New Roman" w:hAnsi="Times New Roman"/>
          <w:b/>
          <w:bCs/>
        </w:rPr>
      </w:pPr>
      <w:r>
        <w:rPr>
          <w:rFonts w:ascii="Times New Roman" w:hAnsi="Times New Roman"/>
          <w:b/>
          <w:bCs/>
          <w:sz w:val="24"/>
          <w:szCs w:val="24"/>
        </w:rPr>
        <w:lastRenderedPageBreak/>
        <w:t xml:space="preserve">MAKSIMUM 186 </w:t>
      </w:r>
      <w:proofErr w:type="spellStart"/>
      <w:r>
        <w:rPr>
          <w:rFonts w:ascii="Times New Roman" w:hAnsi="Times New Roman"/>
          <w:b/>
          <w:bCs/>
          <w:sz w:val="24"/>
          <w:szCs w:val="24"/>
        </w:rPr>
        <w:t>kwp</w:t>
      </w:r>
      <w:proofErr w:type="spellEnd"/>
      <w:r>
        <w:rPr>
          <w:rFonts w:ascii="Times New Roman" w:hAnsi="Times New Roman"/>
          <w:b/>
          <w:bCs/>
          <w:sz w:val="24"/>
          <w:szCs w:val="24"/>
        </w:rPr>
        <w:t xml:space="preserve"> ON GRID YENILENEBİLİR GES SANTRALI</w:t>
      </w:r>
      <w:r>
        <w:rPr>
          <w:rFonts w:ascii="Times New Roman" w:hAnsi="Times New Roman"/>
          <w:b/>
          <w:bCs/>
        </w:rPr>
        <w:t xml:space="preserve"> </w:t>
      </w:r>
      <w:proofErr w:type="spellStart"/>
      <w:r w:rsidR="00B94995" w:rsidRPr="001B7EFA">
        <w:rPr>
          <w:rFonts w:ascii="Times New Roman" w:hAnsi="Times New Roman"/>
          <w:b/>
          <w:bCs/>
        </w:rPr>
        <w:t>için</w:t>
      </w:r>
      <w:proofErr w:type="spellEnd"/>
      <w:r w:rsidR="00B94995" w:rsidRPr="001B7EFA">
        <w:rPr>
          <w:rFonts w:ascii="Times New Roman" w:hAnsi="Times New Roman"/>
          <w:b/>
          <w:bCs/>
        </w:rPr>
        <w:t xml:space="preserve"> REFERANS TABLOSU</w:t>
      </w:r>
    </w:p>
    <w:p w14:paraId="32080299" w14:textId="4E5A5442" w:rsidR="00B94995" w:rsidRPr="001B7EFA" w:rsidRDefault="004851F7" w:rsidP="00B94995">
      <w:pPr>
        <w:pStyle w:val="ListParagraph"/>
        <w:pBdr>
          <w:top w:val="nil"/>
          <w:left w:val="nil"/>
          <w:bottom w:val="nil"/>
          <w:right w:val="nil"/>
          <w:between w:val="nil"/>
        </w:pBdr>
        <w:spacing w:after="160" w:line="276" w:lineRule="auto"/>
        <w:contextualSpacing/>
        <w:jc w:val="both"/>
        <w:rPr>
          <w:rFonts w:ascii="Times New Roman" w:hAnsi="Times New Roman"/>
          <w:b/>
          <w:bCs/>
          <w:i/>
          <w:iCs/>
          <w:color w:val="0000FF"/>
        </w:rPr>
      </w:pPr>
      <w:r w:rsidRPr="004851F7">
        <w:rPr>
          <w:rFonts w:ascii="Times New Roman" w:hAnsi="Times New Roman"/>
          <w:b/>
          <w:bCs/>
          <w:i/>
          <w:iCs/>
          <w:color w:val="0000FF"/>
        </w:rPr>
        <w:t xml:space="preserve">MAXIMUM 186 </w:t>
      </w:r>
      <w:proofErr w:type="spellStart"/>
      <w:r w:rsidRPr="004851F7">
        <w:rPr>
          <w:rFonts w:ascii="Times New Roman" w:hAnsi="Times New Roman"/>
          <w:b/>
          <w:bCs/>
          <w:i/>
          <w:iCs/>
          <w:color w:val="0000FF"/>
        </w:rPr>
        <w:t>kwP</w:t>
      </w:r>
      <w:proofErr w:type="spellEnd"/>
      <w:r w:rsidRPr="004851F7">
        <w:rPr>
          <w:rFonts w:ascii="Times New Roman" w:hAnsi="Times New Roman"/>
          <w:b/>
          <w:bCs/>
          <w:i/>
          <w:iCs/>
          <w:color w:val="0000FF"/>
        </w:rPr>
        <w:t xml:space="preserve"> ON GRID RENEWABLE ENERGY SYSTEM</w:t>
      </w:r>
      <w:r>
        <w:rPr>
          <w:rFonts w:ascii="Times New Roman" w:hAnsi="Times New Roman"/>
          <w:b/>
          <w:bCs/>
          <w:i/>
          <w:iCs/>
          <w:color w:val="0000FF"/>
        </w:rPr>
        <w:t xml:space="preserve"> </w:t>
      </w:r>
      <w:r w:rsidR="00B94995" w:rsidRPr="001B7EFA">
        <w:rPr>
          <w:rFonts w:ascii="Times New Roman" w:hAnsi="Times New Roman"/>
          <w:b/>
          <w:i/>
          <w:iCs/>
          <w:color w:val="0000FF"/>
        </w:rPr>
        <w:t>TABLE of REFERENCES</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686"/>
      </w:tblGrid>
      <w:tr w:rsidR="00F22DAC" w:rsidRPr="001B7EFA" w14:paraId="637024C1" w14:textId="77777777" w:rsidTr="00AA7422">
        <w:trPr>
          <w:trHeight w:val="154"/>
        </w:trPr>
        <w:tc>
          <w:tcPr>
            <w:tcW w:w="1418" w:type="dxa"/>
            <w:vMerge w:val="restart"/>
            <w:shd w:val="clear" w:color="auto" w:fill="auto"/>
            <w:vAlign w:val="center"/>
          </w:tcPr>
          <w:p w14:paraId="3B0F8B4D" w14:textId="77777777" w:rsidR="00F22DAC" w:rsidRPr="001B7EFA" w:rsidRDefault="00F22DAC" w:rsidP="00AA7422">
            <w:pPr>
              <w:widowControl w:val="0"/>
              <w:snapToGrid w:val="0"/>
              <w:spacing w:before="0" w:after="0"/>
              <w:ind w:right="-2"/>
              <w:rPr>
                <w:rFonts w:ascii="Times New Roman" w:hAnsi="Times New Roman"/>
                <w:sz w:val="22"/>
                <w:szCs w:val="22"/>
              </w:rPr>
            </w:pPr>
            <w:proofErr w:type="spellStart"/>
            <w:r w:rsidRPr="001B7EFA">
              <w:rPr>
                <w:rFonts w:ascii="Times New Roman" w:hAnsi="Times New Roman"/>
                <w:sz w:val="22"/>
                <w:szCs w:val="22"/>
              </w:rPr>
              <w:t>Referans</w:t>
            </w:r>
            <w:proofErr w:type="spellEnd"/>
            <w:r w:rsidRPr="001B7EFA">
              <w:rPr>
                <w:rFonts w:ascii="Times New Roman" w:hAnsi="Times New Roman"/>
                <w:sz w:val="22"/>
                <w:szCs w:val="22"/>
              </w:rPr>
              <w:t xml:space="preserve"> #1</w:t>
            </w:r>
          </w:p>
        </w:tc>
        <w:tc>
          <w:tcPr>
            <w:tcW w:w="3260" w:type="dxa"/>
            <w:shd w:val="clear" w:color="auto" w:fill="auto"/>
          </w:tcPr>
          <w:p w14:paraId="5E5FCB6F" w14:textId="77777777" w:rsidR="00F22DAC" w:rsidRPr="001B7EFA" w:rsidRDefault="00F22DAC" w:rsidP="00AA7422">
            <w:pPr>
              <w:widowControl w:val="0"/>
              <w:snapToGrid w:val="0"/>
              <w:spacing w:before="0" w:after="0"/>
              <w:ind w:right="-2"/>
              <w:jc w:val="center"/>
              <w:rPr>
                <w:rFonts w:ascii="Times New Roman" w:hAnsi="Times New Roman"/>
                <w:sz w:val="22"/>
                <w:szCs w:val="22"/>
                <w:lang w:val="es-MX"/>
              </w:rPr>
            </w:pPr>
            <w:proofErr w:type="spellStart"/>
            <w:r w:rsidRPr="001B7EFA">
              <w:rPr>
                <w:rFonts w:ascii="Times New Roman" w:hAnsi="Times New Roman"/>
                <w:sz w:val="22"/>
                <w:szCs w:val="22"/>
                <w:lang w:val="es-MX"/>
              </w:rPr>
              <w:t>Ekipman</w:t>
            </w:r>
            <w:proofErr w:type="spellEnd"/>
            <w:r w:rsidRPr="001B7EFA">
              <w:rPr>
                <w:rFonts w:ascii="Times New Roman" w:hAnsi="Times New Roman"/>
                <w:sz w:val="22"/>
                <w:szCs w:val="22"/>
                <w:lang w:val="es-MX"/>
              </w:rPr>
              <w:t xml:space="preserve"> </w:t>
            </w:r>
            <w:proofErr w:type="spellStart"/>
            <w:r w:rsidRPr="001B7EFA">
              <w:rPr>
                <w:rFonts w:ascii="Times New Roman" w:hAnsi="Times New Roman"/>
                <w:sz w:val="22"/>
                <w:szCs w:val="22"/>
                <w:lang w:val="es-MX"/>
              </w:rPr>
              <w:t>Türü</w:t>
            </w:r>
            <w:proofErr w:type="spellEnd"/>
          </w:p>
          <w:p w14:paraId="1C0C3F96" w14:textId="77777777" w:rsidR="00F22DAC" w:rsidRPr="001B7EFA" w:rsidRDefault="00F22DAC" w:rsidP="00AA7422">
            <w:pPr>
              <w:widowControl w:val="0"/>
              <w:snapToGrid w:val="0"/>
              <w:spacing w:before="0" w:after="0"/>
              <w:ind w:right="-2"/>
              <w:jc w:val="center"/>
              <w:rPr>
                <w:rFonts w:ascii="Times New Roman" w:hAnsi="Times New Roman"/>
                <w:sz w:val="22"/>
                <w:szCs w:val="22"/>
                <w:lang w:val="es-MX"/>
              </w:rPr>
            </w:pPr>
            <w:r w:rsidRPr="001B7EFA">
              <w:rPr>
                <w:rFonts w:ascii="Times New Roman" w:hAnsi="Times New Roman"/>
                <w:sz w:val="22"/>
                <w:szCs w:val="22"/>
                <w:lang w:val="es-MX"/>
              </w:rPr>
              <w:t>(</w:t>
            </w:r>
            <w:proofErr w:type="spellStart"/>
            <w:r w:rsidRPr="001B7EFA">
              <w:rPr>
                <w:rFonts w:ascii="Times New Roman" w:hAnsi="Times New Roman"/>
                <w:sz w:val="22"/>
                <w:szCs w:val="22"/>
                <w:lang w:val="es-MX"/>
              </w:rPr>
              <w:t>Marka</w:t>
            </w:r>
            <w:proofErr w:type="spellEnd"/>
            <w:r w:rsidRPr="001B7EFA">
              <w:rPr>
                <w:rFonts w:ascii="Times New Roman" w:hAnsi="Times New Roman"/>
                <w:sz w:val="22"/>
                <w:szCs w:val="22"/>
                <w:lang w:val="es-MX"/>
              </w:rPr>
              <w:t xml:space="preserve">, </w:t>
            </w:r>
            <w:proofErr w:type="spellStart"/>
            <w:r w:rsidRPr="001B7EFA">
              <w:rPr>
                <w:rFonts w:ascii="Times New Roman" w:hAnsi="Times New Roman"/>
                <w:sz w:val="22"/>
                <w:szCs w:val="22"/>
                <w:lang w:val="es-MX"/>
              </w:rPr>
              <w:t>Model</w:t>
            </w:r>
            <w:proofErr w:type="spellEnd"/>
            <w:r w:rsidRPr="001B7EFA">
              <w:rPr>
                <w:rFonts w:ascii="Times New Roman" w:hAnsi="Times New Roman"/>
                <w:sz w:val="22"/>
                <w:szCs w:val="22"/>
                <w:lang w:val="es-MX"/>
              </w:rPr>
              <w:t xml:space="preserve"> ve </w:t>
            </w:r>
            <w:proofErr w:type="spellStart"/>
            <w:r w:rsidRPr="001B7EFA">
              <w:rPr>
                <w:rFonts w:ascii="Times New Roman" w:hAnsi="Times New Roman"/>
                <w:sz w:val="22"/>
                <w:szCs w:val="22"/>
                <w:lang w:val="es-MX"/>
              </w:rPr>
              <w:t>İsim</w:t>
            </w:r>
            <w:proofErr w:type="spellEnd"/>
            <w:r w:rsidRPr="001B7EFA">
              <w:rPr>
                <w:rFonts w:ascii="Times New Roman" w:hAnsi="Times New Roman"/>
                <w:sz w:val="22"/>
                <w:szCs w:val="22"/>
                <w:lang w:val="es-MX"/>
              </w:rPr>
              <w:t>)</w:t>
            </w:r>
          </w:p>
          <w:p w14:paraId="1CF0244D" w14:textId="77777777" w:rsidR="00F22DAC" w:rsidRPr="001B7EFA" w:rsidRDefault="00F22DAC" w:rsidP="00AA7422">
            <w:pPr>
              <w:widowControl w:val="0"/>
              <w:snapToGrid w:val="0"/>
              <w:spacing w:before="0" w:after="0"/>
              <w:ind w:right="-2"/>
              <w:jc w:val="center"/>
              <w:rPr>
                <w:rFonts w:ascii="Times New Roman" w:hAnsi="Times New Roman"/>
                <w:i/>
                <w:iCs/>
                <w:color w:val="0000FF"/>
                <w:sz w:val="22"/>
                <w:szCs w:val="22"/>
                <w:lang w:val="es-MX"/>
              </w:rPr>
            </w:pPr>
            <w:proofErr w:type="spellStart"/>
            <w:r w:rsidRPr="001B7EFA">
              <w:rPr>
                <w:rFonts w:ascii="Times New Roman" w:hAnsi="Times New Roman"/>
                <w:i/>
                <w:iCs/>
                <w:color w:val="0000FF"/>
                <w:sz w:val="22"/>
                <w:szCs w:val="22"/>
                <w:lang w:val="es-MX"/>
              </w:rPr>
              <w:t>Type</w:t>
            </w:r>
            <w:proofErr w:type="spellEnd"/>
            <w:r w:rsidRPr="001B7EFA">
              <w:rPr>
                <w:rFonts w:ascii="Times New Roman" w:hAnsi="Times New Roman"/>
                <w:i/>
                <w:iCs/>
                <w:color w:val="0000FF"/>
                <w:sz w:val="22"/>
                <w:szCs w:val="22"/>
                <w:lang w:val="es-MX"/>
              </w:rPr>
              <w:t xml:space="preserve"> </w:t>
            </w:r>
            <w:proofErr w:type="spellStart"/>
            <w:r w:rsidRPr="001B7EFA">
              <w:rPr>
                <w:rFonts w:ascii="Times New Roman" w:hAnsi="Times New Roman"/>
                <w:i/>
                <w:iCs/>
                <w:color w:val="0000FF"/>
                <w:sz w:val="22"/>
                <w:szCs w:val="22"/>
                <w:lang w:val="es-MX"/>
              </w:rPr>
              <w:t>of</w:t>
            </w:r>
            <w:proofErr w:type="spellEnd"/>
            <w:r w:rsidRPr="001B7EFA">
              <w:rPr>
                <w:rFonts w:ascii="Times New Roman" w:hAnsi="Times New Roman"/>
                <w:i/>
                <w:iCs/>
                <w:color w:val="0000FF"/>
                <w:sz w:val="22"/>
                <w:szCs w:val="22"/>
                <w:lang w:val="es-MX"/>
              </w:rPr>
              <w:t xml:space="preserve"> </w:t>
            </w:r>
            <w:proofErr w:type="spellStart"/>
            <w:r w:rsidRPr="001B7EFA">
              <w:rPr>
                <w:rFonts w:ascii="Times New Roman" w:hAnsi="Times New Roman"/>
                <w:i/>
                <w:iCs/>
                <w:color w:val="0000FF"/>
                <w:sz w:val="22"/>
                <w:szCs w:val="22"/>
                <w:lang w:val="es-MX"/>
              </w:rPr>
              <w:t>equipment</w:t>
            </w:r>
            <w:proofErr w:type="spellEnd"/>
          </w:p>
          <w:p w14:paraId="43AD6A66" w14:textId="77777777" w:rsidR="00F22DAC" w:rsidRPr="001B7EFA" w:rsidRDefault="00F22DAC" w:rsidP="00AA7422">
            <w:pPr>
              <w:widowControl w:val="0"/>
              <w:snapToGrid w:val="0"/>
              <w:spacing w:before="0" w:after="0"/>
              <w:ind w:right="-2"/>
              <w:jc w:val="center"/>
              <w:rPr>
                <w:rFonts w:ascii="Times New Roman" w:hAnsi="Times New Roman"/>
                <w:sz w:val="22"/>
                <w:szCs w:val="22"/>
                <w:lang w:val="es-MX"/>
              </w:rPr>
            </w:pPr>
            <w:r w:rsidRPr="001B7EFA">
              <w:rPr>
                <w:rFonts w:ascii="Times New Roman" w:hAnsi="Times New Roman"/>
                <w:i/>
                <w:iCs/>
                <w:color w:val="0000FF"/>
                <w:sz w:val="22"/>
                <w:szCs w:val="22"/>
                <w:lang w:val="es-MX"/>
              </w:rPr>
              <w:t xml:space="preserve">(Brand, </w:t>
            </w:r>
            <w:proofErr w:type="spellStart"/>
            <w:r w:rsidRPr="001B7EFA">
              <w:rPr>
                <w:rFonts w:ascii="Times New Roman" w:hAnsi="Times New Roman"/>
                <w:i/>
                <w:iCs/>
                <w:color w:val="0000FF"/>
                <w:sz w:val="22"/>
                <w:szCs w:val="22"/>
                <w:lang w:val="es-MX"/>
              </w:rPr>
              <w:t>model</w:t>
            </w:r>
            <w:proofErr w:type="spellEnd"/>
            <w:r w:rsidRPr="001B7EFA">
              <w:rPr>
                <w:rFonts w:ascii="Times New Roman" w:hAnsi="Times New Roman"/>
                <w:i/>
                <w:iCs/>
                <w:color w:val="0000FF"/>
                <w:sz w:val="22"/>
                <w:szCs w:val="22"/>
                <w:lang w:val="es-MX"/>
              </w:rPr>
              <w:t xml:space="preserve">, </w:t>
            </w:r>
            <w:proofErr w:type="spellStart"/>
            <w:r w:rsidRPr="001B7EFA">
              <w:rPr>
                <w:rFonts w:ascii="Times New Roman" w:hAnsi="Times New Roman"/>
                <w:i/>
                <w:iCs/>
                <w:color w:val="0000FF"/>
                <w:sz w:val="22"/>
                <w:szCs w:val="22"/>
                <w:lang w:val="es-MX"/>
              </w:rPr>
              <w:t>name</w:t>
            </w:r>
            <w:proofErr w:type="spellEnd"/>
            <w:r w:rsidRPr="001B7EFA">
              <w:rPr>
                <w:rFonts w:ascii="Times New Roman" w:hAnsi="Times New Roman"/>
                <w:i/>
                <w:iCs/>
                <w:color w:val="0000FF"/>
                <w:sz w:val="22"/>
                <w:szCs w:val="22"/>
                <w:lang w:val="es-MX"/>
              </w:rPr>
              <w:t>)</w:t>
            </w:r>
          </w:p>
        </w:tc>
        <w:tc>
          <w:tcPr>
            <w:tcW w:w="3686" w:type="dxa"/>
            <w:shd w:val="clear" w:color="auto" w:fill="auto"/>
          </w:tcPr>
          <w:p w14:paraId="6ED7AF62" w14:textId="77777777" w:rsidR="00F22DAC" w:rsidRPr="001B7EFA" w:rsidRDefault="00F22DAC" w:rsidP="00AA7422">
            <w:pPr>
              <w:widowControl w:val="0"/>
              <w:snapToGrid w:val="0"/>
              <w:spacing w:before="0" w:after="0"/>
              <w:ind w:right="-2"/>
              <w:jc w:val="center"/>
              <w:rPr>
                <w:rFonts w:ascii="Times New Roman" w:hAnsi="Times New Roman"/>
                <w:sz w:val="22"/>
                <w:szCs w:val="22"/>
                <w:lang w:val="es-MX"/>
              </w:rPr>
            </w:pPr>
          </w:p>
        </w:tc>
      </w:tr>
      <w:tr w:rsidR="00F22DAC" w:rsidRPr="001B7EFA" w14:paraId="3872D6D8" w14:textId="77777777" w:rsidTr="00AA7422">
        <w:trPr>
          <w:trHeight w:val="153"/>
        </w:trPr>
        <w:tc>
          <w:tcPr>
            <w:tcW w:w="1418" w:type="dxa"/>
            <w:vMerge/>
            <w:shd w:val="clear" w:color="auto" w:fill="auto"/>
          </w:tcPr>
          <w:p w14:paraId="603EFE84" w14:textId="77777777" w:rsidR="00F22DAC" w:rsidRPr="001B7EFA" w:rsidRDefault="00F22DAC" w:rsidP="00AA7422">
            <w:pPr>
              <w:widowControl w:val="0"/>
              <w:snapToGrid w:val="0"/>
              <w:spacing w:before="0" w:after="0"/>
              <w:ind w:right="-2"/>
              <w:jc w:val="both"/>
              <w:rPr>
                <w:rFonts w:ascii="Times New Roman" w:hAnsi="Times New Roman"/>
                <w:sz w:val="22"/>
                <w:szCs w:val="22"/>
                <w:lang w:val="es-MX"/>
              </w:rPr>
            </w:pPr>
          </w:p>
        </w:tc>
        <w:tc>
          <w:tcPr>
            <w:tcW w:w="3260" w:type="dxa"/>
            <w:shd w:val="clear" w:color="auto" w:fill="auto"/>
          </w:tcPr>
          <w:p w14:paraId="6BB6F833" w14:textId="77777777" w:rsidR="00F22DAC" w:rsidRPr="001B7EFA" w:rsidRDefault="00F22DAC" w:rsidP="00AA7422">
            <w:pPr>
              <w:widowControl w:val="0"/>
              <w:snapToGrid w:val="0"/>
              <w:spacing w:before="0" w:after="0"/>
              <w:ind w:right="-2"/>
              <w:jc w:val="center"/>
              <w:rPr>
                <w:rFonts w:ascii="Times New Roman" w:hAnsi="Times New Roman"/>
                <w:sz w:val="22"/>
                <w:szCs w:val="22"/>
              </w:rPr>
            </w:pPr>
            <w:proofErr w:type="spellStart"/>
            <w:r w:rsidRPr="001B7EFA">
              <w:rPr>
                <w:rFonts w:ascii="Times New Roman" w:hAnsi="Times New Roman"/>
                <w:sz w:val="22"/>
                <w:szCs w:val="22"/>
              </w:rPr>
              <w:t>Ekipmanın</w:t>
            </w:r>
            <w:proofErr w:type="spellEnd"/>
            <w:r w:rsidRPr="001B7EFA">
              <w:rPr>
                <w:rFonts w:ascii="Times New Roman" w:hAnsi="Times New Roman"/>
                <w:sz w:val="22"/>
                <w:szCs w:val="22"/>
              </w:rPr>
              <w:t xml:space="preserve"> Değeri</w:t>
            </w:r>
          </w:p>
          <w:p w14:paraId="655CAC18" w14:textId="77777777" w:rsidR="00F22DAC" w:rsidRPr="001B7EFA" w:rsidRDefault="00F22DAC" w:rsidP="00AA7422">
            <w:pPr>
              <w:widowControl w:val="0"/>
              <w:snapToGrid w:val="0"/>
              <w:spacing w:before="0" w:after="0"/>
              <w:ind w:right="-2"/>
              <w:jc w:val="center"/>
              <w:rPr>
                <w:rFonts w:ascii="Times New Roman" w:hAnsi="Times New Roman"/>
                <w:sz w:val="22"/>
                <w:szCs w:val="22"/>
              </w:rPr>
            </w:pPr>
            <w:r w:rsidRPr="001B7EFA">
              <w:rPr>
                <w:rFonts w:ascii="Times New Roman" w:hAnsi="Times New Roman"/>
                <w:sz w:val="22"/>
                <w:szCs w:val="22"/>
              </w:rPr>
              <w:t xml:space="preserve"> </w:t>
            </w:r>
            <w:r w:rsidRPr="001B7EFA">
              <w:rPr>
                <w:rFonts w:ascii="Times New Roman" w:hAnsi="Times New Roman"/>
                <w:i/>
                <w:iCs/>
                <w:color w:val="0000FF"/>
                <w:sz w:val="22"/>
                <w:szCs w:val="22"/>
              </w:rPr>
              <w:t>(Value of equipment)</w:t>
            </w:r>
          </w:p>
        </w:tc>
        <w:tc>
          <w:tcPr>
            <w:tcW w:w="3686" w:type="dxa"/>
            <w:shd w:val="clear" w:color="auto" w:fill="auto"/>
          </w:tcPr>
          <w:p w14:paraId="2F430064" w14:textId="77777777" w:rsidR="00F22DAC" w:rsidRPr="001B7EFA" w:rsidRDefault="00F22DAC" w:rsidP="00AA7422">
            <w:pPr>
              <w:widowControl w:val="0"/>
              <w:snapToGrid w:val="0"/>
              <w:spacing w:before="0" w:after="0"/>
              <w:ind w:right="-2"/>
              <w:jc w:val="center"/>
              <w:rPr>
                <w:rFonts w:ascii="Times New Roman" w:hAnsi="Times New Roman"/>
                <w:sz w:val="22"/>
                <w:szCs w:val="22"/>
              </w:rPr>
            </w:pPr>
          </w:p>
        </w:tc>
      </w:tr>
      <w:tr w:rsidR="00F22DAC" w:rsidRPr="001B7EFA" w14:paraId="08C80734" w14:textId="77777777" w:rsidTr="00AA7422">
        <w:trPr>
          <w:trHeight w:val="153"/>
        </w:trPr>
        <w:tc>
          <w:tcPr>
            <w:tcW w:w="1418" w:type="dxa"/>
            <w:vMerge/>
            <w:shd w:val="clear" w:color="auto" w:fill="auto"/>
          </w:tcPr>
          <w:p w14:paraId="28A8E021" w14:textId="77777777" w:rsidR="00F22DAC" w:rsidRPr="001B7EFA" w:rsidRDefault="00F22DAC" w:rsidP="00AA7422">
            <w:pPr>
              <w:widowControl w:val="0"/>
              <w:snapToGrid w:val="0"/>
              <w:spacing w:before="0" w:after="0"/>
              <w:ind w:right="-2"/>
              <w:jc w:val="both"/>
              <w:rPr>
                <w:rFonts w:ascii="Times New Roman" w:hAnsi="Times New Roman"/>
                <w:sz w:val="22"/>
                <w:szCs w:val="22"/>
              </w:rPr>
            </w:pPr>
          </w:p>
        </w:tc>
        <w:tc>
          <w:tcPr>
            <w:tcW w:w="3260" w:type="dxa"/>
            <w:shd w:val="clear" w:color="auto" w:fill="auto"/>
          </w:tcPr>
          <w:p w14:paraId="71AB2CA6" w14:textId="77777777" w:rsidR="00F22DAC" w:rsidRPr="001B7EFA" w:rsidRDefault="00F22DAC" w:rsidP="00AA7422">
            <w:pPr>
              <w:widowControl w:val="0"/>
              <w:snapToGrid w:val="0"/>
              <w:spacing w:before="0" w:after="0"/>
              <w:ind w:right="-2"/>
              <w:jc w:val="center"/>
              <w:rPr>
                <w:rFonts w:ascii="Times New Roman" w:hAnsi="Times New Roman"/>
                <w:sz w:val="22"/>
                <w:szCs w:val="22"/>
              </w:rPr>
            </w:pPr>
            <w:r w:rsidRPr="001B7EFA">
              <w:rPr>
                <w:rFonts w:ascii="Times New Roman" w:hAnsi="Times New Roman"/>
                <w:sz w:val="22"/>
                <w:szCs w:val="22"/>
              </w:rPr>
              <w:t xml:space="preserve">Teslimat </w:t>
            </w:r>
            <w:proofErr w:type="spellStart"/>
            <w:r w:rsidRPr="001B7EFA">
              <w:rPr>
                <w:rFonts w:ascii="Times New Roman" w:hAnsi="Times New Roman"/>
                <w:sz w:val="22"/>
                <w:szCs w:val="22"/>
              </w:rPr>
              <w:t>tarihi</w:t>
            </w:r>
            <w:proofErr w:type="spellEnd"/>
            <w:r w:rsidRPr="001B7EFA">
              <w:rPr>
                <w:rFonts w:ascii="Times New Roman" w:hAnsi="Times New Roman"/>
                <w:i/>
                <w:iCs/>
                <w:color w:val="0000FF"/>
                <w:sz w:val="22"/>
                <w:szCs w:val="22"/>
              </w:rPr>
              <w:t xml:space="preserve"> (Delivery date)</w:t>
            </w:r>
          </w:p>
        </w:tc>
        <w:tc>
          <w:tcPr>
            <w:tcW w:w="3686" w:type="dxa"/>
            <w:shd w:val="clear" w:color="auto" w:fill="auto"/>
          </w:tcPr>
          <w:p w14:paraId="4EDCD444" w14:textId="77777777" w:rsidR="00F22DAC" w:rsidRPr="001B7EFA" w:rsidRDefault="00F22DAC" w:rsidP="00AA7422">
            <w:pPr>
              <w:widowControl w:val="0"/>
              <w:snapToGrid w:val="0"/>
              <w:spacing w:before="0" w:after="0"/>
              <w:ind w:right="-2"/>
              <w:jc w:val="center"/>
              <w:rPr>
                <w:rFonts w:ascii="Times New Roman" w:hAnsi="Times New Roman"/>
                <w:sz w:val="22"/>
                <w:szCs w:val="22"/>
              </w:rPr>
            </w:pPr>
          </w:p>
        </w:tc>
      </w:tr>
      <w:tr w:rsidR="00F22DAC" w:rsidRPr="001B7EFA" w14:paraId="4ABF24E3" w14:textId="77777777" w:rsidTr="00AA7422">
        <w:trPr>
          <w:trHeight w:val="153"/>
        </w:trPr>
        <w:tc>
          <w:tcPr>
            <w:tcW w:w="1418" w:type="dxa"/>
            <w:vMerge/>
            <w:shd w:val="clear" w:color="auto" w:fill="auto"/>
            <w:vAlign w:val="center"/>
          </w:tcPr>
          <w:p w14:paraId="7CC908D7" w14:textId="77777777" w:rsidR="00F22DAC" w:rsidRPr="001B7EFA" w:rsidRDefault="00F22DAC" w:rsidP="00AA7422">
            <w:pPr>
              <w:widowControl w:val="0"/>
              <w:snapToGrid w:val="0"/>
              <w:spacing w:before="0" w:after="0"/>
              <w:ind w:right="-2"/>
              <w:jc w:val="both"/>
              <w:rPr>
                <w:rFonts w:ascii="Times New Roman" w:hAnsi="Times New Roman"/>
                <w:sz w:val="22"/>
                <w:szCs w:val="22"/>
              </w:rPr>
            </w:pPr>
          </w:p>
        </w:tc>
        <w:tc>
          <w:tcPr>
            <w:tcW w:w="3260" w:type="dxa"/>
            <w:shd w:val="clear" w:color="auto" w:fill="auto"/>
          </w:tcPr>
          <w:p w14:paraId="47650DBA" w14:textId="77777777" w:rsidR="00F22DAC" w:rsidRPr="001B7EFA" w:rsidRDefault="00F22DAC" w:rsidP="00AA7422">
            <w:pPr>
              <w:widowControl w:val="0"/>
              <w:snapToGrid w:val="0"/>
              <w:spacing w:before="0" w:after="0"/>
              <w:ind w:right="-2"/>
              <w:jc w:val="center"/>
              <w:rPr>
                <w:rFonts w:ascii="Times New Roman" w:hAnsi="Times New Roman"/>
                <w:sz w:val="22"/>
                <w:szCs w:val="22"/>
              </w:rPr>
            </w:pPr>
            <w:r w:rsidRPr="001B7EFA">
              <w:rPr>
                <w:rFonts w:ascii="Times New Roman" w:hAnsi="Times New Roman"/>
                <w:sz w:val="22"/>
                <w:szCs w:val="22"/>
              </w:rPr>
              <w:t xml:space="preserve"> </w:t>
            </w:r>
            <w:proofErr w:type="spellStart"/>
            <w:r w:rsidRPr="001B7EFA">
              <w:rPr>
                <w:rFonts w:ascii="Times New Roman" w:hAnsi="Times New Roman"/>
                <w:sz w:val="22"/>
                <w:szCs w:val="22"/>
              </w:rPr>
              <w:t>Tedarik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edilen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kişi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İsim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tam </w:t>
            </w:r>
            <w:proofErr w:type="spellStart"/>
            <w:r w:rsidRPr="001B7EFA">
              <w:rPr>
                <w:rFonts w:ascii="Times New Roman" w:hAnsi="Times New Roman"/>
                <w:sz w:val="22"/>
                <w:szCs w:val="22"/>
              </w:rPr>
              <w:t>iletişim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bilgilerini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sağlayın</w:t>
            </w:r>
            <w:proofErr w:type="spellEnd"/>
            <w:r w:rsidRPr="001B7EFA">
              <w:rPr>
                <w:rFonts w:ascii="Times New Roman" w:hAnsi="Times New Roman"/>
                <w:sz w:val="22"/>
                <w:szCs w:val="22"/>
              </w:rPr>
              <w:t xml:space="preserve"> – </w:t>
            </w:r>
            <w:proofErr w:type="spellStart"/>
            <w:r w:rsidRPr="001B7EFA">
              <w:rPr>
                <w:rFonts w:ascii="Times New Roman" w:hAnsi="Times New Roman"/>
                <w:sz w:val="22"/>
                <w:szCs w:val="22"/>
              </w:rPr>
              <w:t>Şirket</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referans</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kişi</w:t>
            </w:r>
            <w:proofErr w:type="spellEnd"/>
            <w:r w:rsidRPr="001B7EFA">
              <w:rPr>
                <w:rFonts w:ascii="Times New Roman" w:hAnsi="Times New Roman"/>
                <w:sz w:val="22"/>
                <w:szCs w:val="22"/>
              </w:rPr>
              <w:t>)</w:t>
            </w:r>
          </w:p>
          <w:p w14:paraId="0ACC6886" w14:textId="77777777" w:rsidR="00F22DAC" w:rsidRPr="001B7EFA" w:rsidRDefault="00F22DAC" w:rsidP="00AA7422">
            <w:pPr>
              <w:widowControl w:val="0"/>
              <w:snapToGrid w:val="0"/>
              <w:spacing w:before="0" w:after="0"/>
              <w:ind w:right="-2"/>
              <w:jc w:val="center"/>
              <w:rPr>
                <w:rFonts w:ascii="Times New Roman" w:hAnsi="Times New Roman"/>
                <w:sz w:val="22"/>
                <w:szCs w:val="22"/>
              </w:rPr>
            </w:pPr>
            <w:r w:rsidRPr="001B7EFA">
              <w:rPr>
                <w:rFonts w:ascii="Times New Roman" w:hAnsi="Times New Roman"/>
                <w:i/>
                <w:iCs/>
                <w:color w:val="0000FF"/>
                <w:sz w:val="22"/>
                <w:szCs w:val="22"/>
              </w:rPr>
              <w:t>Supplied person (Provide name and full contact details – Company and reference person)</w:t>
            </w:r>
          </w:p>
        </w:tc>
        <w:tc>
          <w:tcPr>
            <w:tcW w:w="3686" w:type="dxa"/>
            <w:shd w:val="clear" w:color="auto" w:fill="auto"/>
          </w:tcPr>
          <w:p w14:paraId="5ED288E3" w14:textId="77777777" w:rsidR="00F22DAC" w:rsidRPr="001B7EFA" w:rsidRDefault="00F22DAC" w:rsidP="00AA7422">
            <w:pPr>
              <w:widowControl w:val="0"/>
              <w:snapToGrid w:val="0"/>
              <w:spacing w:before="0" w:after="0"/>
              <w:ind w:right="-2"/>
              <w:jc w:val="center"/>
              <w:rPr>
                <w:rFonts w:ascii="Times New Roman" w:hAnsi="Times New Roman"/>
                <w:i/>
                <w:iCs/>
                <w:color w:val="0000FF"/>
                <w:sz w:val="22"/>
                <w:szCs w:val="22"/>
              </w:rPr>
            </w:pPr>
            <w:proofErr w:type="spellStart"/>
            <w:r w:rsidRPr="001B7EFA">
              <w:rPr>
                <w:rFonts w:ascii="Times New Roman" w:hAnsi="Times New Roman"/>
                <w:i/>
                <w:iCs/>
                <w:color w:val="0000FF"/>
                <w:sz w:val="22"/>
                <w:szCs w:val="22"/>
              </w:rPr>
              <w:t>Sözleşme</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Makamı</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referans</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kişilerle</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iletişime</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geçme</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hakkını</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saklı</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tutar</w:t>
            </w:r>
            <w:proofErr w:type="spellEnd"/>
            <w:r w:rsidRPr="001B7EFA">
              <w:rPr>
                <w:rFonts w:ascii="Times New Roman" w:hAnsi="Times New Roman"/>
                <w:i/>
                <w:iCs/>
                <w:color w:val="0000FF"/>
                <w:sz w:val="22"/>
                <w:szCs w:val="22"/>
              </w:rPr>
              <w:t xml:space="preserve">. </w:t>
            </w:r>
          </w:p>
          <w:p w14:paraId="4DDA4CBF" w14:textId="77777777" w:rsidR="00F22DAC" w:rsidRPr="001B7EFA" w:rsidRDefault="00F22DAC" w:rsidP="00AA7422">
            <w:pPr>
              <w:widowControl w:val="0"/>
              <w:snapToGrid w:val="0"/>
              <w:spacing w:before="0" w:after="0"/>
              <w:ind w:right="-2"/>
              <w:jc w:val="center"/>
              <w:rPr>
                <w:rFonts w:ascii="Times New Roman" w:hAnsi="Times New Roman"/>
                <w:i/>
                <w:iCs/>
                <w:color w:val="0000FF"/>
                <w:sz w:val="22"/>
                <w:szCs w:val="22"/>
              </w:rPr>
            </w:pPr>
            <w:r w:rsidRPr="001B7EFA">
              <w:rPr>
                <w:rFonts w:ascii="Times New Roman" w:hAnsi="Times New Roman"/>
                <w:i/>
                <w:iCs/>
                <w:color w:val="0000FF"/>
                <w:sz w:val="22"/>
                <w:szCs w:val="22"/>
              </w:rPr>
              <w:t>The Contracting Authority reserves the right to contact reference persons.</w:t>
            </w:r>
          </w:p>
        </w:tc>
      </w:tr>
      <w:tr w:rsidR="00F22DAC" w:rsidRPr="001B7EFA" w14:paraId="21F5FE18" w14:textId="77777777" w:rsidTr="00AA7422">
        <w:trPr>
          <w:trHeight w:val="153"/>
        </w:trPr>
        <w:tc>
          <w:tcPr>
            <w:tcW w:w="1418" w:type="dxa"/>
            <w:vMerge w:val="restart"/>
            <w:shd w:val="clear" w:color="auto" w:fill="auto"/>
            <w:vAlign w:val="center"/>
          </w:tcPr>
          <w:p w14:paraId="21F6E8B7" w14:textId="77777777" w:rsidR="00F22DAC" w:rsidRPr="001B7EFA" w:rsidRDefault="00F22DAC" w:rsidP="00AA7422">
            <w:pPr>
              <w:widowControl w:val="0"/>
              <w:snapToGrid w:val="0"/>
              <w:spacing w:before="0" w:after="0"/>
              <w:ind w:right="-2"/>
              <w:jc w:val="both"/>
              <w:rPr>
                <w:rFonts w:ascii="Times New Roman" w:hAnsi="Times New Roman"/>
                <w:sz w:val="22"/>
                <w:szCs w:val="22"/>
              </w:rPr>
            </w:pPr>
            <w:proofErr w:type="spellStart"/>
            <w:r w:rsidRPr="001B7EFA">
              <w:rPr>
                <w:rFonts w:ascii="Times New Roman" w:hAnsi="Times New Roman"/>
                <w:sz w:val="22"/>
                <w:szCs w:val="22"/>
              </w:rPr>
              <w:t>Referans</w:t>
            </w:r>
            <w:proofErr w:type="spellEnd"/>
            <w:r w:rsidRPr="001B7EFA">
              <w:rPr>
                <w:rFonts w:ascii="Times New Roman" w:hAnsi="Times New Roman"/>
                <w:sz w:val="22"/>
                <w:szCs w:val="22"/>
              </w:rPr>
              <w:t xml:space="preserve"> #2</w:t>
            </w:r>
          </w:p>
        </w:tc>
        <w:tc>
          <w:tcPr>
            <w:tcW w:w="3260" w:type="dxa"/>
            <w:shd w:val="clear" w:color="auto" w:fill="auto"/>
          </w:tcPr>
          <w:p w14:paraId="184A7C90" w14:textId="77777777" w:rsidR="00F22DAC" w:rsidRPr="001B7EFA" w:rsidRDefault="00F22DAC" w:rsidP="00AA7422">
            <w:pPr>
              <w:widowControl w:val="0"/>
              <w:snapToGrid w:val="0"/>
              <w:spacing w:before="0" w:after="0"/>
              <w:ind w:right="-2"/>
              <w:jc w:val="center"/>
              <w:rPr>
                <w:rFonts w:ascii="Times New Roman" w:hAnsi="Times New Roman"/>
                <w:sz w:val="22"/>
                <w:szCs w:val="22"/>
                <w:lang w:val="es-MX"/>
              </w:rPr>
            </w:pPr>
            <w:proofErr w:type="spellStart"/>
            <w:r w:rsidRPr="001B7EFA">
              <w:rPr>
                <w:rFonts w:ascii="Times New Roman" w:hAnsi="Times New Roman"/>
                <w:sz w:val="22"/>
                <w:szCs w:val="22"/>
                <w:lang w:val="es-MX"/>
              </w:rPr>
              <w:t>Ekipman</w:t>
            </w:r>
            <w:proofErr w:type="spellEnd"/>
            <w:r w:rsidRPr="001B7EFA">
              <w:rPr>
                <w:rFonts w:ascii="Times New Roman" w:hAnsi="Times New Roman"/>
                <w:sz w:val="22"/>
                <w:szCs w:val="22"/>
                <w:lang w:val="es-MX"/>
              </w:rPr>
              <w:t xml:space="preserve"> </w:t>
            </w:r>
            <w:proofErr w:type="spellStart"/>
            <w:r w:rsidRPr="001B7EFA">
              <w:rPr>
                <w:rFonts w:ascii="Times New Roman" w:hAnsi="Times New Roman"/>
                <w:sz w:val="22"/>
                <w:szCs w:val="22"/>
                <w:lang w:val="es-MX"/>
              </w:rPr>
              <w:t>Türü</w:t>
            </w:r>
            <w:proofErr w:type="spellEnd"/>
          </w:p>
          <w:p w14:paraId="7C99701C" w14:textId="77777777" w:rsidR="00F22DAC" w:rsidRPr="001B7EFA" w:rsidRDefault="00F22DAC" w:rsidP="00AA7422">
            <w:pPr>
              <w:widowControl w:val="0"/>
              <w:snapToGrid w:val="0"/>
              <w:spacing w:before="0" w:after="0"/>
              <w:ind w:right="-2"/>
              <w:jc w:val="center"/>
              <w:rPr>
                <w:rFonts w:ascii="Times New Roman" w:hAnsi="Times New Roman"/>
                <w:sz w:val="22"/>
                <w:szCs w:val="22"/>
                <w:lang w:val="es-MX"/>
              </w:rPr>
            </w:pPr>
            <w:r w:rsidRPr="001B7EFA">
              <w:rPr>
                <w:rFonts w:ascii="Times New Roman" w:hAnsi="Times New Roman"/>
                <w:sz w:val="22"/>
                <w:szCs w:val="22"/>
                <w:lang w:val="es-MX"/>
              </w:rPr>
              <w:t>(</w:t>
            </w:r>
            <w:proofErr w:type="spellStart"/>
            <w:r w:rsidRPr="001B7EFA">
              <w:rPr>
                <w:rFonts w:ascii="Times New Roman" w:hAnsi="Times New Roman"/>
                <w:sz w:val="22"/>
                <w:szCs w:val="22"/>
                <w:lang w:val="es-MX"/>
              </w:rPr>
              <w:t>Marka</w:t>
            </w:r>
            <w:proofErr w:type="spellEnd"/>
            <w:r w:rsidRPr="001B7EFA">
              <w:rPr>
                <w:rFonts w:ascii="Times New Roman" w:hAnsi="Times New Roman"/>
                <w:sz w:val="22"/>
                <w:szCs w:val="22"/>
                <w:lang w:val="es-MX"/>
              </w:rPr>
              <w:t xml:space="preserve">, </w:t>
            </w:r>
            <w:proofErr w:type="spellStart"/>
            <w:r w:rsidRPr="001B7EFA">
              <w:rPr>
                <w:rFonts w:ascii="Times New Roman" w:hAnsi="Times New Roman"/>
                <w:sz w:val="22"/>
                <w:szCs w:val="22"/>
                <w:lang w:val="es-MX"/>
              </w:rPr>
              <w:t>Model</w:t>
            </w:r>
            <w:proofErr w:type="spellEnd"/>
            <w:r w:rsidRPr="001B7EFA">
              <w:rPr>
                <w:rFonts w:ascii="Times New Roman" w:hAnsi="Times New Roman"/>
                <w:sz w:val="22"/>
                <w:szCs w:val="22"/>
                <w:lang w:val="es-MX"/>
              </w:rPr>
              <w:t xml:space="preserve"> ve </w:t>
            </w:r>
            <w:proofErr w:type="spellStart"/>
            <w:r w:rsidRPr="001B7EFA">
              <w:rPr>
                <w:rFonts w:ascii="Times New Roman" w:hAnsi="Times New Roman"/>
                <w:sz w:val="22"/>
                <w:szCs w:val="22"/>
                <w:lang w:val="es-MX"/>
              </w:rPr>
              <w:t>İsim</w:t>
            </w:r>
            <w:proofErr w:type="spellEnd"/>
            <w:r w:rsidRPr="001B7EFA">
              <w:rPr>
                <w:rFonts w:ascii="Times New Roman" w:hAnsi="Times New Roman"/>
                <w:sz w:val="22"/>
                <w:szCs w:val="22"/>
                <w:lang w:val="es-MX"/>
              </w:rPr>
              <w:t>)</w:t>
            </w:r>
          </w:p>
          <w:p w14:paraId="256ECD2C" w14:textId="77777777" w:rsidR="00F22DAC" w:rsidRPr="001B7EFA" w:rsidRDefault="00F22DAC" w:rsidP="00AA7422">
            <w:pPr>
              <w:widowControl w:val="0"/>
              <w:snapToGrid w:val="0"/>
              <w:spacing w:before="0" w:after="0"/>
              <w:ind w:right="-2"/>
              <w:jc w:val="center"/>
              <w:rPr>
                <w:rFonts w:ascii="Times New Roman" w:hAnsi="Times New Roman"/>
                <w:i/>
                <w:iCs/>
                <w:color w:val="0000FF"/>
                <w:sz w:val="22"/>
                <w:szCs w:val="22"/>
                <w:lang w:val="es-MX"/>
              </w:rPr>
            </w:pPr>
            <w:proofErr w:type="spellStart"/>
            <w:r w:rsidRPr="001B7EFA">
              <w:rPr>
                <w:rFonts w:ascii="Times New Roman" w:hAnsi="Times New Roman"/>
                <w:i/>
                <w:iCs/>
                <w:color w:val="0000FF"/>
                <w:sz w:val="22"/>
                <w:szCs w:val="22"/>
                <w:lang w:val="es-MX"/>
              </w:rPr>
              <w:t>Type</w:t>
            </w:r>
            <w:proofErr w:type="spellEnd"/>
            <w:r w:rsidRPr="001B7EFA">
              <w:rPr>
                <w:rFonts w:ascii="Times New Roman" w:hAnsi="Times New Roman"/>
                <w:i/>
                <w:iCs/>
                <w:color w:val="0000FF"/>
                <w:sz w:val="22"/>
                <w:szCs w:val="22"/>
                <w:lang w:val="es-MX"/>
              </w:rPr>
              <w:t xml:space="preserve"> </w:t>
            </w:r>
            <w:proofErr w:type="spellStart"/>
            <w:r w:rsidRPr="001B7EFA">
              <w:rPr>
                <w:rFonts w:ascii="Times New Roman" w:hAnsi="Times New Roman"/>
                <w:i/>
                <w:iCs/>
                <w:color w:val="0000FF"/>
                <w:sz w:val="22"/>
                <w:szCs w:val="22"/>
                <w:lang w:val="es-MX"/>
              </w:rPr>
              <w:t>of</w:t>
            </w:r>
            <w:proofErr w:type="spellEnd"/>
            <w:r w:rsidRPr="001B7EFA">
              <w:rPr>
                <w:rFonts w:ascii="Times New Roman" w:hAnsi="Times New Roman"/>
                <w:i/>
                <w:iCs/>
                <w:color w:val="0000FF"/>
                <w:sz w:val="22"/>
                <w:szCs w:val="22"/>
                <w:lang w:val="es-MX"/>
              </w:rPr>
              <w:t xml:space="preserve"> </w:t>
            </w:r>
            <w:proofErr w:type="spellStart"/>
            <w:r w:rsidRPr="001B7EFA">
              <w:rPr>
                <w:rFonts w:ascii="Times New Roman" w:hAnsi="Times New Roman"/>
                <w:i/>
                <w:iCs/>
                <w:color w:val="0000FF"/>
                <w:sz w:val="22"/>
                <w:szCs w:val="22"/>
                <w:lang w:val="es-MX"/>
              </w:rPr>
              <w:t>equipment</w:t>
            </w:r>
            <w:proofErr w:type="spellEnd"/>
          </w:p>
          <w:p w14:paraId="26C1D326" w14:textId="77777777" w:rsidR="00F22DAC" w:rsidRPr="001B7EFA" w:rsidRDefault="00F22DAC" w:rsidP="00AA7422">
            <w:pPr>
              <w:widowControl w:val="0"/>
              <w:snapToGrid w:val="0"/>
              <w:spacing w:before="0" w:after="0"/>
              <w:ind w:right="-2"/>
              <w:jc w:val="center"/>
              <w:rPr>
                <w:rFonts w:ascii="Times New Roman" w:hAnsi="Times New Roman"/>
                <w:sz w:val="22"/>
                <w:szCs w:val="22"/>
                <w:lang w:val="es-MX"/>
              </w:rPr>
            </w:pPr>
            <w:r w:rsidRPr="001B7EFA">
              <w:rPr>
                <w:rFonts w:ascii="Times New Roman" w:hAnsi="Times New Roman"/>
                <w:i/>
                <w:iCs/>
                <w:color w:val="0000FF"/>
                <w:sz w:val="22"/>
                <w:szCs w:val="22"/>
                <w:lang w:val="es-MX"/>
              </w:rPr>
              <w:t xml:space="preserve">(Brand, </w:t>
            </w:r>
            <w:proofErr w:type="spellStart"/>
            <w:r w:rsidRPr="001B7EFA">
              <w:rPr>
                <w:rFonts w:ascii="Times New Roman" w:hAnsi="Times New Roman"/>
                <w:i/>
                <w:iCs/>
                <w:color w:val="0000FF"/>
                <w:sz w:val="22"/>
                <w:szCs w:val="22"/>
                <w:lang w:val="es-MX"/>
              </w:rPr>
              <w:t>model</w:t>
            </w:r>
            <w:proofErr w:type="spellEnd"/>
            <w:r w:rsidRPr="001B7EFA">
              <w:rPr>
                <w:rFonts w:ascii="Times New Roman" w:hAnsi="Times New Roman"/>
                <w:i/>
                <w:iCs/>
                <w:color w:val="0000FF"/>
                <w:sz w:val="22"/>
                <w:szCs w:val="22"/>
                <w:lang w:val="es-MX"/>
              </w:rPr>
              <w:t xml:space="preserve">, </w:t>
            </w:r>
            <w:proofErr w:type="spellStart"/>
            <w:r w:rsidRPr="001B7EFA">
              <w:rPr>
                <w:rFonts w:ascii="Times New Roman" w:hAnsi="Times New Roman"/>
                <w:i/>
                <w:iCs/>
                <w:color w:val="0000FF"/>
                <w:sz w:val="22"/>
                <w:szCs w:val="22"/>
                <w:lang w:val="es-MX"/>
              </w:rPr>
              <w:t>name</w:t>
            </w:r>
            <w:proofErr w:type="spellEnd"/>
            <w:r w:rsidRPr="001B7EFA">
              <w:rPr>
                <w:rFonts w:ascii="Times New Roman" w:hAnsi="Times New Roman"/>
                <w:i/>
                <w:iCs/>
                <w:color w:val="0000FF"/>
                <w:sz w:val="22"/>
                <w:szCs w:val="22"/>
                <w:lang w:val="es-MX"/>
              </w:rPr>
              <w:t>)</w:t>
            </w:r>
          </w:p>
        </w:tc>
        <w:tc>
          <w:tcPr>
            <w:tcW w:w="3686" w:type="dxa"/>
            <w:shd w:val="clear" w:color="auto" w:fill="auto"/>
          </w:tcPr>
          <w:p w14:paraId="74CE1B30" w14:textId="77777777" w:rsidR="00F22DAC" w:rsidRPr="001B7EFA" w:rsidRDefault="00F22DAC" w:rsidP="00AA7422">
            <w:pPr>
              <w:widowControl w:val="0"/>
              <w:snapToGrid w:val="0"/>
              <w:spacing w:before="0" w:after="0"/>
              <w:ind w:right="-2"/>
              <w:jc w:val="center"/>
              <w:rPr>
                <w:rFonts w:ascii="Times New Roman" w:hAnsi="Times New Roman"/>
                <w:sz w:val="22"/>
                <w:szCs w:val="22"/>
                <w:lang w:val="es-MX"/>
              </w:rPr>
            </w:pPr>
          </w:p>
        </w:tc>
      </w:tr>
      <w:tr w:rsidR="00F22DAC" w:rsidRPr="001B7EFA" w14:paraId="7316F161" w14:textId="77777777" w:rsidTr="00AA7422">
        <w:trPr>
          <w:trHeight w:val="153"/>
        </w:trPr>
        <w:tc>
          <w:tcPr>
            <w:tcW w:w="1418" w:type="dxa"/>
            <w:vMerge/>
            <w:shd w:val="clear" w:color="auto" w:fill="auto"/>
          </w:tcPr>
          <w:p w14:paraId="7521A9B8" w14:textId="77777777" w:rsidR="00F22DAC" w:rsidRPr="001B7EFA" w:rsidRDefault="00F22DAC" w:rsidP="00AA7422">
            <w:pPr>
              <w:widowControl w:val="0"/>
              <w:snapToGrid w:val="0"/>
              <w:spacing w:before="0" w:after="0"/>
              <w:ind w:right="-2"/>
              <w:jc w:val="both"/>
              <w:rPr>
                <w:rFonts w:ascii="Times New Roman" w:hAnsi="Times New Roman"/>
                <w:sz w:val="22"/>
                <w:szCs w:val="22"/>
                <w:lang w:val="es-MX"/>
              </w:rPr>
            </w:pPr>
          </w:p>
        </w:tc>
        <w:tc>
          <w:tcPr>
            <w:tcW w:w="3260" w:type="dxa"/>
            <w:shd w:val="clear" w:color="auto" w:fill="auto"/>
          </w:tcPr>
          <w:p w14:paraId="2778F13B" w14:textId="77777777" w:rsidR="00F22DAC" w:rsidRPr="001B7EFA" w:rsidRDefault="00F22DAC" w:rsidP="00AA7422">
            <w:pPr>
              <w:widowControl w:val="0"/>
              <w:snapToGrid w:val="0"/>
              <w:spacing w:before="0" w:after="0"/>
              <w:ind w:right="-2"/>
              <w:jc w:val="center"/>
              <w:rPr>
                <w:rFonts w:ascii="Times New Roman" w:hAnsi="Times New Roman"/>
                <w:sz w:val="22"/>
                <w:szCs w:val="22"/>
              </w:rPr>
            </w:pPr>
            <w:proofErr w:type="spellStart"/>
            <w:r w:rsidRPr="001B7EFA">
              <w:rPr>
                <w:rFonts w:ascii="Times New Roman" w:hAnsi="Times New Roman"/>
                <w:sz w:val="22"/>
                <w:szCs w:val="22"/>
              </w:rPr>
              <w:t>Ekipmanın</w:t>
            </w:r>
            <w:proofErr w:type="spellEnd"/>
            <w:r w:rsidRPr="001B7EFA">
              <w:rPr>
                <w:rFonts w:ascii="Times New Roman" w:hAnsi="Times New Roman"/>
                <w:sz w:val="22"/>
                <w:szCs w:val="22"/>
              </w:rPr>
              <w:t xml:space="preserve"> Değeri</w:t>
            </w:r>
          </w:p>
          <w:p w14:paraId="65CB21CC" w14:textId="77777777" w:rsidR="00F22DAC" w:rsidRPr="001B7EFA" w:rsidRDefault="00F22DAC" w:rsidP="00AA7422">
            <w:pPr>
              <w:widowControl w:val="0"/>
              <w:snapToGrid w:val="0"/>
              <w:spacing w:before="0" w:after="0"/>
              <w:ind w:right="-2"/>
              <w:jc w:val="center"/>
              <w:rPr>
                <w:rFonts w:ascii="Times New Roman" w:hAnsi="Times New Roman"/>
                <w:sz w:val="22"/>
                <w:szCs w:val="22"/>
              </w:rPr>
            </w:pPr>
            <w:r w:rsidRPr="001B7EFA">
              <w:rPr>
                <w:rFonts w:ascii="Times New Roman" w:hAnsi="Times New Roman"/>
                <w:sz w:val="22"/>
                <w:szCs w:val="22"/>
              </w:rPr>
              <w:t xml:space="preserve"> </w:t>
            </w:r>
            <w:r w:rsidRPr="001B7EFA">
              <w:rPr>
                <w:rFonts w:ascii="Times New Roman" w:hAnsi="Times New Roman"/>
                <w:i/>
                <w:iCs/>
                <w:color w:val="0000FF"/>
                <w:sz w:val="22"/>
                <w:szCs w:val="22"/>
              </w:rPr>
              <w:t>(Value of equipment)</w:t>
            </w:r>
          </w:p>
        </w:tc>
        <w:tc>
          <w:tcPr>
            <w:tcW w:w="3686" w:type="dxa"/>
            <w:shd w:val="clear" w:color="auto" w:fill="auto"/>
          </w:tcPr>
          <w:p w14:paraId="3CDC863F" w14:textId="77777777" w:rsidR="00F22DAC" w:rsidRPr="001B7EFA" w:rsidRDefault="00F22DAC" w:rsidP="00AA7422">
            <w:pPr>
              <w:widowControl w:val="0"/>
              <w:snapToGrid w:val="0"/>
              <w:spacing w:before="0" w:after="0"/>
              <w:ind w:right="-2"/>
              <w:jc w:val="center"/>
              <w:rPr>
                <w:rFonts w:ascii="Times New Roman" w:hAnsi="Times New Roman"/>
                <w:sz w:val="22"/>
                <w:szCs w:val="22"/>
              </w:rPr>
            </w:pPr>
          </w:p>
        </w:tc>
      </w:tr>
      <w:tr w:rsidR="00F22DAC" w:rsidRPr="001B7EFA" w14:paraId="2ED5C264" w14:textId="77777777" w:rsidTr="00AA7422">
        <w:trPr>
          <w:trHeight w:val="153"/>
        </w:trPr>
        <w:tc>
          <w:tcPr>
            <w:tcW w:w="1418" w:type="dxa"/>
            <w:vMerge/>
            <w:shd w:val="clear" w:color="auto" w:fill="auto"/>
          </w:tcPr>
          <w:p w14:paraId="523715EA" w14:textId="77777777" w:rsidR="00F22DAC" w:rsidRPr="001B7EFA" w:rsidRDefault="00F22DAC" w:rsidP="00AA7422">
            <w:pPr>
              <w:widowControl w:val="0"/>
              <w:snapToGrid w:val="0"/>
              <w:spacing w:before="0" w:after="0"/>
              <w:ind w:right="-2"/>
              <w:jc w:val="both"/>
              <w:rPr>
                <w:rFonts w:ascii="Times New Roman" w:hAnsi="Times New Roman"/>
                <w:sz w:val="22"/>
                <w:szCs w:val="22"/>
              </w:rPr>
            </w:pPr>
          </w:p>
        </w:tc>
        <w:tc>
          <w:tcPr>
            <w:tcW w:w="3260" w:type="dxa"/>
            <w:shd w:val="clear" w:color="auto" w:fill="auto"/>
          </w:tcPr>
          <w:p w14:paraId="26509FA1" w14:textId="77777777" w:rsidR="00F22DAC" w:rsidRPr="001B7EFA" w:rsidRDefault="00F22DAC" w:rsidP="00AA7422">
            <w:pPr>
              <w:widowControl w:val="0"/>
              <w:snapToGrid w:val="0"/>
              <w:spacing w:before="0" w:after="0"/>
              <w:ind w:right="-2"/>
              <w:jc w:val="center"/>
              <w:rPr>
                <w:rFonts w:ascii="Times New Roman" w:hAnsi="Times New Roman"/>
                <w:sz w:val="22"/>
                <w:szCs w:val="22"/>
              </w:rPr>
            </w:pPr>
            <w:r w:rsidRPr="001B7EFA">
              <w:rPr>
                <w:rFonts w:ascii="Times New Roman" w:hAnsi="Times New Roman"/>
                <w:sz w:val="22"/>
                <w:szCs w:val="22"/>
              </w:rPr>
              <w:t xml:space="preserve">Teslimat </w:t>
            </w:r>
            <w:proofErr w:type="spellStart"/>
            <w:r w:rsidRPr="001B7EFA">
              <w:rPr>
                <w:rFonts w:ascii="Times New Roman" w:hAnsi="Times New Roman"/>
                <w:sz w:val="22"/>
                <w:szCs w:val="22"/>
              </w:rPr>
              <w:t>tarihi</w:t>
            </w:r>
            <w:proofErr w:type="spellEnd"/>
            <w:r w:rsidRPr="001B7EFA">
              <w:rPr>
                <w:rFonts w:ascii="Times New Roman" w:hAnsi="Times New Roman"/>
                <w:i/>
                <w:iCs/>
                <w:color w:val="0000FF"/>
                <w:sz w:val="22"/>
                <w:szCs w:val="22"/>
              </w:rPr>
              <w:t xml:space="preserve"> (Delivery date)</w:t>
            </w:r>
          </w:p>
        </w:tc>
        <w:tc>
          <w:tcPr>
            <w:tcW w:w="3686" w:type="dxa"/>
            <w:shd w:val="clear" w:color="auto" w:fill="auto"/>
          </w:tcPr>
          <w:p w14:paraId="7E08B35C" w14:textId="77777777" w:rsidR="00F22DAC" w:rsidRPr="001B7EFA" w:rsidRDefault="00F22DAC" w:rsidP="00AA7422">
            <w:pPr>
              <w:widowControl w:val="0"/>
              <w:snapToGrid w:val="0"/>
              <w:spacing w:before="0" w:after="0"/>
              <w:ind w:right="-2"/>
              <w:jc w:val="center"/>
              <w:rPr>
                <w:rFonts w:ascii="Times New Roman" w:hAnsi="Times New Roman"/>
                <w:sz w:val="22"/>
                <w:szCs w:val="22"/>
              </w:rPr>
            </w:pPr>
          </w:p>
        </w:tc>
      </w:tr>
      <w:tr w:rsidR="00F22DAC" w:rsidRPr="001B7EFA" w14:paraId="4A560D6E" w14:textId="77777777" w:rsidTr="00AA7422">
        <w:trPr>
          <w:trHeight w:val="153"/>
        </w:trPr>
        <w:tc>
          <w:tcPr>
            <w:tcW w:w="1418" w:type="dxa"/>
            <w:vMerge/>
            <w:shd w:val="clear" w:color="auto" w:fill="auto"/>
            <w:vAlign w:val="center"/>
          </w:tcPr>
          <w:p w14:paraId="598F3471" w14:textId="77777777" w:rsidR="00F22DAC" w:rsidRPr="001B7EFA" w:rsidRDefault="00F22DAC" w:rsidP="00AA7422">
            <w:pPr>
              <w:widowControl w:val="0"/>
              <w:snapToGrid w:val="0"/>
              <w:spacing w:before="0" w:after="0"/>
              <w:ind w:right="-2"/>
              <w:jc w:val="both"/>
              <w:rPr>
                <w:rFonts w:ascii="Times New Roman" w:hAnsi="Times New Roman"/>
                <w:sz w:val="22"/>
                <w:szCs w:val="22"/>
              </w:rPr>
            </w:pPr>
          </w:p>
        </w:tc>
        <w:tc>
          <w:tcPr>
            <w:tcW w:w="3260" w:type="dxa"/>
            <w:shd w:val="clear" w:color="auto" w:fill="auto"/>
          </w:tcPr>
          <w:p w14:paraId="65DBC324" w14:textId="77777777" w:rsidR="00F22DAC" w:rsidRPr="001B7EFA" w:rsidRDefault="00F22DAC" w:rsidP="00AA7422">
            <w:pPr>
              <w:widowControl w:val="0"/>
              <w:snapToGrid w:val="0"/>
              <w:spacing w:before="0" w:after="0"/>
              <w:ind w:right="-2"/>
              <w:jc w:val="center"/>
              <w:rPr>
                <w:rFonts w:ascii="Times New Roman" w:hAnsi="Times New Roman"/>
                <w:sz w:val="22"/>
                <w:szCs w:val="22"/>
              </w:rPr>
            </w:pPr>
            <w:r w:rsidRPr="001B7EFA">
              <w:rPr>
                <w:rFonts w:ascii="Times New Roman" w:hAnsi="Times New Roman"/>
                <w:sz w:val="22"/>
                <w:szCs w:val="22"/>
              </w:rPr>
              <w:t xml:space="preserve"> </w:t>
            </w:r>
            <w:proofErr w:type="spellStart"/>
            <w:r w:rsidRPr="001B7EFA">
              <w:rPr>
                <w:rFonts w:ascii="Times New Roman" w:hAnsi="Times New Roman"/>
                <w:sz w:val="22"/>
                <w:szCs w:val="22"/>
              </w:rPr>
              <w:t>Tedarik</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edilen</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kişi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İsim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tam </w:t>
            </w:r>
            <w:proofErr w:type="spellStart"/>
            <w:r w:rsidRPr="001B7EFA">
              <w:rPr>
                <w:rFonts w:ascii="Times New Roman" w:hAnsi="Times New Roman"/>
                <w:sz w:val="22"/>
                <w:szCs w:val="22"/>
              </w:rPr>
              <w:t>iletişim</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bilgilerini</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sağlayın</w:t>
            </w:r>
            <w:proofErr w:type="spellEnd"/>
            <w:r w:rsidRPr="001B7EFA">
              <w:rPr>
                <w:rFonts w:ascii="Times New Roman" w:hAnsi="Times New Roman"/>
                <w:sz w:val="22"/>
                <w:szCs w:val="22"/>
              </w:rPr>
              <w:t xml:space="preserve"> – </w:t>
            </w:r>
            <w:proofErr w:type="spellStart"/>
            <w:r w:rsidRPr="001B7EFA">
              <w:rPr>
                <w:rFonts w:ascii="Times New Roman" w:hAnsi="Times New Roman"/>
                <w:sz w:val="22"/>
                <w:szCs w:val="22"/>
              </w:rPr>
              <w:t>Şirket</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ve</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referans</w:t>
            </w:r>
            <w:proofErr w:type="spellEnd"/>
            <w:r w:rsidRPr="001B7EFA">
              <w:rPr>
                <w:rFonts w:ascii="Times New Roman" w:hAnsi="Times New Roman"/>
                <w:sz w:val="22"/>
                <w:szCs w:val="22"/>
              </w:rPr>
              <w:t xml:space="preserve"> </w:t>
            </w:r>
            <w:proofErr w:type="spellStart"/>
            <w:r w:rsidRPr="001B7EFA">
              <w:rPr>
                <w:rFonts w:ascii="Times New Roman" w:hAnsi="Times New Roman"/>
                <w:sz w:val="22"/>
                <w:szCs w:val="22"/>
              </w:rPr>
              <w:t>kişi</w:t>
            </w:r>
            <w:proofErr w:type="spellEnd"/>
            <w:r w:rsidRPr="001B7EFA">
              <w:rPr>
                <w:rFonts w:ascii="Times New Roman" w:hAnsi="Times New Roman"/>
                <w:sz w:val="22"/>
                <w:szCs w:val="22"/>
              </w:rPr>
              <w:t>)</w:t>
            </w:r>
          </w:p>
          <w:p w14:paraId="3ADA3217" w14:textId="77777777" w:rsidR="00F22DAC" w:rsidRPr="001B7EFA" w:rsidRDefault="00F22DAC" w:rsidP="00AA7422">
            <w:pPr>
              <w:widowControl w:val="0"/>
              <w:snapToGrid w:val="0"/>
              <w:spacing w:before="0" w:after="0"/>
              <w:ind w:right="-2"/>
              <w:jc w:val="center"/>
              <w:rPr>
                <w:rFonts w:ascii="Times New Roman" w:hAnsi="Times New Roman"/>
                <w:i/>
                <w:iCs/>
                <w:sz w:val="22"/>
                <w:szCs w:val="22"/>
              </w:rPr>
            </w:pPr>
            <w:r w:rsidRPr="001B7EFA">
              <w:rPr>
                <w:rFonts w:ascii="Times New Roman" w:hAnsi="Times New Roman"/>
                <w:i/>
                <w:iCs/>
                <w:color w:val="0000FF"/>
                <w:sz w:val="22"/>
                <w:szCs w:val="22"/>
              </w:rPr>
              <w:t>Supplied person (Provide name and full contact details – Company and reference person)</w:t>
            </w:r>
          </w:p>
        </w:tc>
        <w:tc>
          <w:tcPr>
            <w:tcW w:w="3686" w:type="dxa"/>
            <w:shd w:val="clear" w:color="auto" w:fill="auto"/>
          </w:tcPr>
          <w:p w14:paraId="5FC0796A" w14:textId="77777777" w:rsidR="00F22DAC" w:rsidRPr="001B7EFA" w:rsidRDefault="00F22DAC" w:rsidP="00AA7422">
            <w:pPr>
              <w:widowControl w:val="0"/>
              <w:snapToGrid w:val="0"/>
              <w:spacing w:before="0" w:after="0"/>
              <w:ind w:right="-2"/>
              <w:jc w:val="center"/>
              <w:rPr>
                <w:rFonts w:ascii="Times New Roman" w:hAnsi="Times New Roman"/>
                <w:i/>
                <w:iCs/>
                <w:color w:val="0000FF"/>
                <w:sz w:val="22"/>
                <w:szCs w:val="22"/>
              </w:rPr>
            </w:pPr>
            <w:proofErr w:type="spellStart"/>
            <w:r w:rsidRPr="001B7EFA">
              <w:rPr>
                <w:rFonts w:ascii="Times New Roman" w:hAnsi="Times New Roman"/>
                <w:i/>
                <w:iCs/>
                <w:color w:val="0000FF"/>
                <w:sz w:val="22"/>
                <w:szCs w:val="22"/>
              </w:rPr>
              <w:t>Sözleşme</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Makamı</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referans</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kişilerle</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iletişime</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geçme</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hakkını</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saklı</w:t>
            </w:r>
            <w:proofErr w:type="spellEnd"/>
            <w:r w:rsidRPr="001B7EFA">
              <w:rPr>
                <w:rFonts w:ascii="Times New Roman" w:hAnsi="Times New Roman"/>
                <w:i/>
                <w:iCs/>
                <w:color w:val="0000FF"/>
                <w:sz w:val="22"/>
                <w:szCs w:val="22"/>
              </w:rPr>
              <w:t xml:space="preserve"> </w:t>
            </w:r>
            <w:proofErr w:type="spellStart"/>
            <w:r w:rsidRPr="001B7EFA">
              <w:rPr>
                <w:rFonts w:ascii="Times New Roman" w:hAnsi="Times New Roman"/>
                <w:i/>
                <w:iCs/>
                <w:color w:val="0000FF"/>
                <w:sz w:val="22"/>
                <w:szCs w:val="22"/>
              </w:rPr>
              <w:t>tutar</w:t>
            </w:r>
            <w:proofErr w:type="spellEnd"/>
            <w:r w:rsidRPr="001B7EFA">
              <w:rPr>
                <w:rFonts w:ascii="Times New Roman" w:hAnsi="Times New Roman"/>
                <w:i/>
                <w:iCs/>
                <w:color w:val="0000FF"/>
                <w:sz w:val="22"/>
                <w:szCs w:val="22"/>
              </w:rPr>
              <w:t>.</w:t>
            </w:r>
          </w:p>
          <w:p w14:paraId="75FEC846" w14:textId="77777777" w:rsidR="00F22DAC" w:rsidRPr="001B7EFA" w:rsidRDefault="00F22DAC" w:rsidP="00AA7422">
            <w:pPr>
              <w:widowControl w:val="0"/>
              <w:snapToGrid w:val="0"/>
              <w:spacing w:before="0" w:after="0"/>
              <w:ind w:right="-2"/>
              <w:jc w:val="center"/>
              <w:rPr>
                <w:rFonts w:ascii="Times New Roman" w:hAnsi="Times New Roman"/>
                <w:sz w:val="22"/>
                <w:szCs w:val="22"/>
              </w:rPr>
            </w:pPr>
            <w:r w:rsidRPr="001B7EFA">
              <w:rPr>
                <w:rFonts w:ascii="Times New Roman" w:hAnsi="Times New Roman"/>
                <w:i/>
                <w:iCs/>
                <w:color w:val="0000FF"/>
                <w:sz w:val="22"/>
                <w:szCs w:val="22"/>
              </w:rPr>
              <w:t xml:space="preserve">The Contracting Authority reserves the right to contact reference persons. </w:t>
            </w:r>
          </w:p>
        </w:tc>
      </w:tr>
    </w:tbl>
    <w:p w14:paraId="73167BD2" w14:textId="77777777" w:rsidR="00831DEB" w:rsidRPr="001B7EFA" w:rsidRDefault="00831DEB" w:rsidP="00831DEB">
      <w:pPr>
        <w:spacing w:line="276" w:lineRule="auto"/>
        <w:ind w:left="709"/>
        <w:jc w:val="both"/>
        <w:rPr>
          <w:rFonts w:ascii="Times New Roman" w:hAnsi="Times New Roman"/>
          <w:sz w:val="22"/>
          <w:szCs w:val="22"/>
        </w:rPr>
      </w:pPr>
    </w:p>
    <w:p w14:paraId="126AC6D6" w14:textId="77777777" w:rsidR="00381590" w:rsidRDefault="00381590">
      <w:pPr>
        <w:spacing w:before="0" w:after="0"/>
        <w:rPr>
          <w:rFonts w:ascii="Times New Roman" w:hAnsi="Times New Roman"/>
          <w:b/>
          <w:bCs/>
          <w:sz w:val="22"/>
          <w:szCs w:val="22"/>
        </w:rPr>
      </w:pPr>
      <w:r>
        <w:rPr>
          <w:rFonts w:ascii="Times New Roman" w:hAnsi="Times New Roman"/>
          <w:b/>
          <w:bCs/>
          <w:sz w:val="22"/>
          <w:szCs w:val="22"/>
        </w:rPr>
        <w:br w:type="page"/>
      </w:r>
    </w:p>
    <w:p w14:paraId="648F5BF0" w14:textId="77777777" w:rsidR="001A0B17" w:rsidRPr="001A0B17" w:rsidRDefault="00F22DAC" w:rsidP="005F3A5D">
      <w:pPr>
        <w:numPr>
          <w:ilvl w:val="2"/>
          <w:numId w:val="10"/>
        </w:numPr>
        <w:spacing w:line="276" w:lineRule="auto"/>
        <w:ind w:left="709" w:hanging="709"/>
        <w:jc w:val="both"/>
        <w:rPr>
          <w:rFonts w:ascii="Times New Roman" w:hAnsi="Times New Roman"/>
          <w:sz w:val="22"/>
          <w:szCs w:val="22"/>
        </w:rPr>
      </w:pPr>
      <w:r w:rsidRPr="001A0B17">
        <w:rPr>
          <w:rFonts w:ascii="Times New Roman" w:hAnsi="Times New Roman"/>
          <w:sz w:val="22"/>
          <w:szCs w:val="22"/>
        </w:rPr>
        <w:lastRenderedPageBreak/>
        <w:t xml:space="preserve">Bu </w:t>
      </w:r>
      <w:proofErr w:type="spellStart"/>
      <w:r w:rsidRPr="001A0B17">
        <w:rPr>
          <w:rFonts w:ascii="Times New Roman" w:hAnsi="Times New Roman"/>
          <w:sz w:val="22"/>
          <w:szCs w:val="22"/>
        </w:rPr>
        <w:t>ihale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formunu</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imzalayarak</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ihale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edilen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kalemler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için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teklif</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sahibi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ve</w:t>
      </w:r>
      <w:proofErr w:type="spellEnd"/>
      <w:r w:rsidRPr="001A0B17">
        <w:rPr>
          <w:rFonts w:ascii="Times New Roman" w:hAnsi="Times New Roman"/>
          <w:sz w:val="22"/>
          <w:szCs w:val="22"/>
        </w:rPr>
        <w:t>/</w:t>
      </w:r>
      <w:proofErr w:type="spellStart"/>
      <w:r w:rsidRPr="001A0B17">
        <w:rPr>
          <w:rFonts w:ascii="Times New Roman" w:hAnsi="Times New Roman"/>
          <w:sz w:val="22"/>
          <w:szCs w:val="22"/>
        </w:rPr>
        <w:t>veya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üretici</w:t>
      </w:r>
      <w:proofErr w:type="spellEnd"/>
      <w:r w:rsidRPr="001A0B17">
        <w:rPr>
          <w:rFonts w:ascii="Times New Roman" w:hAnsi="Times New Roman"/>
          <w:sz w:val="22"/>
          <w:szCs w:val="22"/>
        </w:rPr>
        <w:t>(</w:t>
      </w:r>
      <w:proofErr w:type="spellStart"/>
      <w:r w:rsidRPr="001A0B17">
        <w:rPr>
          <w:rFonts w:ascii="Times New Roman" w:hAnsi="Times New Roman"/>
          <w:sz w:val="22"/>
          <w:szCs w:val="22"/>
        </w:rPr>
        <w:t>ler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tarafından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yetkilendirilmiş</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teslimat</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yerini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kapsayan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servis</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noktaları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sağlayarak</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garanti</w:t>
      </w:r>
      <w:proofErr w:type="spellEnd"/>
      <w:r w:rsidRPr="001A0B17">
        <w:rPr>
          <w:rFonts w:ascii="Times New Roman" w:hAnsi="Times New Roman"/>
          <w:sz w:val="22"/>
          <w:szCs w:val="22"/>
        </w:rPr>
        <w:t>/</w:t>
      </w:r>
      <w:proofErr w:type="spellStart"/>
      <w:r w:rsidRPr="001A0B17">
        <w:rPr>
          <w:rFonts w:ascii="Times New Roman" w:hAnsi="Times New Roman"/>
          <w:sz w:val="22"/>
          <w:szCs w:val="22"/>
        </w:rPr>
        <w:t>bakım</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süresi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boyunca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bakım</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sağlayabileceğimi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onaylıyorum</w:t>
      </w:r>
      <w:proofErr w:type="spellEnd"/>
      <w:r w:rsidRPr="001A0B17">
        <w:rPr>
          <w:rFonts w:ascii="Times New Roman" w:hAnsi="Times New Roman"/>
          <w:sz w:val="22"/>
          <w:szCs w:val="22"/>
        </w:rPr>
        <w:t xml:space="preserve">. </w:t>
      </w:r>
      <w:r w:rsidRPr="001A0B17">
        <w:rPr>
          <w:rFonts w:ascii="Times New Roman" w:hAnsi="Times New Roman"/>
          <w:i/>
          <w:iCs/>
          <w:color w:val="0000FF"/>
          <w:sz w:val="22"/>
          <w:szCs w:val="22"/>
        </w:rPr>
        <w:t>(By signing this tender form, I confirm that I can provide maintenance for the tendered items during the warranty/maintenance period by providing service points authorized by the bidder and/or manufacturer(s) covering the place of delivery.)</w:t>
      </w:r>
    </w:p>
    <w:p w14:paraId="707379A1" w14:textId="77777777" w:rsidR="001A0B17" w:rsidRPr="001A0B17" w:rsidRDefault="00F22DAC" w:rsidP="00571447">
      <w:pPr>
        <w:numPr>
          <w:ilvl w:val="2"/>
          <w:numId w:val="10"/>
        </w:numPr>
        <w:spacing w:line="276" w:lineRule="auto"/>
        <w:ind w:left="709" w:hanging="709"/>
        <w:jc w:val="both"/>
        <w:rPr>
          <w:rFonts w:ascii="Times New Roman" w:hAnsi="Times New Roman"/>
          <w:sz w:val="22"/>
          <w:szCs w:val="22"/>
        </w:rPr>
      </w:pPr>
      <w:r w:rsidRPr="001A0B17">
        <w:rPr>
          <w:rFonts w:ascii="Times New Roman" w:hAnsi="Times New Roman"/>
          <w:sz w:val="22"/>
          <w:szCs w:val="22"/>
        </w:rPr>
        <w:t xml:space="preserve">Bu </w:t>
      </w:r>
      <w:proofErr w:type="spellStart"/>
      <w:r w:rsidRPr="001A0B17">
        <w:rPr>
          <w:rFonts w:ascii="Times New Roman" w:hAnsi="Times New Roman"/>
          <w:sz w:val="22"/>
          <w:szCs w:val="22"/>
        </w:rPr>
        <w:t>ihaleye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kendimiz</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katılıyoruz</w:t>
      </w:r>
      <w:proofErr w:type="spellEnd"/>
      <w:r w:rsidRPr="001A0B17">
        <w:rPr>
          <w:rFonts w:ascii="Times New Roman" w:hAnsi="Times New Roman"/>
          <w:sz w:val="22"/>
          <w:szCs w:val="22"/>
        </w:rPr>
        <w:t>. (</w:t>
      </w:r>
      <w:r w:rsidRPr="001A0B17">
        <w:rPr>
          <w:rFonts w:ascii="Times New Roman" w:hAnsi="Times New Roman"/>
          <w:i/>
          <w:iCs/>
          <w:color w:val="0000FF"/>
          <w:sz w:val="22"/>
          <w:szCs w:val="22"/>
        </w:rPr>
        <w:t>We participate in this tender ourselves.)</w:t>
      </w:r>
    </w:p>
    <w:p w14:paraId="0F11777E" w14:textId="77777777" w:rsidR="001A0B17" w:rsidRPr="001A0B17" w:rsidRDefault="00682E81" w:rsidP="005B0999">
      <w:pPr>
        <w:numPr>
          <w:ilvl w:val="2"/>
          <w:numId w:val="10"/>
        </w:numPr>
        <w:spacing w:line="276" w:lineRule="auto"/>
        <w:ind w:left="709" w:hanging="709"/>
        <w:jc w:val="both"/>
        <w:rPr>
          <w:rFonts w:ascii="Times New Roman" w:hAnsi="Times New Roman"/>
          <w:i/>
          <w:iCs/>
          <w:color w:val="0000FF"/>
          <w:sz w:val="22"/>
          <w:szCs w:val="22"/>
        </w:rPr>
      </w:pPr>
      <w:r w:rsidRPr="001A0B17">
        <w:rPr>
          <w:rFonts w:ascii="Times New Roman" w:hAnsi="Times New Roman"/>
          <w:b/>
          <w:sz w:val="22"/>
          <w:szCs w:val="22"/>
        </w:rPr>
        <w:t xml:space="preserve">We also undertake, if required, to provide evidence of financial and economic standing and technical and professional capacity according to the selection criteria for this call for tender. </w:t>
      </w:r>
    </w:p>
    <w:p w14:paraId="2A2CE7E5" w14:textId="77777777" w:rsidR="001A0B17" w:rsidRPr="001A0B17" w:rsidRDefault="00F22DAC" w:rsidP="00D64B33">
      <w:pPr>
        <w:keepNext/>
        <w:keepLines/>
        <w:widowControl w:val="0"/>
        <w:numPr>
          <w:ilvl w:val="2"/>
          <w:numId w:val="10"/>
        </w:numPr>
        <w:spacing w:line="276" w:lineRule="auto"/>
        <w:ind w:left="709" w:hanging="709"/>
        <w:jc w:val="both"/>
        <w:rPr>
          <w:rFonts w:ascii="Times New Roman" w:hAnsi="Times New Roman"/>
          <w:sz w:val="22"/>
          <w:szCs w:val="22"/>
        </w:rPr>
      </w:pPr>
      <w:r w:rsidRPr="001A0B17">
        <w:rPr>
          <w:rFonts w:ascii="Times New Roman" w:hAnsi="Times New Roman"/>
          <w:sz w:val="22"/>
          <w:szCs w:val="22"/>
        </w:rPr>
        <w:t xml:space="preserve">Genel Bilgiler'deki </w:t>
      </w:r>
      <w:proofErr w:type="spellStart"/>
      <w:r w:rsidRPr="001A0B17">
        <w:rPr>
          <w:rFonts w:ascii="Times New Roman" w:hAnsi="Times New Roman"/>
          <w:sz w:val="22"/>
          <w:szCs w:val="22"/>
        </w:rPr>
        <w:t>etik</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hükümlere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uymayı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kabul</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ediyoruz</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ve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özellikle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bu</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başvurunun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sunulması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sırasında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ihale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prosedüründeki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diğer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teklif</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sahipleri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veya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diğer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taraflarla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bu</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konuda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herhangi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bir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çıkar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çatışması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veya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eşdeğer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bir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ilişkimiz</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yoktur</w:t>
      </w:r>
      <w:proofErr w:type="spellEnd"/>
      <w:r w:rsidRPr="001A0B17">
        <w:rPr>
          <w:rFonts w:ascii="Times New Roman" w:hAnsi="Times New Roman"/>
          <w:sz w:val="22"/>
          <w:szCs w:val="22"/>
        </w:rPr>
        <w:t>. (</w:t>
      </w:r>
      <w:r w:rsidRPr="001A0B17">
        <w:rPr>
          <w:rFonts w:ascii="Times New Roman" w:hAnsi="Times New Roman"/>
          <w:i/>
          <w:iCs/>
          <w:color w:val="0000FF"/>
          <w:sz w:val="22"/>
          <w:szCs w:val="22"/>
        </w:rPr>
        <w:t>We agree to abide by the ethical provisions in the General Information and</w:t>
      </w:r>
      <w:proofErr w:type="gramStart"/>
      <w:r w:rsidRPr="001A0B17">
        <w:rPr>
          <w:rFonts w:ascii="Times New Roman" w:hAnsi="Times New Roman"/>
          <w:i/>
          <w:iCs/>
          <w:color w:val="0000FF"/>
          <w:sz w:val="22"/>
          <w:szCs w:val="22"/>
        </w:rPr>
        <w:t>, in particular, we</w:t>
      </w:r>
      <w:proofErr w:type="gramEnd"/>
      <w:r w:rsidRPr="001A0B17">
        <w:rPr>
          <w:rFonts w:ascii="Times New Roman" w:hAnsi="Times New Roman"/>
          <w:i/>
          <w:iCs/>
          <w:color w:val="0000FF"/>
          <w:sz w:val="22"/>
          <w:szCs w:val="22"/>
        </w:rPr>
        <w:t xml:space="preserve"> do not have any conflict of interest or equivalent relationship in this regard with other bidders or other parties in the tender procedure at the time of submission of this application.)</w:t>
      </w:r>
    </w:p>
    <w:p w14:paraId="1C58BCED" w14:textId="77777777" w:rsidR="001A0B17" w:rsidRPr="001A0B17" w:rsidRDefault="00F22DAC" w:rsidP="002A20DE">
      <w:pPr>
        <w:keepNext/>
        <w:keepLines/>
        <w:widowControl w:val="0"/>
        <w:numPr>
          <w:ilvl w:val="2"/>
          <w:numId w:val="10"/>
        </w:numPr>
        <w:spacing w:line="276" w:lineRule="auto"/>
        <w:ind w:left="709" w:hanging="709"/>
        <w:jc w:val="both"/>
        <w:rPr>
          <w:rFonts w:ascii="Times New Roman" w:hAnsi="Times New Roman"/>
          <w:sz w:val="22"/>
          <w:szCs w:val="22"/>
          <w:lang w:val="en"/>
        </w:rPr>
      </w:pPr>
      <w:r w:rsidRPr="001A0B17">
        <w:rPr>
          <w:rFonts w:ascii="Times New Roman" w:hAnsi="Times New Roman"/>
          <w:b/>
          <w:sz w:val="22"/>
          <w:szCs w:val="22"/>
        </w:rPr>
        <w:tab/>
      </w:r>
      <w:proofErr w:type="spellStart"/>
      <w:r w:rsidRPr="001A0B17">
        <w:rPr>
          <w:rFonts w:ascii="Times New Roman" w:hAnsi="Times New Roman"/>
          <w:sz w:val="22"/>
          <w:szCs w:val="22"/>
        </w:rPr>
        <w:t>Görevlerin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yerine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getirilmesi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sırasında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herhangi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bir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aşamada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yukarıdaki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koşullarda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herhangi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bir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değişiklik</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olması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durumunda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derhal</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Sözleşme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Makamını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bilgilendireceğiz</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Ayrıca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bu</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başvuruda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kasıtlı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olarak</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sağlanan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herhangi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bir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yanlış</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veya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eksik</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bilginin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bu</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ve</w:t>
      </w:r>
      <w:proofErr w:type="spellEnd"/>
      <w:r w:rsidRPr="001A0B17">
        <w:rPr>
          <w:rFonts w:ascii="Times New Roman" w:hAnsi="Times New Roman"/>
          <w:sz w:val="22"/>
          <w:szCs w:val="22"/>
        </w:rPr>
        <w:t xml:space="preserve"> AB </w:t>
      </w:r>
      <w:proofErr w:type="spellStart"/>
      <w:r w:rsidRPr="001A0B17">
        <w:rPr>
          <w:rFonts w:ascii="Times New Roman" w:hAnsi="Times New Roman"/>
          <w:sz w:val="22"/>
          <w:szCs w:val="22"/>
        </w:rPr>
        <w:t>tarafından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finanse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edilen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diğer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sözleşmelerden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hariç</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tutulmamıza</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neden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olabileceğini</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tamamen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kabul</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ediyoruz</w:t>
      </w:r>
      <w:proofErr w:type="spellEnd"/>
      <w:r w:rsidRPr="001A0B17">
        <w:rPr>
          <w:rFonts w:ascii="Times New Roman" w:hAnsi="Times New Roman"/>
          <w:sz w:val="22"/>
          <w:szCs w:val="22"/>
        </w:rPr>
        <w:t>.</w:t>
      </w:r>
      <w:r w:rsidRPr="001A0B17">
        <w:rPr>
          <w:rFonts w:ascii="Times New Roman" w:hAnsi="Times New Roman"/>
          <w:i/>
          <w:iCs/>
          <w:color w:val="0000FF"/>
          <w:sz w:val="22"/>
          <w:szCs w:val="22"/>
        </w:rPr>
        <w:t xml:space="preserve"> (</w:t>
      </w:r>
      <w:r w:rsidR="00682E81" w:rsidRPr="001A0B17">
        <w:rPr>
          <w:rFonts w:ascii="Times New Roman" w:hAnsi="Times New Roman"/>
          <w:i/>
          <w:iCs/>
          <w:color w:val="0000FF"/>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w:t>
      </w:r>
      <w:proofErr w:type="gramStart"/>
      <w:r w:rsidR="00682E81" w:rsidRPr="001A0B17">
        <w:rPr>
          <w:rFonts w:ascii="Times New Roman" w:hAnsi="Times New Roman"/>
          <w:i/>
          <w:iCs/>
          <w:color w:val="0000FF"/>
          <w:sz w:val="22"/>
          <w:szCs w:val="22"/>
        </w:rPr>
        <w:t>EU.</w:t>
      </w:r>
      <w:r w:rsidRPr="001A0B17">
        <w:rPr>
          <w:rFonts w:ascii="Times New Roman" w:hAnsi="Times New Roman"/>
          <w:i/>
          <w:iCs/>
          <w:color w:val="0000FF"/>
          <w:sz w:val="22"/>
          <w:szCs w:val="22"/>
        </w:rPr>
        <w:t>.</w:t>
      </w:r>
      <w:proofErr w:type="gramEnd"/>
      <w:r w:rsidRPr="001A0B17">
        <w:rPr>
          <w:rFonts w:ascii="Times New Roman" w:hAnsi="Times New Roman"/>
          <w:i/>
          <w:iCs/>
          <w:color w:val="0000FF"/>
          <w:sz w:val="22"/>
          <w:szCs w:val="22"/>
        </w:rPr>
        <w:t>)</w:t>
      </w:r>
    </w:p>
    <w:p w14:paraId="3C380E6E" w14:textId="77777777" w:rsidR="001A0B17" w:rsidRDefault="001A0B17">
      <w:pPr>
        <w:spacing w:before="0" w:after="0"/>
        <w:rPr>
          <w:rFonts w:ascii="Times New Roman" w:hAnsi="Times New Roman"/>
          <w:sz w:val="22"/>
          <w:szCs w:val="22"/>
        </w:rPr>
      </w:pPr>
      <w:r>
        <w:rPr>
          <w:rFonts w:ascii="Times New Roman" w:hAnsi="Times New Roman"/>
          <w:sz w:val="22"/>
          <w:szCs w:val="22"/>
        </w:rPr>
        <w:br w:type="page"/>
      </w:r>
    </w:p>
    <w:p w14:paraId="16D71389" w14:textId="2FF745A8" w:rsidR="00F22DAC" w:rsidRPr="001A0B17" w:rsidRDefault="00F22DAC" w:rsidP="002A20DE">
      <w:pPr>
        <w:keepNext/>
        <w:keepLines/>
        <w:widowControl w:val="0"/>
        <w:numPr>
          <w:ilvl w:val="2"/>
          <w:numId w:val="10"/>
        </w:numPr>
        <w:spacing w:line="276" w:lineRule="auto"/>
        <w:ind w:left="709" w:hanging="709"/>
        <w:jc w:val="both"/>
        <w:rPr>
          <w:rFonts w:ascii="Times New Roman" w:hAnsi="Times New Roman"/>
          <w:sz w:val="22"/>
          <w:szCs w:val="22"/>
          <w:lang w:val="en"/>
        </w:rPr>
      </w:pPr>
      <w:r w:rsidRPr="001A0B17">
        <w:rPr>
          <w:rFonts w:ascii="Times New Roman" w:hAnsi="Times New Roman"/>
          <w:sz w:val="22"/>
          <w:szCs w:val="22"/>
        </w:rPr>
        <w:lastRenderedPageBreak/>
        <w:tab/>
      </w:r>
      <w:proofErr w:type="spellStart"/>
      <w:r w:rsidRPr="001A0B17">
        <w:rPr>
          <w:rFonts w:ascii="Times New Roman" w:hAnsi="Times New Roman"/>
          <w:sz w:val="22"/>
          <w:szCs w:val="22"/>
        </w:rPr>
        <w:t>Sözleşme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Makamının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bu</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ihale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davetine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devam</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etmekle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yükümlü</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olmadığını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ve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sözleşmenin</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sadece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bir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kısmını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verme</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hakkını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saklı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tuttuğunu</w:t>
      </w:r>
      <w:proofErr w:type="spellEnd"/>
      <w:r w:rsidRPr="001A0B17">
        <w:rPr>
          <w:rFonts w:ascii="Times New Roman" w:hAnsi="Times New Roman"/>
          <w:sz w:val="22"/>
          <w:szCs w:val="22"/>
        </w:rPr>
        <w:t xml:space="preserve"> </w:t>
      </w:r>
      <w:proofErr w:type="spellStart"/>
      <w:r w:rsidR="001825BD" w:rsidRPr="001A0B17">
        <w:rPr>
          <w:rFonts w:ascii="Times New Roman" w:hAnsi="Times New Roman"/>
          <w:sz w:val="22"/>
          <w:szCs w:val="22"/>
        </w:rPr>
        <w:t>kabul</w:t>
      </w:r>
      <w:proofErr w:type="spellEnd"/>
      <w:r w:rsidR="001825BD" w:rsidRPr="001A0B17">
        <w:rPr>
          <w:rFonts w:ascii="Times New Roman" w:hAnsi="Times New Roman"/>
          <w:sz w:val="22"/>
          <w:szCs w:val="22"/>
        </w:rPr>
        <w:t xml:space="preserve"> </w:t>
      </w:r>
      <w:proofErr w:type="spellStart"/>
      <w:r w:rsidR="001825BD" w:rsidRPr="001A0B17">
        <w:rPr>
          <w:rFonts w:ascii="Times New Roman" w:hAnsi="Times New Roman"/>
          <w:sz w:val="22"/>
          <w:szCs w:val="22"/>
        </w:rPr>
        <w:t>ederiz</w:t>
      </w:r>
      <w:proofErr w:type="spellEnd"/>
      <w:r w:rsidR="001825BD" w:rsidRPr="001A0B17">
        <w:rPr>
          <w:rFonts w:ascii="Times New Roman" w:hAnsi="Times New Roman"/>
          <w:sz w:val="22"/>
          <w:szCs w:val="22"/>
        </w:rPr>
        <w:t xml:space="preserve">. </w:t>
      </w:r>
      <w:proofErr w:type="spellStart"/>
      <w:r w:rsidR="001825BD" w:rsidRPr="001A0B17">
        <w:rPr>
          <w:rFonts w:ascii="Times New Roman" w:hAnsi="Times New Roman"/>
          <w:sz w:val="22"/>
          <w:szCs w:val="22"/>
        </w:rPr>
        <w:t>Böyle</w:t>
      </w:r>
      <w:proofErr w:type="spellEnd"/>
      <w:r w:rsidR="001825BD" w:rsidRPr="001A0B17">
        <w:rPr>
          <w:rFonts w:ascii="Times New Roman" w:hAnsi="Times New Roman"/>
          <w:sz w:val="22"/>
          <w:szCs w:val="22"/>
        </w:rPr>
        <w:t xml:space="preserve"> </w:t>
      </w:r>
      <w:proofErr w:type="spellStart"/>
      <w:r w:rsidR="001825BD" w:rsidRPr="001A0B17">
        <w:rPr>
          <w:rFonts w:ascii="Times New Roman" w:hAnsi="Times New Roman"/>
          <w:sz w:val="22"/>
          <w:szCs w:val="22"/>
        </w:rPr>
        <w:t>bir</w:t>
      </w:r>
      <w:proofErr w:type="spellEnd"/>
      <w:r w:rsidR="001825BD" w:rsidRPr="001A0B17">
        <w:rPr>
          <w:rFonts w:ascii="Times New Roman" w:hAnsi="Times New Roman"/>
          <w:sz w:val="22"/>
          <w:szCs w:val="22"/>
        </w:rPr>
        <w:t xml:space="preserve"> </w:t>
      </w:r>
      <w:proofErr w:type="spellStart"/>
      <w:r w:rsidR="001825BD" w:rsidRPr="001A0B17">
        <w:rPr>
          <w:rFonts w:ascii="Times New Roman" w:hAnsi="Times New Roman"/>
          <w:sz w:val="22"/>
          <w:szCs w:val="22"/>
        </w:rPr>
        <w:t>durumda</w:t>
      </w:r>
      <w:proofErr w:type="spellEnd"/>
      <w:r w:rsidR="001825BD" w:rsidRPr="001A0B17">
        <w:rPr>
          <w:rFonts w:ascii="Times New Roman" w:hAnsi="Times New Roman"/>
          <w:sz w:val="22"/>
          <w:szCs w:val="22"/>
        </w:rPr>
        <w:t xml:space="preserve"> </w:t>
      </w:r>
      <w:proofErr w:type="spellStart"/>
      <w:r w:rsidR="001825BD" w:rsidRPr="001A0B17">
        <w:rPr>
          <w:rFonts w:ascii="Times New Roman" w:hAnsi="Times New Roman"/>
          <w:sz w:val="22"/>
          <w:szCs w:val="22"/>
        </w:rPr>
        <w:t>Sözleşme</w:t>
      </w:r>
      <w:proofErr w:type="spellEnd"/>
      <w:r w:rsidR="001825BD" w:rsidRPr="001A0B17">
        <w:rPr>
          <w:rFonts w:ascii="Times New Roman" w:hAnsi="Times New Roman"/>
          <w:sz w:val="22"/>
          <w:szCs w:val="22"/>
        </w:rPr>
        <w:t xml:space="preserve"> </w:t>
      </w:r>
      <w:proofErr w:type="spellStart"/>
      <w:r w:rsidR="001825BD" w:rsidRPr="001A0B17">
        <w:rPr>
          <w:rFonts w:ascii="Times New Roman" w:hAnsi="Times New Roman"/>
          <w:sz w:val="22"/>
          <w:szCs w:val="22"/>
        </w:rPr>
        <w:t>Makamı’nın</w:t>
      </w:r>
      <w:proofErr w:type="spellEnd"/>
      <w:r w:rsidR="001825BD" w:rsidRPr="001A0B17">
        <w:rPr>
          <w:rFonts w:ascii="Times New Roman" w:hAnsi="Times New Roman"/>
          <w:sz w:val="22"/>
          <w:szCs w:val="22"/>
        </w:rPr>
        <w:t xml:space="preserve"> </w:t>
      </w:r>
      <w:r w:rsidRPr="001A0B17">
        <w:rPr>
          <w:rFonts w:ascii="Times New Roman" w:hAnsi="Times New Roman"/>
          <w:sz w:val="22"/>
          <w:szCs w:val="22"/>
        </w:rPr>
        <w:t xml:space="preserve">bize </w:t>
      </w:r>
      <w:proofErr w:type="spellStart"/>
      <w:r w:rsidRPr="001A0B17">
        <w:rPr>
          <w:rFonts w:ascii="Times New Roman" w:hAnsi="Times New Roman"/>
          <w:sz w:val="22"/>
          <w:szCs w:val="22"/>
        </w:rPr>
        <w:t>karşı</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hiçbir</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sorumluluk</w:t>
      </w:r>
      <w:proofErr w:type="spellEnd"/>
      <w:r w:rsidRPr="001A0B17">
        <w:rPr>
          <w:rFonts w:ascii="Times New Roman" w:hAnsi="Times New Roman"/>
          <w:sz w:val="22"/>
          <w:szCs w:val="22"/>
        </w:rPr>
        <w:t xml:space="preserve"> </w:t>
      </w:r>
      <w:proofErr w:type="spellStart"/>
      <w:r w:rsidRPr="001A0B17">
        <w:rPr>
          <w:rFonts w:ascii="Times New Roman" w:hAnsi="Times New Roman"/>
          <w:sz w:val="22"/>
          <w:szCs w:val="22"/>
        </w:rPr>
        <w:t>üstlenmeyecektir</w:t>
      </w:r>
      <w:proofErr w:type="spellEnd"/>
      <w:r w:rsidRPr="001A0B17">
        <w:rPr>
          <w:rFonts w:ascii="Times New Roman" w:hAnsi="Times New Roman"/>
          <w:sz w:val="22"/>
          <w:szCs w:val="22"/>
        </w:rPr>
        <w:t>.</w:t>
      </w:r>
      <w:r w:rsidRPr="001A0B17">
        <w:rPr>
          <w:rFonts w:ascii="Times New Roman" w:hAnsi="Times New Roman"/>
          <w:sz w:val="22"/>
          <w:szCs w:val="22"/>
          <w:lang w:val="en"/>
        </w:rPr>
        <w:t xml:space="preserve"> (</w:t>
      </w:r>
      <w:r w:rsidRPr="001A0B17">
        <w:rPr>
          <w:rFonts w:ascii="Times New Roman" w:hAnsi="Times New Roman"/>
          <w:i/>
          <w:iCs/>
          <w:color w:val="0000FF"/>
          <w:sz w:val="22"/>
          <w:szCs w:val="22"/>
          <w:lang w:val="en"/>
        </w:rPr>
        <w:t>We note that the Contracting Authority is not obliged to proceed with this invitation to tender and reserves the right to award only part of the contract. If it does so, it will assume no liability to us.)</w:t>
      </w:r>
    </w:p>
    <w:p w14:paraId="54152E9C" w14:textId="77777777" w:rsidR="00F22DAC" w:rsidRPr="001B7EFA" w:rsidRDefault="00F22DAC" w:rsidP="00F22DAC">
      <w:pPr>
        <w:keepNext/>
        <w:keepLines/>
        <w:widowControl w:val="0"/>
        <w:spacing w:before="240"/>
        <w:jc w:val="both"/>
        <w:rPr>
          <w:rFonts w:ascii="Times New Roman" w:hAnsi="Times New Roman"/>
          <w:sz w:val="22"/>
          <w:szCs w:val="22"/>
        </w:rPr>
      </w:pPr>
      <w:proofErr w:type="spellStart"/>
      <w:r w:rsidRPr="001B7EFA">
        <w:rPr>
          <w:rFonts w:ascii="Times New Roman" w:hAnsi="Times New Roman"/>
          <w:sz w:val="22"/>
          <w:szCs w:val="22"/>
        </w:rPr>
        <w:t>Saygılarımla</w:t>
      </w:r>
      <w:proofErr w:type="spellEnd"/>
      <w:r w:rsidRPr="001B7EFA">
        <w:rPr>
          <w:rFonts w:ascii="Times New Roman" w:hAnsi="Times New Roman"/>
          <w:sz w:val="22"/>
          <w:szCs w:val="22"/>
        </w:rPr>
        <w:t xml:space="preserve"> </w:t>
      </w:r>
      <w:r w:rsidRPr="001B7EFA">
        <w:rPr>
          <w:rFonts w:ascii="Times New Roman" w:hAnsi="Times New Roman"/>
          <w:i/>
          <w:iCs/>
          <w:color w:val="0000FF"/>
          <w:sz w:val="22"/>
          <w:szCs w:val="22"/>
        </w:rPr>
        <w:t>(Yours truly)</w:t>
      </w:r>
    </w:p>
    <w:p w14:paraId="4BA9E738" w14:textId="77777777" w:rsidR="00F22DAC" w:rsidRPr="001B7EFA" w:rsidRDefault="00F22DAC" w:rsidP="00F22DAC">
      <w:pPr>
        <w:keepNext/>
        <w:keepLines/>
        <w:widowControl w:val="0"/>
        <w:spacing w:before="240"/>
        <w:jc w:val="both"/>
        <w:rPr>
          <w:rFonts w:ascii="Times New Roman" w:hAnsi="Times New Roman"/>
          <w:sz w:val="22"/>
          <w:szCs w:val="22"/>
        </w:rPr>
      </w:pPr>
    </w:p>
    <w:tbl>
      <w:tblPr>
        <w:tblStyle w:val="TableGrid"/>
        <w:tblW w:w="0" w:type="auto"/>
        <w:tblInd w:w="1685" w:type="dxa"/>
        <w:tblLook w:val="04A0" w:firstRow="1" w:lastRow="0" w:firstColumn="1" w:lastColumn="0" w:noHBand="0" w:noVBand="1"/>
      </w:tblPr>
      <w:tblGrid>
        <w:gridCol w:w="3182"/>
        <w:gridCol w:w="3104"/>
      </w:tblGrid>
      <w:tr w:rsidR="00F22DAC" w:rsidRPr="001B7EFA" w14:paraId="5B676D04" w14:textId="77777777" w:rsidTr="00AA7422">
        <w:tc>
          <w:tcPr>
            <w:tcW w:w="3182" w:type="dxa"/>
          </w:tcPr>
          <w:p w14:paraId="5018334C" w14:textId="77777777" w:rsidR="00F22DAC" w:rsidRPr="001B7EFA" w:rsidRDefault="00F22DAC" w:rsidP="00AA7422">
            <w:pPr>
              <w:pStyle w:val="Bodytext21"/>
              <w:shd w:val="clear" w:color="auto" w:fill="auto"/>
              <w:spacing w:before="120" w:after="120" w:line="240" w:lineRule="auto"/>
              <w:ind w:firstLine="0"/>
              <w:jc w:val="left"/>
              <w:rPr>
                <w:sz w:val="22"/>
                <w:szCs w:val="22"/>
              </w:rPr>
            </w:pPr>
            <w:r w:rsidRPr="001B7EFA">
              <w:rPr>
                <w:b/>
                <w:bCs/>
                <w:sz w:val="22"/>
                <w:szCs w:val="22"/>
              </w:rPr>
              <w:br w:type="page"/>
            </w:r>
            <w:r w:rsidRPr="001B7EFA">
              <w:rPr>
                <w:sz w:val="22"/>
                <w:szCs w:val="22"/>
              </w:rPr>
              <w:t xml:space="preserve">Yer </w:t>
            </w:r>
            <w:proofErr w:type="spellStart"/>
            <w:r w:rsidRPr="001B7EFA">
              <w:rPr>
                <w:sz w:val="22"/>
                <w:szCs w:val="22"/>
              </w:rPr>
              <w:t>ve</w:t>
            </w:r>
            <w:proofErr w:type="spellEnd"/>
            <w:r w:rsidRPr="001B7EFA">
              <w:rPr>
                <w:sz w:val="22"/>
                <w:szCs w:val="22"/>
              </w:rPr>
              <w:t xml:space="preserve"> </w:t>
            </w:r>
            <w:proofErr w:type="spellStart"/>
            <w:r w:rsidRPr="001B7EFA">
              <w:rPr>
                <w:sz w:val="22"/>
                <w:szCs w:val="22"/>
              </w:rPr>
              <w:t>tarih</w:t>
            </w:r>
            <w:proofErr w:type="spellEnd"/>
            <w:r w:rsidRPr="001B7EFA">
              <w:rPr>
                <w:sz w:val="22"/>
                <w:szCs w:val="22"/>
              </w:rPr>
              <w:t xml:space="preserve"> (</w:t>
            </w:r>
            <w:r w:rsidRPr="001B7EFA">
              <w:rPr>
                <w:i/>
                <w:iCs/>
                <w:color w:val="0000FF"/>
                <w:sz w:val="22"/>
                <w:szCs w:val="22"/>
              </w:rPr>
              <w:t>Place and date)</w:t>
            </w:r>
          </w:p>
        </w:tc>
        <w:tc>
          <w:tcPr>
            <w:tcW w:w="3104" w:type="dxa"/>
          </w:tcPr>
          <w:p w14:paraId="4B74D049" w14:textId="77777777" w:rsidR="00F22DAC" w:rsidRPr="001B7EFA" w:rsidRDefault="00F22DAC" w:rsidP="00AA7422">
            <w:pPr>
              <w:pStyle w:val="Bodytext21"/>
              <w:shd w:val="clear" w:color="auto" w:fill="auto"/>
              <w:spacing w:before="120" w:after="120" w:line="240" w:lineRule="auto"/>
              <w:ind w:firstLine="0"/>
              <w:jc w:val="left"/>
              <w:rPr>
                <w:sz w:val="22"/>
                <w:szCs w:val="22"/>
              </w:rPr>
            </w:pPr>
          </w:p>
        </w:tc>
      </w:tr>
      <w:tr w:rsidR="00F22DAC" w:rsidRPr="001B7EFA" w14:paraId="5CD7E1E2" w14:textId="77777777" w:rsidTr="00AA7422">
        <w:tc>
          <w:tcPr>
            <w:tcW w:w="3182" w:type="dxa"/>
          </w:tcPr>
          <w:p w14:paraId="29CE0CE5" w14:textId="77777777" w:rsidR="00F22DAC" w:rsidRPr="001B7EFA" w:rsidRDefault="00F22DAC" w:rsidP="00AA7422">
            <w:pPr>
              <w:pStyle w:val="Bodytext21"/>
              <w:shd w:val="clear" w:color="auto" w:fill="auto"/>
              <w:spacing w:before="120" w:after="120" w:line="240" w:lineRule="auto"/>
              <w:ind w:firstLine="0"/>
              <w:jc w:val="left"/>
              <w:rPr>
                <w:i/>
                <w:iCs/>
                <w:color w:val="0000FF"/>
                <w:sz w:val="22"/>
                <w:szCs w:val="22"/>
              </w:rPr>
            </w:pPr>
            <w:proofErr w:type="spellStart"/>
            <w:r w:rsidRPr="001B7EFA">
              <w:rPr>
                <w:sz w:val="22"/>
                <w:szCs w:val="22"/>
              </w:rPr>
              <w:t>İsteklinin</w:t>
            </w:r>
            <w:proofErr w:type="spellEnd"/>
            <w:r w:rsidRPr="001B7EFA">
              <w:rPr>
                <w:sz w:val="22"/>
                <w:szCs w:val="22"/>
              </w:rPr>
              <w:t xml:space="preserve"> </w:t>
            </w:r>
            <w:proofErr w:type="spellStart"/>
            <w:r w:rsidRPr="001B7EFA">
              <w:rPr>
                <w:sz w:val="22"/>
                <w:szCs w:val="22"/>
              </w:rPr>
              <w:t>adı</w:t>
            </w:r>
            <w:proofErr w:type="spellEnd"/>
            <w:r w:rsidRPr="001B7EFA">
              <w:rPr>
                <w:sz w:val="22"/>
                <w:szCs w:val="22"/>
              </w:rPr>
              <w:t xml:space="preserve"> </w:t>
            </w:r>
            <w:proofErr w:type="spellStart"/>
            <w:r w:rsidRPr="001B7EFA">
              <w:rPr>
                <w:sz w:val="22"/>
                <w:szCs w:val="22"/>
              </w:rPr>
              <w:t>veya</w:t>
            </w:r>
            <w:proofErr w:type="spellEnd"/>
            <w:r w:rsidRPr="001B7EFA">
              <w:rPr>
                <w:sz w:val="22"/>
                <w:szCs w:val="22"/>
              </w:rPr>
              <w:t xml:space="preserve"> </w:t>
            </w:r>
            <w:proofErr w:type="spellStart"/>
            <w:r w:rsidRPr="001B7EFA">
              <w:rPr>
                <w:sz w:val="22"/>
                <w:szCs w:val="22"/>
              </w:rPr>
              <w:t>Unvanı</w:t>
            </w:r>
            <w:proofErr w:type="spellEnd"/>
            <w:r w:rsidRPr="001B7EFA">
              <w:rPr>
                <w:sz w:val="22"/>
                <w:szCs w:val="22"/>
              </w:rPr>
              <w:t xml:space="preserve"> </w:t>
            </w:r>
            <w:r w:rsidRPr="001B7EFA">
              <w:rPr>
                <w:i/>
                <w:iCs/>
                <w:color w:val="0000FF"/>
                <w:sz w:val="22"/>
                <w:szCs w:val="22"/>
              </w:rPr>
              <w:t>(Name or Title of the Bidder)</w:t>
            </w:r>
          </w:p>
        </w:tc>
        <w:tc>
          <w:tcPr>
            <w:tcW w:w="3104" w:type="dxa"/>
          </w:tcPr>
          <w:p w14:paraId="60D169E2" w14:textId="77777777" w:rsidR="00F22DAC" w:rsidRPr="001B7EFA" w:rsidRDefault="00F22DAC" w:rsidP="00AA7422">
            <w:pPr>
              <w:pStyle w:val="Bodytext21"/>
              <w:shd w:val="clear" w:color="auto" w:fill="auto"/>
              <w:spacing w:before="120" w:after="120" w:line="240" w:lineRule="auto"/>
              <w:ind w:firstLine="0"/>
              <w:jc w:val="left"/>
              <w:rPr>
                <w:sz w:val="22"/>
                <w:szCs w:val="22"/>
              </w:rPr>
            </w:pPr>
          </w:p>
        </w:tc>
      </w:tr>
      <w:tr w:rsidR="00F22DAC" w:rsidRPr="001B7EFA" w14:paraId="0B5081B1" w14:textId="77777777" w:rsidTr="00AA7422">
        <w:tc>
          <w:tcPr>
            <w:tcW w:w="3182" w:type="dxa"/>
          </w:tcPr>
          <w:p w14:paraId="610192AF" w14:textId="77777777" w:rsidR="00F22DAC" w:rsidRPr="001B7EFA" w:rsidRDefault="00F22DAC" w:rsidP="00AA7422">
            <w:pPr>
              <w:pStyle w:val="Bodytext21"/>
              <w:shd w:val="clear" w:color="auto" w:fill="auto"/>
              <w:spacing w:before="120" w:after="120" w:line="240" w:lineRule="auto"/>
              <w:ind w:firstLine="0"/>
              <w:jc w:val="left"/>
              <w:rPr>
                <w:i/>
                <w:iCs/>
                <w:color w:val="0000FF"/>
                <w:sz w:val="22"/>
                <w:szCs w:val="22"/>
              </w:rPr>
            </w:pPr>
            <w:proofErr w:type="spellStart"/>
            <w:r w:rsidRPr="001B7EFA">
              <w:rPr>
                <w:sz w:val="22"/>
                <w:szCs w:val="22"/>
              </w:rPr>
              <w:t>İmza</w:t>
            </w:r>
            <w:proofErr w:type="spellEnd"/>
            <w:r w:rsidRPr="001B7EFA">
              <w:rPr>
                <w:sz w:val="22"/>
                <w:szCs w:val="22"/>
              </w:rPr>
              <w:t xml:space="preserve"> </w:t>
            </w:r>
            <w:proofErr w:type="spellStart"/>
            <w:r w:rsidRPr="001B7EFA">
              <w:rPr>
                <w:sz w:val="22"/>
                <w:szCs w:val="22"/>
              </w:rPr>
              <w:t>sahibinin</w:t>
            </w:r>
            <w:proofErr w:type="spellEnd"/>
            <w:r w:rsidRPr="001B7EFA">
              <w:rPr>
                <w:sz w:val="22"/>
                <w:szCs w:val="22"/>
              </w:rPr>
              <w:t xml:space="preserve"> </w:t>
            </w:r>
            <w:proofErr w:type="spellStart"/>
            <w:r w:rsidRPr="001B7EFA">
              <w:rPr>
                <w:sz w:val="22"/>
                <w:szCs w:val="22"/>
              </w:rPr>
              <w:t>adı</w:t>
            </w:r>
            <w:proofErr w:type="spellEnd"/>
            <w:r w:rsidRPr="001B7EFA">
              <w:rPr>
                <w:sz w:val="22"/>
                <w:szCs w:val="22"/>
              </w:rPr>
              <w:t xml:space="preserve">    </w:t>
            </w:r>
            <w:proofErr w:type="gramStart"/>
            <w:r w:rsidRPr="001B7EFA">
              <w:rPr>
                <w:sz w:val="22"/>
                <w:szCs w:val="22"/>
              </w:rPr>
              <w:t xml:space="preserve">   </w:t>
            </w:r>
            <w:r w:rsidRPr="001B7EFA">
              <w:rPr>
                <w:i/>
                <w:iCs/>
                <w:color w:val="0000FF"/>
                <w:sz w:val="22"/>
                <w:szCs w:val="22"/>
              </w:rPr>
              <w:t>(</w:t>
            </w:r>
            <w:proofErr w:type="gramEnd"/>
            <w:r w:rsidRPr="001B7EFA">
              <w:rPr>
                <w:i/>
                <w:iCs/>
                <w:color w:val="0000FF"/>
                <w:sz w:val="22"/>
                <w:szCs w:val="22"/>
              </w:rPr>
              <w:t>Signatory's name)</w:t>
            </w:r>
          </w:p>
        </w:tc>
        <w:tc>
          <w:tcPr>
            <w:tcW w:w="3104" w:type="dxa"/>
          </w:tcPr>
          <w:p w14:paraId="14653FE2" w14:textId="77777777" w:rsidR="00F22DAC" w:rsidRPr="001B7EFA" w:rsidRDefault="00F22DAC" w:rsidP="00AA7422">
            <w:pPr>
              <w:pStyle w:val="Bodytext21"/>
              <w:shd w:val="clear" w:color="auto" w:fill="auto"/>
              <w:spacing w:before="120" w:after="120" w:line="240" w:lineRule="auto"/>
              <w:ind w:firstLine="0"/>
              <w:jc w:val="left"/>
              <w:rPr>
                <w:sz w:val="22"/>
                <w:szCs w:val="22"/>
              </w:rPr>
            </w:pPr>
          </w:p>
        </w:tc>
      </w:tr>
      <w:tr w:rsidR="00F22DAC" w:rsidRPr="001B7EFA" w14:paraId="005E411B" w14:textId="77777777" w:rsidTr="00AA7422">
        <w:tc>
          <w:tcPr>
            <w:tcW w:w="3182" w:type="dxa"/>
          </w:tcPr>
          <w:p w14:paraId="2A8C2CCF" w14:textId="77777777" w:rsidR="00F22DAC" w:rsidRPr="001B7EFA" w:rsidRDefault="00F22DAC" w:rsidP="00AA7422">
            <w:pPr>
              <w:pStyle w:val="Bodytext21"/>
              <w:shd w:val="clear" w:color="auto" w:fill="auto"/>
              <w:spacing w:before="120" w:after="120" w:line="240" w:lineRule="auto"/>
              <w:ind w:firstLine="0"/>
              <w:jc w:val="left"/>
              <w:rPr>
                <w:i/>
                <w:iCs/>
                <w:color w:val="0000FF"/>
                <w:sz w:val="22"/>
                <w:szCs w:val="22"/>
              </w:rPr>
            </w:pPr>
            <w:proofErr w:type="spellStart"/>
            <w:r w:rsidRPr="001B7EFA">
              <w:rPr>
                <w:sz w:val="22"/>
                <w:szCs w:val="22"/>
              </w:rPr>
              <w:t>İmza</w:t>
            </w:r>
            <w:proofErr w:type="spellEnd"/>
            <w:r w:rsidRPr="001B7EFA">
              <w:rPr>
                <w:sz w:val="22"/>
                <w:szCs w:val="22"/>
              </w:rPr>
              <w:t xml:space="preserve">  </w:t>
            </w:r>
            <w:r w:rsidRPr="001B7EFA">
              <w:rPr>
                <w:sz w:val="22"/>
                <w:szCs w:val="22"/>
              </w:rPr>
              <w:br/>
            </w:r>
            <w:r w:rsidRPr="001B7EFA">
              <w:rPr>
                <w:i/>
                <w:iCs/>
                <w:color w:val="0000FF"/>
                <w:sz w:val="22"/>
                <w:szCs w:val="22"/>
              </w:rPr>
              <w:t>(Signature)</w:t>
            </w:r>
          </w:p>
        </w:tc>
        <w:tc>
          <w:tcPr>
            <w:tcW w:w="3104" w:type="dxa"/>
          </w:tcPr>
          <w:p w14:paraId="5E9FBBF1" w14:textId="77777777" w:rsidR="00F22DAC" w:rsidRPr="001B7EFA" w:rsidRDefault="00F22DAC" w:rsidP="00AA7422">
            <w:pPr>
              <w:pStyle w:val="Bodytext21"/>
              <w:shd w:val="clear" w:color="auto" w:fill="auto"/>
              <w:spacing w:before="120" w:after="120" w:line="240" w:lineRule="auto"/>
              <w:ind w:firstLine="0"/>
              <w:jc w:val="left"/>
              <w:rPr>
                <w:sz w:val="22"/>
                <w:szCs w:val="22"/>
              </w:rPr>
            </w:pPr>
          </w:p>
          <w:p w14:paraId="30F9F5FA" w14:textId="77777777" w:rsidR="00F22DAC" w:rsidRPr="001B7EFA" w:rsidRDefault="00F22DAC" w:rsidP="00AA7422">
            <w:pPr>
              <w:pStyle w:val="Bodytext21"/>
              <w:shd w:val="clear" w:color="auto" w:fill="auto"/>
              <w:spacing w:before="120" w:after="120" w:line="240" w:lineRule="auto"/>
              <w:ind w:firstLine="0"/>
              <w:jc w:val="left"/>
              <w:rPr>
                <w:sz w:val="22"/>
                <w:szCs w:val="22"/>
              </w:rPr>
            </w:pPr>
          </w:p>
        </w:tc>
      </w:tr>
      <w:tr w:rsidR="00F22DAC" w:rsidRPr="001B7EFA" w14:paraId="0E79461D" w14:textId="77777777" w:rsidTr="00AA7422">
        <w:tc>
          <w:tcPr>
            <w:tcW w:w="3182" w:type="dxa"/>
          </w:tcPr>
          <w:p w14:paraId="3AF44EA6" w14:textId="77777777" w:rsidR="00F22DAC" w:rsidRPr="001B7EFA" w:rsidRDefault="00F22DAC" w:rsidP="00AA7422">
            <w:pPr>
              <w:pStyle w:val="Bodytext21"/>
              <w:shd w:val="clear" w:color="auto" w:fill="auto"/>
              <w:spacing w:before="120" w:after="120" w:line="240" w:lineRule="auto"/>
              <w:ind w:firstLine="0"/>
              <w:jc w:val="left"/>
              <w:rPr>
                <w:i/>
                <w:iCs/>
                <w:color w:val="0000FF"/>
                <w:sz w:val="22"/>
                <w:szCs w:val="22"/>
              </w:rPr>
            </w:pPr>
            <w:proofErr w:type="spellStart"/>
            <w:r w:rsidRPr="001B7EFA">
              <w:rPr>
                <w:sz w:val="22"/>
                <w:szCs w:val="22"/>
              </w:rPr>
              <w:t>Şirket</w:t>
            </w:r>
            <w:proofErr w:type="spellEnd"/>
            <w:r w:rsidRPr="001B7EFA">
              <w:rPr>
                <w:sz w:val="22"/>
                <w:szCs w:val="22"/>
              </w:rPr>
              <w:t xml:space="preserve"> Kaşesi</w:t>
            </w:r>
            <w:r w:rsidRPr="001B7EFA">
              <w:rPr>
                <w:sz w:val="22"/>
                <w:szCs w:val="22"/>
              </w:rPr>
              <w:br/>
            </w:r>
            <w:r w:rsidRPr="001B7EFA">
              <w:rPr>
                <w:i/>
                <w:iCs/>
                <w:color w:val="0000FF"/>
                <w:sz w:val="22"/>
                <w:szCs w:val="22"/>
              </w:rPr>
              <w:t>(Company Stamp)</w:t>
            </w:r>
          </w:p>
          <w:p w14:paraId="497A05BB" w14:textId="77777777" w:rsidR="00F22DAC" w:rsidRPr="001B7EFA" w:rsidRDefault="00F22DAC" w:rsidP="00AA7422">
            <w:pPr>
              <w:pStyle w:val="Bodytext21"/>
              <w:shd w:val="clear" w:color="auto" w:fill="auto"/>
              <w:spacing w:before="120" w:after="120"/>
              <w:rPr>
                <w:sz w:val="22"/>
                <w:szCs w:val="22"/>
              </w:rPr>
            </w:pPr>
            <w:r w:rsidRPr="001B7EFA">
              <w:rPr>
                <w:sz w:val="22"/>
                <w:szCs w:val="22"/>
                <w:lang w:val="en"/>
              </w:rPr>
              <w:t>Comp</w:t>
            </w:r>
          </w:p>
          <w:p w14:paraId="693AAD79" w14:textId="77777777" w:rsidR="00F22DAC" w:rsidRPr="001B7EFA" w:rsidRDefault="00F22DAC" w:rsidP="00AA7422">
            <w:pPr>
              <w:pStyle w:val="Bodytext21"/>
              <w:shd w:val="clear" w:color="auto" w:fill="auto"/>
              <w:spacing w:before="120" w:after="120" w:line="240" w:lineRule="auto"/>
              <w:ind w:firstLine="0"/>
              <w:jc w:val="left"/>
              <w:rPr>
                <w:sz w:val="22"/>
                <w:szCs w:val="22"/>
              </w:rPr>
            </w:pPr>
          </w:p>
        </w:tc>
        <w:tc>
          <w:tcPr>
            <w:tcW w:w="3104" w:type="dxa"/>
          </w:tcPr>
          <w:p w14:paraId="0B1DF34C" w14:textId="77777777" w:rsidR="00F22DAC" w:rsidRPr="001B7EFA" w:rsidRDefault="00F22DAC" w:rsidP="00AA7422">
            <w:pPr>
              <w:pStyle w:val="Bodytext21"/>
              <w:shd w:val="clear" w:color="auto" w:fill="auto"/>
              <w:spacing w:before="120" w:after="120" w:line="240" w:lineRule="auto"/>
              <w:ind w:firstLine="0"/>
              <w:jc w:val="left"/>
              <w:rPr>
                <w:sz w:val="22"/>
                <w:szCs w:val="22"/>
              </w:rPr>
            </w:pPr>
          </w:p>
          <w:p w14:paraId="170B5326" w14:textId="77777777" w:rsidR="00F22DAC" w:rsidRPr="001B7EFA" w:rsidRDefault="00F22DAC" w:rsidP="00AA7422">
            <w:pPr>
              <w:pStyle w:val="Bodytext21"/>
              <w:shd w:val="clear" w:color="auto" w:fill="auto"/>
              <w:spacing w:before="120" w:after="120" w:line="240" w:lineRule="auto"/>
              <w:ind w:firstLine="0"/>
              <w:jc w:val="left"/>
              <w:rPr>
                <w:sz w:val="22"/>
                <w:szCs w:val="22"/>
              </w:rPr>
            </w:pPr>
          </w:p>
          <w:p w14:paraId="2881968C" w14:textId="77777777" w:rsidR="00F22DAC" w:rsidRPr="001B7EFA" w:rsidRDefault="00F22DAC" w:rsidP="00AA7422">
            <w:pPr>
              <w:pStyle w:val="Bodytext21"/>
              <w:shd w:val="clear" w:color="auto" w:fill="auto"/>
              <w:spacing w:before="120" w:after="120" w:line="240" w:lineRule="auto"/>
              <w:ind w:firstLine="0"/>
              <w:jc w:val="left"/>
              <w:rPr>
                <w:sz w:val="22"/>
                <w:szCs w:val="22"/>
              </w:rPr>
            </w:pPr>
          </w:p>
        </w:tc>
      </w:tr>
    </w:tbl>
    <w:p w14:paraId="5D83846D" w14:textId="77777777" w:rsidR="00F22DAC" w:rsidRPr="001B7EFA" w:rsidRDefault="00F22DAC" w:rsidP="00C34258">
      <w:pPr>
        <w:tabs>
          <w:tab w:val="left" w:pos="142"/>
          <w:tab w:val="left" w:pos="709"/>
          <w:tab w:val="left" w:pos="851"/>
          <w:tab w:val="left" w:pos="1134"/>
          <w:tab w:val="left" w:pos="1418"/>
        </w:tabs>
        <w:rPr>
          <w:rFonts w:ascii="Times New Roman" w:hAnsi="Times New Roman"/>
          <w:sz w:val="22"/>
          <w:szCs w:val="22"/>
          <w:lang w:val="es-MX"/>
        </w:rPr>
        <w:sectPr w:rsidR="00F22DAC" w:rsidRPr="001B7EFA" w:rsidSect="00646936">
          <w:footerReference w:type="even" r:id="rId12"/>
          <w:footerReference w:type="default" r:id="rId13"/>
          <w:footerReference w:type="first" r:id="rId14"/>
          <w:pgSz w:w="11906" w:h="16838"/>
          <w:pgMar w:top="1702" w:right="709" w:bottom="2977" w:left="510" w:header="720" w:footer="816" w:gutter="567"/>
          <w:cols w:space="720"/>
          <w:docGrid w:linePitch="272"/>
        </w:sectPr>
      </w:pPr>
    </w:p>
    <w:bookmarkEnd w:id="19"/>
    <w:bookmarkEnd w:id="20"/>
    <w:p w14:paraId="33235AE9" w14:textId="77777777" w:rsidR="00125D6F" w:rsidRPr="001B7EFA" w:rsidRDefault="00125D6F" w:rsidP="007408A2">
      <w:pPr>
        <w:spacing w:after="0"/>
        <w:jc w:val="both"/>
        <w:rPr>
          <w:rFonts w:ascii="Times New Roman" w:hAnsi="Times New Roman"/>
          <w:i/>
          <w:iCs/>
          <w:color w:val="0000FF"/>
          <w:sz w:val="22"/>
          <w:szCs w:val="22"/>
        </w:rPr>
      </w:pPr>
    </w:p>
    <w:sectPr w:rsidR="00125D6F" w:rsidRPr="001B7EFA" w:rsidSect="00522FBD">
      <w:footerReference w:type="even" r:id="rId15"/>
      <w:footerReference w:type="default" r:id="rId16"/>
      <w:footerReference w:type="first" r:id="rId17"/>
      <w:footnotePr>
        <w:pos w:val="beneathText"/>
        <w:numRestart w:val="eachPage"/>
      </w:footnotePr>
      <w:endnotePr>
        <w:numFmt w:val="decimal"/>
      </w:endnotePr>
      <w:pgSz w:w="11906" w:h="16838"/>
      <w:pgMar w:top="709" w:right="709" w:bottom="357" w:left="510" w:header="720" w:footer="0"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F18D0" w14:textId="77777777" w:rsidR="00CC5519" w:rsidRPr="006A5F84" w:rsidRDefault="00CC5519">
      <w:r w:rsidRPr="006A5F84">
        <w:separator/>
      </w:r>
    </w:p>
  </w:endnote>
  <w:endnote w:type="continuationSeparator" w:id="0">
    <w:p w14:paraId="08CD9749" w14:textId="77777777" w:rsidR="00CC5519" w:rsidRPr="006A5F84" w:rsidRDefault="00CC551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71C6" w14:textId="77777777" w:rsidR="00F22DAC" w:rsidRDefault="00F22DA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9FB803" w14:textId="77777777" w:rsidR="00F22DAC" w:rsidRDefault="00F22DAC"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855151927"/>
      <w:docPartObj>
        <w:docPartGallery w:val="Page Numbers (Bottom of Page)"/>
        <w:docPartUnique/>
      </w:docPartObj>
    </w:sdtPr>
    <w:sdtEndPr>
      <w:rPr>
        <w:noProof/>
      </w:rPr>
    </w:sdtEndPr>
    <w:sdtContent>
      <w:p w14:paraId="329E2661" w14:textId="77777777" w:rsidR="00F22DAC" w:rsidRDefault="00F22DAC">
        <w:pPr>
          <w:pStyle w:val="Footer"/>
          <w:jc w:val="center"/>
          <w:rPr>
            <w:rFonts w:ascii="Times New Roman" w:hAnsi="Times New Roman"/>
          </w:rPr>
        </w:pPr>
        <w:r>
          <w:rPr>
            <w:noProof/>
            <w:snapToGrid/>
          </w:rPr>
          <w:drawing>
            <wp:inline distT="0" distB="0" distL="0" distR="0" wp14:anchorId="2EF537E6" wp14:editId="106E3CA9">
              <wp:extent cx="927100" cy="635000"/>
              <wp:effectExtent l="0" t="0" r="6350" b="0"/>
              <wp:docPr id="164454322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02005" name="Picture 1" descr="A black text on a white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9014" r="84395" b="10563"/>
                      <a:stretch/>
                    </pic:blipFill>
                    <pic:spPr bwMode="auto">
                      <a:xfrm>
                        <a:off x="0" y="0"/>
                        <a:ext cx="927100" cy="635000"/>
                      </a:xfrm>
                      <a:prstGeom prst="rect">
                        <a:avLst/>
                      </a:prstGeom>
                      <a:ln>
                        <a:noFill/>
                      </a:ln>
                      <a:extLst>
                        <a:ext uri="{53640926-AAD7-44D8-BBD7-CCE9431645EC}">
                          <a14:shadowObscured xmlns:a14="http://schemas.microsoft.com/office/drawing/2010/main"/>
                        </a:ext>
                      </a:extLst>
                    </pic:spPr>
                  </pic:pic>
                </a:graphicData>
              </a:graphic>
            </wp:inline>
          </w:drawing>
        </w:r>
        <w:r>
          <w:rPr>
            <w:noProof/>
            <w:snapToGrid/>
          </w:rPr>
          <mc:AlternateContent>
            <mc:Choice Requires="wps">
              <w:drawing>
                <wp:anchor distT="0" distB="0" distL="114300" distR="114300" simplePos="0" relativeHeight="251669504" behindDoc="1" locked="0" layoutInCell="1" allowOverlap="1" wp14:anchorId="7019EB85" wp14:editId="07690076">
                  <wp:simplePos x="0" y="0"/>
                  <wp:positionH relativeFrom="column">
                    <wp:posOffset>1136015</wp:posOffset>
                  </wp:positionH>
                  <wp:positionV relativeFrom="paragraph">
                    <wp:posOffset>3175</wp:posOffset>
                  </wp:positionV>
                  <wp:extent cx="4794250" cy="692150"/>
                  <wp:effectExtent l="0" t="0" r="25400" b="12700"/>
                  <wp:wrapTight wrapText="bothSides">
                    <wp:wrapPolygon edited="0">
                      <wp:start x="0" y="0"/>
                      <wp:lineTo x="0" y="21402"/>
                      <wp:lineTo x="21629" y="21402"/>
                      <wp:lineTo x="21629" y="0"/>
                      <wp:lineTo x="0" y="0"/>
                    </wp:wrapPolygon>
                  </wp:wrapTight>
                  <wp:docPr id="26263107" name="Text Box 1"/>
                  <wp:cNvGraphicFramePr/>
                  <a:graphic xmlns:a="http://schemas.openxmlformats.org/drawingml/2006/main">
                    <a:graphicData uri="http://schemas.microsoft.com/office/word/2010/wordprocessingShape">
                      <wps:wsp>
                        <wps:cNvSpPr txBox="1"/>
                        <wps:spPr>
                          <a:xfrm>
                            <a:off x="0" y="0"/>
                            <a:ext cx="4794250" cy="692150"/>
                          </a:xfrm>
                          <a:prstGeom prst="rect">
                            <a:avLst/>
                          </a:prstGeom>
                          <a:solidFill>
                            <a:schemeClr val="lt1"/>
                          </a:solidFill>
                          <a:ln w="6350">
                            <a:solidFill>
                              <a:schemeClr val="bg1"/>
                            </a:solidFill>
                          </a:ln>
                        </wps:spPr>
                        <wps:txbx>
                          <w:txbxContent>
                            <w:p w14:paraId="5FF981D7" w14:textId="3078D299" w:rsidR="00F22DAC" w:rsidRPr="00FB6DC0" w:rsidRDefault="00F22DAC" w:rsidP="00FB6DC0">
                              <w:pPr>
                                <w:rPr>
                                  <w:rFonts w:ascii="Times New Roman" w:hAnsi="Times New Roman"/>
                                </w:rPr>
                              </w:pPr>
                              <w:r w:rsidRPr="00FB6DC0">
                                <w:rPr>
                                  <w:rFonts w:ascii="Times New Roman" w:hAnsi="Times New Roman"/>
                                </w:rPr>
                                <w:t xml:space="preserve">Bu </w:t>
                              </w:r>
                              <w:proofErr w:type="spellStart"/>
                              <w:r w:rsidRPr="00FB6DC0">
                                <w:rPr>
                                  <w:rFonts w:ascii="Times New Roman" w:hAnsi="Times New Roman"/>
                                </w:rPr>
                                <w:t>proje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w:t>
                              </w:r>
                              <w:proofErr w:type="spellEnd"/>
                              <w:r w:rsidRPr="00FB6DC0">
                                <w:rPr>
                                  <w:rFonts w:ascii="Times New Roman" w:hAnsi="Times New Roman"/>
                                </w:rPr>
                                <w:t xml:space="preserve"> </w:t>
                              </w:r>
                              <w:proofErr w:type="spellStart"/>
                              <w:r w:rsidRPr="00FB6DC0">
                                <w:rPr>
                                  <w:rFonts w:ascii="Times New Roman" w:hAnsi="Times New Roman"/>
                                </w:rPr>
                                <w:t>tarafından</w:t>
                              </w:r>
                              <w:proofErr w:type="spellEnd"/>
                              <w:r w:rsidRPr="00FB6DC0">
                                <w:rPr>
                                  <w:rFonts w:ascii="Times New Roman" w:hAnsi="Times New Roman"/>
                                </w:rPr>
                                <w:t xml:space="preserve"> </w:t>
                              </w:r>
                              <w:proofErr w:type="spellStart"/>
                              <w:r w:rsidRPr="00FB6DC0">
                                <w:rPr>
                                  <w:rFonts w:ascii="Times New Roman" w:hAnsi="Times New Roman"/>
                                </w:rPr>
                                <w:t>finan</w:t>
                              </w:r>
                              <w:r>
                                <w:rPr>
                                  <w:rFonts w:ascii="Times New Roman" w:hAnsi="Times New Roman"/>
                                </w:rPr>
                                <w:t>s</w:t>
                              </w:r>
                              <w:r w:rsidRPr="00FB6DC0">
                                <w:rPr>
                                  <w:rFonts w:ascii="Times New Roman" w:hAnsi="Times New Roman"/>
                                </w:rPr>
                                <w:t>e</w:t>
                              </w:r>
                              <w:proofErr w:type="spellEnd"/>
                              <w:r w:rsidRPr="00FB6DC0">
                                <w:rPr>
                                  <w:rFonts w:ascii="Times New Roman" w:hAnsi="Times New Roman"/>
                                </w:rPr>
                                <w:t xml:space="preserve"> </w:t>
                              </w:r>
                              <w:proofErr w:type="spellStart"/>
                              <w:r w:rsidRPr="00FB6DC0">
                                <w:rPr>
                                  <w:rFonts w:ascii="Times New Roman" w:hAnsi="Times New Roman"/>
                                </w:rPr>
                                <w:t>edilmektedir</w:t>
                              </w:r>
                              <w:proofErr w:type="spellEnd"/>
                              <w:r w:rsidRPr="00FB6DC0">
                                <w:rPr>
                                  <w:rFonts w:ascii="Times New Roman" w:hAnsi="Times New Roman"/>
                                </w:rPr>
                                <w:t xml:space="preserve">. Bu </w:t>
                              </w:r>
                              <w:proofErr w:type="spellStart"/>
                              <w:r w:rsidRPr="00FB6DC0">
                                <w:rPr>
                                  <w:rFonts w:ascii="Times New Roman" w:hAnsi="Times New Roman"/>
                                </w:rPr>
                                <w:t>belgenin</w:t>
                              </w:r>
                              <w:proofErr w:type="spellEnd"/>
                              <w:r w:rsidRPr="00FB6DC0">
                                <w:rPr>
                                  <w:rFonts w:ascii="Times New Roman" w:hAnsi="Times New Roman"/>
                                </w:rPr>
                                <w:t xml:space="preserve"> </w:t>
                              </w:r>
                              <w:proofErr w:type="spellStart"/>
                              <w:r w:rsidRPr="00FB6DC0">
                                <w:rPr>
                                  <w:rFonts w:ascii="Times New Roman" w:hAnsi="Times New Roman"/>
                                </w:rPr>
                                <w:t>içeriği</w:t>
                              </w:r>
                              <w:proofErr w:type="spellEnd"/>
                              <w:r w:rsidRPr="00FB6DC0">
                                <w:rPr>
                                  <w:rFonts w:ascii="Times New Roman" w:hAnsi="Times New Roman"/>
                                </w:rPr>
                                <w:t xml:space="preserve"> </w:t>
                              </w:r>
                              <w:proofErr w:type="spellStart"/>
                              <w:r w:rsidRPr="00FB6DC0">
                                <w:rPr>
                                  <w:rFonts w:ascii="Times New Roman" w:hAnsi="Times New Roman"/>
                                </w:rPr>
                                <w:t>yalnızca</w:t>
                              </w:r>
                              <w:proofErr w:type="spellEnd"/>
                              <w:r w:rsidR="00ED592B">
                                <w:rPr>
                                  <w:rFonts w:ascii="Times New Roman" w:hAnsi="Times New Roman"/>
                                </w:rPr>
                                <w:t xml:space="preserve"> </w:t>
                              </w:r>
                              <w:r w:rsidR="00D3120B">
                                <w:rPr>
                                  <w:rFonts w:ascii="Times New Roman" w:hAnsi="Times New Roman"/>
                                </w:rPr>
                                <w:t>A</w:t>
                              </w:r>
                              <w:r w:rsidR="00806331">
                                <w:rPr>
                                  <w:rFonts w:ascii="Times New Roman" w:hAnsi="Times New Roman"/>
                                </w:rPr>
                                <w:t xml:space="preserve">rden </w:t>
                              </w:r>
                              <w:proofErr w:type="spellStart"/>
                              <w:r w:rsidR="00806331">
                                <w:rPr>
                                  <w:rFonts w:ascii="Times New Roman" w:hAnsi="Times New Roman"/>
                                </w:rPr>
                                <w:t>Gıda</w:t>
                              </w:r>
                              <w:proofErr w:type="spellEnd"/>
                              <w:r w:rsidR="00806331">
                                <w:rPr>
                                  <w:rFonts w:ascii="Times New Roman" w:hAnsi="Times New Roman"/>
                                </w:rPr>
                                <w:t xml:space="preserve"> </w:t>
                              </w:r>
                              <w:proofErr w:type="spellStart"/>
                              <w:r w:rsidR="00806331">
                                <w:rPr>
                                  <w:rFonts w:ascii="Times New Roman" w:hAnsi="Times New Roman"/>
                                </w:rPr>
                                <w:t>Ltd.</w:t>
                              </w:r>
                              <w:r w:rsidR="00D3120B">
                                <w:rPr>
                                  <w:rFonts w:ascii="Times New Roman" w:hAnsi="Times New Roman"/>
                                </w:rPr>
                                <w:t>’in</w:t>
                              </w:r>
                              <w:proofErr w:type="spellEnd"/>
                              <w:r w:rsidR="00D3120B">
                                <w:rPr>
                                  <w:rFonts w:ascii="Times New Roman" w:hAnsi="Times New Roman"/>
                                </w:rPr>
                                <w:t xml:space="preserve"> </w:t>
                              </w:r>
                              <w:proofErr w:type="spellStart"/>
                              <w:r w:rsidRPr="00FB6DC0">
                                <w:rPr>
                                  <w:rFonts w:ascii="Times New Roman" w:hAnsi="Times New Roman"/>
                                </w:rPr>
                                <w:t>sorumluluğundadır</w:t>
                              </w:r>
                              <w:proofErr w:type="spellEnd"/>
                              <w:r w:rsidRPr="00FB6DC0">
                                <w:rPr>
                                  <w:rFonts w:ascii="Times New Roman" w:hAnsi="Times New Roman"/>
                                </w:rPr>
                                <w:t xml:space="preserve"> </w:t>
                              </w:r>
                              <w:proofErr w:type="spellStart"/>
                              <w:r w:rsidRPr="00FB6DC0">
                                <w:rPr>
                                  <w:rFonts w:ascii="Times New Roman" w:hAnsi="Times New Roman"/>
                                </w:rPr>
                                <w:t>ve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Birliği’nin</w:t>
                              </w:r>
                              <w:proofErr w:type="spellEnd"/>
                              <w:r w:rsidRPr="00FB6DC0">
                                <w:rPr>
                                  <w:rFonts w:ascii="Times New Roman" w:hAnsi="Times New Roman"/>
                                </w:rPr>
                                <w:t xml:space="preserve"> </w:t>
                              </w:r>
                              <w:proofErr w:type="spellStart"/>
                              <w:r w:rsidRPr="00FB6DC0">
                                <w:rPr>
                                  <w:rFonts w:ascii="Times New Roman" w:hAnsi="Times New Roman"/>
                                </w:rPr>
                                <w:t>görüşlerini</w:t>
                              </w:r>
                              <w:proofErr w:type="spellEnd"/>
                              <w:r w:rsidRPr="00FB6DC0">
                                <w:rPr>
                                  <w:rFonts w:ascii="Times New Roman" w:hAnsi="Times New Roman"/>
                                </w:rPr>
                                <w:t xml:space="preserve"> </w:t>
                              </w:r>
                              <w:proofErr w:type="spellStart"/>
                              <w:r w:rsidRPr="00FB6DC0">
                                <w:rPr>
                                  <w:rFonts w:ascii="Times New Roman" w:hAnsi="Times New Roman"/>
                                </w:rPr>
                                <w:t>yansıtmak</w:t>
                              </w:r>
                              <w:proofErr w:type="spellEnd"/>
                              <w:r w:rsidRPr="00FB6DC0">
                                <w:rPr>
                                  <w:rFonts w:ascii="Times New Roman" w:hAnsi="Times New Roman"/>
                                </w:rPr>
                                <w:t xml:space="preserve"> </w:t>
                              </w:r>
                              <w:proofErr w:type="spellStart"/>
                              <w:r w:rsidRPr="00FB6DC0">
                                <w:rPr>
                                  <w:rFonts w:ascii="Times New Roman" w:hAnsi="Times New Roman"/>
                                </w:rPr>
                                <w:t>zorunda</w:t>
                              </w:r>
                              <w:proofErr w:type="spellEnd"/>
                              <w:r w:rsidRPr="00FB6DC0">
                                <w:rPr>
                                  <w:rFonts w:ascii="Times New Roman" w:hAnsi="Times New Roman"/>
                                </w:rPr>
                                <w:t xml:space="preserve"> </w:t>
                              </w:r>
                              <w:proofErr w:type="spellStart"/>
                              <w:r w:rsidRPr="00FB6DC0">
                                <w:rPr>
                                  <w:rFonts w:ascii="Times New Roman" w:hAnsi="Times New Roman"/>
                                </w:rPr>
                                <w:t>değildir</w:t>
                              </w:r>
                              <w:proofErr w:type="spellEnd"/>
                              <w:r w:rsidR="00ED592B">
                                <w:rPr>
                                  <w:rFonts w:ascii="Times New Roman" w:hAnsi="Times New Roman"/>
                                </w:rPr>
                                <w:t>.</w:t>
                              </w:r>
                            </w:p>
                            <w:p w14:paraId="01F71071" w14:textId="77777777" w:rsidR="00F22DAC" w:rsidRDefault="00F22DAC" w:rsidP="00FB6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19EB85" id="_x0000_t202" coordsize="21600,21600" o:spt="202" path="m,l,21600r21600,l21600,xe">
                  <v:stroke joinstyle="miter"/>
                  <v:path gradientshapeok="t" o:connecttype="rect"/>
                </v:shapetype>
                <v:shape id="Text Box 1" o:spid="_x0000_s1026" type="#_x0000_t202" style="position:absolute;left:0;text-align:left;margin-left:89.45pt;margin-top:.25pt;width:377.5pt;height:54.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" fillcolor="white [3201]" strokecolor="white [3212]" strokeweight=".5pt">
                  <v:textbox>
                    <w:txbxContent>
                      <w:p w14:paraId="5FF981D7" w14:textId="3078D299" w:rsidR="00F22DAC" w:rsidRPr="00FB6DC0" w:rsidRDefault="00F22DAC" w:rsidP="00FB6DC0">
                        <w:pPr>
                          <w:rPr>
                            <w:rFonts w:ascii="Times New Roman" w:hAnsi="Times New Roman"/>
                          </w:rPr>
                        </w:pPr>
                        <w:r w:rsidRPr="00FB6DC0">
                          <w:rPr>
                            <w:rFonts w:ascii="Times New Roman" w:hAnsi="Times New Roman"/>
                          </w:rPr>
                          <w:t xml:space="preserve">Bu </w:t>
                        </w:r>
                        <w:proofErr w:type="spellStart"/>
                        <w:r w:rsidRPr="00FB6DC0">
                          <w:rPr>
                            <w:rFonts w:ascii="Times New Roman" w:hAnsi="Times New Roman"/>
                          </w:rPr>
                          <w:t>proje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w:t>
                        </w:r>
                        <w:proofErr w:type="spellEnd"/>
                        <w:r w:rsidRPr="00FB6DC0">
                          <w:rPr>
                            <w:rFonts w:ascii="Times New Roman" w:hAnsi="Times New Roman"/>
                          </w:rPr>
                          <w:t xml:space="preserve"> </w:t>
                        </w:r>
                        <w:proofErr w:type="spellStart"/>
                        <w:r w:rsidRPr="00FB6DC0">
                          <w:rPr>
                            <w:rFonts w:ascii="Times New Roman" w:hAnsi="Times New Roman"/>
                          </w:rPr>
                          <w:t>tarafından</w:t>
                        </w:r>
                        <w:proofErr w:type="spellEnd"/>
                        <w:r w:rsidRPr="00FB6DC0">
                          <w:rPr>
                            <w:rFonts w:ascii="Times New Roman" w:hAnsi="Times New Roman"/>
                          </w:rPr>
                          <w:t xml:space="preserve"> </w:t>
                        </w:r>
                        <w:proofErr w:type="spellStart"/>
                        <w:r w:rsidRPr="00FB6DC0">
                          <w:rPr>
                            <w:rFonts w:ascii="Times New Roman" w:hAnsi="Times New Roman"/>
                          </w:rPr>
                          <w:t>finan</w:t>
                        </w:r>
                        <w:r>
                          <w:rPr>
                            <w:rFonts w:ascii="Times New Roman" w:hAnsi="Times New Roman"/>
                          </w:rPr>
                          <w:t>s</w:t>
                        </w:r>
                        <w:r w:rsidRPr="00FB6DC0">
                          <w:rPr>
                            <w:rFonts w:ascii="Times New Roman" w:hAnsi="Times New Roman"/>
                          </w:rPr>
                          <w:t>e</w:t>
                        </w:r>
                        <w:proofErr w:type="spellEnd"/>
                        <w:r w:rsidRPr="00FB6DC0">
                          <w:rPr>
                            <w:rFonts w:ascii="Times New Roman" w:hAnsi="Times New Roman"/>
                          </w:rPr>
                          <w:t xml:space="preserve"> </w:t>
                        </w:r>
                        <w:proofErr w:type="spellStart"/>
                        <w:r w:rsidRPr="00FB6DC0">
                          <w:rPr>
                            <w:rFonts w:ascii="Times New Roman" w:hAnsi="Times New Roman"/>
                          </w:rPr>
                          <w:t>edilmektedir</w:t>
                        </w:r>
                        <w:proofErr w:type="spellEnd"/>
                        <w:r w:rsidRPr="00FB6DC0">
                          <w:rPr>
                            <w:rFonts w:ascii="Times New Roman" w:hAnsi="Times New Roman"/>
                          </w:rPr>
                          <w:t xml:space="preserve">. Bu </w:t>
                        </w:r>
                        <w:proofErr w:type="spellStart"/>
                        <w:r w:rsidRPr="00FB6DC0">
                          <w:rPr>
                            <w:rFonts w:ascii="Times New Roman" w:hAnsi="Times New Roman"/>
                          </w:rPr>
                          <w:t>belgenin</w:t>
                        </w:r>
                        <w:proofErr w:type="spellEnd"/>
                        <w:r w:rsidRPr="00FB6DC0">
                          <w:rPr>
                            <w:rFonts w:ascii="Times New Roman" w:hAnsi="Times New Roman"/>
                          </w:rPr>
                          <w:t xml:space="preserve"> </w:t>
                        </w:r>
                        <w:proofErr w:type="spellStart"/>
                        <w:r w:rsidRPr="00FB6DC0">
                          <w:rPr>
                            <w:rFonts w:ascii="Times New Roman" w:hAnsi="Times New Roman"/>
                          </w:rPr>
                          <w:t>içeriği</w:t>
                        </w:r>
                        <w:proofErr w:type="spellEnd"/>
                        <w:r w:rsidRPr="00FB6DC0">
                          <w:rPr>
                            <w:rFonts w:ascii="Times New Roman" w:hAnsi="Times New Roman"/>
                          </w:rPr>
                          <w:t xml:space="preserve"> </w:t>
                        </w:r>
                        <w:proofErr w:type="spellStart"/>
                        <w:r w:rsidRPr="00FB6DC0">
                          <w:rPr>
                            <w:rFonts w:ascii="Times New Roman" w:hAnsi="Times New Roman"/>
                          </w:rPr>
                          <w:t>yalnızca</w:t>
                        </w:r>
                        <w:proofErr w:type="spellEnd"/>
                        <w:r w:rsidR="00ED592B">
                          <w:rPr>
                            <w:rFonts w:ascii="Times New Roman" w:hAnsi="Times New Roman"/>
                          </w:rPr>
                          <w:t xml:space="preserve"> </w:t>
                        </w:r>
                        <w:r w:rsidR="00D3120B">
                          <w:rPr>
                            <w:rFonts w:ascii="Times New Roman" w:hAnsi="Times New Roman"/>
                          </w:rPr>
                          <w:t>A</w:t>
                        </w:r>
                        <w:r w:rsidR="00806331">
                          <w:rPr>
                            <w:rFonts w:ascii="Times New Roman" w:hAnsi="Times New Roman"/>
                          </w:rPr>
                          <w:t xml:space="preserve">rden </w:t>
                        </w:r>
                        <w:proofErr w:type="spellStart"/>
                        <w:r w:rsidR="00806331">
                          <w:rPr>
                            <w:rFonts w:ascii="Times New Roman" w:hAnsi="Times New Roman"/>
                          </w:rPr>
                          <w:t>Gıda</w:t>
                        </w:r>
                        <w:proofErr w:type="spellEnd"/>
                        <w:r w:rsidR="00806331">
                          <w:rPr>
                            <w:rFonts w:ascii="Times New Roman" w:hAnsi="Times New Roman"/>
                          </w:rPr>
                          <w:t xml:space="preserve"> </w:t>
                        </w:r>
                        <w:proofErr w:type="spellStart"/>
                        <w:r w:rsidR="00806331">
                          <w:rPr>
                            <w:rFonts w:ascii="Times New Roman" w:hAnsi="Times New Roman"/>
                          </w:rPr>
                          <w:t>Ltd.</w:t>
                        </w:r>
                        <w:r w:rsidR="00D3120B">
                          <w:rPr>
                            <w:rFonts w:ascii="Times New Roman" w:hAnsi="Times New Roman"/>
                          </w:rPr>
                          <w:t>’in</w:t>
                        </w:r>
                        <w:proofErr w:type="spellEnd"/>
                        <w:r w:rsidR="00D3120B">
                          <w:rPr>
                            <w:rFonts w:ascii="Times New Roman" w:hAnsi="Times New Roman"/>
                          </w:rPr>
                          <w:t xml:space="preserve"> </w:t>
                        </w:r>
                        <w:proofErr w:type="spellStart"/>
                        <w:r w:rsidRPr="00FB6DC0">
                          <w:rPr>
                            <w:rFonts w:ascii="Times New Roman" w:hAnsi="Times New Roman"/>
                          </w:rPr>
                          <w:t>sorumluluğundadır</w:t>
                        </w:r>
                        <w:proofErr w:type="spellEnd"/>
                        <w:r w:rsidRPr="00FB6DC0">
                          <w:rPr>
                            <w:rFonts w:ascii="Times New Roman" w:hAnsi="Times New Roman"/>
                          </w:rPr>
                          <w:t xml:space="preserve"> </w:t>
                        </w:r>
                        <w:proofErr w:type="spellStart"/>
                        <w:r w:rsidRPr="00FB6DC0">
                          <w:rPr>
                            <w:rFonts w:ascii="Times New Roman" w:hAnsi="Times New Roman"/>
                          </w:rPr>
                          <w:t>ve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Birliği’nin</w:t>
                        </w:r>
                        <w:proofErr w:type="spellEnd"/>
                        <w:r w:rsidRPr="00FB6DC0">
                          <w:rPr>
                            <w:rFonts w:ascii="Times New Roman" w:hAnsi="Times New Roman"/>
                          </w:rPr>
                          <w:t xml:space="preserve"> </w:t>
                        </w:r>
                        <w:proofErr w:type="spellStart"/>
                        <w:r w:rsidRPr="00FB6DC0">
                          <w:rPr>
                            <w:rFonts w:ascii="Times New Roman" w:hAnsi="Times New Roman"/>
                          </w:rPr>
                          <w:t>görüşlerini</w:t>
                        </w:r>
                        <w:proofErr w:type="spellEnd"/>
                        <w:r w:rsidRPr="00FB6DC0">
                          <w:rPr>
                            <w:rFonts w:ascii="Times New Roman" w:hAnsi="Times New Roman"/>
                          </w:rPr>
                          <w:t xml:space="preserve"> </w:t>
                        </w:r>
                        <w:proofErr w:type="spellStart"/>
                        <w:r w:rsidRPr="00FB6DC0">
                          <w:rPr>
                            <w:rFonts w:ascii="Times New Roman" w:hAnsi="Times New Roman"/>
                          </w:rPr>
                          <w:t>yansıtmak</w:t>
                        </w:r>
                        <w:proofErr w:type="spellEnd"/>
                        <w:r w:rsidRPr="00FB6DC0">
                          <w:rPr>
                            <w:rFonts w:ascii="Times New Roman" w:hAnsi="Times New Roman"/>
                          </w:rPr>
                          <w:t xml:space="preserve"> </w:t>
                        </w:r>
                        <w:proofErr w:type="spellStart"/>
                        <w:r w:rsidRPr="00FB6DC0">
                          <w:rPr>
                            <w:rFonts w:ascii="Times New Roman" w:hAnsi="Times New Roman"/>
                          </w:rPr>
                          <w:t>zorunda</w:t>
                        </w:r>
                        <w:proofErr w:type="spellEnd"/>
                        <w:r w:rsidRPr="00FB6DC0">
                          <w:rPr>
                            <w:rFonts w:ascii="Times New Roman" w:hAnsi="Times New Roman"/>
                          </w:rPr>
                          <w:t xml:space="preserve"> </w:t>
                        </w:r>
                        <w:proofErr w:type="spellStart"/>
                        <w:r w:rsidRPr="00FB6DC0">
                          <w:rPr>
                            <w:rFonts w:ascii="Times New Roman" w:hAnsi="Times New Roman"/>
                          </w:rPr>
                          <w:t>değildir</w:t>
                        </w:r>
                        <w:proofErr w:type="spellEnd"/>
                        <w:r w:rsidR="00ED592B">
                          <w:rPr>
                            <w:rFonts w:ascii="Times New Roman" w:hAnsi="Times New Roman"/>
                          </w:rPr>
                          <w:t>.</w:t>
                        </w:r>
                      </w:p>
                      <w:p w14:paraId="01F71071" w14:textId="77777777" w:rsidR="00F22DAC" w:rsidRDefault="00F22DAC" w:rsidP="00FB6DC0"/>
                    </w:txbxContent>
                  </v:textbox>
                  <w10:wrap type="tight"/>
                </v:shape>
              </w:pict>
            </mc:Fallback>
          </mc:AlternateContent>
        </w:r>
      </w:p>
      <w:p w14:paraId="78331C8B" w14:textId="77777777" w:rsidR="00F22DAC" w:rsidRPr="00B03A6A" w:rsidRDefault="00F22DAC" w:rsidP="00B03A6A">
        <w:pPr>
          <w:pStyle w:val="Footer"/>
          <w:jc w:val="center"/>
          <w:rPr>
            <w:rFonts w:ascii="Times New Roman" w:hAnsi="Times New Roman"/>
          </w:rPr>
        </w:pPr>
        <w:r w:rsidRPr="00BC3765">
          <w:rPr>
            <w:rFonts w:ascii="Times New Roman" w:hAnsi="Times New Roman"/>
          </w:rPr>
          <w:fldChar w:fldCharType="begin"/>
        </w:r>
        <w:r w:rsidRPr="00BC3765">
          <w:rPr>
            <w:rFonts w:ascii="Times New Roman" w:hAnsi="Times New Roman"/>
          </w:rPr>
          <w:instrText xml:space="preserve"> PAGE   \* MERGEFORMAT </w:instrText>
        </w:r>
        <w:r w:rsidRPr="00BC3765">
          <w:rPr>
            <w:rFonts w:ascii="Times New Roman" w:hAnsi="Times New Roman"/>
          </w:rPr>
          <w:fldChar w:fldCharType="separate"/>
        </w:r>
        <w:r w:rsidRPr="00BC3765">
          <w:rPr>
            <w:rFonts w:ascii="Times New Roman" w:hAnsi="Times New Roman"/>
            <w:noProof/>
          </w:rPr>
          <w:t>2</w:t>
        </w:r>
        <w:r w:rsidRPr="00BC3765">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8388" w14:textId="77777777" w:rsidR="00F22DAC" w:rsidRPr="006A5F84" w:rsidRDefault="00F22DAC"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0952F970" w14:textId="77777777" w:rsidR="00F22DAC" w:rsidRPr="006A5F84" w:rsidRDefault="00F22DAC"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EB9C" w14:textId="77777777" w:rsidR="00AE307F" w:rsidRDefault="00CF5B1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6BCE" w14:textId="77777777" w:rsidR="00AE307F" w:rsidRDefault="00AE307F"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A785" w14:textId="7ECEC935" w:rsidR="00000005" w:rsidRDefault="000218B3" w:rsidP="00000005">
    <w:r>
      <w:rPr>
        <w:noProof/>
        <w:snapToGrid/>
      </w:rPr>
      <w:drawing>
        <wp:anchor distT="0" distB="0" distL="114300" distR="114300" simplePos="0" relativeHeight="251666432" behindDoc="1" locked="0" layoutInCell="1" allowOverlap="1" wp14:anchorId="7869A97B" wp14:editId="5B114370">
          <wp:simplePos x="0" y="0"/>
          <wp:positionH relativeFrom="margin">
            <wp:align>left</wp:align>
          </wp:positionH>
          <wp:positionV relativeFrom="paragraph">
            <wp:posOffset>-406400</wp:posOffset>
          </wp:positionV>
          <wp:extent cx="927100" cy="635000"/>
          <wp:effectExtent l="0" t="0" r="6350" b="0"/>
          <wp:wrapTight wrapText="bothSides">
            <wp:wrapPolygon edited="0">
              <wp:start x="0" y="0"/>
              <wp:lineTo x="0" y="20736"/>
              <wp:lineTo x="21304" y="20736"/>
              <wp:lineTo x="21304" y="0"/>
              <wp:lineTo x="0" y="0"/>
            </wp:wrapPolygon>
          </wp:wrapTight>
          <wp:docPr id="32019037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90375" name="Picture 1" descr="A black text on a white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9014" r="84395" b="10563"/>
                  <a:stretch/>
                </pic:blipFill>
                <pic:spPr bwMode="auto">
                  <a:xfrm>
                    <a:off x="0" y="0"/>
                    <a:ext cx="927100" cy="635000"/>
                  </a:xfrm>
                  <a:prstGeom prst="rect">
                    <a:avLst/>
                  </a:prstGeom>
                  <a:ln>
                    <a:noFill/>
                  </a:ln>
                  <a:extLst>
                    <a:ext uri="{53640926-AAD7-44D8-BBD7-CCE9431645EC}">
                      <a14:shadowObscured xmlns:a14="http://schemas.microsoft.com/office/drawing/2010/main"/>
                    </a:ext>
                  </a:extLst>
                </pic:spPr>
              </pic:pic>
            </a:graphicData>
          </a:graphic>
        </wp:anchor>
      </w:drawing>
    </w:r>
    <w:r>
      <w:rPr>
        <w:noProof/>
        <w:snapToGrid/>
      </w:rPr>
      <mc:AlternateContent>
        <mc:Choice Requires="wps">
          <w:drawing>
            <wp:anchor distT="0" distB="0" distL="114300" distR="114300" simplePos="0" relativeHeight="251667456" behindDoc="0" locked="0" layoutInCell="1" allowOverlap="1" wp14:anchorId="41D6D22A" wp14:editId="4C997124">
              <wp:simplePos x="0" y="0"/>
              <wp:positionH relativeFrom="column">
                <wp:posOffset>1136650</wp:posOffset>
              </wp:positionH>
              <wp:positionV relativeFrom="paragraph">
                <wp:posOffset>-431800</wp:posOffset>
              </wp:positionV>
              <wp:extent cx="4794250" cy="692150"/>
              <wp:effectExtent l="0" t="0" r="25400" b="12700"/>
              <wp:wrapNone/>
              <wp:docPr id="24022488" name="Text Box 1"/>
              <wp:cNvGraphicFramePr/>
              <a:graphic xmlns:a="http://schemas.openxmlformats.org/drawingml/2006/main">
                <a:graphicData uri="http://schemas.microsoft.com/office/word/2010/wordprocessingShape">
                  <wps:wsp>
                    <wps:cNvSpPr txBox="1"/>
                    <wps:spPr>
                      <a:xfrm>
                        <a:off x="0" y="0"/>
                        <a:ext cx="4794250" cy="692150"/>
                      </a:xfrm>
                      <a:prstGeom prst="rect">
                        <a:avLst/>
                      </a:prstGeom>
                      <a:solidFill>
                        <a:schemeClr val="lt1"/>
                      </a:solidFill>
                      <a:ln w="6350">
                        <a:solidFill>
                          <a:prstClr val="black"/>
                        </a:solidFill>
                      </a:ln>
                    </wps:spPr>
                    <wps:txbx>
                      <w:txbxContent>
                        <w:p w14:paraId="36B69F9F" w14:textId="77777777" w:rsidR="000218B3" w:rsidRPr="00FB6DC0" w:rsidRDefault="000218B3" w:rsidP="000218B3">
                          <w:pPr>
                            <w:rPr>
                              <w:rFonts w:ascii="Times New Roman" w:hAnsi="Times New Roman"/>
                            </w:rPr>
                          </w:pPr>
                          <w:r w:rsidRPr="00FB6DC0">
                            <w:rPr>
                              <w:rFonts w:ascii="Times New Roman" w:hAnsi="Times New Roman"/>
                            </w:rPr>
                            <w:t xml:space="preserve">Bu </w:t>
                          </w:r>
                          <w:proofErr w:type="spellStart"/>
                          <w:r w:rsidRPr="00FB6DC0">
                            <w:rPr>
                              <w:rFonts w:ascii="Times New Roman" w:hAnsi="Times New Roman"/>
                            </w:rPr>
                            <w:t>proje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w:t>
                          </w:r>
                          <w:proofErr w:type="spellEnd"/>
                          <w:r w:rsidRPr="00FB6DC0">
                            <w:rPr>
                              <w:rFonts w:ascii="Times New Roman" w:hAnsi="Times New Roman"/>
                            </w:rPr>
                            <w:t xml:space="preserve"> </w:t>
                          </w:r>
                          <w:proofErr w:type="spellStart"/>
                          <w:r w:rsidRPr="00FB6DC0">
                            <w:rPr>
                              <w:rFonts w:ascii="Times New Roman" w:hAnsi="Times New Roman"/>
                            </w:rPr>
                            <w:t>tarafından</w:t>
                          </w:r>
                          <w:proofErr w:type="spellEnd"/>
                          <w:r w:rsidRPr="00FB6DC0">
                            <w:rPr>
                              <w:rFonts w:ascii="Times New Roman" w:hAnsi="Times New Roman"/>
                            </w:rPr>
                            <w:t xml:space="preserve"> </w:t>
                          </w:r>
                          <w:proofErr w:type="spellStart"/>
                          <w:r w:rsidRPr="00FB6DC0">
                            <w:rPr>
                              <w:rFonts w:ascii="Times New Roman" w:hAnsi="Times New Roman"/>
                            </w:rPr>
                            <w:t>finan</w:t>
                          </w:r>
                          <w:r>
                            <w:rPr>
                              <w:rFonts w:ascii="Times New Roman" w:hAnsi="Times New Roman"/>
                            </w:rPr>
                            <w:t>s</w:t>
                          </w:r>
                          <w:r w:rsidRPr="00FB6DC0">
                            <w:rPr>
                              <w:rFonts w:ascii="Times New Roman" w:hAnsi="Times New Roman"/>
                            </w:rPr>
                            <w:t>e</w:t>
                          </w:r>
                          <w:proofErr w:type="spellEnd"/>
                          <w:r w:rsidRPr="00FB6DC0">
                            <w:rPr>
                              <w:rFonts w:ascii="Times New Roman" w:hAnsi="Times New Roman"/>
                            </w:rPr>
                            <w:t xml:space="preserve"> </w:t>
                          </w:r>
                          <w:proofErr w:type="spellStart"/>
                          <w:r w:rsidRPr="00FB6DC0">
                            <w:rPr>
                              <w:rFonts w:ascii="Times New Roman" w:hAnsi="Times New Roman"/>
                            </w:rPr>
                            <w:t>edilmektedir</w:t>
                          </w:r>
                          <w:proofErr w:type="spellEnd"/>
                          <w:r w:rsidRPr="00FB6DC0">
                            <w:rPr>
                              <w:rFonts w:ascii="Times New Roman" w:hAnsi="Times New Roman"/>
                            </w:rPr>
                            <w:t xml:space="preserve">. Bu </w:t>
                          </w:r>
                          <w:proofErr w:type="spellStart"/>
                          <w:r w:rsidRPr="00FB6DC0">
                            <w:rPr>
                              <w:rFonts w:ascii="Times New Roman" w:hAnsi="Times New Roman"/>
                            </w:rPr>
                            <w:t>belgenin</w:t>
                          </w:r>
                          <w:proofErr w:type="spellEnd"/>
                          <w:r w:rsidRPr="00FB6DC0">
                            <w:rPr>
                              <w:rFonts w:ascii="Times New Roman" w:hAnsi="Times New Roman"/>
                            </w:rPr>
                            <w:t xml:space="preserve"> </w:t>
                          </w:r>
                          <w:proofErr w:type="spellStart"/>
                          <w:r w:rsidRPr="00FB6DC0">
                            <w:rPr>
                              <w:rFonts w:ascii="Times New Roman" w:hAnsi="Times New Roman"/>
                            </w:rPr>
                            <w:t>içeriği</w:t>
                          </w:r>
                          <w:proofErr w:type="spellEnd"/>
                          <w:r w:rsidRPr="00FB6DC0">
                            <w:rPr>
                              <w:rFonts w:ascii="Times New Roman" w:hAnsi="Times New Roman"/>
                            </w:rPr>
                            <w:t xml:space="preserve"> </w:t>
                          </w:r>
                          <w:proofErr w:type="spellStart"/>
                          <w:r w:rsidRPr="00FB6DC0">
                            <w:rPr>
                              <w:rFonts w:ascii="Times New Roman" w:hAnsi="Times New Roman"/>
                            </w:rPr>
                            <w:t>yalnızca</w:t>
                          </w:r>
                          <w:proofErr w:type="spellEnd"/>
                          <w:r w:rsidRPr="00FB6DC0">
                            <w:rPr>
                              <w:rFonts w:ascii="Times New Roman" w:hAnsi="Times New Roman"/>
                            </w:rPr>
                            <w:t xml:space="preserve"> &lt;</w:t>
                          </w:r>
                          <w:proofErr w:type="spellStart"/>
                          <w:r w:rsidRPr="00FB6DC0">
                            <w:rPr>
                              <w:rFonts w:ascii="Times New Roman" w:hAnsi="Times New Roman"/>
                            </w:rPr>
                            <w:t>Faydalanıcını</w:t>
                          </w:r>
                          <w:proofErr w:type="spellEnd"/>
                          <w:r w:rsidRPr="00FB6DC0">
                            <w:rPr>
                              <w:rFonts w:ascii="Times New Roman" w:hAnsi="Times New Roman"/>
                            </w:rPr>
                            <w:t xml:space="preserve"> </w:t>
                          </w:r>
                          <w:proofErr w:type="spellStart"/>
                          <w:r w:rsidRPr="00FB6DC0">
                            <w:rPr>
                              <w:rFonts w:ascii="Times New Roman" w:hAnsi="Times New Roman"/>
                            </w:rPr>
                            <w:t>adı</w:t>
                          </w:r>
                          <w:proofErr w:type="spellEnd"/>
                          <w:r w:rsidRPr="00FB6DC0">
                            <w:rPr>
                              <w:rFonts w:ascii="Times New Roman" w:hAnsi="Times New Roman"/>
                            </w:rPr>
                            <w:t xml:space="preserve"> </w:t>
                          </w:r>
                          <w:proofErr w:type="spellStart"/>
                          <w:r w:rsidRPr="00FB6DC0">
                            <w:rPr>
                              <w:rFonts w:ascii="Times New Roman" w:hAnsi="Times New Roman"/>
                            </w:rPr>
                            <w:t>soyadı</w:t>
                          </w:r>
                          <w:proofErr w:type="spellEnd"/>
                          <w:r w:rsidRPr="00FB6DC0">
                            <w:rPr>
                              <w:rFonts w:ascii="Times New Roman" w:hAnsi="Times New Roman"/>
                            </w:rPr>
                            <w:t>&gt;’</w:t>
                          </w:r>
                          <w:proofErr w:type="spellStart"/>
                          <w:r w:rsidRPr="00FB6DC0">
                            <w:rPr>
                              <w:rFonts w:ascii="Times New Roman" w:hAnsi="Times New Roman"/>
                            </w:rPr>
                            <w:t>nın</w:t>
                          </w:r>
                          <w:proofErr w:type="spellEnd"/>
                          <w:r w:rsidRPr="00FB6DC0">
                            <w:rPr>
                              <w:rFonts w:ascii="Times New Roman" w:hAnsi="Times New Roman"/>
                            </w:rPr>
                            <w:t xml:space="preserve"> </w:t>
                          </w:r>
                          <w:proofErr w:type="spellStart"/>
                          <w:r w:rsidRPr="00FB6DC0">
                            <w:rPr>
                              <w:rFonts w:ascii="Times New Roman" w:hAnsi="Times New Roman"/>
                            </w:rPr>
                            <w:t>sorumluluğundadır</w:t>
                          </w:r>
                          <w:proofErr w:type="spellEnd"/>
                          <w:r w:rsidRPr="00FB6DC0">
                            <w:rPr>
                              <w:rFonts w:ascii="Times New Roman" w:hAnsi="Times New Roman"/>
                            </w:rPr>
                            <w:t xml:space="preserve"> </w:t>
                          </w:r>
                          <w:proofErr w:type="spellStart"/>
                          <w:r w:rsidRPr="00FB6DC0">
                            <w:rPr>
                              <w:rFonts w:ascii="Times New Roman" w:hAnsi="Times New Roman"/>
                            </w:rPr>
                            <w:t>ve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Birliği’nin</w:t>
                          </w:r>
                          <w:proofErr w:type="spellEnd"/>
                          <w:r w:rsidRPr="00FB6DC0">
                            <w:rPr>
                              <w:rFonts w:ascii="Times New Roman" w:hAnsi="Times New Roman"/>
                            </w:rPr>
                            <w:t xml:space="preserve"> </w:t>
                          </w:r>
                          <w:proofErr w:type="spellStart"/>
                          <w:r w:rsidRPr="00FB6DC0">
                            <w:rPr>
                              <w:rFonts w:ascii="Times New Roman" w:hAnsi="Times New Roman"/>
                            </w:rPr>
                            <w:t>görüşlerini</w:t>
                          </w:r>
                          <w:proofErr w:type="spellEnd"/>
                          <w:r w:rsidRPr="00FB6DC0">
                            <w:rPr>
                              <w:rFonts w:ascii="Times New Roman" w:hAnsi="Times New Roman"/>
                            </w:rPr>
                            <w:t xml:space="preserve"> </w:t>
                          </w:r>
                          <w:proofErr w:type="spellStart"/>
                          <w:r w:rsidRPr="00FB6DC0">
                            <w:rPr>
                              <w:rFonts w:ascii="Times New Roman" w:hAnsi="Times New Roman"/>
                            </w:rPr>
                            <w:t>yansıtmak</w:t>
                          </w:r>
                          <w:proofErr w:type="spellEnd"/>
                          <w:r w:rsidRPr="00FB6DC0">
                            <w:rPr>
                              <w:rFonts w:ascii="Times New Roman" w:hAnsi="Times New Roman"/>
                            </w:rPr>
                            <w:t xml:space="preserve"> </w:t>
                          </w:r>
                          <w:proofErr w:type="spellStart"/>
                          <w:r w:rsidRPr="00FB6DC0">
                            <w:rPr>
                              <w:rFonts w:ascii="Times New Roman" w:hAnsi="Times New Roman"/>
                            </w:rPr>
                            <w:t>zorunda</w:t>
                          </w:r>
                          <w:proofErr w:type="spellEnd"/>
                          <w:r w:rsidRPr="00FB6DC0">
                            <w:rPr>
                              <w:rFonts w:ascii="Times New Roman" w:hAnsi="Times New Roman"/>
                            </w:rPr>
                            <w:t xml:space="preserve"> </w:t>
                          </w:r>
                          <w:proofErr w:type="spellStart"/>
                          <w:r w:rsidRPr="00FB6DC0">
                            <w:rPr>
                              <w:rFonts w:ascii="Times New Roman" w:hAnsi="Times New Roman"/>
                            </w:rPr>
                            <w:t>değildir</w:t>
                          </w:r>
                          <w:proofErr w:type="spellEnd"/>
                        </w:p>
                        <w:p w14:paraId="17165CF9" w14:textId="77777777" w:rsidR="000218B3" w:rsidRDefault="000218B3" w:rsidP="00021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D6D22A" id="_x0000_t202" coordsize="21600,21600" o:spt="202" path="m,l,21600r21600,l21600,xe">
              <v:stroke joinstyle="miter"/>
              <v:path gradientshapeok="t" o:connecttype="rect"/>
            </v:shapetype>
            <v:shape id="_x0000_s1027" type="#_x0000_t202" style="position:absolute;margin-left:89.5pt;margin-top:-34pt;width:377.5pt;height:5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" fillcolor="white [3201]" strokeweight=".5pt">
              <v:textbox>
                <w:txbxContent>
                  <w:p w14:paraId="36B69F9F" w14:textId="77777777" w:rsidR="000218B3" w:rsidRPr="00FB6DC0" w:rsidRDefault="000218B3" w:rsidP="000218B3">
                    <w:pPr>
                      <w:rPr>
                        <w:rFonts w:ascii="Times New Roman" w:hAnsi="Times New Roman"/>
                      </w:rPr>
                    </w:pPr>
                    <w:r w:rsidRPr="00FB6DC0">
                      <w:rPr>
                        <w:rFonts w:ascii="Times New Roman" w:hAnsi="Times New Roman"/>
                      </w:rPr>
                      <w:t xml:space="preserve">Bu </w:t>
                    </w:r>
                    <w:proofErr w:type="spellStart"/>
                    <w:r w:rsidRPr="00FB6DC0">
                      <w:rPr>
                        <w:rFonts w:ascii="Times New Roman" w:hAnsi="Times New Roman"/>
                      </w:rPr>
                      <w:t>proje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w:t>
                    </w:r>
                    <w:proofErr w:type="spellEnd"/>
                    <w:r w:rsidRPr="00FB6DC0">
                      <w:rPr>
                        <w:rFonts w:ascii="Times New Roman" w:hAnsi="Times New Roman"/>
                      </w:rPr>
                      <w:t xml:space="preserve"> </w:t>
                    </w:r>
                    <w:proofErr w:type="spellStart"/>
                    <w:r w:rsidRPr="00FB6DC0">
                      <w:rPr>
                        <w:rFonts w:ascii="Times New Roman" w:hAnsi="Times New Roman"/>
                      </w:rPr>
                      <w:t>tarafından</w:t>
                    </w:r>
                    <w:proofErr w:type="spellEnd"/>
                    <w:r w:rsidRPr="00FB6DC0">
                      <w:rPr>
                        <w:rFonts w:ascii="Times New Roman" w:hAnsi="Times New Roman"/>
                      </w:rPr>
                      <w:t xml:space="preserve"> </w:t>
                    </w:r>
                    <w:proofErr w:type="spellStart"/>
                    <w:r w:rsidRPr="00FB6DC0">
                      <w:rPr>
                        <w:rFonts w:ascii="Times New Roman" w:hAnsi="Times New Roman"/>
                      </w:rPr>
                      <w:t>finan</w:t>
                    </w:r>
                    <w:r>
                      <w:rPr>
                        <w:rFonts w:ascii="Times New Roman" w:hAnsi="Times New Roman"/>
                      </w:rPr>
                      <w:t>s</w:t>
                    </w:r>
                    <w:r w:rsidRPr="00FB6DC0">
                      <w:rPr>
                        <w:rFonts w:ascii="Times New Roman" w:hAnsi="Times New Roman"/>
                      </w:rPr>
                      <w:t>e</w:t>
                    </w:r>
                    <w:proofErr w:type="spellEnd"/>
                    <w:r w:rsidRPr="00FB6DC0">
                      <w:rPr>
                        <w:rFonts w:ascii="Times New Roman" w:hAnsi="Times New Roman"/>
                      </w:rPr>
                      <w:t xml:space="preserve"> </w:t>
                    </w:r>
                    <w:proofErr w:type="spellStart"/>
                    <w:r w:rsidRPr="00FB6DC0">
                      <w:rPr>
                        <w:rFonts w:ascii="Times New Roman" w:hAnsi="Times New Roman"/>
                      </w:rPr>
                      <w:t>edilmektedir</w:t>
                    </w:r>
                    <w:proofErr w:type="spellEnd"/>
                    <w:r w:rsidRPr="00FB6DC0">
                      <w:rPr>
                        <w:rFonts w:ascii="Times New Roman" w:hAnsi="Times New Roman"/>
                      </w:rPr>
                      <w:t xml:space="preserve">. Bu </w:t>
                    </w:r>
                    <w:proofErr w:type="spellStart"/>
                    <w:r w:rsidRPr="00FB6DC0">
                      <w:rPr>
                        <w:rFonts w:ascii="Times New Roman" w:hAnsi="Times New Roman"/>
                      </w:rPr>
                      <w:t>belgenin</w:t>
                    </w:r>
                    <w:proofErr w:type="spellEnd"/>
                    <w:r w:rsidRPr="00FB6DC0">
                      <w:rPr>
                        <w:rFonts w:ascii="Times New Roman" w:hAnsi="Times New Roman"/>
                      </w:rPr>
                      <w:t xml:space="preserve"> </w:t>
                    </w:r>
                    <w:proofErr w:type="spellStart"/>
                    <w:r w:rsidRPr="00FB6DC0">
                      <w:rPr>
                        <w:rFonts w:ascii="Times New Roman" w:hAnsi="Times New Roman"/>
                      </w:rPr>
                      <w:t>içeriği</w:t>
                    </w:r>
                    <w:proofErr w:type="spellEnd"/>
                    <w:r w:rsidRPr="00FB6DC0">
                      <w:rPr>
                        <w:rFonts w:ascii="Times New Roman" w:hAnsi="Times New Roman"/>
                      </w:rPr>
                      <w:t xml:space="preserve"> </w:t>
                    </w:r>
                    <w:proofErr w:type="spellStart"/>
                    <w:r w:rsidRPr="00FB6DC0">
                      <w:rPr>
                        <w:rFonts w:ascii="Times New Roman" w:hAnsi="Times New Roman"/>
                      </w:rPr>
                      <w:t>yalnızca</w:t>
                    </w:r>
                    <w:proofErr w:type="spellEnd"/>
                    <w:r w:rsidRPr="00FB6DC0">
                      <w:rPr>
                        <w:rFonts w:ascii="Times New Roman" w:hAnsi="Times New Roman"/>
                      </w:rPr>
                      <w:t xml:space="preserve"> &lt;</w:t>
                    </w:r>
                    <w:proofErr w:type="spellStart"/>
                    <w:r w:rsidRPr="00FB6DC0">
                      <w:rPr>
                        <w:rFonts w:ascii="Times New Roman" w:hAnsi="Times New Roman"/>
                      </w:rPr>
                      <w:t>Faydalanıcını</w:t>
                    </w:r>
                    <w:proofErr w:type="spellEnd"/>
                    <w:r w:rsidRPr="00FB6DC0">
                      <w:rPr>
                        <w:rFonts w:ascii="Times New Roman" w:hAnsi="Times New Roman"/>
                      </w:rPr>
                      <w:t xml:space="preserve"> </w:t>
                    </w:r>
                    <w:proofErr w:type="spellStart"/>
                    <w:r w:rsidRPr="00FB6DC0">
                      <w:rPr>
                        <w:rFonts w:ascii="Times New Roman" w:hAnsi="Times New Roman"/>
                      </w:rPr>
                      <w:t>adı</w:t>
                    </w:r>
                    <w:proofErr w:type="spellEnd"/>
                    <w:r w:rsidRPr="00FB6DC0">
                      <w:rPr>
                        <w:rFonts w:ascii="Times New Roman" w:hAnsi="Times New Roman"/>
                      </w:rPr>
                      <w:t xml:space="preserve"> </w:t>
                    </w:r>
                    <w:proofErr w:type="spellStart"/>
                    <w:r w:rsidRPr="00FB6DC0">
                      <w:rPr>
                        <w:rFonts w:ascii="Times New Roman" w:hAnsi="Times New Roman"/>
                      </w:rPr>
                      <w:t>soyadı</w:t>
                    </w:r>
                    <w:proofErr w:type="spellEnd"/>
                    <w:r w:rsidRPr="00FB6DC0">
                      <w:rPr>
                        <w:rFonts w:ascii="Times New Roman" w:hAnsi="Times New Roman"/>
                      </w:rPr>
                      <w:t>&gt;’</w:t>
                    </w:r>
                    <w:proofErr w:type="spellStart"/>
                    <w:r w:rsidRPr="00FB6DC0">
                      <w:rPr>
                        <w:rFonts w:ascii="Times New Roman" w:hAnsi="Times New Roman"/>
                      </w:rPr>
                      <w:t>nın</w:t>
                    </w:r>
                    <w:proofErr w:type="spellEnd"/>
                    <w:r w:rsidRPr="00FB6DC0">
                      <w:rPr>
                        <w:rFonts w:ascii="Times New Roman" w:hAnsi="Times New Roman"/>
                      </w:rPr>
                      <w:t xml:space="preserve"> </w:t>
                    </w:r>
                    <w:proofErr w:type="spellStart"/>
                    <w:r w:rsidRPr="00FB6DC0">
                      <w:rPr>
                        <w:rFonts w:ascii="Times New Roman" w:hAnsi="Times New Roman"/>
                      </w:rPr>
                      <w:t>sorumluluğundadır</w:t>
                    </w:r>
                    <w:proofErr w:type="spellEnd"/>
                    <w:r w:rsidRPr="00FB6DC0">
                      <w:rPr>
                        <w:rFonts w:ascii="Times New Roman" w:hAnsi="Times New Roman"/>
                      </w:rPr>
                      <w:t xml:space="preserve"> </w:t>
                    </w:r>
                    <w:proofErr w:type="spellStart"/>
                    <w:r w:rsidRPr="00FB6DC0">
                      <w:rPr>
                        <w:rFonts w:ascii="Times New Roman" w:hAnsi="Times New Roman"/>
                      </w:rPr>
                      <w:t>ve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Birliği’nin</w:t>
                    </w:r>
                    <w:proofErr w:type="spellEnd"/>
                    <w:r w:rsidRPr="00FB6DC0">
                      <w:rPr>
                        <w:rFonts w:ascii="Times New Roman" w:hAnsi="Times New Roman"/>
                      </w:rPr>
                      <w:t xml:space="preserve"> </w:t>
                    </w:r>
                    <w:proofErr w:type="spellStart"/>
                    <w:r w:rsidRPr="00FB6DC0">
                      <w:rPr>
                        <w:rFonts w:ascii="Times New Roman" w:hAnsi="Times New Roman"/>
                      </w:rPr>
                      <w:t>görüşlerini</w:t>
                    </w:r>
                    <w:proofErr w:type="spellEnd"/>
                    <w:r w:rsidRPr="00FB6DC0">
                      <w:rPr>
                        <w:rFonts w:ascii="Times New Roman" w:hAnsi="Times New Roman"/>
                      </w:rPr>
                      <w:t xml:space="preserve"> </w:t>
                    </w:r>
                    <w:proofErr w:type="spellStart"/>
                    <w:r w:rsidRPr="00FB6DC0">
                      <w:rPr>
                        <w:rFonts w:ascii="Times New Roman" w:hAnsi="Times New Roman"/>
                      </w:rPr>
                      <w:t>yansıtmak</w:t>
                    </w:r>
                    <w:proofErr w:type="spellEnd"/>
                    <w:r w:rsidRPr="00FB6DC0">
                      <w:rPr>
                        <w:rFonts w:ascii="Times New Roman" w:hAnsi="Times New Roman"/>
                      </w:rPr>
                      <w:t xml:space="preserve"> </w:t>
                    </w:r>
                    <w:proofErr w:type="spellStart"/>
                    <w:r w:rsidRPr="00FB6DC0">
                      <w:rPr>
                        <w:rFonts w:ascii="Times New Roman" w:hAnsi="Times New Roman"/>
                      </w:rPr>
                      <w:t>zorunda</w:t>
                    </w:r>
                    <w:proofErr w:type="spellEnd"/>
                    <w:r w:rsidRPr="00FB6DC0">
                      <w:rPr>
                        <w:rFonts w:ascii="Times New Roman" w:hAnsi="Times New Roman"/>
                      </w:rPr>
                      <w:t xml:space="preserve"> </w:t>
                    </w:r>
                    <w:proofErr w:type="spellStart"/>
                    <w:r w:rsidRPr="00FB6DC0">
                      <w:rPr>
                        <w:rFonts w:ascii="Times New Roman" w:hAnsi="Times New Roman"/>
                      </w:rPr>
                      <w:t>değildir</w:t>
                    </w:r>
                    <w:proofErr w:type="spellEnd"/>
                  </w:p>
                  <w:p w14:paraId="17165CF9" w14:textId="77777777" w:rsidR="000218B3" w:rsidRDefault="000218B3" w:rsidP="000218B3"/>
                </w:txbxContent>
              </v:textbox>
            </v:shape>
          </w:pict>
        </mc:Fallback>
      </mc:AlternateContent>
    </w:r>
  </w:p>
  <w:sdt>
    <w:sdtPr>
      <w:rPr>
        <w:rFonts w:ascii="Times New Roman" w:hAnsi="Times New Roman"/>
      </w:rPr>
      <w:id w:val="-2142102357"/>
      <w:docPartObj>
        <w:docPartGallery w:val="Page Numbers (Bottom of Page)"/>
        <w:docPartUnique/>
      </w:docPartObj>
    </w:sdtPr>
    <w:sdtEndPr>
      <w:rPr>
        <w:noProof/>
      </w:rPr>
    </w:sdtEndPr>
    <w:sdtContent>
      <w:p w14:paraId="35B5864B" w14:textId="77777777" w:rsidR="00C964FE" w:rsidRDefault="00C964FE" w:rsidP="00C964FE">
        <w:pPr>
          <w:pStyle w:val="Footer"/>
          <w:jc w:val="center"/>
          <w:rPr>
            <w:rFonts w:ascii="Times New Roman" w:hAnsi="Times New Roman"/>
            <w:noProof/>
          </w:rPr>
        </w:pPr>
        <w:r w:rsidRPr="00BC3765">
          <w:rPr>
            <w:rFonts w:ascii="Times New Roman" w:hAnsi="Times New Roman"/>
          </w:rPr>
          <w:fldChar w:fldCharType="begin"/>
        </w:r>
        <w:r w:rsidRPr="00BC3765">
          <w:rPr>
            <w:rFonts w:ascii="Times New Roman" w:hAnsi="Times New Roman"/>
          </w:rPr>
          <w:instrText xml:space="preserve"> PAGE   \* MERGEFORMAT </w:instrText>
        </w:r>
        <w:r w:rsidRPr="00BC3765">
          <w:rPr>
            <w:rFonts w:ascii="Times New Roman" w:hAnsi="Times New Roman"/>
          </w:rPr>
          <w:fldChar w:fldCharType="separate"/>
        </w:r>
        <w:r>
          <w:rPr>
            <w:rFonts w:ascii="Times New Roman" w:hAnsi="Times New Roman"/>
          </w:rPr>
          <w:t>11</w:t>
        </w:r>
        <w:r w:rsidRPr="00BC3765">
          <w:rPr>
            <w:rFonts w:ascii="Times New Roman" w:hAnsi="Times New Roman"/>
            <w:noProof/>
          </w:rPr>
          <w:fldChar w:fldCharType="end"/>
        </w:r>
      </w:p>
    </w:sdtContent>
  </w:sdt>
  <w:p w14:paraId="01C24321" w14:textId="211735A3" w:rsidR="00000005" w:rsidRPr="00000005" w:rsidRDefault="00000005" w:rsidP="00000005">
    <w:pPr>
      <w:pStyle w:val="Footer"/>
      <w:jc w:val="both"/>
      <w:rPr>
        <w:sz w:val="16"/>
        <w:szCs w:val="16"/>
      </w:rPr>
    </w:pPr>
  </w:p>
  <w:p w14:paraId="0CAD777A" w14:textId="77777777" w:rsidR="00AE307F" w:rsidRPr="00601A79" w:rsidRDefault="00AE307F">
    <w:pPr>
      <w:spacing w:before="0" w:after="0"/>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DE871" w14:textId="1FB425DC" w:rsidR="00FB6DC0" w:rsidRDefault="00FB6DC0" w:rsidP="00C964FE">
    <w:pPr>
      <w:pStyle w:val="Footer"/>
      <w:jc w:val="center"/>
    </w:pPr>
    <w:r>
      <w:rPr>
        <w:noProof/>
        <w:snapToGrid/>
      </w:rPr>
      <mc:AlternateContent>
        <mc:Choice Requires="wps">
          <w:drawing>
            <wp:anchor distT="0" distB="0" distL="114300" distR="114300" simplePos="0" relativeHeight="251661312" behindDoc="0" locked="0" layoutInCell="1" allowOverlap="1" wp14:anchorId="6DD47744" wp14:editId="39C9AF45">
              <wp:simplePos x="0" y="0"/>
              <wp:positionH relativeFrom="column">
                <wp:posOffset>1227455</wp:posOffset>
              </wp:positionH>
              <wp:positionV relativeFrom="paragraph">
                <wp:posOffset>-151130</wp:posOffset>
              </wp:positionV>
              <wp:extent cx="4794250" cy="692150"/>
              <wp:effectExtent l="0" t="0" r="25400" b="12700"/>
              <wp:wrapNone/>
              <wp:docPr id="1282640754" name="Text Box 1"/>
              <wp:cNvGraphicFramePr/>
              <a:graphic xmlns:a="http://schemas.openxmlformats.org/drawingml/2006/main">
                <a:graphicData uri="http://schemas.microsoft.com/office/word/2010/wordprocessingShape">
                  <wps:wsp>
                    <wps:cNvSpPr txBox="1"/>
                    <wps:spPr>
                      <a:xfrm>
                        <a:off x="0" y="0"/>
                        <a:ext cx="4794250" cy="692150"/>
                      </a:xfrm>
                      <a:prstGeom prst="rect">
                        <a:avLst/>
                      </a:prstGeom>
                      <a:solidFill>
                        <a:schemeClr val="lt1"/>
                      </a:solidFill>
                      <a:ln w="6350">
                        <a:solidFill>
                          <a:schemeClr val="bg1"/>
                        </a:solidFill>
                      </a:ln>
                    </wps:spPr>
                    <wps:txbx>
                      <w:txbxContent>
                        <w:p w14:paraId="2BF98D72" w14:textId="33DCA7EC" w:rsidR="00FB6DC0" w:rsidRPr="00FB6DC0" w:rsidRDefault="00FB6DC0" w:rsidP="00FB6DC0">
                          <w:pPr>
                            <w:rPr>
                              <w:rFonts w:ascii="Times New Roman" w:hAnsi="Times New Roman"/>
                            </w:rPr>
                          </w:pPr>
                          <w:r w:rsidRPr="00FB6DC0">
                            <w:rPr>
                              <w:rFonts w:ascii="Times New Roman" w:hAnsi="Times New Roman"/>
                            </w:rPr>
                            <w:t xml:space="preserve">Bu </w:t>
                          </w:r>
                          <w:proofErr w:type="spellStart"/>
                          <w:r w:rsidRPr="00FB6DC0">
                            <w:rPr>
                              <w:rFonts w:ascii="Times New Roman" w:hAnsi="Times New Roman"/>
                            </w:rPr>
                            <w:t>proje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w:t>
                          </w:r>
                          <w:proofErr w:type="spellEnd"/>
                          <w:r w:rsidRPr="00FB6DC0">
                            <w:rPr>
                              <w:rFonts w:ascii="Times New Roman" w:hAnsi="Times New Roman"/>
                            </w:rPr>
                            <w:t xml:space="preserve"> </w:t>
                          </w:r>
                          <w:proofErr w:type="spellStart"/>
                          <w:r w:rsidRPr="00FB6DC0">
                            <w:rPr>
                              <w:rFonts w:ascii="Times New Roman" w:hAnsi="Times New Roman"/>
                            </w:rPr>
                            <w:t>tarafından</w:t>
                          </w:r>
                          <w:proofErr w:type="spellEnd"/>
                          <w:r w:rsidRPr="00FB6DC0">
                            <w:rPr>
                              <w:rFonts w:ascii="Times New Roman" w:hAnsi="Times New Roman"/>
                            </w:rPr>
                            <w:t xml:space="preserve"> </w:t>
                          </w:r>
                          <w:proofErr w:type="spellStart"/>
                          <w:r w:rsidRPr="00FB6DC0">
                            <w:rPr>
                              <w:rFonts w:ascii="Times New Roman" w:hAnsi="Times New Roman"/>
                            </w:rPr>
                            <w:t>finan</w:t>
                          </w:r>
                          <w:r>
                            <w:rPr>
                              <w:rFonts w:ascii="Times New Roman" w:hAnsi="Times New Roman"/>
                            </w:rPr>
                            <w:t>s</w:t>
                          </w:r>
                          <w:r w:rsidRPr="00FB6DC0">
                            <w:rPr>
                              <w:rFonts w:ascii="Times New Roman" w:hAnsi="Times New Roman"/>
                            </w:rPr>
                            <w:t>e</w:t>
                          </w:r>
                          <w:proofErr w:type="spellEnd"/>
                          <w:r w:rsidRPr="00FB6DC0">
                            <w:rPr>
                              <w:rFonts w:ascii="Times New Roman" w:hAnsi="Times New Roman"/>
                            </w:rPr>
                            <w:t xml:space="preserve"> </w:t>
                          </w:r>
                          <w:proofErr w:type="spellStart"/>
                          <w:r w:rsidRPr="00FB6DC0">
                            <w:rPr>
                              <w:rFonts w:ascii="Times New Roman" w:hAnsi="Times New Roman"/>
                            </w:rPr>
                            <w:t>edilmektedir</w:t>
                          </w:r>
                          <w:proofErr w:type="spellEnd"/>
                          <w:r w:rsidRPr="00FB6DC0">
                            <w:rPr>
                              <w:rFonts w:ascii="Times New Roman" w:hAnsi="Times New Roman"/>
                            </w:rPr>
                            <w:t xml:space="preserve">. Bu </w:t>
                          </w:r>
                          <w:proofErr w:type="spellStart"/>
                          <w:r w:rsidRPr="00FB6DC0">
                            <w:rPr>
                              <w:rFonts w:ascii="Times New Roman" w:hAnsi="Times New Roman"/>
                            </w:rPr>
                            <w:t>belgenin</w:t>
                          </w:r>
                          <w:proofErr w:type="spellEnd"/>
                          <w:r w:rsidRPr="00FB6DC0">
                            <w:rPr>
                              <w:rFonts w:ascii="Times New Roman" w:hAnsi="Times New Roman"/>
                            </w:rPr>
                            <w:t xml:space="preserve"> </w:t>
                          </w:r>
                          <w:proofErr w:type="spellStart"/>
                          <w:r w:rsidRPr="00FB6DC0">
                            <w:rPr>
                              <w:rFonts w:ascii="Times New Roman" w:hAnsi="Times New Roman"/>
                            </w:rPr>
                            <w:t>içeriği</w:t>
                          </w:r>
                          <w:proofErr w:type="spellEnd"/>
                          <w:r w:rsidRPr="00FB6DC0">
                            <w:rPr>
                              <w:rFonts w:ascii="Times New Roman" w:hAnsi="Times New Roman"/>
                            </w:rPr>
                            <w:t xml:space="preserve"> </w:t>
                          </w:r>
                          <w:proofErr w:type="spellStart"/>
                          <w:r w:rsidRPr="00FB6DC0">
                            <w:rPr>
                              <w:rFonts w:ascii="Times New Roman" w:hAnsi="Times New Roman"/>
                            </w:rPr>
                            <w:t>yalnızca</w:t>
                          </w:r>
                          <w:proofErr w:type="spellEnd"/>
                          <w:r w:rsidR="00806331">
                            <w:rPr>
                              <w:rFonts w:ascii="Times New Roman" w:hAnsi="Times New Roman"/>
                            </w:rPr>
                            <w:t xml:space="preserve"> Arden </w:t>
                          </w:r>
                          <w:proofErr w:type="spellStart"/>
                          <w:r w:rsidR="00806331">
                            <w:rPr>
                              <w:rFonts w:ascii="Times New Roman" w:hAnsi="Times New Roman"/>
                            </w:rPr>
                            <w:t>Gıda</w:t>
                          </w:r>
                          <w:proofErr w:type="spellEnd"/>
                          <w:r w:rsidR="00806331">
                            <w:rPr>
                              <w:rFonts w:ascii="Times New Roman" w:hAnsi="Times New Roman"/>
                            </w:rPr>
                            <w:t xml:space="preserve"> </w:t>
                          </w:r>
                          <w:proofErr w:type="spellStart"/>
                          <w:r w:rsidR="00806331">
                            <w:rPr>
                              <w:rFonts w:ascii="Times New Roman" w:hAnsi="Times New Roman"/>
                            </w:rPr>
                            <w:t>Ltd.</w:t>
                          </w:r>
                          <w:r w:rsidR="00D21F6D">
                            <w:rPr>
                              <w:rFonts w:ascii="Times New Roman" w:hAnsi="Times New Roman"/>
                            </w:rPr>
                            <w:t>’in</w:t>
                          </w:r>
                          <w:proofErr w:type="spellEnd"/>
                          <w:r w:rsidRPr="00FB6DC0">
                            <w:rPr>
                              <w:rFonts w:ascii="Times New Roman" w:hAnsi="Times New Roman"/>
                            </w:rPr>
                            <w:t xml:space="preserve"> </w:t>
                          </w:r>
                          <w:proofErr w:type="spellStart"/>
                          <w:r w:rsidRPr="00FB6DC0">
                            <w:rPr>
                              <w:rFonts w:ascii="Times New Roman" w:hAnsi="Times New Roman"/>
                            </w:rPr>
                            <w:t>sorumluluğundadır</w:t>
                          </w:r>
                          <w:proofErr w:type="spellEnd"/>
                          <w:r w:rsidRPr="00FB6DC0">
                            <w:rPr>
                              <w:rFonts w:ascii="Times New Roman" w:hAnsi="Times New Roman"/>
                            </w:rPr>
                            <w:t xml:space="preserve"> </w:t>
                          </w:r>
                          <w:proofErr w:type="spellStart"/>
                          <w:r w:rsidRPr="00FB6DC0">
                            <w:rPr>
                              <w:rFonts w:ascii="Times New Roman" w:hAnsi="Times New Roman"/>
                            </w:rPr>
                            <w:t>ve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Birliği’nin</w:t>
                          </w:r>
                          <w:proofErr w:type="spellEnd"/>
                          <w:r w:rsidRPr="00FB6DC0">
                            <w:rPr>
                              <w:rFonts w:ascii="Times New Roman" w:hAnsi="Times New Roman"/>
                            </w:rPr>
                            <w:t xml:space="preserve"> </w:t>
                          </w:r>
                          <w:proofErr w:type="spellStart"/>
                          <w:r w:rsidRPr="00FB6DC0">
                            <w:rPr>
                              <w:rFonts w:ascii="Times New Roman" w:hAnsi="Times New Roman"/>
                            </w:rPr>
                            <w:t>görüşlerini</w:t>
                          </w:r>
                          <w:proofErr w:type="spellEnd"/>
                          <w:r w:rsidRPr="00FB6DC0">
                            <w:rPr>
                              <w:rFonts w:ascii="Times New Roman" w:hAnsi="Times New Roman"/>
                            </w:rPr>
                            <w:t xml:space="preserve"> </w:t>
                          </w:r>
                          <w:proofErr w:type="spellStart"/>
                          <w:r w:rsidRPr="00FB6DC0">
                            <w:rPr>
                              <w:rFonts w:ascii="Times New Roman" w:hAnsi="Times New Roman"/>
                            </w:rPr>
                            <w:t>yansıtmak</w:t>
                          </w:r>
                          <w:proofErr w:type="spellEnd"/>
                          <w:r w:rsidRPr="00FB6DC0">
                            <w:rPr>
                              <w:rFonts w:ascii="Times New Roman" w:hAnsi="Times New Roman"/>
                            </w:rPr>
                            <w:t xml:space="preserve"> </w:t>
                          </w:r>
                          <w:proofErr w:type="spellStart"/>
                          <w:r w:rsidRPr="00FB6DC0">
                            <w:rPr>
                              <w:rFonts w:ascii="Times New Roman" w:hAnsi="Times New Roman"/>
                            </w:rPr>
                            <w:t>zorunda</w:t>
                          </w:r>
                          <w:proofErr w:type="spellEnd"/>
                          <w:r w:rsidRPr="00FB6DC0">
                            <w:rPr>
                              <w:rFonts w:ascii="Times New Roman" w:hAnsi="Times New Roman"/>
                            </w:rPr>
                            <w:t xml:space="preserve"> </w:t>
                          </w:r>
                          <w:proofErr w:type="spellStart"/>
                          <w:r w:rsidRPr="00FB6DC0">
                            <w:rPr>
                              <w:rFonts w:ascii="Times New Roman" w:hAnsi="Times New Roman"/>
                            </w:rPr>
                            <w:t>değildir</w:t>
                          </w:r>
                          <w:proofErr w:type="spellEnd"/>
                        </w:p>
                        <w:p w14:paraId="02E5B071" w14:textId="77777777" w:rsidR="00FB6DC0" w:rsidRDefault="00FB6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D47744" id="_x0000_t202" coordsize="21600,21600" o:spt="202" path="m,l,21600r21600,l21600,xe">
              <v:stroke joinstyle="miter"/>
              <v:path gradientshapeok="t" o:connecttype="rect"/>
            </v:shapetype>
            <v:shape id="_x0000_s1028" type="#_x0000_t202" style="position:absolute;left:0;text-align:left;margin-left:96.65pt;margin-top:-11.9pt;width:377.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" fillcolor="white [3201]" strokecolor="white [3212]" strokeweight=".5pt">
              <v:textbox>
                <w:txbxContent>
                  <w:p w14:paraId="2BF98D72" w14:textId="33DCA7EC" w:rsidR="00FB6DC0" w:rsidRPr="00FB6DC0" w:rsidRDefault="00FB6DC0" w:rsidP="00FB6DC0">
                    <w:pPr>
                      <w:rPr>
                        <w:rFonts w:ascii="Times New Roman" w:hAnsi="Times New Roman"/>
                      </w:rPr>
                    </w:pPr>
                    <w:r w:rsidRPr="00FB6DC0">
                      <w:rPr>
                        <w:rFonts w:ascii="Times New Roman" w:hAnsi="Times New Roman"/>
                      </w:rPr>
                      <w:t xml:space="preserve">Bu </w:t>
                    </w:r>
                    <w:proofErr w:type="spellStart"/>
                    <w:r w:rsidRPr="00FB6DC0">
                      <w:rPr>
                        <w:rFonts w:ascii="Times New Roman" w:hAnsi="Times New Roman"/>
                      </w:rPr>
                      <w:t>proje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w:t>
                    </w:r>
                    <w:proofErr w:type="spellEnd"/>
                    <w:r w:rsidRPr="00FB6DC0">
                      <w:rPr>
                        <w:rFonts w:ascii="Times New Roman" w:hAnsi="Times New Roman"/>
                      </w:rPr>
                      <w:t xml:space="preserve"> </w:t>
                    </w:r>
                    <w:proofErr w:type="spellStart"/>
                    <w:r w:rsidRPr="00FB6DC0">
                      <w:rPr>
                        <w:rFonts w:ascii="Times New Roman" w:hAnsi="Times New Roman"/>
                      </w:rPr>
                      <w:t>tarafından</w:t>
                    </w:r>
                    <w:proofErr w:type="spellEnd"/>
                    <w:r w:rsidRPr="00FB6DC0">
                      <w:rPr>
                        <w:rFonts w:ascii="Times New Roman" w:hAnsi="Times New Roman"/>
                      </w:rPr>
                      <w:t xml:space="preserve"> </w:t>
                    </w:r>
                    <w:proofErr w:type="spellStart"/>
                    <w:r w:rsidRPr="00FB6DC0">
                      <w:rPr>
                        <w:rFonts w:ascii="Times New Roman" w:hAnsi="Times New Roman"/>
                      </w:rPr>
                      <w:t>finan</w:t>
                    </w:r>
                    <w:r>
                      <w:rPr>
                        <w:rFonts w:ascii="Times New Roman" w:hAnsi="Times New Roman"/>
                      </w:rPr>
                      <w:t>s</w:t>
                    </w:r>
                    <w:r w:rsidRPr="00FB6DC0">
                      <w:rPr>
                        <w:rFonts w:ascii="Times New Roman" w:hAnsi="Times New Roman"/>
                      </w:rPr>
                      <w:t>e</w:t>
                    </w:r>
                    <w:proofErr w:type="spellEnd"/>
                    <w:r w:rsidRPr="00FB6DC0">
                      <w:rPr>
                        <w:rFonts w:ascii="Times New Roman" w:hAnsi="Times New Roman"/>
                      </w:rPr>
                      <w:t xml:space="preserve"> </w:t>
                    </w:r>
                    <w:proofErr w:type="spellStart"/>
                    <w:r w:rsidRPr="00FB6DC0">
                      <w:rPr>
                        <w:rFonts w:ascii="Times New Roman" w:hAnsi="Times New Roman"/>
                      </w:rPr>
                      <w:t>edilmektedir</w:t>
                    </w:r>
                    <w:proofErr w:type="spellEnd"/>
                    <w:r w:rsidRPr="00FB6DC0">
                      <w:rPr>
                        <w:rFonts w:ascii="Times New Roman" w:hAnsi="Times New Roman"/>
                      </w:rPr>
                      <w:t xml:space="preserve">. Bu </w:t>
                    </w:r>
                    <w:proofErr w:type="spellStart"/>
                    <w:r w:rsidRPr="00FB6DC0">
                      <w:rPr>
                        <w:rFonts w:ascii="Times New Roman" w:hAnsi="Times New Roman"/>
                      </w:rPr>
                      <w:t>belgenin</w:t>
                    </w:r>
                    <w:proofErr w:type="spellEnd"/>
                    <w:r w:rsidRPr="00FB6DC0">
                      <w:rPr>
                        <w:rFonts w:ascii="Times New Roman" w:hAnsi="Times New Roman"/>
                      </w:rPr>
                      <w:t xml:space="preserve"> </w:t>
                    </w:r>
                    <w:proofErr w:type="spellStart"/>
                    <w:r w:rsidRPr="00FB6DC0">
                      <w:rPr>
                        <w:rFonts w:ascii="Times New Roman" w:hAnsi="Times New Roman"/>
                      </w:rPr>
                      <w:t>içeriği</w:t>
                    </w:r>
                    <w:proofErr w:type="spellEnd"/>
                    <w:r w:rsidRPr="00FB6DC0">
                      <w:rPr>
                        <w:rFonts w:ascii="Times New Roman" w:hAnsi="Times New Roman"/>
                      </w:rPr>
                      <w:t xml:space="preserve"> </w:t>
                    </w:r>
                    <w:proofErr w:type="spellStart"/>
                    <w:r w:rsidRPr="00FB6DC0">
                      <w:rPr>
                        <w:rFonts w:ascii="Times New Roman" w:hAnsi="Times New Roman"/>
                      </w:rPr>
                      <w:t>yalnızca</w:t>
                    </w:r>
                    <w:proofErr w:type="spellEnd"/>
                    <w:r w:rsidR="00806331">
                      <w:rPr>
                        <w:rFonts w:ascii="Times New Roman" w:hAnsi="Times New Roman"/>
                      </w:rPr>
                      <w:t xml:space="preserve"> Arden </w:t>
                    </w:r>
                    <w:proofErr w:type="spellStart"/>
                    <w:r w:rsidR="00806331">
                      <w:rPr>
                        <w:rFonts w:ascii="Times New Roman" w:hAnsi="Times New Roman"/>
                      </w:rPr>
                      <w:t>Gıda</w:t>
                    </w:r>
                    <w:proofErr w:type="spellEnd"/>
                    <w:r w:rsidR="00806331">
                      <w:rPr>
                        <w:rFonts w:ascii="Times New Roman" w:hAnsi="Times New Roman"/>
                      </w:rPr>
                      <w:t xml:space="preserve"> </w:t>
                    </w:r>
                    <w:proofErr w:type="spellStart"/>
                    <w:r w:rsidR="00806331">
                      <w:rPr>
                        <w:rFonts w:ascii="Times New Roman" w:hAnsi="Times New Roman"/>
                      </w:rPr>
                      <w:t>Ltd.</w:t>
                    </w:r>
                    <w:r w:rsidR="00D21F6D">
                      <w:rPr>
                        <w:rFonts w:ascii="Times New Roman" w:hAnsi="Times New Roman"/>
                      </w:rPr>
                      <w:t>’in</w:t>
                    </w:r>
                    <w:proofErr w:type="spellEnd"/>
                    <w:r w:rsidRPr="00FB6DC0">
                      <w:rPr>
                        <w:rFonts w:ascii="Times New Roman" w:hAnsi="Times New Roman"/>
                      </w:rPr>
                      <w:t xml:space="preserve"> </w:t>
                    </w:r>
                    <w:proofErr w:type="spellStart"/>
                    <w:r w:rsidRPr="00FB6DC0">
                      <w:rPr>
                        <w:rFonts w:ascii="Times New Roman" w:hAnsi="Times New Roman"/>
                      </w:rPr>
                      <w:t>sorumluluğundadır</w:t>
                    </w:r>
                    <w:proofErr w:type="spellEnd"/>
                    <w:r w:rsidRPr="00FB6DC0">
                      <w:rPr>
                        <w:rFonts w:ascii="Times New Roman" w:hAnsi="Times New Roman"/>
                      </w:rPr>
                      <w:t xml:space="preserve"> </w:t>
                    </w:r>
                    <w:proofErr w:type="spellStart"/>
                    <w:r w:rsidRPr="00FB6DC0">
                      <w:rPr>
                        <w:rFonts w:ascii="Times New Roman" w:hAnsi="Times New Roman"/>
                      </w:rPr>
                      <w:t>ve</w:t>
                    </w:r>
                    <w:proofErr w:type="spellEnd"/>
                    <w:r w:rsidRPr="00FB6DC0">
                      <w:rPr>
                        <w:rFonts w:ascii="Times New Roman" w:hAnsi="Times New Roman"/>
                      </w:rPr>
                      <w:t xml:space="preserve"> </w:t>
                    </w:r>
                    <w:proofErr w:type="spellStart"/>
                    <w:r w:rsidRPr="00FB6DC0">
                      <w:rPr>
                        <w:rFonts w:ascii="Times New Roman" w:hAnsi="Times New Roman"/>
                      </w:rPr>
                      <w:t>Avrupa</w:t>
                    </w:r>
                    <w:proofErr w:type="spellEnd"/>
                    <w:r w:rsidRPr="00FB6DC0">
                      <w:rPr>
                        <w:rFonts w:ascii="Times New Roman" w:hAnsi="Times New Roman"/>
                      </w:rPr>
                      <w:t xml:space="preserve"> </w:t>
                    </w:r>
                    <w:proofErr w:type="spellStart"/>
                    <w:r w:rsidRPr="00FB6DC0">
                      <w:rPr>
                        <w:rFonts w:ascii="Times New Roman" w:hAnsi="Times New Roman"/>
                      </w:rPr>
                      <w:t>Birliği’nin</w:t>
                    </w:r>
                    <w:proofErr w:type="spellEnd"/>
                    <w:r w:rsidRPr="00FB6DC0">
                      <w:rPr>
                        <w:rFonts w:ascii="Times New Roman" w:hAnsi="Times New Roman"/>
                      </w:rPr>
                      <w:t xml:space="preserve"> </w:t>
                    </w:r>
                    <w:proofErr w:type="spellStart"/>
                    <w:r w:rsidRPr="00FB6DC0">
                      <w:rPr>
                        <w:rFonts w:ascii="Times New Roman" w:hAnsi="Times New Roman"/>
                      </w:rPr>
                      <w:t>görüşlerini</w:t>
                    </w:r>
                    <w:proofErr w:type="spellEnd"/>
                    <w:r w:rsidRPr="00FB6DC0">
                      <w:rPr>
                        <w:rFonts w:ascii="Times New Roman" w:hAnsi="Times New Roman"/>
                      </w:rPr>
                      <w:t xml:space="preserve"> </w:t>
                    </w:r>
                    <w:proofErr w:type="spellStart"/>
                    <w:r w:rsidRPr="00FB6DC0">
                      <w:rPr>
                        <w:rFonts w:ascii="Times New Roman" w:hAnsi="Times New Roman"/>
                      </w:rPr>
                      <w:t>yansıtmak</w:t>
                    </w:r>
                    <w:proofErr w:type="spellEnd"/>
                    <w:r w:rsidRPr="00FB6DC0">
                      <w:rPr>
                        <w:rFonts w:ascii="Times New Roman" w:hAnsi="Times New Roman"/>
                      </w:rPr>
                      <w:t xml:space="preserve"> </w:t>
                    </w:r>
                    <w:proofErr w:type="spellStart"/>
                    <w:r w:rsidRPr="00FB6DC0">
                      <w:rPr>
                        <w:rFonts w:ascii="Times New Roman" w:hAnsi="Times New Roman"/>
                      </w:rPr>
                      <w:t>zorunda</w:t>
                    </w:r>
                    <w:proofErr w:type="spellEnd"/>
                    <w:r w:rsidRPr="00FB6DC0">
                      <w:rPr>
                        <w:rFonts w:ascii="Times New Roman" w:hAnsi="Times New Roman"/>
                      </w:rPr>
                      <w:t xml:space="preserve"> </w:t>
                    </w:r>
                    <w:proofErr w:type="spellStart"/>
                    <w:r w:rsidRPr="00FB6DC0">
                      <w:rPr>
                        <w:rFonts w:ascii="Times New Roman" w:hAnsi="Times New Roman"/>
                      </w:rPr>
                      <w:t>değildir</w:t>
                    </w:r>
                    <w:proofErr w:type="spellEnd"/>
                  </w:p>
                  <w:p w14:paraId="02E5B071" w14:textId="77777777" w:rsidR="00FB6DC0" w:rsidRDefault="00FB6DC0"/>
                </w:txbxContent>
              </v:textbox>
            </v:shape>
          </w:pict>
        </mc:Fallback>
      </mc:AlternateContent>
    </w:r>
  </w:p>
  <w:sdt>
    <w:sdtPr>
      <w:id w:val="-892497235"/>
      <w:docPartObj>
        <w:docPartGallery w:val="Page Numbers (Bottom of Page)"/>
        <w:docPartUnique/>
      </w:docPartObj>
    </w:sdtPr>
    <w:sdtEndPr>
      <w:rPr>
        <w:noProof/>
      </w:rPr>
    </w:sdtEndPr>
    <w:sdtContent>
      <w:p w14:paraId="0C3B1AF8" w14:textId="133C2A42" w:rsidR="00C964FE" w:rsidRDefault="00416B4F" w:rsidP="00C964FE">
        <w:pPr>
          <w:pStyle w:val="Footer"/>
          <w:jc w:val="center"/>
        </w:pPr>
        <w:r>
          <w:rPr>
            <w:noProof/>
            <w:snapToGrid/>
          </w:rPr>
          <w:drawing>
            <wp:anchor distT="0" distB="0" distL="114300" distR="114300" simplePos="0" relativeHeight="251658240" behindDoc="1" locked="0" layoutInCell="1" allowOverlap="1" wp14:anchorId="495AEA48" wp14:editId="5F1E0732">
              <wp:simplePos x="0" y="0"/>
              <wp:positionH relativeFrom="column">
                <wp:posOffset>90805</wp:posOffset>
              </wp:positionH>
              <wp:positionV relativeFrom="paragraph">
                <wp:posOffset>-430530</wp:posOffset>
              </wp:positionV>
              <wp:extent cx="927100" cy="635000"/>
              <wp:effectExtent l="0" t="0" r="6350" b="0"/>
              <wp:wrapTight wrapText="bothSides">
                <wp:wrapPolygon edited="0">
                  <wp:start x="0" y="0"/>
                  <wp:lineTo x="0" y="20736"/>
                  <wp:lineTo x="21304" y="20736"/>
                  <wp:lineTo x="21304" y="0"/>
                  <wp:lineTo x="0" y="0"/>
                </wp:wrapPolygon>
              </wp:wrapTight>
              <wp:docPr id="405958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34543" name="Picture 1"/>
                      <pic:cNvPicPr>
                        <a:picLocks noChangeAspect="1"/>
                      </pic:cNvPicPr>
                    </pic:nvPicPr>
                    <pic:blipFill rotWithShape="1">
                      <a:blip r:embed="rId1">
                        <a:extLst>
                          <a:ext uri="{28A0092B-C50C-407E-A947-70E740481C1C}">
                            <a14:useLocalDpi xmlns:a14="http://schemas.microsoft.com/office/drawing/2010/main" val="0"/>
                          </a:ext>
                        </a:extLst>
                      </a:blip>
                      <a:srcRect t="19014" r="84395" b="10563"/>
                      <a:stretch/>
                    </pic:blipFill>
                    <pic:spPr bwMode="auto">
                      <a:xfrm>
                        <a:off x="0" y="0"/>
                        <a:ext cx="927100" cy="635000"/>
                      </a:xfrm>
                      <a:prstGeom prst="rect">
                        <a:avLst/>
                      </a:prstGeom>
                      <a:ln>
                        <a:noFill/>
                      </a:ln>
                      <a:extLst>
                        <a:ext uri="{53640926-AAD7-44D8-BBD7-CCE9431645EC}">
                          <a14:shadowObscured xmlns:a14="http://schemas.microsoft.com/office/drawing/2010/main"/>
                        </a:ext>
                      </a:extLst>
                    </pic:spPr>
                  </pic:pic>
                </a:graphicData>
              </a:graphic>
            </wp:anchor>
          </w:drawing>
        </w:r>
      </w:p>
      <w:p w14:paraId="4B27C8DC" w14:textId="44A31D53" w:rsidR="00000005" w:rsidRPr="00C964FE" w:rsidRDefault="00BC3765" w:rsidP="00C964FE">
        <w:pPr>
          <w:pStyle w:val="Footer"/>
          <w:jc w:val="center"/>
        </w:pPr>
        <w:r w:rsidRPr="00BC3765">
          <w:rPr>
            <w:rFonts w:ascii="Times New Roman" w:hAnsi="Times New Roman"/>
          </w:rPr>
          <w:fldChar w:fldCharType="begin"/>
        </w:r>
        <w:r w:rsidRPr="00BC3765">
          <w:rPr>
            <w:rFonts w:ascii="Times New Roman" w:hAnsi="Times New Roman"/>
          </w:rPr>
          <w:instrText xml:space="preserve"> PAGE   \* MERGEFORMAT </w:instrText>
        </w:r>
        <w:r w:rsidRPr="00BC3765">
          <w:rPr>
            <w:rFonts w:ascii="Times New Roman" w:hAnsi="Times New Roman"/>
          </w:rPr>
          <w:fldChar w:fldCharType="separate"/>
        </w:r>
        <w:r w:rsidRPr="00BC3765">
          <w:rPr>
            <w:rFonts w:ascii="Times New Roman" w:hAnsi="Times New Roman"/>
            <w:noProof/>
          </w:rPr>
          <w:t>2</w:t>
        </w:r>
        <w:r w:rsidRPr="00BC3765">
          <w:rPr>
            <w:rFonts w:ascii="Times New Roman" w:hAnsi="Times New Roman"/>
            <w:noProof/>
          </w:rPr>
          <w:fldChar w:fldCharType="end"/>
        </w:r>
      </w:p>
    </w:sdtContent>
  </w:sdt>
  <w:p w14:paraId="6C919084" w14:textId="77777777" w:rsidR="004E388A" w:rsidRPr="00753258" w:rsidRDefault="004E388A" w:rsidP="00E525BC">
    <w:pPr>
      <w:pStyle w:val="Footer"/>
      <w:tabs>
        <w:tab w:val="left" w:pos="495"/>
        <w:tab w:val="right" w:pos="10120"/>
      </w:tabs>
      <w:rPr>
        <w:b/>
        <w:bCs/>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045B" w14:textId="77777777" w:rsidR="00CC5519" w:rsidRPr="006A5F84" w:rsidRDefault="00CC5519">
      <w:r w:rsidRPr="006A5F84">
        <w:separator/>
      </w:r>
    </w:p>
  </w:footnote>
  <w:footnote w:type="continuationSeparator" w:id="0">
    <w:p w14:paraId="027813AB" w14:textId="77777777" w:rsidR="00CC5519" w:rsidRPr="006A5F84" w:rsidRDefault="00CC5519">
      <w:r w:rsidRPr="006A5F8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E60"/>
    <w:multiLevelType w:val="hybridMultilevel"/>
    <w:tmpl w:val="AFC4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2543FA"/>
    <w:multiLevelType w:val="hybridMultilevel"/>
    <w:tmpl w:val="0938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50D93"/>
    <w:multiLevelType w:val="hybridMultilevel"/>
    <w:tmpl w:val="D1205FCE"/>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 w15:restartNumberingAfterBreak="0">
    <w:nsid w:val="257C46E4"/>
    <w:multiLevelType w:val="hybridMultilevel"/>
    <w:tmpl w:val="1B90E3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9D374C"/>
    <w:multiLevelType w:val="hybridMultilevel"/>
    <w:tmpl w:val="4A4CD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64A5E"/>
    <w:multiLevelType w:val="hybridMultilevel"/>
    <w:tmpl w:val="567661B8"/>
    <w:lvl w:ilvl="0" w:tplc="2AAC759C">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137D4"/>
    <w:multiLevelType w:val="hybridMultilevel"/>
    <w:tmpl w:val="D8526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F6EF3"/>
    <w:multiLevelType w:val="hybridMultilevel"/>
    <w:tmpl w:val="604CB110"/>
    <w:lvl w:ilvl="0" w:tplc="2A4298EE">
      <w:start w:val="4"/>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002721"/>
    <w:multiLevelType w:val="hybridMultilevel"/>
    <w:tmpl w:val="DFC2BFA4"/>
    <w:lvl w:ilvl="0" w:tplc="D3283E18">
      <w:start w:val="1"/>
      <w:numFmt w:val="decimal"/>
      <w:lvlText w:val="3.%1"/>
      <w:lvlJc w:val="left"/>
      <w:pPr>
        <w:ind w:left="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84E8B"/>
    <w:multiLevelType w:val="hybridMultilevel"/>
    <w:tmpl w:val="0526B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16A59"/>
    <w:multiLevelType w:val="hybridMultilevel"/>
    <w:tmpl w:val="688C46EE"/>
    <w:lvl w:ilvl="0" w:tplc="A31AB6E4">
      <w:start w:val="1"/>
      <w:numFmt w:val="decimal"/>
      <w:lvlText w:val="1.%1"/>
      <w:lvlJc w:val="left"/>
      <w:pPr>
        <w:ind w:left="720" w:hanging="360"/>
      </w:pPr>
      <w:rPr>
        <w:rFonts w:hint="default"/>
        <w:b w:val="0"/>
        <w:bCs w:val="0"/>
        <w:color w:val="auto"/>
      </w:rPr>
    </w:lvl>
    <w:lvl w:ilvl="1" w:tplc="3BEADD96">
      <w:start w:val="1"/>
      <w:numFmt w:val="decimal"/>
      <w:lvlText w:val="1.%2"/>
      <w:lvlJc w:val="left"/>
      <w:pPr>
        <w:ind w:left="1789"/>
      </w:pPr>
      <w:rPr>
        <w:rFonts w:hint="default"/>
        <w:b w:val="0"/>
        <w:bCs w:val="0"/>
        <w:color w:val="auto"/>
        <w:sz w:val="24"/>
        <w:szCs w:val="24"/>
      </w:rPr>
    </w:lvl>
    <w:lvl w:ilvl="2" w:tplc="696A7882">
      <w:start w:val="2"/>
      <w:numFmt w:val="lowerLetter"/>
      <w:lvlText w:val="%3)"/>
      <w:lvlJc w:val="left"/>
      <w:pPr>
        <w:ind w:left="2340" w:hanging="360"/>
      </w:pPr>
      <w:rPr>
        <w:rFonts w:hint="default"/>
      </w:rPr>
    </w:lvl>
    <w:lvl w:ilvl="3" w:tplc="7B18B1D0">
      <w:start w:val="3"/>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8C4A3B"/>
    <w:multiLevelType w:val="hybridMultilevel"/>
    <w:tmpl w:val="13FE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A7D0D"/>
    <w:multiLevelType w:val="hybridMultilevel"/>
    <w:tmpl w:val="13EA8060"/>
    <w:lvl w:ilvl="0" w:tplc="6EFA0862">
      <w:start w:val="1"/>
      <w:numFmt w:val="lowerRoman"/>
      <w:lvlText w:val="%1."/>
      <w:lvlJc w:val="left"/>
      <w:pPr>
        <w:tabs>
          <w:tab w:val="num" w:pos="1211"/>
        </w:tabs>
        <w:ind w:left="1211" w:hanging="360"/>
      </w:pPr>
      <w:rPr>
        <w:rFonts w:ascii="Times New Roman" w:eastAsia="Calibri" w:hAnsi="Times New Roman" w:cs="Times New Roman"/>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48813B13"/>
    <w:multiLevelType w:val="hybridMultilevel"/>
    <w:tmpl w:val="FE5A5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891DE9"/>
    <w:multiLevelType w:val="multilevel"/>
    <w:tmpl w:val="79EC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7D0B60"/>
    <w:multiLevelType w:val="hybridMultilevel"/>
    <w:tmpl w:val="335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81139"/>
    <w:multiLevelType w:val="multilevel"/>
    <w:tmpl w:val="8E606B9E"/>
    <w:lvl w:ilvl="0">
      <w:start w:val="1"/>
      <w:numFmt w:val="decimal"/>
      <w:lvlText w:val="%1."/>
      <w:lvlJc w:val="left"/>
      <w:rPr>
        <w:rFonts w:ascii="Times New Roman" w:hAnsi="Times New Roman" w:cs="Times New Roman" w:hint="default"/>
        <w:b/>
        <w:bCs w:val="0"/>
        <w:i w:val="0"/>
        <w:iCs w:val="0"/>
        <w:color w:val="auto"/>
        <w:sz w:val="28"/>
      </w:rPr>
    </w:lvl>
    <w:lvl w:ilvl="1">
      <w:start w:val="2"/>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28F00BA"/>
    <w:multiLevelType w:val="multilevel"/>
    <w:tmpl w:val="F20680EE"/>
    <w:lvl w:ilvl="0">
      <w:start w:val="1"/>
      <w:numFmt w:val="decimal"/>
      <w:lvlText w:val="%1."/>
      <w:lvlJc w:val="left"/>
      <w:pPr>
        <w:ind w:left="835" w:hanging="721"/>
      </w:pPr>
      <w:rPr>
        <w:rFonts w:ascii="Verdana" w:eastAsia="Verdana" w:hAnsi="Verdana" w:cs="Verdana" w:hint="default"/>
        <w:b/>
        <w:bCs/>
        <w:w w:val="100"/>
        <w:sz w:val="20"/>
        <w:szCs w:val="20"/>
        <w:lang w:val="tr-TR" w:eastAsia="en-US" w:bidi="ar-SA"/>
      </w:rPr>
    </w:lvl>
    <w:lvl w:ilvl="1">
      <w:start w:val="1"/>
      <w:numFmt w:val="decimal"/>
      <w:lvlText w:val="%1.%2."/>
      <w:lvlJc w:val="left"/>
      <w:pPr>
        <w:ind w:left="824" w:hanging="710"/>
      </w:pPr>
      <w:rPr>
        <w:rFonts w:hint="default"/>
        <w:b/>
        <w:bCs/>
        <w:w w:val="100"/>
        <w:lang w:val="tr-TR" w:eastAsia="en-US" w:bidi="ar-SA"/>
      </w:rPr>
    </w:lvl>
    <w:lvl w:ilvl="2">
      <w:start w:val="1"/>
      <w:numFmt w:val="decimal"/>
      <w:lvlText w:val="%1.%2.%3."/>
      <w:lvlJc w:val="left"/>
      <w:pPr>
        <w:ind w:left="966" w:hanging="710"/>
      </w:pPr>
      <w:rPr>
        <w:rFonts w:ascii="Verdana" w:eastAsia="Verdana" w:hAnsi="Verdana" w:cs="Verdana" w:hint="default"/>
        <w:b/>
        <w:bCs/>
        <w:w w:val="100"/>
        <w:sz w:val="20"/>
        <w:szCs w:val="20"/>
        <w:lang w:val="tr-TR" w:eastAsia="en-US" w:bidi="ar-SA"/>
      </w:rPr>
    </w:lvl>
    <w:lvl w:ilvl="3">
      <w:numFmt w:val="bullet"/>
      <w:lvlText w:val=""/>
      <w:lvlJc w:val="left"/>
      <w:pPr>
        <w:ind w:left="1249" w:hanging="710"/>
      </w:pPr>
      <w:rPr>
        <w:rFonts w:ascii="Symbol" w:eastAsia="Symbol" w:hAnsi="Symbol" w:cs="Symbol" w:hint="default"/>
        <w:b/>
        <w:bCs/>
        <w:w w:val="100"/>
        <w:sz w:val="20"/>
        <w:szCs w:val="20"/>
        <w:lang w:val="tr-TR" w:eastAsia="en-US" w:bidi="ar-SA"/>
      </w:rPr>
    </w:lvl>
    <w:lvl w:ilvl="4">
      <w:numFmt w:val="bullet"/>
      <w:lvlText w:val="•"/>
      <w:lvlJc w:val="left"/>
      <w:pPr>
        <w:ind w:left="1240" w:hanging="710"/>
      </w:pPr>
      <w:rPr>
        <w:rFonts w:hint="default"/>
        <w:lang w:val="tr-TR" w:eastAsia="en-US" w:bidi="ar-SA"/>
      </w:rPr>
    </w:lvl>
    <w:lvl w:ilvl="5">
      <w:numFmt w:val="bullet"/>
      <w:lvlText w:val="•"/>
      <w:lvlJc w:val="left"/>
      <w:pPr>
        <w:ind w:left="2824" w:hanging="710"/>
      </w:pPr>
      <w:rPr>
        <w:rFonts w:hint="default"/>
        <w:lang w:val="tr-TR" w:eastAsia="en-US" w:bidi="ar-SA"/>
      </w:rPr>
    </w:lvl>
    <w:lvl w:ilvl="6">
      <w:numFmt w:val="bullet"/>
      <w:lvlText w:val="•"/>
      <w:lvlJc w:val="left"/>
      <w:pPr>
        <w:ind w:left="4408" w:hanging="710"/>
      </w:pPr>
      <w:rPr>
        <w:rFonts w:hint="default"/>
        <w:lang w:val="tr-TR" w:eastAsia="en-US" w:bidi="ar-SA"/>
      </w:rPr>
    </w:lvl>
    <w:lvl w:ilvl="7">
      <w:numFmt w:val="bullet"/>
      <w:lvlText w:val="•"/>
      <w:lvlJc w:val="left"/>
      <w:pPr>
        <w:ind w:left="5992" w:hanging="710"/>
      </w:pPr>
      <w:rPr>
        <w:rFonts w:hint="default"/>
        <w:lang w:val="tr-TR" w:eastAsia="en-US" w:bidi="ar-SA"/>
      </w:rPr>
    </w:lvl>
    <w:lvl w:ilvl="8">
      <w:numFmt w:val="bullet"/>
      <w:lvlText w:val="•"/>
      <w:lvlJc w:val="left"/>
      <w:pPr>
        <w:ind w:left="7576" w:hanging="710"/>
      </w:pPr>
      <w:rPr>
        <w:rFonts w:hint="default"/>
        <w:lang w:val="tr-TR" w:eastAsia="en-US" w:bidi="ar-SA"/>
      </w:rPr>
    </w:lvl>
  </w:abstractNum>
  <w:abstractNum w:abstractNumId="20" w15:restartNumberingAfterBreak="0">
    <w:nsid w:val="52FB3AC3"/>
    <w:multiLevelType w:val="hybridMultilevel"/>
    <w:tmpl w:val="1206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3638B"/>
    <w:multiLevelType w:val="multilevel"/>
    <w:tmpl w:val="34F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C676E0"/>
    <w:multiLevelType w:val="hybridMultilevel"/>
    <w:tmpl w:val="178A673A"/>
    <w:lvl w:ilvl="0" w:tplc="C5282E06">
      <w:start w:val="1"/>
      <w:numFmt w:val="decimal"/>
      <w:lvlText w:val="7.%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B20C2"/>
    <w:multiLevelType w:val="multilevel"/>
    <w:tmpl w:val="D948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216D6C"/>
    <w:multiLevelType w:val="multilevel"/>
    <w:tmpl w:val="960A79D2"/>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DC3675"/>
    <w:multiLevelType w:val="hybridMultilevel"/>
    <w:tmpl w:val="ED6AA352"/>
    <w:lvl w:ilvl="0" w:tplc="2A4298E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97BAE"/>
    <w:multiLevelType w:val="hybridMultilevel"/>
    <w:tmpl w:val="DD941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DD731F"/>
    <w:multiLevelType w:val="multilevel"/>
    <w:tmpl w:val="8D2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C51D7"/>
    <w:multiLevelType w:val="hybridMultilevel"/>
    <w:tmpl w:val="F5FC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070114">
    <w:abstractNumId w:val="25"/>
  </w:num>
  <w:num w:numId="2" w16cid:durableId="1882277054">
    <w:abstractNumId w:val="3"/>
  </w:num>
  <w:num w:numId="3" w16cid:durableId="1370256647">
    <w:abstractNumId w:val="24"/>
  </w:num>
  <w:num w:numId="4" w16cid:durableId="790561060">
    <w:abstractNumId w:val="1"/>
  </w:num>
  <w:num w:numId="5" w16cid:durableId="270361482">
    <w:abstractNumId w:val="12"/>
  </w:num>
  <w:num w:numId="6" w16cid:durableId="1600986780">
    <w:abstractNumId w:val="10"/>
  </w:num>
  <w:num w:numId="7" w16cid:durableId="719481185">
    <w:abstractNumId w:val="18"/>
  </w:num>
  <w:num w:numId="8" w16cid:durableId="1770193373">
    <w:abstractNumId w:val="22"/>
  </w:num>
  <w:num w:numId="9" w16cid:durableId="1125777959">
    <w:abstractNumId w:val="9"/>
  </w:num>
  <w:num w:numId="10" w16cid:durableId="1919440196">
    <w:abstractNumId w:val="5"/>
  </w:num>
  <w:num w:numId="11" w16cid:durableId="1314216303">
    <w:abstractNumId w:val="0"/>
  </w:num>
  <w:num w:numId="12" w16cid:durableId="958802753">
    <w:abstractNumId w:val="8"/>
  </w:num>
  <w:num w:numId="13" w16cid:durableId="694382657">
    <w:abstractNumId w:val="18"/>
    <w:lvlOverride w:ilvl="0">
      <w:startOverride w:val="1"/>
    </w:lvlOverride>
  </w:num>
  <w:num w:numId="14" w16cid:durableId="840194630">
    <w:abstractNumId w:val="28"/>
  </w:num>
  <w:num w:numId="15" w16cid:durableId="509029039">
    <w:abstractNumId w:val="14"/>
  </w:num>
  <w:num w:numId="16" w16cid:durableId="66147795">
    <w:abstractNumId w:val="15"/>
  </w:num>
  <w:num w:numId="17" w16cid:durableId="1519125567">
    <w:abstractNumId w:val="6"/>
  </w:num>
  <w:num w:numId="18" w16cid:durableId="1587378950">
    <w:abstractNumId w:val="4"/>
  </w:num>
  <w:num w:numId="19" w16cid:durableId="928192339">
    <w:abstractNumId w:val="27"/>
  </w:num>
  <w:num w:numId="20" w16cid:durableId="1665164265">
    <w:abstractNumId w:val="2"/>
  </w:num>
  <w:num w:numId="21" w16cid:durableId="516387013">
    <w:abstractNumId w:val="29"/>
  </w:num>
  <w:num w:numId="22" w16cid:durableId="298073240">
    <w:abstractNumId w:val="20"/>
  </w:num>
  <w:num w:numId="23" w16cid:durableId="1819573628">
    <w:abstractNumId w:val="23"/>
  </w:num>
  <w:num w:numId="24" w16cid:durableId="84957912">
    <w:abstractNumId w:val="21"/>
  </w:num>
  <w:num w:numId="25" w16cid:durableId="746614081">
    <w:abstractNumId w:val="16"/>
  </w:num>
  <w:num w:numId="26" w16cid:durableId="1448888969">
    <w:abstractNumId w:val="13"/>
  </w:num>
  <w:num w:numId="27" w16cid:durableId="1266767803">
    <w:abstractNumId w:val="30"/>
  </w:num>
  <w:num w:numId="28" w16cid:durableId="1296259606">
    <w:abstractNumId w:val="11"/>
  </w:num>
  <w:num w:numId="29" w16cid:durableId="519585991">
    <w:abstractNumId w:val="17"/>
  </w:num>
  <w:num w:numId="30" w16cid:durableId="108864127">
    <w:abstractNumId w:val="19"/>
  </w:num>
  <w:num w:numId="31" w16cid:durableId="186145704">
    <w:abstractNumId w:val="7"/>
  </w:num>
  <w:num w:numId="32" w16cid:durableId="1686899309">
    <w:abstractNumId w:val="7"/>
    <w:lvlOverride w:ilvl="0">
      <w:startOverride w:val="4"/>
    </w:lvlOverride>
  </w:num>
  <w:num w:numId="33" w16cid:durableId="2041081806">
    <w:abstractNumId w:val="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005"/>
    <w:rsid w:val="000002C1"/>
    <w:rsid w:val="000011D7"/>
    <w:rsid w:val="000012FD"/>
    <w:rsid w:val="000016EA"/>
    <w:rsid w:val="00001D76"/>
    <w:rsid w:val="000021E1"/>
    <w:rsid w:val="00007151"/>
    <w:rsid w:val="000076C2"/>
    <w:rsid w:val="00007DCD"/>
    <w:rsid w:val="000104C6"/>
    <w:rsid w:val="00010561"/>
    <w:rsid w:val="00010EFB"/>
    <w:rsid w:val="00011BE8"/>
    <w:rsid w:val="000160CF"/>
    <w:rsid w:val="000167B8"/>
    <w:rsid w:val="000218B3"/>
    <w:rsid w:val="0002307B"/>
    <w:rsid w:val="00023B85"/>
    <w:rsid w:val="0002493B"/>
    <w:rsid w:val="000267CD"/>
    <w:rsid w:val="00027333"/>
    <w:rsid w:val="00030464"/>
    <w:rsid w:val="000336E4"/>
    <w:rsid w:val="0003636F"/>
    <w:rsid w:val="00036405"/>
    <w:rsid w:val="00036E25"/>
    <w:rsid w:val="00040153"/>
    <w:rsid w:val="00040CF1"/>
    <w:rsid w:val="00041516"/>
    <w:rsid w:val="000417E2"/>
    <w:rsid w:val="0004257C"/>
    <w:rsid w:val="00043159"/>
    <w:rsid w:val="00044389"/>
    <w:rsid w:val="0004517D"/>
    <w:rsid w:val="0004610E"/>
    <w:rsid w:val="00046DD3"/>
    <w:rsid w:val="00050C50"/>
    <w:rsid w:val="00051AE7"/>
    <w:rsid w:val="00051DD7"/>
    <w:rsid w:val="000534E8"/>
    <w:rsid w:val="000539C2"/>
    <w:rsid w:val="00053AE8"/>
    <w:rsid w:val="0005446F"/>
    <w:rsid w:val="00054588"/>
    <w:rsid w:val="00054CD4"/>
    <w:rsid w:val="000554A6"/>
    <w:rsid w:val="00056995"/>
    <w:rsid w:val="00056EAA"/>
    <w:rsid w:val="00056FBA"/>
    <w:rsid w:val="000574F3"/>
    <w:rsid w:val="00057556"/>
    <w:rsid w:val="000603D9"/>
    <w:rsid w:val="00062BA9"/>
    <w:rsid w:val="000634D6"/>
    <w:rsid w:val="00063C56"/>
    <w:rsid w:val="00063C70"/>
    <w:rsid w:val="00064BDF"/>
    <w:rsid w:val="000665DF"/>
    <w:rsid w:val="00066CBA"/>
    <w:rsid w:val="00067C2F"/>
    <w:rsid w:val="000714BB"/>
    <w:rsid w:val="00072041"/>
    <w:rsid w:val="0007671B"/>
    <w:rsid w:val="00082D26"/>
    <w:rsid w:val="0008592A"/>
    <w:rsid w:val="00085CA1"/>
    <w:rsid w:val="00085D4F"/>
    <w:rsid w:val="000868AF"/>
    <w:rsid w:val="00087F35"/>
    <w:rsid w:val="000900FE"/>
    <w:rsid w:val="0009076E"/>
    <w:rsid w:val="00090987"/>
    <w:rsid w:val="000921E5"/>
    <w:rsid w:val="0009286D"/>
    <w:rsid w:val="00093F69"/>
    <w:rsid w:val="000947DF"/>
    <w:rsid w:val="000955E0"/>
    <w:rsid w:val="00097737"/>
    <w:rsid w:val="000A1A71"/>
    <w:rsid w:val="000A3109"/>
    <w:rsid w:val="000A3B36"/>
    <w:rsid w:val="000A4345"/>
    <w:rsid w:val="000A71BA"/>
    <w:rsid w:val="000A760A"/>
    <w:rsid w:val="000A7A2C"/>
    <w:rsid w:val="000B0983"/>
    <w:rsid w:val="000B11C9"/>
    <w:rsid w:val="000B1236"/>
    <w:rsid w:val="000B5683"/>
    <w:rsid w:val="000B5767"/>
    <w:rsid w:val="000B79F6"/>
    <w:rsid w:val="000B7E66"/>
    <w:rsid w:val="000C1D59"/>
    <w:rsid w:val="000C2FD9"/>
    <w:rsid w:val="000C32D7"/>
    <w:rsid w:val="000C4AE6"/>
    <w:rsid w:val="000C58E2"/>
    <w:rsid w:val="000C5B3A"/>
    <w:rsid w:val="000C6E69"/>
    <w:rsid w:val="000C7339"/>
    <w:rsid w:val="000C77D1"/>
    <w:rsid w:val="000D0118"/>
    <w:rsid w:val="000D1CDA"/>
    <w:rsid w:val="000D24E3"/>
    <w:rsid w:val="000D2B44"/>
    <w:rsid w:val="000D40DB"/>
    <w:rsid w:val="000D5168"/>
    <w:rsid w:val="000D584F"/>
    <w:rsid w:val="000D5F1B"/>
    <w:rsid w:val="000D66C0"/>
    <w:rsid w:val="000D66D3"/>
    <w:rsid w:val="000E0DB4"/>
    <w:rsid w:val="000E2617"/>
    <w:rsid w:val="000E291F"/>
    <w:rsid w:val="000E4CFC"/>
    <w:rsid w:val="000E75E5"/>
    <w:rsid w:val="000E7B75"/>
    <w:rsid w:val="000F08CC"/>
    <w:rsid w:val="000F124B"/>
    <w:rsid w:val="000F1339"/>
    <w:rsid w:val="000F2D3A"/>
    <w:rsid w:val="000F5F5F"/>
    <w:rsid w:val="000F63B0"/>
    <w:rsid w:val="00100085"/>
    <w:rsid w:val="001004D7"/>
    <w:rsid w:val="00103348"/>
    <w:rsid w:val="00103913"/>
    <w:rsid w:val="00104B37"/>
    <w:rsid w:val="0010518E"/>
    <w:rsid w:val="00105F4C"/>
    <w:rsid w:val="0011017C"/>
    <w:rsid w:val="001102DE"/>
    <w:rsid w:val="00111B28"/>
    <w:rsid w:val="00115916"/>
    <w:rsid w:val="00115A3D"/>
    <w:rsid w:val="001160E5"/>
    <w:rsid w:val="00116A45"/>
    <w:rsid w:val="00121DE4"/>
    <w:rsid w:val="00122909"/>
    <w:rsid w:val="00123EDC"/>
    <w:rsid w:val="001252C0"/>
    <w:rsid w:val="00125829"/>
    <w:rsid w:val="001258CE"/>
    <w:rsid w:val="00125D6F"/>
    <w:rsid w:val="00125E76"/>
    <w:rsid w:val="0012677D"/>
    <w:rsid w:val="00127B51"/>
    <w:rsid w:val="0013002E"/>
    <w:rsid w:val="001302A7"/>
    <w:rsid w:val="001308E5"/>
    <w:rsid w:val="001309AB"/>
    <w:rsid w:val="00130DD8"/>
    <w:rsid w:val="00130EF1"/>
    <w:rsid w:val="001320DF"/>
    <w:rsid w:val="00135990"/>
    <w:rsid w:val="001378FB"/>
    <w:rsid w:val="001428D8"/>
    <w:rsid w:val="0014659F"/>
    <w:rsid w:val="00150767"/>
    <w:rsid w:val="001515E4"/>
    <w:rsid w:val="001526D2"/>
    <w:rsid w:val="001536B3"/>
    <w:rsid w:val="0015421F"/>
    <w:rsid w:val="00154CFF"/>
    <w:rsid w:val="00157C6D"/>
    <w:rsid w:val="00157DEE"/>
    <w:rsid w:val="001645AC"/>
    <w:rsid w:val="00164F15"/>
    <w:rsid w:val="00165BDF"/>
    <w:rsid w:val="00166131"/>
    <w:rsid w:val="00171C45"/>
    <w:rsid w:val="001726D4"/>
    <w:rsid w:val="00172E95"/>
    <w:rsid w:val="00174402"/>
    <w:rsid w:val="001766D9"/>
    <w:rsid w:val="0017751C"/>
    <w:rsid w:val="00180AD3"/>
    <w:rsid w:val="00181980"/>
    <w:rsid w:val="001825BD"/>
    <w:rsid w:val="00182639"/>
    <w:rsid w:val="00183F75"/>
    <w:rsid w:val="00185973"/>
    <w:rsid w:val="00187253"/>
    <w:rsid w:val="0019137F"/>
    <w:rsid w:val="00191E81"/>
    <w:rsid w:val="00192430"/>
    <w:rsid w:val="001932AF"/>
    <w:rsid w:val="001937B4"/>
    <w:rsid w:val="00194F4B"/>
    <w:rsid w:val="00195591"/>
    <w:rsid w:val="001976A6"/>
    <w:rsid w:val="001976E7"/>
    <w:rsid w:val="001A0B17"/>
    <w:rsid w:val="001A1207"/>
    <w:rsid w:val="001A1CA1"/>
    <w:rsid w:val="001A2D84"/>
    <w:rsid w:val="001A5C36"/>
    <w:rsid w:val="001A64D9"/>
    <w:rsid w:val="001A6C79"/>
    <w:rsid w:val="001A7639"/>
    <w:rsid w:val="001A78AB"/>
    <w:rsid w:val="001B180F"/>
    <w:rsid w:val="001B205D"/>
    <w:rsid w:val="001B26AD"/>
    <w:rsid w:val="001B29E8"/>
    <w:rsid w:val="001B2BB1"/>
    <w:rsid w:val="001B2F1B"/>
    <w:rsid w:val="001B38DA"/>
    <w:rsid w:val="001B5454"/>
    <w:rsid w:val="001B7EFA"/>
    <w:rsid w:val="001C08B0"/>
    <w:rsid w:val="001C1905"/>
    <w:rsid w:val="001C5868"/>
    <w:rsid w:val="001C6C0D"/>
    <w:rsid w:val="001D0532"/>
    <w:rsid w:val="001D20C7"/>
    <w:rsid w:val="001D321F"/>
    <w:rsid w:val="001D339B"/>
    <w:rsid w:val="001D498A"/>
    <w:rsid w:val="001D5CDC"/>
    <w:rsid w:val="001D5D57"/>
    <w:rsid w:val="001D6E20"/>
    <w:rsid w:val="001E2CC8"/>
    <w:rsid w:val="001E4648"/>
    <w:rsid w:val="001F0DE5"/>
    <w:rsid w:val="001F1AD1"/>
    <w:rsid w:val="001F3ABA"/>
    <w:rsid w:val="001F410B"/>
    <w:rsid w:val="001F5136"/>
    <w:rsid w:val="001F5421"/>
    <w:rsid w:val="001F7658"/>
    <w:rsid w:val="00200B83"/>
    <w:rsid w:val="002012E1"/>
    <w:rsid w:val="00201CF7"/>
    <w:rsid w:val="00203D45"/>
    <w:rsid w:val="00205DC5"/>
    <w:rsid w:val="0020615A"/>
    <w:rsid w:val="0020691B"/>
    <w:rsid w:val="00210C6E"/>
    <w:rsid w:val="00211229"/>
    <w:rsid w:val="00211E0F"/>
    <w:rsid w:val="00212297"/>
    <w:rsid w:val="00214101"/>
    <w:rsid w:val="002156A5"/>
    <w:rsid w:val="0021645D"/>
    <w:rsid w:val="00216F0D"/>
    <w:rsid w:val="00217E61"/>
    <w:rsid w:val="002209F1"/>
    <w:rsid w:val="00220BF7"/>
    <w:rsid w:val="00221275"/>
    <w:rsid w:val="002225E2"/>
    <w:rsid w:val="00223FCB"/>
    <w:rsid w:val="00224C44"/>
    <w:rsid w:val="00224DE4"/>
    <w:rsid w:val="00225CDC"/>
    <w:rsid w:val="00225F75"/>
    <w:rsid w:val="0022766B"/>
    <w:rsid w:val="00227A8C"/>
    <w:rsid w:val="00235BB9"/>
    <w:rsid w:val="002371D0"/>
    <w:rsid w:val="00237F9E"/>
    <w:rsid w:val="0024170C"/>
    <w:rsid w:val="002419AD"/>
    <w:rsid w:val="002426D3"/>
    <w:rsid w:val="002442B7"/>
    <w:rsid w:val="002442D6"/>
    <w:rsid w:val="00244C4A"/>
    <w:rsid w:val="002455C7"/>
    <w:rsid w:val="002456F1"/>
    <w:rsid w:val="002463B3"/>
    <w:rsid w:val="00246BB6"/>
    <w:rsid w:val="0025137A"/>
    <w:rsid w:val="002514D1"/>
    <w:rsid w:val="0025177E"/>
    <w:rsid w:val="00251EA1"/>
    <w:rsid w:val="00252123"/>
    <w:rsid w:val="00255711"/>
    <w:rsid w:val="00255806"/>
    <w:rsid w:val="002560BB"/>
    <w:rsid w:val="002561C8"/>
    <w:rsid w:val="0026243F"/>
    <w:rsid w:val="00264ACD"/>
    <w:rsid w:val="0026542C"/>
    <w:rsid w:val="00266C6F"/>
    <w:rsid w:val="00267130"/>
    <w:rsid w:val="002704FE"/>
    <w:rsid w:val="00271700"/>
    <w:rsid w:val="00271FF4"/>
    <w:rsid w:val="00272A7B"/>
    <w:rsid w:val="00272D32"/>
    <w:rsid w:val="00276777"/>
    <w:rsid w:val="00281172"/>
    <w:rsid w:val="00281C40"/>
    <w:rsid w:val="0028364A"/>
    <w:rsid w:val="002904C5"/>
    <w:rsid w:val="00290561"/>
    <w:rsid w:val="00294190"/>
    <w:rsid w:val="00295495"/>
    <w:rsid w:val="002A0041"/>
    <w:rsid w:val="002A1860"/>
    <w:rsid w:val="002A2D36"/>
    <w:rsid w:val="002A771F"/>
    <w:rsid w:val="002B009F"/>
    <w:rsid w:val="002B00D2"/>
    <w:rsid w:val="002B0F96"/>
    <w:rsid w:val="002B3C5C"/>
    <w:rsid w:val="002B6401"/>
    <w:rsid w:val="002B7402"/>
    <w:rsid w:val="002C04BC"/>
    <w:rsid w:val="002C1EAD"/>
    <w:rsid w:val="002C298D"/>
    <w:rsid w:val="002C4A67"/>
    <w:rsid w:val="002C649A"/>
    <w:rsid w:val="002C6FB7"/>
    <w:rsid w:val="002D0645"/>
    <w:rsid w:val="002D0CE1"/>
    <w:rsid w:val="002D1D58"/>
    <w:rsid w:val="002D1FCC"/>
    <w:rsid w:val="002D2FC0"/>
    <w:rsid w:val="002D5EC2"/>
    <w:rsid w:val="002D6EED"/>
    <w:rsid w:val="002E105B"/>
    <w:rsid w:val="002E1FB2"/>
    <w:rsid w:val="002E47BD"/>
    <w:rsid w:val="002E5515"/>
    <w:rsid w:val="002F1222"/>
    <w:rsid w:val="002F3686"/>
    <w:rsid w:val="002F48D0"/>
    <w:rsid w:val="002F4B71"/>
    <w:rsid w:val="002F530E"/>
    <w:rsid w:val="002F6309"/>
    <w:rsid w:val="00301220"/>
    <w:rsid w:val="0030506D"/>
    <w:rsid w:val="003051AA"/>
    <w:rsid w:val="003061F8"/>
    <w:rsid w:val="00306DE6"/>
    <w:rsid w:val="003070C1"/>
    <w:rsid w:val="00311EE3"/>
    <w:rsid w:val="00317442"/>
    <w:rsid w:val="003205A4"/>
    <w:rsid w:val="003211A7"/>
    <w:rsid w:val="00322263"/>
    <w:rsid w:val="003308C6"/>
    <w:rsid w:val="00331A12"/>
    <w:rsid w:val="003320FF"/>
    <w:rsid w:val="0033212F"/>
    <w:rsid w:val="00335E06"/>
    <w:rsid w:val="003409B8"/>
    <w:rsid w:val="00342740"/>
    <w:rsid w:val="00343102"/>
    <w:rsid w:val="003455D0"/>
    <w:rsid w:val="00347B7E"/>
    <w:rsid w:val="003502E9"/>
    <w:rsid w:val="0035089B"/>
    <w:rsid w:val="00351351"/>
    <w:rsid w:val="003551F4"/>
    <w:rsid w:val="003568F8"/>
    <w:rsid w:val="00360344"/>
    <w:rsid w:val="00360898"/>
    <w:rsid w:val="003613D2"/>
    <w:rsid w:val="00362AED"/>
    <w:rsid w:val="00363E6E"/>
    <w:rsid w:val="00364FFD"/>
    <w:rsid w:val="0036761A"/>
    <w:rsid w:val="0037078A"/>
    <w:rsid w:val="00370B24"/>
    <w:rsid w:val="00371851"/>
    <w:rsid w:val="00371F01"/>
    <w:rsid w:val="003721AD"/>
    <w:rsid w:val="00372540"/>
    <w:rsid w:val="00373EFB"/>
    <w:rsid w:val="00375D31"/>
    <w:rsid w:val="003765FB"/>
    <w:rsid w:val="00376656"/>
    <w:rsid w:val="00376B4B"/>
    <w:rsid w:val="0038029F"/>
    <w:rsid w:val="00381590"/>
    <w:rsid w:val="00382E54"/>
    <w:rsid w:val="00384013"/>
    <w:rsid w:val="00384ABB"/>
    <w:rsid w:val="00384BAB"/>
    <w:rsid w:val="00385FFC"/>
    <w:rsid w:val="0038669A"/>
    <w:rsid w:val="00387C56"/>
    <w:rsid w:val="00391B09"/>
    <w:rsid w:val="00391D90"/>
    <w:rsid w:val="003925E9"/>
    <w:rsid w:val="003926A1"/>
    <w:rsid w:val="00392A7E"/>
    <w:rsid w:val="00394E9F"/>
    <w:rsid w:val="00396735"/>
    <w:rsid w:val="003A02A1"/>
    <w:rsid w:val="003A474A"/>
    <w:rsid w:val="003A6AEB"/>
    <w:rsid w:val="003B2F7A"/>
    <w:rsid w:val="003B3C9C"/>
    <w:rsid w:val="003B48B4"/>
    <w:rsid w:val="003B4FF4"/>
    <w:rsid w:val="003B5523"/>
    <w:rsid w:val="003C0747"/>
    <w:rsid w:val="003C2F62"/>
    <w:rsid w:val="003C657B"/>
    <w:rsid w:val="003C6C9C"/>
    <w:rsid w:val="003C70E0"/>
    <w:rsid w:val="003C7266"/>
    <w:rsid w:val="003D0590"/>
    <w:rsid w:val="003D2078"/>
    <w:rsid w:val="003D2CE5"/>
    <w:rsid w:val="003D3CAA"/>
    <w:rsid w:val="003D7011"/>
    <w:rsid w:val="003D7611"/>
    <w:rsid w:val="003D7A4C"/>
    <w:rsid w:val="003E29EC"/>
    <w:rsid w:val="003E4DCA"/>
    <w:rsid w:val="003E7C71"/>
    <w:rsid w:val="003E7FCD"/>
    <w:rsid w:val="003F07F9"/>
    <w:rsid w:val="003F2FA4"/>
    <w:rsid w:val="003F3B51"/>
    <w:rsid w:val="003F3D45"/>
    <w:rsid w:val="003F43FD"/>
    <w:rsid w:val="003F465A"/>
    <w:rsid w:val="003F4953"/>
    <w:rsid w:val="003F4C61"/>
    <w:rsid w:val="003F6D98"/>
    <w:rsid w:val="003F7AF5"/>
    <w:rsid w:val="003F7DB7"/>
    <w:rsid w:val="00401995"/>
    <w:rsid w:val="0040221E"/>
    <w:rsid w:val="0040568A"/>
    <w:rsid w:val="0040595A"/>
    <w:rsid w:val="004072FA"/>
    <w:rsid w:val="00407974"/>
    <w:rsid w:val="00411D5D"/>
    <w:rsid w:val="00414227"/>
    <w:rsid w:val="00416B4F"/>
    <w:rsid w:val="00417915"/>
    <w:rsid w:val="004203C9"/>
    <w:rsid w:val="00420666"/>
    <w:rsid w:val="00421363"/>
    <w:rsid w:val="00422291"/>
    <w:rsid w:val="00425238"/>
    <w:rsid w:val="00426CF0"/>
    <w:rsid w:val="004300D4"/>
    <w:rsid w:val="004316F0"/>
    <w:rsid w:val="00435A80"/>
    <w:rsid w:val="004365AD"/>
    <w:rsid w:val="004369E2"/>
    <w:rsid w:val="00441823"/>
    <w:rsid w:val="00442FF2"/>
    <w:rsid w:val="004434F8"/>
    <w:rsid w:val="004440B9"/>
    <w:rsid w:val="00452506"/>
    <w:rsid w:val="0045310F"/>
    <w:rsid w:val="004554CB"/>
    <w:rsid w:val="004607CD"/>
    <w:rsid w:val="0046122C"/>
    <w:rsid w:val="00461AB4"/>
    <w:rsid w:val="00461BBA"/>
    <w:rsid w:val="00463F73"/>
    <w:rsid w:val="00466C6C"/>
    <w:rsid w:val="004716FB"/>
    <w:rsid w:val="004730EC"/>
    <w:rsid w:val="00474D74"/>
    <w:rsid w:val="004773DB"/>
    <w:rsid w:val="004775D2"/>
    <w:rsid w:val="0047783A"/>
    <w:rsid w:val="00480456"/>
    <w:rsid w:val="00483E26"/>
    <w:rsid w:val="004851F7"/>
    <w:rsid w:val="00486D7D"/>
    <w:rsid w:val="004876D8"/>
    <w:rsid w:val="00487730"/>
    <w:rsid w:val="0049088E"/>
    <w:rsid w:val="004911C5"/>
    <w:rsid w:val="004925DF"/>
    <w:rsid w:val="00494168"/>
    <w:rsid w:val="004948DC"/>
    <w:rsid w:val="004A0140"/>
    <w:rsid w:val="004A101E"/>
    <w:rsid w:val="004A22C0"/>
    <w:rsid w:val="004A41DB"/>
    <w:rsid w:val="004A4907"/>
    <w:rsid w:val="004A509B"/>
    <w:rsid w:val="004A5CA1"/>
    <w:rsid w:val="004A7ED9"/>
    <w:rsid w:val="004B0025"/>
    <w:rsid w:val="004B24A6"/>
    <w:rsid w:val="004B5C33"/>
    <w:rsid w:val="004B5EAC"/>
    <w:rsid w:val="004B7E3A"/>
    <w:rsid w:val="004C047F"/>
    <w:rsid w:val="004C265E"/>
    <w:rsid w:val="004C2F9D"/>
    <w:rsid w:val="004C35B5"/>
    <w:rsid w:val="004C6499"/>
    <w:rsid w:val="004C6E3D"/>
    <w:rsid w:val="004D2FB4"/>
    <w:rsid w:val="004D2FD8"/>
    <w:rsid w:val="004D3C8C"/>
    <w:rsid w:val="004D4B43"/>
    <w:rsid w:val="004D6D1E"/>
    <w:rsid w:val="004E0153"/>
    <w:rsid w:val="004E16BB"/>
    <w:rsid w:val="004E284B"/>
    <w:rsid w:val="004E2A00"/>
    <w:rsid w:val="004E388A"/>
    <w:rsid w:val="004E668D"/>
    <w:rsid w:val="004E68CF"/>
    <w:rsid w:val="004F1264"/>
    <w:rsid w:val="004F268B"/>
    <w:rsid w:val="004F3321"/>
    <w:rsid w:val="004F4419"/>
    <w:rsid w:val="004F5C57"/>
    <w:rsid w:val="005005D7"/>
    <w:rsid w:val="00501FF0"/>
    <w:rsid w:val="00503427"/>
    <w:rsid w:val="00504F33"/>
    <w:rsid w:val="00505C16"/>
    <w:rsid w:val="00506F55"/>
    <w:rsid w:val="005142B4"/>
    <w:rsid w:val="00515616"/>
    <w:rsid w:val="00516552"/>
    <w:rsid w:val="00516D5B"/>
    <w:rsid w:val="0051764A"/>
    <w:rsid w:val="00522FBD"/>
    <w:rsid w:val="00524442"/>
    <w:rsid w:val="00525037"/>
    <w:rsid w:val="00526350"/>
    <w:rsid w:val="0052765F"/>
    <w:rsid w:val="00527859"/>
    <w:rsid w:val="0053298E"/>
    <w:rsid w:val="00533C8D"/>
    <w:rsid w:val="0053559E"/>
    <w:rsid w:val="00535826"/>
    <w:rsid w:val="00535FC6"/>
    <w:rsid w:val="00536B4A"/>
    <w:rsid w:val="00537189"/>
    <w:rsid w:val="00542425"/>
    <w:rsid w:val="00545957"/>
    <w:rsid w:val="00552278"/>
    <w:rsid w:val="00555BFC"/>
    <w:rsid w:val="00556923"/>
    <w:rsid w:val="005634B2"/>
    <w:rsid w:val="00567F4E"/>
    <w:rsid w:val="00572150"/>
    <w:rsid w:val="00572779"/>
    <w:rsid w:val="00575CB0"/>
    <w:rsid w:val="00580608"/>
    <w:rsid w:val="00580F0C"/>
    <w:rsid w:val="00580F80"/>
    <w:rsid w:val="00582894"/>
    <w:rsid w:val="00582D54"/>
    <w:rsid w:val="00583540"/>
    <w:rsid w:val="00586D6C"/>
    <w:rsid w:val="00591F23"/>
    <w:rsid w:val="00592B6F"/>
    <w:rsid w:val="00593550"/>
    <w:rsid w:val="0059371A"/>
    <w:rsid w:val="00597204"/>
    <w:rsid w:val="005979D3"/>
    <w:rsid w:val="005B2018"/>
    <w:rsid w:val="005B31F2"/>
    <w:rsid w:val="005B35D7"/>
    <w:rsid w:val="005B609D"/>
    <w:rsid w:val="005C0EA1"/>
    <w:rsid w:val="005C1201"/>
    <w:rsid w:val="005C3558"/>
    <w:rsid w:val="005C764C"/>
    <w:rsid w:val="005D163B"/>
    <w:rsid w:val="005D475A"/>
    <w:rsid w:val="005D72F7"/>
    <w:rsid w:val="005E0B76"/>
    <w:rsid w:val="005E0C04"/>
    <w:rsid w:val="005E2EE8"/>
    <w:rsid w:val="005E37B4"/>
    <w:rsid w:val="005E6553"/>
    <w:rsid w:val="005E7CCE"/>
    <w:rsid w:val="005F0109"/>
    <w:rsid w:val="005F1EC7"/>
    <w:rsid w:val="005F3136"/>
    <w:rsid w:val="005F3AD4"/>
    <w:rsid w:val="005F3C51"/>
    <w:rsid w:val="005F578E"/>
    <w:rsid w:val="005F62D0"/>
    <w:rsid w:val="005F6C53"/>
    <w:rsid w:val="005F7DC0"/>
    <w:rsid w:val="00600C09"/>
    <w:rsid w:val="00603351"/>
    <w:rsid w:val="00603B4B"/>
    <w:rsid w:val="00613E4C"/>
    <w:rsid w:val="00614AE9"/>
    <w:rsid w:val="00614FEB"/>
    <w:rsid w:val="006160C2"/>
    <w:rsid w:val="006164B8"/>
    <w:rsid w:val="0062259D"/>
    <w:rsid w:val="006227DA"/>
    <w:rsid w:val="00623016"/>
    <w:rsid w:val="00627706"/>
    <w:rsid w:val="006311FE"/>
    <w:rsid w:val="0063234C"/>
    <w:rsid w:val="00633829"/>
    <w:rsid w:val="00633D3A"/>
    <w:rsid w:val="00633E6D"/>
    <w:rsid w:val="00636E8F"/>
    <w:rsid w:val="0063744A"/>
    <w:rsid w:val="00637D16"/>
    <w:rsid w:val="006408AC"/>
    <w:rsid w:val="00640D24"/>
    <w:rsid w:val="00640E38"/>
    <w:rsid w:val="00643E67"/>
    <w:rsid w:val="00644152"/>
    <w:rsid w:val="00644483"/>
    <w:rsid w:val="0064462E"/>
    <w:rsid w:val="0064528D"/>
    <w:rsid w:val="00646557"/>
    <w:rsid w:val="00646936"/>
    <w:rsid w:val="0065117A"/>
    <w:rsid w:val="00652690"/>
    <w:rsid w:val="00652B5B"/>
    <w:rsid w:val="006532E3"/>
    <w:rsid w:val="00653CC7"/>
    <w:rsid w:val="00654F04"/>
    <w:rsid w:val="00654F9A"/>
    <w:rsid w:val="0066145D"/>
    <w:rsid w:val="00661B3C"/>
    <w:rsid w:val="00662FEB"/>
    <w:rsid w:val="0066519D"/>
    <w:rsid w:val="00665BD5"/>
    <w:rsid w:val="00666879"/>
    <w:rsid w:val="006675E9"/>
    <w:rsid w:val="00670E5E"/>
    <w:rsid w:val="00675AB6"/>
    <w:rsid w:val="00677500"/>
    <w:rsid w:val="0068149B"/>
    <w:rsid w:val="0068247E"/>
    <w:rsid w:val="00682804"/>
    <w:rsid w:val="00682E81"/>
    <w:rsid w:val="0069153C"/>
    <w:rsid w:val="006917B2"/>
    <w:rsid w:val="00692095"/>
    <w:rsid w:val="00692536"/>
    <w:rsid w:val="00696FDD"/>
    <w:rsid w:val="006A0CD6"/>
    <w:rsid w:val="006A575E"/>
    <w:rsid w:val="006A5F84"/>
    <w:rsid w:val="006A668D"/>
    <w:rsid w:val="006A7E66"/>
    <w:rsid w:val="006B0532"/>
    <w:rsid w:val="006B0AB1"/>
    <w:rsid w:val="006B1450"/>
    <w:rsid w:val="006B3EAE"/>
    <w:rsid w:val="006B5B42"/>
    <w:rsid w:val="006B68DF"/>
    <w:rsid w:val="006C2F05"/>
    <w:rsid w:val="006C3AA2"/>
    <w:rsid w:val="006C513D"/>
    <w:rsid w:val="006C557C"/>
    <w:rsid w:val="006C615F"/>
    <w:rsid w:val="006D3BA1"/>
    <w:rsid w:val="006D4693"/>
    <w:rsid w:val="006D4CEC"/>
    <w:rsid w:val="006E0609"/>
    <w:rsid w:val="006E1A35"/>
    <w:rsid w:val="006E4A76"/>
    <w:rsid w:val="006E56FD"/>
    <w:rsid w:val="006E618E"/>
    <w:rsid w:val="006E6880"/>
    <w:rsid w:val="006F210E"/>
    <w:rsid w:val="006F43E5"/>
    <w:rsid w:val="006F7CB5"/>
    <w:rsid w:val="006F7E40"/>
    <w:rsid w:val="007004CA"/>
    <w:rsid w:val="00700DD5"/>
    <w:rsid w:val="0070206C"/>
    <w:rsid w:val="00702131"/>
    <w:rsid w:val="00703425"/>
    <w:rsid w:val="007042C0"/>
    <w:rsid w:val="00706612"/>
    <w:rsid w:val="00710379"/>
    <w:rsid w:val="007109BB"/>
    <w:rsid w:val="00711C72"/>
    <w:rsid w:val="0071243A"/>
    <w:rsid w:val="007139C8"/>
    <w:rsid w:val="007159A7"/>
    <w:rsid w:val="00715B35"/>
    <w:rsid w:val="00723C11"/>
    <w:rsid w:val="00724051"/>
    <w:rsid w:val="00724D0C"/>
    <w:rsid w:val="00726C9C"/>
    <w:rsid w:val="007307A9"/>
    <w:rsid w:val="00730E42"/>
    <w:rsid w:val="0073294B"/>
    <w:rsid w:val="007343D1"/>
    <w:rsid w:val="0073450F"/>
    <w:rsid w:val="007408A2"/>
    <w:rsid w:val="00740F25"/>
    <w:rsid w:val="0074153E"/>
    <w:rsid w:val="007423EF"/>
    <w:rsid w:val="00742A6A"/>
    <w:rsid w:val="00753258"/>
    <w:rsid w:val="0075384B"/>
    <w:rsid w:val="00754229"/>
    <w:rsid w:val="00754D2B"/>
    <w:rsid w:val="00755C20"/>
    <w:rsid w:val="007563BB"/>
    <w:rsid w:val="007600CA"/>
    <w:rsid w:val="00760195"/>
    <w:rsid w:val="007625F7"/>
    <w:rsid w:val="007629E1"/>
    <w:rsid w:val="00763B1C"/>
    <w:rsid w:val="007666CD"/>
    <w:rsid w:val="0077284F"/>
    <w:rsid w:val="00773A54"/>
    <w:rsid w:val="00775749"/>
    <w:rsid w:val="00775DAA"/>
    <w:rsid w:val="00776BF7"/>
    <w:rsid w:val="00777E99"/>
    <w:rsid w:val="007805A1"/>
    <w:rsid w:val="00780B55"/>
    <w:rsid w:val="00782D2A"/>
    <w:rsid w:val="00783ACE"/>
    <w:rsid w:val="00785050"/>
    <w:rsid w:val="00785184"/>
    <w:rsid w:val="00786989"/>
    <w:rsid w:val="00787CA0"/>
    <w:rsid w:val="0079166C"/>
    <w:rsid w:val="00791BA4"/>
    <w:rsid w:val="00792A1B"/>
    <w:rsid w:val="007939B7"/>
    <w:rsid w:val="0079405A"/>
    <w:rsid w:val="00794B6A"/>
    <w:rsid w:val="00797776"/>
    <w:rsid w:val="007A0045"/>
    <w:rsid w:val="007A01BB"/>
    <w:rsid w:val="007A0C47"/>
    <w:rsid w:val="007A4586"/>
    <w:rsid w:val="007A7184"/>
    <w:rsid w:val="007A777A"/>
    <w:rsid w:val="007B11D7"/>
    <w:rsid w:val="007B15A3"/>
    <w:rsid w:val="007B1EA9"/>
    <w:rsid w:val="007B5322"/>
    <w:rsid w:val="007B65DB"/>
    <w:rsid w:val="007C0BDD"/>
    <w:rsid w:val="007C1656"/>
    <w:rsid w:val="007C2596"/>
    <w:rsid w:val="007C2714"/>
    <w:rsid w:val="007C322F"/>
    <w:rsid w:val="007C432A"/>
    <w:rsid w:val="007C6835"/>
    <w:rsid w:val="007C75E0"/>
    <w:rsid w:val="007D58B2"/>
    <w:rsid w:val="007D5FA2"/>
    <w:rsid w:val="007E0CD5"/>
    <w:rsid w:val="007E2F51"/>
    <w:rsid w:val="007E3D5F"/>
    <w:rsid w:val="007E5436"/>
    <w:rsid w:val="007E597D"/>
    <w:rsid w:val="007E7411"/>
    <w:rsid w:val="007F16BD"/>
    <w:rsid w:val="007F49C6"/>
    <w:rsid w:val="007F6218"/>
    <w:rsid w:val="007F634B"/>
    <w:rsid w:val="007F661B"/>
    <w:rsid w:val="007F6802"/>
    <w:rsid w:val="00803383"/>
    <w:rsid w:val="00805F68"/>
    <w:rsid w:val="00806331"/>
    <w:rsid w:val="00806361"/>
    <w:rsid w:val="00806CE0"/>
    <w:rsid w:val="00810223"/>
    <w:rsid w:val="00810D27"/>
    <w:rsid w:val="00811F58"/>
    <w:rsid w:val="0081263E"/>
    <w:rsid w:val="0081325C"/>
    <w:rsid w:val="00813510"/>
    <w:rsid w:val="008136CB"/>
    <w:rsid w:val="0081418B"/>
    <w:rsid w:val="00814C3A"/>
    <w:rsid w:val="008155A2"/>
    <w:rsid w:val="00815C27"/>
    <w:rsid w:val="008163FF"/>
    <w:rsid w:val="008227A5"/>
    <w:rsid w:val="00822E7E"/>
    <w:rsid w:val="00822E8B"/>
    <w:rsid w:val="008272ED"/>
    <w:rsid w:val="00830ACF"/>
    <w:rsid w:val="00831DEB"/>
    <w:rsid w:val="00831E5C"/>
    <w:rsid w:val="008413F7"/>
    <w:rsid w:val="00847D0C"/>
    <w:rsid w:val="00853F9D"/>
    <w:rsid w:val="008544DD"/>
    <w:rsid w:val="00854D8A"/>
    <w:rsid w:val="0085667F"/>
    <w:rsid w:val="00856CA0"/>
    <w:rsid w:val="008617F3"/>
    <w:rsid w:val="00863401"/>
    <w:rsid w:val="0086489C"/>
    <w:rsid w:val="008670ED"/>
    <w:rsid w:val="0086759F"/>
    <w:rsid w:val="00870A49"/>
    <w:rsid w:val="00870FD6"/>
    <w:rsid w:val="008718AA"/>
    <w:rsid w:val="00871DBD"/>
    <w:rsid w:val="00872830"/>
    <w:rsid w:val="008747CC"/>
    <w:rsid w:val="0087567E"/>
    <w:rsid w:val="008808CB"/>
    <w:rsid w:val="00880F97"/>
    <w:rsid w:val="008825C3"/>
    <w:rsid w:val="0088324F"/>
    <w:rsid w:val="0088462A"/>
    <w:rsid w:val="008847D1"/>
    <w:rsid w:val="00885882"/>
    <w:rsid w:val="008859E6"/>
    <w:rsid w:val="00890F1D"/>
    <w:rsid w:val="00891D12"/>
    <w:rsid w:val="00892BD8"/>
    <w:rsid w:val="00892CE9"/>
    <w:rsid w:val="00892EB6"/>
    <w:rsid w:val="008934F5"/>
    <w:rsid w:val="00895FC5"/>
    <w:rsid w:val="008A048D"/>
    <w:rsid w:val="008A1FF0"/>
    <w:rsid w:val="008A374D"/>
    <w:rsid w:val="008A39B7"/>
    <w:rsid w:val="008A5BBE"/>
    <w:rsid w:val="008A5F8E"/>
    <w:rsid w:val="008B0764"/>
    <w:rsid w:val="008B2A9C"/>
    <w:rsid w:val="008C0AEF"/>
    <w:rsid w:val="008C14A7"/>
    <w:rsid w:val="008C4E79"/>
    <w:rsid w:val="008C5A40"/>
    <w:rsid w:val="008C5DAA"/>
    <w:rsid w:val="008C787A"/>
    <w:rsid w:val="008D3855"/>
    <w:rsid w:val="008D4460"/>
    <w:rsid w:val="008E40E2"/>
    <w:rsid w:val="008E7470"/>
    <w:rsid w:val="008E7587"/>
    <w:rsid w:val="008F0428"/>
    <w:rsid w:val="008F3116"/>
    <w:rsid w:val="008F3866"/>
    <w:rsid w:val="008F3AF1"/>
    <w:rsid w:val="008F3D27"/>
    <w:rsid w:val="008F3E84"/>
    <w:rsid w:val="008F49DD"/>
    <w:rsid w:val="009029EB"/>
    <w:rsid w:val="00904A35"/>
    <w:rsid w:val="00907BDF"/>
    <w:rsid w:val="00910D9F"/>
    <w:rsid w:val="00910F32"/>
    <w:rsid w:val="0091251F"/>
    <w:rsid w:val="009141D0"/>
    <w:rsid w:val="009143FD"/>
    <w:rsid w:val="00917D02"/>
    <w:rsid w:val="00920A51"/>
    <w:rsid w:val="00922542"/>
    <w:rsid w:val="00923991"/>
    <w:rsid w:val="009241F9"/>
    <w:rsid w:val="009251E3"/>
    <w:rsid w:val="00931566"/>
    <w:rsid w:val="00933AD7"/>
    <w:rsid w:val="0093582A"/>
    <w:rsid w:val="009423FB"/>
    <w:rsid w:val="00942661"/>
    <w:rsid w:val="0094670B"/>
    <w:rsid w:val="00946B11"/>
    <w:rsid w:val="00947FC3"/>
    <w:rsid w:val="00950813"/>
    <w:rsid w:val="009514EC"/>
    <w:rsid w:val="00960982"/>
    <w:rsid w:val="00961615"/>
    <w:rsid w:val="00962A65"/>
    <w:rsid w:val="00964EFF"/>
    <w:rsid w:val="009677CA"/>
    <w:rsid w:val="00973487"/>
    <w:rsid w:val="00974382"/>
    <w:rsid w:val="00975F84"/>
    <w:rsid w:val="00976E5E"/>
    <w:rsid w:val="00977096"/>
    <w:rsid w:val="00977F3E"/>
    <w:rsid w:val="0098038C"/>
    <w:rsid w:val="00980A42"/>
    <w:rsid w:val="0098475B"/>
    <w:rsid w:val="00984AC0"/>
    <w:rsid w:val="00986807"/>
    <w:rsid w:val="009910C3"/>
    <w:rsid w:val="009915D8"/>
    <w:rsid w:val="00992A99"/>
    <w:rsid w:val="009976B3"/>
    <w:rsid w:val="00997FCF"/>
    <w:rsid w:val="009A1DC7"/>
    <w:rsid w:val="009A27E5"/>
    <w:rsid w:val="009A3792"/>
    <w:rsid w:val="009A3A53"/>
    <w:rsid w:val="009A538A"/>
    <w:rsid w:val="009A6F00"/>
    <w:rsid w:val="009B0CF1"/>
    <w:rsid w:val="009B1FBF"/>
    <w:rsid w:val="009B2F1F"/>
    <w:rsid w:val="009B3644"/>
    <w:rsid w:val="009B422E"/>
    <w:rsid w:val="009B4D6F"/>
    <w:rsid w:val="009B562A"/>
    <w:rsid w:val="009B5A6D"/>
    <w:rsid w:val="009B5AB3"/>
    <w:rsid w:val="009B670D"/>
    <w:rsid w:val="009C0E86"/>
    <w:rsid w:val="009C1AB9"/>
    <w:rsid w:val="009C23CD"/>
    <w:rsid w:val="009C3A92"/>
    <w:rsid w:val="009C5ADF"/>
    <w:rsid w:val="009C7798"/>
    <w:rsid w:val="009D0351"/>
    <w:rsid w:val="009D0765"/>
    <w:rsid w:val="009D237E"/>
    <w:rsid w:val="009D2938"/>
    <w:rsid w:val="009D3181"/>
    <w:rsid w:val="009D430C"/>
    <w:rsid w:val="009D5314"/>
    <w:rsid w:val="009D7EA8"/>
    <w:rsid w:val="009E01D5"/>
    <w:rsid w:val="009E04E4"/>
    <w:rsid w:val="009E48A3"/>
    <w:rsid w:val="009E4FC6"/>
    <w:rsid w:val="009E5380"/>
    <w:rsid w:val="009E6BB7"/>
    <w:rsid w:val="009F1371"/>
    <w:rsid w:val="009F28E0"/>
    <w:rsid w:val="009F2CAB"/>
    <w:rsid w:val="009F3126"/>
    <w:rsid w:val="009F5DF1"/>
    <w:rsid w:val="00A039CA"/>
    <w:rsid w:val="00A04FBF"/>
    <w:rsid w:val="00A05DCA"/>
    <w:rsid w:val="00A06021"/>
    <w:rsid w:val="00A068EC"/>
    <w:rsid w:val="00A0764E"/>
    <w:rsid w:val="00A11F12"/>
    <w:rsid w:val="00A139A6"/>
    <w:rsid w:val="00A158C7"/>
    <w:rsid w:val="00A1746F"/>
    <w:rsid w:val="00A2273F"/>
    <w:rsid w:val="00A2696E"/>
    <w:rsid w:val="00A275ED"/>
    <w:rsid w:val="00A32B64"/>
    <w:rsid w:val="00A371D7"/>
    <w:rsid w:val="00A37BCB"/>
    <w:rsid w:val="00A4194A"/>
    <w:rsid w:val="00A41B9D"/>
    <w:rsid w:val="00A42161"/>
    <w:rsid w:val="00A4393C"/>
    <w:rsid w:val="00A4424B"/>
    <w:rsid w:val="00A47DD5"/>
    <w:rsid w:val="00A50D23"/>
    <w:rsid w:val="00A512A5"/>
    <w:rsid w:val="00A512C9"/>
    <w:rsid w:val="00A539E4"/>
    <w:rsid w:val="00A54501"/>
    <w:rsid w:val="00A54D7B"/>
    <w:rsid w:val="00A55597"/>
    <w:rsid w:val="00A56C0B"/>
    <w:rsid w:val="00A56E0F"/>
    <w:rsid w:val="00A62073"/>
    <w:rsid w:val="00A6236A"/>
    <w:rsid w:val="00A62A7F"/>
    <w:rsid w:val="00A63132"/>
    <w:rsid w:val="00A63E3C"/>
    <w:rsid w:val="00A65361"/>
    <w:rsid w:val="00A665A2"/>
    <w:rsid w:val="00A67404"/>
    <w:rsid w:val="00A70067"/>
    <w:rsid w:val="00A706A5"/>
    <w:rsid w:val="00A721A0"/>
    <w:rsid w:val="00A722B2"/>
    <w:rsid w:val="00A7277A"/>
    <w:rsid w:val="00A74DE7"/>
    <w:rsid w:val="00A75306"/>
    <w:rsid w:val="00A75650"/>
    <w:rsid w:val="00A77708"/>
    <w:rsid w:val="00A80E5B"/>
    <w:rsid w:val="00A8165D"/>
    <w:rsid w:val="00A82F9A"/>
    <w:rsid w:val="00A83BF3"/>
    <w:rsid w:val="00A8413B"/>
    <w:rsid w:val="00A845B1"/>
    <w:rsid w:val="00A90875"/>
    <w:rsid w:val="00A9201F"/>
    <w:rsid w:val="00A92228"/>
    <w:rsid w:val="00A9509F"/>
    <w:rsid w:val="00A95EEE"/>
    <w:rsid w:val="00AA24A4"/>
    <w:rsid w:val="00AA45F3"/>
    <w:rsid w:val="00AA4766"/>
    <w:rsid w:val="00AA55FD"/>
    <w:rsid w:val="00AA7792"/>
    <w:rsid w:val="00AA78FB"/>
    <w:rsid w:val="00AB0764"/>
    <w:rsid w:val="00AB1677"/>
    <w:rsid w:val="00AB1791"/>
    <w:rsid w:val="00AB26E0"/>
    <w:rsid w:val="00AB29A9"/>
    <w:rsid w:val="00AB350F"/>
    <w:rsid w:val="00AB3AB0"/>
    <w:rsid w:val="00AB5A11"/>
    <w:rsid w:val="00AB5ED5"/>
    <w:rsid w:val="00AB66A5"/>
    <w:rsid w:val="00AC07D4"/>
    <w:rsid w:val="00AC1E6A"/>
    <w:rsid w:val="00AC2621"/>
    <w:rsid w:val="00AC3F92"/>
    <w:rsid w:val="00AC7636"/>
    <w:rsid w:val="00AD0D7A"/>
    <w:rsid w:val="00AD4FA8"/>
    <w:rsid w:val="00AD5536"/>
    <w:rsid w:val="00AD7EDE"/>
    <w:rsid w:val="00AE0A82"/>
    <w:rsid w:val="00AE262A"/>
    <w:rsid w:val="00AE307F"/>
    <w:rsid w:val="00AE5192"/>
    <w:rsid w:val="00AE6600"/>
    <w:rsid w:val="00AE6B45"/>
    <w:rsid w:val="00AE7D13"/>
    <w:rsid w:val="00AF069D"/>
    <w:rsid w:val="00AF1FE8"/>
    <w:rsid w:val="00AF2A32"/>
    <w:rsid w:val="00AF4052"/>
    <w:rsid w:val="00AF47CA"/>
    <w:rsid w:val="00AF507E"/>
    <w:rsid w:val="00AF50CB"/>
    <w:rsid w:val="00AF71B5"/>
    <w:rsid w:val="00B03A6A"/>
    <w:rsid w:val="00B04076"/>
    <w:rsid w:val="00B068E6"/>
    <w:rsid w:val="00B06A71"/>
    <w:rsid w:val="00B07102"/>
    <w:rsid w:val="00B1032A"/>
    <w:rsid w:val="00B1165D"/>
    <w:rsid w:val="00B1299C"/>
    <w:rsid w:val="00B170EF"/>
    <w:rsid w:val="00B17A53"/>
    <w:rsid w:val="00B17A56"/>
    <w:rsid w:val="00B17E21"/>
    <w:rsid w:val="00B20224"/>
    <w:rsid w:val="00B23A40"/>
    <w:rsid w:val="00B2499C"/>
    <w:rsid w:val="00B25A7C"/>
    <w:rsid w:val="00B25C8C"/>
    <w:rsid w:val="00B277E4"/>
    <w:rsid w:val="00B30528"/>
    <w:rsid w:val="00B3168E"/>
    <w:rsid w:val="00B320C4"/>
    <w:rsid w:val="00B321F4"/>
    <w:rsid w:val="00B3411B"/>
    <w:rsid w:val="00B3637F"/>
    <w:rsid w:val="00B443C3"/>
    <w:rsid w:val="00B4454C"/>
    <w:rsid w:val="00B44B08"/>
    <w:rsid w:val="00B44DC5"/>
    <w:rsid w:val="00B44DDD"/>
    <w:rsid w:val="00B4644C"/>
    <w:rsid w:val="00B472B4"/>
    <w:rsid w:val="00B4772C"/>
    <w:rsid w:val="00B47821"/>
    <w:rsid w:val="00B51209"/>
    <w:rsid w:val="00B525A7"/>
    <w:rsid w:val="00B531BB"/>
    <w:rsid w:val="00B54993"/>
    <w:rsid w:val="00B55B25"/>
    <w:rsid w:val="00B569B1"/>
    <w:rsid w:val="00B56E8F"/>
    <w:rsid w:val="00B60082"/>
    <w:rsid w:val="00B60486"/>
    <w:rsid w:val="00B6134B"/>
    <w:rsid w:val="00B61CED"/>
    <w:rsid w:val="00B63280"/>
    <w:rsid w:val="00B6515C"/>
    <w:rsid w:val="00B70C0E"/>
    <w:rsid w:val="00B7126D"/>
    <w:rsid w:val="00B72602"/>
    <w:rsid w:val="00B7329A"/>
    <w:rsid w:val="00B743D6"/>
    <w:rsid w:val="00B76124"/>
    <w:rsid w:val="00B80DE8"/>
    <w:rsid w:val="00B8161D"/>
    <w:rsid w:val="00B83F3C"/>
    <w:rsid w:val="00B84EBC"/>
    <w:rsid w:val="00B86755"/>
    <w:rsid w:val="00B87B85"/>
    <w:rsid w:val="00B90C14"/>
    <w:rsid w:val="00B93930"/>
    <w:rsid w:val="00B94995"/>
    <w:rsid w:val="00B965CD"/>
    <w:rsid w:val="00B9691D"/>
    <w:rsid w:val="00B96E4B"/>
    <w:rsid w:val="00B96F5E"/>
    <w:rsid w:val="00BA0CEA"/>
    <w:rsid w:val="00BA0D16"/>
    <w:rsid w:val="00BA204C"/>
    <w:rsid w:val="00BA4A93"/>
    <w:rsid w:val="00BA70CB"/>
    <w:rsid w:val="00BB0E3C"/>
    <w:rsid w:val="00BB2075"/>
    <w:rsid w:val="00BB376A"/>
    <w:rsid w:val="00BB51C8"/>
    <w:rsid w:val="00BB56D3"/>
    <w:rsid w:val="00BB65D4"/>
    <w:rsid w:val="00BC112C"/>
    <w:rsid w:val="00BC163B"/>
    <w:rsid w:val="00BC2F6B"/>
    <w:rsid w:val="00BC3765"/>
    <w:rsid w:val="00BC3B75"/>
    <w:rsid w:val="00BC6222"/>
    <w:rsid w:val="00BD201F"/>
    <w:rsid w:val="00BD2FEA"/>
    <w:rsid w:val="00BD3371"/>
    <w:rsid w:val="00BD5E42"/>
    <w:rsid w:val="00BD701F"/>
    <w:rsid w:val="00BE30F0"/>
    <w:rsid w:val="00BE34FF"/>
    <w:rsid w:val="00BE3AD8"/>
    <w:rsid w:val="00BF1A9A"/>
    <w:rsid w:val="00BF2094"/>
    <w:rsid w:val="00BF2F25"/>
    <w:rsid w:val="00BF37CB"/>
    <w:rsid w:val="00C0329C"/>
    <w:rsid w:val="00C05DAD"/>
    <w:rsid w:val="00C07667"/>
    <w:rsid w:val="00C12AF0"/>
    <w:rsid w:val="00C13C29"/>
    <w:rsid w:val="00C144AA"/>
    <w:rsid w:val="00C15A55"/>
    <w:rsid w:val="00C16199"/>
    <w:rsid w:val="00C17310"/>
    <w:rsid w:val="00C22ACD"/>
    <w:rsid w:val="00C22CB3"/>
    <w:rsid w:val="00C22FAA"/>
    <w:rsid w:val="00C24AB5"/>
    <w:rsid w:val="00C255E8"/>
    <w:rsid w:val="00C263B1"/>
    <w:rsid w:val="00C302E1"/>
    <w:rsid w:val="00C3235B"/>
    <w:rsid w:val="00C32772"/>
    <w:rsid w:val="00C32ACE"/>
    <w:rsid w:val="00C34258"/>
    <w:rsid w:val="00C348C0"/>
    <w:rsid w:val="00C34E40"/>
    <w:rsid w:val="00C350C3"/>
    <w:rsid w:val="00C404F6"/>
    <w:rsid w:val="00C41328"/>
    <w:rsid w:val="00C413E2"/>
    <w:rsid w:val="00C41919"/>
    <w:rsid w:val="00C41CAF"/>
    <w:rsid w:val="00C42CAE"/>
    <w:rsid w:val="00C47FB4"/>
    <w:rsid w:val="00C50B85"/>
    <w:rsid w:val="00C53475"/>
    <w:rsid w:val="00C53F38"/>
    <w:rsid w:val="00C5473D"/>
    <w:rsid w:val="00C54801"/>
    <w:rsid w:val="00C554E7"/>
    <w:rsid w:val="00C55EB2"/>
    <w:rsid w:val="00C57367"/>
    <w:rsid w:val="00C6085D"/>
    <w:rsid w:val="00C61312"/>
    <w:rsid w:val="00C6149E"/>
    <w:rsid w:val="00C61998"/>
    <w:rsid w:val="00C61BA7"/>
    <w:rsid w:val="00C6394A"/>
    <w:rsid w:val="00C6581B"/>
    <w:rsid w:val="00C66BD3"/>
    <w:rsid w:val="00C720C8"/>
    <w:rsid w:val="00C75CCE"/>
    <w:rsid w:val="00C778A1"/>
    <w:rsid w:val="00C80299"/>
    <w:rsid w:val="00C817A6"/>
    <w:rsid w:val="00C81B22"/>
    <w:rsid w:val="00C8328B"/>
    <w:rsid w:val="00C85C8A"/>
    <w:rsid w:val="00C85F4A"/>
    <w:rsid w:val="00C86724"/>
    <w:rsid w:val="00C87F4C"/>
    <w:rsid w:val="00C914BE"/>
    <w:rsid w:val="00C92434"/>
    <w:rsid w:val="00C964FE"/>
    <w:rsid w:val="00C96555"/>
    <w:rsid w:val="00C9795D"/>
    <w:rsid w:val="00CA0982"/>
    <w:rsid w:val="00CA1354"/>
    <w:rsid w:val="00CA4EE8"/>
    <w:rsid w:val="00CA5783"/>
    <w:rsid w:val="00CA618A"/>
    <w:rsid w:val="00CA6C68"/>
    <w:rsid w:val="00CA7AD0"/>
    <w:rsid w:val="00CA7FAB"/>
    <w:rsid w:val="00CB1426"/>
    <w:rsid w:val="00CB3120"/>
    <w:rsid w:val="00CB3E27"/>
    <w:rsid w:val="00CB4971"/>
    <w:rsid w:val="00CB4E1D"/>
    <w:rsid w:val="00CB5A70"/>
    <w:rsid w:val="00CC1F68"/>
    <w:rsid w:val="00CC2DA8"/>
    <w:rsid w:val="00CC4037"/>
    <w:rsid w:val="00CC5519"/>
    <w:rsid w:val="00CC691D"/>
    <w:rsid w:val="00CC7DE2"/>
    <w:rsid w:val="00CD0B3C"/>
    <w:rsid w:val="00CD6298"/>
    <w:rsid w:val="00CD7F25"/>
    <w:rsid w:val="00CE16A1"/>
    <w:rsid w:val="00CE4AB0"/>
    <w:rsid w:val="00CF1300"/>
    <w:rsid w:val="00CF1A74"/>
    <w:rsid w:val="00CF2D8C"/>
    <w:rsid w:val="00CF2DE2"/>
    <w:rsid w:val="00CF30C4"/>
    <w:rsid w:val="00CF48EA"/>
    <w:rsid w:val="00CF5B1C"/>
    <w:rsid w:val="00CF63C2"/>
    <w:rsid w:val="00CF6CFA"/>
    <w:rsid w:val="00CF7578"/>
    <w:rsid w:val="00CF7BDF"/>
    <w:rsid w:val="00D00E91"/>
    <w:rsid w:val="00D014CF"/>
    <w:rsid w:val="00D02E23"/>
    <w:rsid w:val="00D03108"/>
    <w:rsid w:val="00D033AA"/>
    <w:rsid w:val="00D04A9E"/>
    <w:rsid w:val="00D07822"/>
    <w:rsid w:val="00D07A31"/>
    <w:rsid w:val="00D11706"/>
    <w:rsid w:val="00D13130"/>
    <w:rsid w:val="00D1398A"/>
    <w:rsid w:val="00D15CDF"/>
    <w:rsid w:val="00D161D7"/>
    <w:rsid w:val="00D16ADA"/>
    <w:rsid w:val="00D21056"/>
    <w:rsid w:val="00D21C60"/>
    <w:rsid w:val="00D21F6D"/>
    <w:rsid w:val="00D243E7"/>
    <w:rsid w:val="00D24469"/>
    <w:rsid w:val="00D24893"/>
    <w:rsid w:val="00D25E9C"/>
    <w:rsid w:val="00D3120B"/>
    <w:rsid w:val="00D312D2"/>
    <w:rsid w:val="00D33666"/>
    <w:rsid w:val="00D33BE3"/>
    <w:rsid w:val="00D34445"/>
    <w:rsid w:val="00D34EA9"/>
    <w:rsid w:val="00D4165B"/>
    <w:rsid w:val="00D41925"/>
    <w:rsid w:val="00D43612"/>
    <w:rsid w:val="00D44362"/>
    <w:rsid w:val="00D44368"/>
    <w:rsid w:val="00D458DA"/>
    <w:rsid w:val="00D4697C"/>
    <w:rsid w:val="00D50046"/>
    <w:rsid w:val="00D52CBF"/>
    <w:rsid w:val="00D53F33"/>
    <w:rsid w:val="00D56E22"/>
    <w:rsid w:val="00D576CA"/>
    <w:rsid w:val="00D62067"/>
    <w:rsid w:val="00D62ADF"/>
    <w:rsid w:val="00D64442"/>
    <w:rsid w:val="00D662AA"/>
    <w:rsid w:val="00D66F04"/>
    <w:rsid w:val="00D678AC"/>
    <w:rsid w:val="00D71AF3"/>
    <w:rsid w:val="00D735D6"/>
    <w:rsid w:val="00D73E36"/>
    <w:rsid w:val="00D75213"/>
    <w:rsid w:val="00D822D0"/>
    <w:rsid w:val="00D83D1B"/>
    <w:rsid w:val="00D8732D"/>
    <w:rsid w:val="00D90043"/>
    <w:rsid w:val="00D920D3"/>
    <w:rsid w:val="00D92BA6"/>
    <w:rsid w:val="00D92FC8"/>
    <w:rsid w:val="00D93F90"/>
    <w:rsid w:val="00D94AE7"/>
    <w:rsid w:val="00D950BA"/>
    <w:rsid w:val="00D9681F"/>
    <w:rsid w:val="00D979C6"/>
    <w:rsid w:val="00DA4AB8"/>
    <w:rsid w:val="00DA4D57"/>
    <w:rsid w:val="00DA5A35"/>
    <w:rsid w:val="00DA5B7C"/>
    <w:rsid w:val="00DA7E02"/>
    <w:rsid w:val="00DB1B21"/>
    <w:rsid w:val="00DB3B75"/>
    <w:rsid w:val="00DB5F3B"/>
    <w:rsid w:val="00DC0964"/>
    <w:rsid w:val="00DC0A69"/>
    <w:rsid w:val="00DC50E2"/>
    <w:rsid w:val="00DC54A0"/>
    <w:rsid w:val="00DC6C9C"/>
    <w:rsid w:val="00DC7EB2"/>
    <w:rsid w:val="00DD005F"/>
    <w:rsid w:val="00DD0624"/>
    <w:rsid w:val="00DD13B0"/>
    <w:rsid w:val="00DD2C87"/>
    <w:rsid w:val="00DD2DE6"/>
    <w:rsid w:val="00DD5536"/>
    <w:rsid w:val="00DD6678"/>
    <w:rsid w:val="00DD7431"/>
    <w:rsid w:val="00DD7BF4"/>
    <w:rsid w:val="00DE13B8"/>
    <w:rsid w:val="00DE19B1"/>
    <w:rsid w:val="00DE7055"/>
    <w:rsid w:val="00DE71AB"/>
    <w:rsid w:val="00DE7391"/>
    <w:rsid w:val="00DF1961"/>
    <w:rsid w:val="00DF1A04"/>
    <w:rsid w:val="00DF25C5"/>
    <w:rsid w:val="00DF2CBF"/>
    <w:rsid w:val="00DF2FF3"/>
    <w:rsid w:val="00DF4403"/>
    <w:rsid w:val="00DF589E"/>
    <w:rsid w:val="00DF7145"/>
    <w:rsid w:val="00DF7327"/>
    <w:rsid w:val="00E00200"/>
    <w:rsid w:val="00E0295D"/>
    <w:rsid w:val="00E034FB"/>
    <w:rsid w:val="00E07132"/>
    <w:rsid w:val="00E10B1C"/>
    <w:rsid w:val="00E10D9C"/>
    <w:rsid w:val="00E111AC"/>
    <w:rsid w:val="00E12D9B"/>
    <w:rsid w:val="00E13390"/>
    <w:rsid w:val="00E13CDE"/>
    <w:rsid w:val="00E14817"/>
    <w:rsid w:val="00E163BC"/>
    <w:rsid w:val="00E168E3"/>
    <w:rsid w:val="00E213A7"/>
    <w:rsid w:val="00E215DF"/>
    <w:rsid w:val="00E2190B"/>
    <w:rsid w:val="00E21D94"/>
    <w:rsid w:val="00E2212A"/>
    <w:rsid w:val="00E22228"/>
    <w:rsid w:val="00E2682A"/>
    <w:rsid w:val="00E27678"/>
    <w:rsid w:val="00E3200D"/>
    <w:rsid w:val="00E3296B"/>
    <w:rsid w:val="00E33A6A"/>
    <w:rsid w:val="00E340A7"/>
    <w:rsid w:val="00E341E9"/>
    <w:rsid w:val="00E34208"/>
    <w:rsid w:val="00E35773"/>
    <w:rsid w:val="00E37290"/>
    <w:rsid w:val="00E37A55"/>
    <w:rsid w:val="00E405ED"/>
    <w:rsid w:val="00E41C6F"/>
    <w:rsid w:val="00E4233D"/>
    <w:rsid w:val="00E42FD8"/>
    <w:rsid w:val="00E4574D"/>
    <w:rsid w:val="00E46567"/>
    <w:rsid w:val="00E47F4C"/>
    <w:rsid w:val="00E51A0E"/>
    <w:rsid w:val="00E52467"/>
    <w:rsid w:val="00E525BC"/>
    <w:rsid w:val="00E52D98"/>
    <w:rsid w:val="00E531B2"/>
    <w:rsid w:val="00E544F9"/>
    <w:rsid w:val="00E54B1B"/>
    <w:rsid w:val="00E54F80"/>
    <w:rsid w:val="00E558E8"/>
    <w:rsid w:val="00E571E1"/>
    <w:rsid w:val="00E57809"/>
    <w:rsid w:val="00E603B8"/>
    <w:rsid w:val="00E60A37"/>
    <w:rsid w:val="00E6170C"/>
    <w:rsid w:val="00E62221"/>
    <w:rsid w:val="00E6235D"/>
    <w:rsid w:val="00E62923"/>
    <w:rsid w:val="00E637DD"/>
    <w:rsid w:val="00E63BED"/>
    <w:rsid w:val="00E66FD7"/>
    <w:rsid w:val="00E67789"/>
    <w:rsid w:val="00E72143"/>
    <w:rsid w:val="00E72B9F"/>
    <w:rsid w:val="00E730A5"/>
    <w:rsid w:val="00E7385C"/>
    <w:rsid w:val="00E75503"/>
    <w:rsid w:val="00E77869"/>
    <w:rsid w:val="00E80269"/>
    <w:rsid w:val="00E811F3"/>
    <w:rsid w:val="00E82463"/>
    <w:rsid w:val="00E825D4"/>
    <w:rsid w:val="00E84F50"/>
    <w:rsid w:val="00E852E7"/>
    <w:rsid w:val="00E85F48"/>
    <w:rsid w:val="00E85F91"/>
    <w:rsid w:val="00E86AF1"/>
    <w:rsid w:val="00E92376"/>
    <w:rsid w:val="00E95030"/>
    <w:rsid w:val="00E950B5"/>
    <w:rsid w:val="00EA1ADC"/>
    <w:rsid w:val="00EA4A00"/>
    <w:rsid w:val="00EA71E6"/>
    <w:rsid w:val="00EA75C1"/>
    <w:rsid w:val="00EB295F"/>
    <w:rsid w:val="00EB2BA3"/>
    <w:rsid w:val="00EB3B91"/>
    <w:rsid w:val="00EB3CDA"/>
    <w:rsid w:val="00EB78F4"/>
    <w:rsid w:val="00EC0DD2"/>
    <w:rsid w:val="00EC16F8"/>
    <w:rsid w:val="00EC2307"/>
    <w:rsid w:val="00EC48C8"/>
    <w:rsid w:val="00EC571A"/>
    <w:rsid w:val="00EC6393"/>
    <w:rsid w:val="00ED219D"/>
    <w:rsid w:val="00ED592B"/>
    <w:rsid w:val="00ED6545"/>
    <w:rsid w:val="00EE0055"/>
    <w:rsid w:val="00EE0ED9"/>
    <w:rsid w:val="00EE109E"/>
    <w:rsid w:val="00EE23B1"/>
    <w:rsid w:val="00EE2E55"/>
    <w:rsid w:val="00EE34D9"/>
    <w:rsid w:val="00EE56CF"/>
    <w:rsid w:val="00EE5BB8"/>
    <w:rsid w:val="00EE6BC0"/>
    <w:rsid w:val="00EE7498"/>
    <w:rsid w:val="00EE7D28"/>
    <w:rsid w:val="00EF1494"/>
    <w:rsid w:val="00EF1C05"/>
    <w:rsid w:val="00EF2700"/>
    <w:rsid w:val="00EF3951"/>
    <w:rsid w:val="00EF4657"/>
    <w:rsid w:val="00EF6426"/>
    <w:rsid w:val="00EF73DF"/>
    <w:rsid w:val="00F011C3"/>
    <w:rsid w:val="00F01A04"/>
    <w:rsid w:val="00F02006"/>
    <w:rsid w:val="00F041A6"/>
    <w:rsid w:val="00F0574A"/>
    <w:rsid w:val="00F058E3"/>
    <w:rsid w:val="00F10944"/>
    <w:rsid w:val="00F136EC"/>
    <w:rsid w:val="00F13E41"/>
    <w:rsid w:val="00F20053"/>
    <w:rsid w:val="00F22DAC"/>
    <w:rsid w:val="00F25C38"/>
    <w:rsid w:val="00F269E5"/>
    <w:rsid w:val="00F318F6"/>
    <w:rsid w:val="00F33A99"/>
    <w:rsid w:val="00F34336"/>
    <w:rsid w:val="00F43C95"/>
    <w:rsid w:val="00F45106"/>
    <w:rsid w:val="00F4528C"/>
    <w:rsid w:val="00F45C2F"/>
    <w:rsid w:val="00F56D4C"/>
    <w:rsid w:val="00F570EF"/>
    <w:rsid w:val="00F63914"/>
    <w:rsid w:val="00F652E9"/>
    <w:rsid w:val="00F658F3"/>
    <w:rsid w:val="00F669C1"/>
    <w:rsid w:val="00F676D0"/>
    <w:rsid w:val="00F679ED"/>
    <w:rsid w:val="00F67C74"/>
    <w:rsid w:val="00F67D26"/>
    <w:rsid w:val="00F7203D"/>
    <w:rsid w:val="00F73A7B"/>
    <w:rsid w:val="00F74913"/>
    <w:rsid w:val="00F752FE"/>
    <w:rsid w:val="00F8016B"/>
    <w:rsid w:val="00F802D7"/>
    <w:rsid w:val="00F80434"/>
    <w:rsid w:val="00F804E1"/>
    <w:rsid w:val="00F84AE0"/>
    <w:rsid w:val="00F84D8B"/>
    <w:rsid w:val="00F874CE"/>
    <w:rsid w:val="00F87F88"/>
    <w:rsid w:val="00F90A9F"/>
    <w:rsid w:val="00F91DF6"/>
    <w:rsid w:val="00F92E13"/>
    <w:rsid w:val="00F962E3"/>
    <w:rsid w:val="00F973FC"/>
    <w:rsid w:val="00F97A0E"/>
    <w:rsid w:val="00FA3168"/>
    <w:rsid w:val="00FA3359"/>
    <w:rsid w:val="00FA3F66"/>
    <w:rsid w:val="00FA6808"/>
    <w:rsid w:val="00FA73A6"/>
    <w:rsid w:val="00FB1FCF"/>
    <w:rsid w:val="00FB20F8"/>
    <w:rsid w:val="00FB2706"/>
    <w:rsid w:val="00FB3374"/>
    <w:rsid w:val="00FB67DE"/>
    <w:rsid w:val="00FB6DC0"/>
    <w:rsid w:val="00FC7E10"/>
    <w:rsid w:val="00FD10EC"/>
    <w:rsid w:val="00FD23CD"/>
    <w:rsid w:val="00FD3BAE"/>
    <w:rsid w:val="00FD4F5A"/>
    <w:rsid w:val="00FD68B9"/>
    <w:rsid w:val="00FD6B41"/>
    <w:rsid w:val="00FD6CB9"/>
    <w:rsid w:val="00FD7D89"/>
    <w:rsid w:val="00FE3081"/>
    <w:rsid w:val="00FE3634"/>
    <w:rsid w:val="00FE3E3B"/>
    <w:rsid w:val="00FE7D45"/>
    <w:rsid w:val="00FE7D87"/>
    <w:rsid w:val="00FF172C"/>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B987"/>
  <w15:chartTrackingRefBased/>
  <w15:docId w15:val="{0ED861A0-6C43-4F2F-B783-EF6A5F00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6CB"/>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376B4B"/>
    <w:pPr>
      <w:keepNext/>
      <w:widowControl w:val="0"/>
      <w:numPr>
        <w:numId w:val="31"/>
      </w:numPr>
      <w:tabs>
        <w:tab w:val="left" w:pos="825"/>
      </w:tabs>
      <w:autoSpaceDE w:val="0"/>
      <w:autoSpaceDN w:val="0"/>
      <w:spacing w:before="183" w:after="160"/>
      <w:ind w:right="55"/>
      <w:jc w:val="both"/>
      <w:outlineLvl w:val="0"/>
    </w:pPr>
    <w:rPr>
      <w:rFonts w:ascii="Times New Roman" w:hAnsi="Times New Roman"/>
      <w:b/>
      <w:bCs/>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semiHidden/>
    <w:qFormat/>
    <w:rsid w:val="00046DD3"/>
    <w:pPr>
      <w:spacing w:before="0" w:after="0"/>
      <w:ind w:left="284" w:right="197" w:hanging="284"/>
    </w:pPr>
    <w:rPr>
      <w:rFonts w:ascii="Times New Roman" w:hAnsi="Times New Roman"/>
      <w:sz w:val="18"/>
      <w:szCs w:val="18"/>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semiHidden/>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val="0"/>
      <w:iCs/>
      <w:sz w:val="24"/>
      <w:szCs w:val="24"/>
    </w:rPr>
  </w:style>
  <w:style w:type="character" w:customStyle="1" w:styleId="Heading2Char">
    <w:name w:val="Heading 2 Char"/>
    <w:link w:val="Heading2"/>
    <w:locked/>
    <w:rsid w:val="0047783A"/>
    <w:rPr>
      <w:rFonts w:ascii="Arial" w:hAnsi="Arial"/>
      <w:snapToGrid w:val="0"/>
      <w:lang w:val="fr-BE" w:eastAsia="en-US" w:bidi="ar-SA"/>
    </w:rPr>
  </w:style>
  <w:style w:type="character" w:customStyle="1" w:styleId="Heading1Char1">
    <w:name w:val="Heading 1 Char1"/>
    <w:link w:val="Heading1"/>
    <w:rsid w:val="00376B4B"/>
    <w:rPr>
      <w:b/>
      <w:bCs/>
      <w:snapToGrid w:val="0"/>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locked/>
    <w:rsid w:val="0047783A"/>
    <w:rPr>
      <w:rFonts w:ascii="Arial" w:hAnsi="Arial"/>
      <w:b/>
      <w:snapToGrid w:val="0"/>
      <w:sz w:val="24"/>
      <w:lang w:eastAsia="en-US"/>
    </w:rPr>
  </w:style>
  <w:style w:type="character" w:customStyle="1" w:styleId="Heading5Char">
    <w:name w:val="Heading 5 Char"/>
    <w:link w:val="Heading5"/>
    <w:locked/>
    <w:rsid w:val="0047783A"/>
    <w:rPr>
      <w:rFonts w:ascii="Arial" w:hAnsi="Arial"/>
      <w:snapToGrid w:val="0"/>
      <w:sz w:val="22"/>
      <w:lang w:eastAsia="en-US"/>
    </w:rPr>
  </w:style>
  <w:style w:type="character" w:customStyle="1" w:styleId="Heading6Char">
    <w:name w:val="Heading 6 Char"/>
    <w:link w:val="Heading6"/>
    <w:locked/>
    <w:rsid w:val="0047783A"/>
    <w:rPr>
      <w:rFonts w:ascii="Arial" w:hAnsi="Arial"/>
      <w:i/>
      <w:snapToGrid w:val="0"/>
      <w:sz w:val="22"/>
      <w:lang w:eastAsia="en-US"/>
    </w:rPr>
  </w:style>
  <w:style w:type="character" w:customStyle="1" w:styleId="Heading7Char">
    <w:name w:val="Heading 7 Char"/>
    <w:link w:val="Heading7"/>
    <w:locked/>
    <w:rsid w:val="0047783A"/>
    <w:rPr>
      <w:rFonts w:ascii="Arial" w:hAnsi="Arial"/>
      <w:snapToGrid w:val="0"/>
      <w:lang w:eastAsia="en-US"/>
    </w:rPr>
  </w:style>
  <w:style w:type="character" w:customStyle="1" w:styleId="Heading8Char">
    <w:name w:val="Heading 8 Char"/>
    <w:link w:val="Heading8"/>
    <w:locked/>
    <w:rsid w:val="0047783A"/>
    <w:rPr>
      <w:rFonts w:ascii="Arial" w:hAnsi="Arial"/>
      <w:i/>
      <w:snapToGrid w:val="0"/>
      <w:lang w:eastAsia="en-US"/>
    </w:rPr>
  </w:style>
  <w:style w:type="character" w:customStyle="1" w:styleId="Heading9Char">
    <w:name w:val="Heading 9 Char"/>
    <w:link w:val="Heading9"/>
    <w:locked/>
    <w:rsid w:val="0047783A"/>
    <w:rPr>
      <w:rFonts w:ascii="Arial" w:hAnsi="Arial"/>
      <w:b/>
      <w:i/>
      <w:snapToGrid w:val="0"/>
      <w:sz w:val="18"/>
      <w:lang w:eastAsia="en-US"/>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semiHidden/>
    <w:locked/>
    <w:rsid w:val="00046DD3"/>
    <w:rPr>
      <w:snapToGrid w:val="0"/>
      <w:sz w:val="18"/>
      <w:szCs w:val="18"/>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3"/>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1"/>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4"/>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UnresolvedMention">
    <w:name w:val="Unresolved Mention"/>
    <w:uiPriority w:val="99"/>
    <w:semiHidden/>
    <w:unhideWhenUsed/>
    <w:rsid w:val="00401995"/>
    <w:rPr>
      <w:color w:val="605E5C"/>
      <w:shd w:val="clear" w:color="auto" w:fill="E1DFDD"/>
    </w:rPr>
  </w:style>
  <w:style w:type="paragraph" w:styleId="Revision">
    <w:name w:val="Revision"/>
    <w:hidden/>
    <w:uiPriority w:val="99"/>
    <w:semiHidden/>
    <w:rsid w:val="000E75E5"/>
    <w:rPr>
      <w:rFonts w:ascii="Arial" w:hAnsi="Arial"/>
      <w:snapToGrid w:val="0"/>
      <w:lang w:eastAsia="en-US"/>
    </w:rPr>
  </w:style>
  <w:style w:type="character" w:styleId="PlaceholderText">
    <w:name w:val="Placeholder Text"/>
    <w:basedOn w:val="DefaultParagraphFont"/>
    <w:uiPriority w:val="99"/>
    <w:semiHidden/>
    <w:rsid w:val="002F4B71"/>
    <w:rPr>
      <w:color w:val="808080"/>
    </w:rPr>
  </w:style>
  <w:style w:type="character" w:customStyle="1" w:styleId="ts-alignment-element-highlighted">
    <w:name w:val="ts-alignment-element-highlighted"/>
    <w:basedOn w:val="DefaultParagraphFont"/>
    <w:rsid w:val="00A8165D"/>
  </w:style>
  <w:style w:type="character" w:customStyle="1" w:styleId="ts-alignment-element">
    <w:name w:val="ts-alignment-element"/>
    <w:basedOn w:val="DefaultParagraphFont"/>
    <w:rsid w:val="00A8165D"/>
  </w:style>
  <w:style w:type="character" w:customStyle="1" w:styleId="Bodytext20">
    <w:name w:val="Body text (2)_"/>
    <w:basedOn w:val="DefaultParagraphFont"/>
    <w:link w:val="Bodytext21"/>
    <w:locked/>
    <w:rsid w:val="00CB3120"/>
    <w:rPr>
      <w:shd w:val="clear" w:color="auto" w:fill="FFFFFF"/>
    </w:rPr>
  </w:style>
  <w:style w:type="paragraph" w:customStyle="1" w:styleId="Bodytext21">
    <w:name w:val="Body text (2)1"/>
    <w:basedOn w:val="Normal"/>
    <w:link w:val="Bodytext20"/>
    <w:rsid w:val="00CB3120"/>
    <w:pPr>
      <w:widowControl w:val="0"/>
      <w:shd w:val="clear" w:color="auto" w:fill="FFFFFF"/>
      <w:spacing w:before="0" w:after="300" w:line="266" w:lineRule="exact"/>
      <w:ind w:hanging="880"/>
      <w:jc w:val="both"/>
    </w:pPr>
    <w:rPr>
      <w:rFonts w:ascii="Times New Roman" w:hAnsi="Times New Roman"/>
      <w:snapToGrid/>
      <w:lang w:eastAsia="en-GB"/>
    </w:rPr>
  </w:style>
  <w:style w:type="paragraph" w:customStyle="1" w:styleId="Default">
    <w:name w:val="Default"/>
    <w:rsid w:val="009F5DF1"/>
    <w:pPr>
      <w:autoSpaceDE w:val="0"/>
      <w:autoSpaceDN w:val="0"/>
      <w:adjustRightInd w:val="0"/>
    </w:pPr>
    <w:rPr>
      <w:rFonts w:ascii="Calibri" w:eastAsia="Segoe UI" w:hAnsi="Calibri" w:cs="Calibri"/>
      <w:color w:val="000000"/>
      <w:sz w:val="24"/>
      <w:szCs w:val="24"/>
      <w:lang w:val="tr-TR" w:eastAsia="en-US"/>
    </w:rPr>
  </w:style>
  <w:style w:type="paragraph" w:styleId="NoSpacing">
    <w:name w:val="No Spacing"/>
    <w:uiPriority w:val="1"/>
    <w:qFormat/>
    <w:rsid w:val="0024170C"/>
    <w:rPr>
      <w:rFonts w:asciiTheme="minorHAnsi" w:eastAsiaTheme="minorHAnsi" w:hAnsiTheme="minorHAnsi" w:cstheme="minorBidi"/>
      <w:sz w:val="22"/>
      <w:szCs w:val="22"/>
      <w:lang w:val="de-DE" w:eastAsia="en-US"/>
    </w:rPr>
  </w:style>
  <w:style w:type="table" w:styleId="PlainTable1">
    <w:name w:val="Plain Table 1"/>
    <w:basedOn w:val="TableNormal"/>
    <w:uiPriority w:val="41"/>
    <w:rsid w:val="00D56E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s-collapsible-component-title-term">
    <w:name w:val="ts-collapsible-component-title-term"/>
    <w:basedOn w:val="DefaultParagraphFont"/>
    <w:rsid w:val="00D56E22"/>
  </w:style>
  <w:style w:type="paragraph" w:customStyle="1" w:styleId="TableParagraph">
    <w:name w:val="Table Paragraph"/>
    <w:basedOn w:val="Normal"/>
    <w:uiPriority w:val="1"/>
    <w:qFormat/>
    <w:rsid w:val="003F465A"/>
    <w:pPr>
      <w:widowControl w:val="0"/>
      <w:autoSpaceDE w:val="0"/>
      <w:autoSpaceDN w:val="0"/>
      <w:spacing w:before="0" w:after="0"/>
      <w:ind w:left="181"/>
    </w:pPr>
    <w:rPr>
      <w:rFonts w:ascii="Verdana" w:eastAsia="Verdana" w:hAnsi="Verdana" w:cs="Verdana"/>
      <w:snapToGrid/>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6585778">
      <w:bodyDiv w:val="1"/>
      <w:marLeft w:val="0"/>
      <w:marRight w:val="0"/>
      <w:marTop w:val="0"/>
      <w:marBottom w:val="0"/>
      <w:divBdr>
        <w:top w:val="none" w:sz="0" w:space="0" w:color="auto"/>
        <w:left w:val="none" w:sz="0" w:space="0" w:color="auto"/>
        <w:bottom w:val="none" w:sz="0" w:space="0" w:color="auto"/>
        <w:right w:val="none" w:sz="0" w:space="0" w:color="auto"/>
      </w:divBdr>
      <w:divsChild>
        <w:div w:id="1039016112">
          <w:marLeft w:val="0"/>
          <w:marRight w:val="0"/>
          <w:marTop w:val="0"/>
          <w:marBottom w:val="0"/>
          <w:divBdr>
            <w:top w:val="none" w:sz="0" w:space="0" w:color="auto"/>
            <w:left w:val="none" w:sz="0" w:space="0" w:color="auto"/>
            <w:bottom w:val="none" w:sz="0" w:space="0" w:color="auto"/>
            <w:right w:val="none" w:sz="0" w:space="0" w:color="auto"/>
          </w:divBdr>
          <w:divsChild>
            <w:div w:id="1975138770">
              <w:marLeft w:val="0"/>
              <w:marRight w:val="0"/>
              <w:marTop w:val="0"/>
              <w:marBottom w:val="0"/>
              <w:divBdr>
                <w:top w:val="none" w:sz="0" w:space="0" w:color="auto"/>
                <w:left w:val="none" w:sz="0" w:space="0" w:color="auto"/>
                <w:bottom w:val="none" w:sz="0" w:space="0" w:color="auto"/>
                <w:right w:val="none" w:sz="0" w:space="0" w:color="auto"/>
              </w:divBdr>
              <w:divsChild>
                <w:div w:id="1611157726">
                  <w:marLeft w:val="0"/>
                  <w:marRight w:val="0"/>
                  <w:marTop w:val="0"/>
                  <w:marBottom w:val="0"/>
                  <w:divBdr>
                    <w:top w:val="none" w:sz="0" w:space="0" w:color="auto"/>
                    <w:left w:val="none" w:sz="0" w:space="0" w:color="auto"/>
                    <w:bottom w:val="none" w:sz="0" w:space="0" w:color="auto"/>
                    <w:right w:val="none" w:sz="0" w:space="0" w:color="auto"/>
                  </w:divBdr>
                  <w:divsChild>
                    <w:div w:id="88159275">
                      <w:marLeft w:val="0"/>
                      <w:marRight w:val="0"/>
                      <w:marTop w:val="0"/>
                      <w:marBottom w:val="0"/>
                      <w:divBdr>
                        <w:top w:val="none" w:sz="0" w:space="0" w:color="auto"/>
                        <w:left w:val="none" w:sz="0" w:space="0" w:color="auto"/>
                        <w:bottom w:val="none" w:sz="0" w:space="0" w:color="auto"/>
                        <w:right w:val="none" w:sz="0" w:space="0" w:color="auto"/>
                      </w:divBdr>
                      <w:divsChild>
                        <w:div w:id="3373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1594">
          <w:marLeft w:val="0"/>
          <w:marRight w:val="0"/>
          <w:marTop w:val="0"/>
          <w:marBottom w:val="0"/>
          <w:divBdr>
            <w:top w:val="none" w:sz="0" w:space="0" w:color="auto"/>
            <w:left w:val="none" w:sz="0" w:space="0" w:color="auto"/>
            <w:bottom w:val="none" w:sz="0" w:space="0" w:color="auto"/>
            <w:right w:val="none" w:sz="0" w:space="0" w:color="auto"/>
          </w:divBdr>
          <w:divsChild>
            <w:div w:id="1024406874">
              <w:marLeft w:val="0"/>
              <w:marRight w:val="0"/>
              <w:marTop w:val="0"/>
              <w:marBottom w:val="0"/>
              <w:divBdr>
                <w:top w:val="none" w:sz="0" w:space="0" w:color="auto"/>
                <w:left w:val="none" w:sz="0" w:space="0" w:color="auto"/>
                <w:bottom w:val="none" w:sz="0" w:space="0" w:color="auto"/>
                <w:right w:val="none" w:sz="0" w:space="0" w:color="auto"/>
              </w:divBdr>
              <w:divsChild>
                <w:div w:id="1671979106">
                  <w:marLeft w:val="0"/>
                  <w:marRight w:val="0"/>
                  <w:marTop w:val="0"/>
                  <w:marBottom w:val="0"/>
                  <w:divBdr>
                    <w:top w:val="none" w:sz="0" w:space="0" w:color="auto"/>
                    <w:left w:val="none" w:sz="0" w:space="0" w:color="auto"/>
                    <w:bottom w:val="none" w:sz="0" w:space="0" w:color="auto"/>
                    <w:right w:val="none" w:sz="0" w:space="0" w:color="auto"/>
                  </w:divBdr>
                  <w:divsChild>
                    <w:div w:id="1234513068">
                      <w:marLeft w:val="0"/>
                      <w:marRight w:val="0"/>
                      <w:marTop w:val="0"/>
                      <w:marBottom w:val="0"/>
                      <w:divBdr>
                        <w:top w:val="none" w:sz="0" w:space="0" w:color="auto"/>
                        <w:left w:val="none" w:sz="0" w:space="0" w:color="auto"/>
                        <w:bottom w:val="none" w:sz="0" w:space="0" w:color="auto"/>
                        <w:right w:val="none" w:sz="0" w:space="0" w:color="auto"/>
                      </w:divBdr>
                      <w:divsChild>
                        <w:div w:id="37743798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06487">
          <w:marLeft w:val="0"/>
          <w:marRight w:val="0"/>
          <w:marTop w:val="0"/>
          <w:marBottom w:val="0"/>
          <w:divBdr>
            <w:top w:val="none" w:sz="0" w:space="0" w:color="auto"/>
            <w:left w:val="none" w:sz="0" w:space="0" w:color="auto"/>
            <w:bottom w:val="none" w:sz="0" w:space="0" w:color="auto"/>
            <w:right w:val="none" w:sz="0" w:space="0" w:color="auto"/>
          </w:divBdr>
          <w:divsChild>
            <w:div w:id="2130541075">
              <w:marLeft w:val="0"/>
              <w:marRight w:val="0"/>
              <w:marTop w:val="0"/>
              <w:marBottom w:val="0"/>
              <w:divBdr>
                <w:top w:val="none" w:sz="0" w:space="0" w:color="auto"/>
                <w:left w:val="none" w:sz="0" w:space="0" w:color="auto"/>
                <w:bottom w:val="none" w:sz="0" w:space="0" w:color="auto"/>
                <w:right w:val="none" w:sz="0" w:space="0" w:color="auto"/>
              </w:divBdr>
              <w:divsChild>
                <w:div w:id="973409084">
                  <w:marLeft w:val="0"/>
                  <w:marRight w:val="0"/>
                  <w:marTop w:val="0"/>
                  <w:marBottom w:val="150"/>
                  <w:divBdr>
                    <w:top w:val="none" w:sz="0" w:space="0" w:color="auto"/>
                    <w:left w:val="none" w:sz="0" w:space="0" w:color="auto"/>
                    <w:bottom w:val="none" w:sz="0" w:space="0" w:color="auto"/>
                    <w:right w:val="none" w:sz="0" w:space="0" w:color="auto"/>
                  </w:divBdr>
                  <w:divsChild>
                    <w:div w:id="1037007669">
                      <w:marLeft w:val="0"/>
                      <w:marRight w:val="0"/>
                      <w:marTop w:val="0"/>
                      <w:marBottom w:val="0"/>
                      <w:divBdr>
                        <w:top w:val="none" w:sz="0" w:space="0" w:color="auto"/>
                        <w:left w:val="none" w:sz="0" w:space="0" w:color="auto"/>
                        <w:bottom w:val="none" w:sz="0" w:space="0" w:color="auto"/>
                        <w:right w:val="none" w:sz="0" w:space="0" w:color="auto"/>
                      </w:divBdr>
                    </w:div>
                  </w:divsChild>
                </w:div>
                <w:div w:id="1697852085">
                  <w:marLeft w:val="0"/>
                  <w:marRight w:val="0"/>
                  <w:marTop w:val="75"/>
                  <w:marBottom w:val="0"/>
                  <w:divBdr>
                    <w:top w:val="none" w:sz="0" w:space="0" w:color="auto"/>
                    <w:left w:val="none" w:sz="0" w:space="0" w:color="auto"/>
                    <w:bottom w:val="none" w:sz="0" w:space="0" w:color="auto"/>
                    <w:right w:val="none" w:sz="0" w:space="0" w:color="auto"/>
                  </w:divBdr>
                  <w:divsChild>
                    <w:div w:id="1464537182">
                      <w:marLeft w:val="0"/>
                      <w:marRight w:val="0"/>
                      <w:marTop w:val="0"/>
                      <w:marBottom w:val="0"/>
                      <w:divBdr>
                        <w:top w:val="none" w:sz="0" w:space="0" w:color="auto"/>
                        <w:left w:val="none" w:sz="0" w:space="0" w:color="auto"/>
                        <w:bottom w:val="none" w:sz="0" w:space="0" w:color="auto"/>
                        <w:right w:val="none" w:sz="0" w:space="0" w:color="auto"/>
                      </w:divBdr>
                      <w:divsChild>
                        <w:div w:id="1792245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277271">
      <w:bodyDiv w:val="1"/>
      <w:marLeft w:val="0"/>
      <w:marRight w:val="0"/>
      <w:marTop w:val="0"/>
      <w:marBottom w:val="0"/>
      <w:divBdr>
        <w:top w:val="none" w:sz="0" w:space="0" w:color="auto"/>
        <w:left w:val="none" w:sz="0" w:space="0" w:color="auto"/>
        <w:bottom w:val="none" w:sz="0" w:space="0" w:color="auto"/>
        <w:right w:val="none" w:sz="0" w:space="0" w:color="auto"/>
      </w:divBdr>
    </w:div>
    <w:div w:id="154225386">
      <w:bodyDiv w:val="1"/>
      <w:marLeft w:val="0"/>
      <w:marRight w:val="0"/>
      <w:marTop w:val="0"/>
      <w:marBottom w:val="0"/>
      <w:divBdr>
        <w:top w:val="none" w:sz="0" w:space="0" w:color="auto"/>
        <w:left w:val="none" w:sz="0" w:space="0" w:color="auto"/>
        <w:bottom w:val="none" w:sz="0" w:space="0" w:color="auto"/>
        <w:right w:val="none" w:sz="0" w:space="0" w:color="auto"/>
      </w:divBdr>
      <w:divsChild>
        <w:div w:id="1698845620">
          <w:marLeft w:val="0"/>
          <w:marRight w:val="0"/>
          <w:marTop w:val="0"/>
          <w:marBottom w:val="0"/>
          <w:divBdr>
            <w:top w:val="none" w:sz="0" w:space="0" w:color="auto"/>
            <w:left w:val="none" w:sz="0" w:space="0" w:color="auto"/>
            <w:bottom w:val="none" w:sz="0" w:space="0" w:color="auto"/>
            <w:right w:val="none" w:sz="0" w:space="0" w:color="auto"/>
          </w:divBdr>
          <w:divsChild>
            <w:div w:id="2091997306">
              <w:marLeft w:val="0"/>
              <w:marRight w:val="0"/>
              <w:marTop w:val="0"/>
              <w:marBottom w:val="0"/>
              <w:divBdr>
                <w:top w:val="none" w:sz="0" w:space="0" w:color="auto"/>
                <w:left w:val="none" w:sz="0" w:space="0" w:color="auto"/>
                <w:bottom w:val="none" w:sz="0" w:space="0" w:color="auto"/>
                <w:right w:val="none" w:sz="0" w:space="0" w:color="auto"/>
              </w:divBdr>
              <w:divsChild>
                <w:div w:id="1090276491">
                  <w:marLeft w:val="0"/>
                  <w:marRight w:val="0"/>
                  <w:marTop w:val="0"/>
                  <w:marBottom w:val="0"/>
                  <w:divBdr>
                    <w:top w:val="none" w:sz="0" w:space="0" w:color="auto"/>
                    <w:left w:val="none" w:sz="0" w:space="0" w:color="auto"/>
                    <w:bottom w:val="none" w:sz="0" w:space="0" w:color="auto"/>
                    <w:right w:val="none" w:sz="0" w:space="0" w:color="auto"/>
                  </w:divBdr>
                  <w:divsChild>
                    <w:div w:id="1604220384">
                      <w:marLeft w:val="0"/>
                      <w:marRight w:val="0"/>
                      <w:marTop w:val="0"/>
                      <w:marBottom w:val="0"/>
                      <w:divBdr>
                        <w:top w:val="none" w:sz="0" w:space="0" w:color="auto"/>
                        <w:left w:val="none" w:sz="0" w:space="0" w:color="auto"/>
                        <w:bottom w:val="none" w:sz="0" w:space="0" w:color="auto"/>
                        <w:right w:val="none" w:sz="0" w:space="0" w:color="auto"/>
                      </w:divBdr>
                      <w:divsChild>
                        <w:div w:id="10025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953">
          <w:marLeft w:val="0"/>
          <w:marRight w:val="0"/>
          <w:marTop w:val="0"/>
          <w:marBottom w:val="0"/>
          <w:divBdr>
            <w:top w:val="none" w:sz="0" w:space="0" w:color="auto"/>
            <w:left w:val="none" w:sz="0" w:space="0" w:color="auto"/>
            <w:bottom w:val="none" w:sz="0" w:space="0" w:color="auto"/>
            <w:right w:val="none" w:sz="0" w:space="0" w:color="auto"/>
          </w:divBdr>
          <w:divsChild>
            <w:div w:id="2106535558">
              <w:marLeft w:val="0"/>
              <w:marRight w:val="0"/>
              <w:marTop w:val="0"/>
              <w:marBottom w:val="0"/>
              <w:divBdr>
                <w:top w:val="none" w:sz="0" w:space="0" w:color="auto"/>
                <w:left w:val="none" w:sz="0" w:space="0" w:color="auto"/>
                <w:bottom w:val="none" w:sz="0" w:space="0" w:color="auto"/>
                <w:right w:val="none" w:sz="0" w:space="0" w:color="auto"/>
              </w:divBdr>
              <w:divsChild>
                <w:div w:id="76169657">
                  <w:marLeft w:val="0"/>
                  <w:marRight w:val="0"/>
                  <w:marTop w:val="0"/>
                  <w:marBottom w:val="0"/>
                  <w:divBdr>
                    <w:top w:val="none" w:sz="0" w:space="0" w:color="auto"/>
                    <w:left w:val="none" w:sz="0" w:space="0" w:color="auto"/>
                    <w:bottom w:val="none" w:sz="0" w:space="0" w:color="auto"/>
                    <w:right w:val="none" w:sz="0" w:space="0" w:color="auto"/>
                  </w:divBdr>
                  <w:divsChild>
                    <w:div w:id="1298415293">
                      <w:marLeft w:val="0"/>
                      <w:marRight w:val="0"/>
                      <w:marTop w:val="0"/>
                      <w:marBottom w:val="0"/>
                      <w:divBdr>
                        <w:top w:val="none" w:sz="0" w:space="0" w:color="auto"/>
                        <w:left w:val="none" w:sz="0" w:space="0" w:color="auto"/>
                        <w:bottom w:val="none" w:sz="0" w:space="0" w:color="auto"/>
                        <w:right w:val="none" w:sz="0" w:space="0" w:color="auto"/>
                      </w:divBdr>
                      <w:divsChild>
                        <w:div w:id="84510067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49502">
          <w:marLeft w:val="0"/>
          <w:marRight w:val="0"/>
          <w:marTop w:val="0"/>
          <w:marBottom w:val="0"/>
          <w:divBdr>
            <w:top w:val="none" w:sz="0" w:space="0" w:color="auto"/>
            <w:left w:val="none" w:sz="0" w:space="0" w:color="auto"/>
            <w:bottom w:val="none" w:sz="0" w:space="0" w:color="auto"/>
            <w:right w:val="none" w:sz="0" w:space="0" w:color="auto"/>
          </w:divBdr>
          <w:divsChild>
            <w:div w:id="1633244578">
              <w:marLeft w:val="0"/>
              <w:marRight w:val="0"/>
              <w:marTop w:val="0"/>
              <w:marBottom w:val="0"/>
              <w:divBdr>
                <w:top w:val="none" w:sz="0" w:space="0" w:color="auto"/>
                <w:left w:val="none" w:sz="0" w:space="0" w:color="auto"/>
                <w:bottom w:val="none" w:sz="0" w:space="0" w:color="auto"/>
                <w:right w:val="none" w:sz="0" w:space="0" w:color="auto"/>
              </w:divBdr>
              <w:divsChild>
                <w:div w:id="800457586">
                  <w:marLeft w:val="0"/>
                  <w:marRight w:val="0"/>
                  <w:marTop w:val="0"/>
                  <w:marBottom w:val="150"/>
                  <w:divBdr>
                    <w:top w:val="none" w:sz="0" w:space="0" w:color="auto"/>
                    <w:left w:val="none" w:sz="0" w:space="0" w:color="auto"/>
                    <w:bottom w:val="none" w:sz="0" w:space="0" w:color="auto"/>
                    <w:right w:val="none" w:sz="0" w:space="0" w:color="auto"/>
                  </w:divBdr>
                  <w:divsChild>
                    <w:div w:id="667949556">
                      <w:marLeft w:val="0"/>
                      <w:marRight w:val="0"/>
                      <w:marTop w:val="0"/>
                      <w:marBottom w:val="0"/>
                      <w:divBdr>
                        <w:top w:val="none" w:sz="0" w:space="0" w:color="auto"/>
                        <w:left w:val="none" w:sz="0" w:space="0" w:color="auto"/>
                        <w:bottom w:val="none" w:sz="0" w:space="0" w:color="auto"/>
                        <w:right w:val="none" w:sz="0" w:space="0" w:color="auto"/>
                      </w:divBdr>
                    </w:div>
                  </w:divsChild>
                </w:div>
                <w:div w:id="259223282">
                  <w:marLeft w:val="0"/>
                  <w:marRight w:val="0"/>
                  <w:marTop w:val="75"/>
                  <w:marBottom w:val="0"/>
                  <w:divBdr>
                    <w:top w:val="none" w:sz="0" w:space="0" w:color="auto"/>
                    <w:left w:val="none" w:sz="0" w:space="0" w:color="auto"/>
                    <w:bottom w:val="none" w:sz="0" w:space="0" w:color="auto"/>
                    <w:right w:val="none" w:sz="0" w:space="0" w:color="auto"/>
                  </w:divBdr>
                  <w:divsChild>
                    <w:div w:id="1601836881">
                      <w:marLeft w:val="0"/>
                      <w:marRight w:val="0"/>
                      <w:marTop w:val="0"/>
                      <w:marBottom w:val="0"/>
                      <w:divBdr>
                        <w:top w:val="none" w:sz="0" w:space="0" w:color="auto"/>
                        <w:left w:val="none" w:sz="0" w:space="0" w:color="auto"/>
                        <w:bottom w:val="none" w:sz="0" w:space="0" w:color="auto"/>
                        <w:right w:val="none" w:sz="0" w:space="0" w:color="auto"/>
                      </w:divBdr>
                      <w:divsChild>
                        <w:div w:id="196300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979682">
      <w:bodyDiv w:val="1"/>
      <w:marLeft w:val="0"/>
      <w:marRight w:val="0"/>
      <w:marTop w:val="0"/>
      <w:marBottom w:val="0"/>
      <w:divBdr>
        <w:top w:val="none" w:sz="0" w:space="0" w:color="auto"/>
        <w:left w:val="none" w:sz="0" w:space="0" w:color="auto"/>
        <w:bottom w:val="none" w:sz="0" w:space="0" w:color="auto"/>
        <w:right w:val="none" w:sz="0" w:space="0" w:color="auto"/>
      </w:divBdr>
    </w:div>
    <w:div w:id="208347649">
      <w:bodyDiv w:val="1"/>
      <w:marLeft w:val="0"/>
      <w:marRight w:val="0"/>
      <w:marTop w:val="0"/>
      <w:marBottom w:val="0"/>
      <w:divBdr>
        <w:top w:val="none" w:sz="0" w:space="0" w:color="auto"/>
        <w:left w:val="none" w:sz="0" w:space="0" w:color="auto"/>
        <w:bottom w:val="none" w:sz="0" w:space="0" w:color="auto"/>
        <w:right w:val="none" w:sz="0" w:space="0" w:color="auto"/>
      </w:divBdr>
      <w:divsChild>
        <w:div w:id="1980256370">
          <w:marLeft w:val="0"/>
          <w:marRight w:val="0"/>
          <w:marTop w:val="0"/>
          <w:marBottom w:val="0"/>
          <w:divBdr>
            <w:top w:val="none" w:sz="0" w:space="0" w:color="auto"/>
            <w:left w:val="none" w:sz="0" w:space="0" w:color="auto"/>
            <w:bottom w:val="none" w:sz="0" w:space="0" w:color="auto"/>
            <w:right w:val="none" w:sz="0" w:space="0" w:color="auto"/>
          </w:divBdr>
          <w:divsChild>
            <w:div w:id="1013797086">
              <w:marLeft w:val="0"/>
              <w:marRight w:val="0"/>
              <w:marTop w:val="0"/>
              <w:marBottom w:val="0"/>
              <w:divBdr>
                <w:top w:val="none" w:sz="0" w:space="0" w:color="auto"/>
                <w:left w:val="none" w:sz="0" w:space="0" w:color="auto"/>
                <w:bottom w:val="none" w:sz="0" w:space="0" w:color="auto"/>
                <w:right w:val="none" w:sz="0" w:space="0" w:color="auto"/>
              </w:divBdr>
              <w:divsChild>
                <w:div w:id="1592279933">
                  <w:marLeft w:val="0"/>
                  <w:marRight w:val="0"/>
                  <w:marTop w:val="0"/>
                  <w:marBottom w:val="0"/>
                  <w:divBdr>
                    <w:top w:val="none" w:sz="0" w:space="0" w:color="auto"/>
                    <w:left w:val="none" w:sz="0" w:space="0" w:color="auto"/>
                    <w:bottom w:val="none" w:sz="0" w:space="0" w:color="auto"/>
                    <w:right w:val="none" w:sz="0" w:space="0" w:color="auto"/>
                  </w:divBdr>
                  <w:divsChild>
                    <w:div w:id="1316373461">
                      <w:marLeft w:val="0"/>
                      <w:marRight w:val="0"/>
                      <w:marTop w:val="0"/>
                      <w:marBottom w:val="0"/>
                      <w:divBdr>
                        <w:top w:val="none" w:sz="0" w:space="0" w:color="auto"/>
                        <w:left w:val="none" w:sz="0" w:space="0" w:color="auto"/>
                        <w:bottom w:val="none" w:sz="0" w:space="0" w:color="auto"/>
                        <w:right w:val="none" w:sz="0" w:space="0" w:color="auto"/>
                      </w:divBdr>
                      <w:divsChild>
                        <w:div w:id="2293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21019">
          <w:marLeft w:val="0"/>
          <w:marRight w:val="0"/>
          <w:marTop w:val="0"/>
          <w:marBottom w:val="0"/>
          <w:divBdr>
            <w:top w:val="none" w:sz="0" w:space="0" w:color="auto"/>
            <w:left w:val="none" w:sz="0" w:space="0" w:color="auto"/>
            <w:bottom w:val="none" w:sz="0" w:space="0" w:color="auto"/>
            <w:right w:val="none" w:sz="0" w:space="0" w:color="auto"/>
          </w:divBdr>
          <w:divsChild>
            <w:div w:id="488641671">
              <w:marLeft w:val="0"/>
              <w:marRight w:val="0"/>
              <w:marTop w:val="0"/>
              <w:marBottom w:val="0"/>
              <w:divBdr>
                <w:top w:val="none" w:sz="0" w:space="0" w:color="auto"/>
                <w:left w:val="none" w:sz="0" w:space="0" w:color="auto"/>
                <w:bottom w:val="none" w:sz="0" w:space="0" w:color="auto"/>
                <w:right w:val="none" w:sz="0" w:space="0" w:color="auto"/>
              </w:divBdr>
              <w:divsChild>
                <w:div w:id="921068605">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sChild>
                        <w:div w:id="84524618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0732">
          <w:marLeft w:val="0"/>
          <w:marRight w:val="0"/>
          <w:marTop w:val="0"/>
          <w:marBottom w:val="0"/>
          <w:divBdr>
            <w:top w:val="none" w:sz="0" w:space="0" w:color="auto"/>
            <w:left w:val="none" w:sz="0" w:space="0" w:color="auto"/>
            <w:bottom w:val="none" w:sz="0" w:space="0" w:color="auto"/>
            <w:right w:val="none" w:sz="0" w:space="0" w:color="auto"/>
          </w:divBdr>
          <w:divsChild>
            <w:div w:id="697658422">
              <w:marLeft w:val="0"/>
              <w:marRight w:val="0"/>
              <w:marTop w:val="0"/>
              <w:marBottom w:val="0"/>
              <w:divBdr>
                <w:top w:val="none" w:sz="0" w:space="0" w:color="auto"/>
                <w:left w:val="none" w:sz="0" w:space="0" w:color="auto"/>
                <w:bottom w:val="none" w:sz="0" w:space="0" w:color="auto"/>
                <w:right w:val="none" w:sz="0" w:space="0" w:color="auto"/>
              </w:divBdr>
              <w:divsChild>
                <w:div w:id="446387513">
                  <w:marLeft w:val="0"/>
                  <w:marRight w:val="0"/>
                  <w:marTop w:val="0"/>
                  <w:marBottom w:val="150"/>
                  <w:divBdr>
                    <w:top w:val="none" w:sz="0" w:space="0" w:color="auto"/>
                    <w:left w:val="none" w:sz="0" w:space="0" w:color="auto"/>
                    <w:bottom w:val="none" w:sz="0" w:space="0" w:color="auto"/>
                    <w:right w:val="none" w:sz="0" w:space="0" w:color="auto"/>
                  </w:divBdr>
                  <w:divsChild>
                    <w:div w:id="1459370028">
                      <w:marLeft w:val="0"/>
                      <w:marRight w:val="0"/>
                      <w:marTop w:val="0"/>
                      <w:marBottom w:val="0"/>
                      <w:divBdr>
                        <w:top w:val="none" w:sz="0" w:space="0" w:color="auto"/>
                        <w:left w:val="none" w:sz="0" w:space="0" w:color="auto"/>
                        <w:bottom w:val="none" w:sz="0" w:space="0" w:color="auto"/>
                        <w:right w:val="none" w:sz="0" w:space="0" w:color="auto"/>
                      </w:divBdr>
                    </w:div>
                  </w:divsChild>
                </w:div>
                <w:div w:id="748503179">
                  <w:marLeft w:val="0"/>
                  <w:marRight w:val="0"/>
                  <w:marTop w:val="75"/>
                  <w:marBottom w:val="0"/>
                  <w:divBdr>
                    <w:top w:val="none" w:sz="0" w:space="0" w:color="auto"/>
                    <w:left w:val="none" w:sz="0" w:space="0" w:color="auto"/>
                    <w:bottom w:val="none" w:sz="0" w:space="0" w:color="auto"/>
                    <w:right w:val="none" w:sz="0" w:space="0" w:color="auto"/>
                  </w:divBdr>
                  <w:divsChild>
                    <w:div w:id="976033708">
                      <w:marLeft w:val="0"/>
                      <w:marRight w:val="0"/>
                      <w:marTop w:val="0"/>
                      <w:marBottom w:val="0"/>
                      <w:divBdr>
                        <w:top w:val="none" w:sz="0" w:space="0" w:color="auto"/>
                        <w:left w:val="none" w:sz="0" w:space="0" w:color="auto"/>
                        <w:bottom w:val="none" w:sz="0" w:space="0" w:color="auto"/>
                        <w:right w:val="none" w:sz="0" w:space="0" w:color="auto"/>
                      </w:divBdr>
                      <w:divsChild>
                        <w:div w:id="241836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5671039">
      <w:bodyDiv w:val="1"/>
      <w:marLeft w:val="0"/>
      <w:marRight w:val="0"/>
      <w:marTop w:val="0"/>
      <w:marBottom w:val="0"/>
      <w:divBdr>
        <w:top w:val="none" w:sz="0" w:space="0" w:color="auto"/>
        <w:left w:val="none" w:sz="0" w:space="0" w:color="auto"/>
        <w:bottom w:val="none" w:sz="0" w:space="0" w:color="auto"/>
        <w:right w:val="none" w:sz="0" w:space="0" w:color="auto"/>
      </w:divBdr>
    </w:div>
    <w:div w:id="255990582">
      <w:bodyDiv w:val="1"/>
      <w:marLeft w:val="0"/>
      <w:marRight w:val="0"/>
      <w:marTop w:val="0"/>
      <w:marBottom w:val="0"/>
      <w:divBdr>
        <w:top w:val="none" w:sz="0" w:space="0" w:color="auto"/>
        <w:left w:val="none" w:sz="0" w:space="0" w:color="auto"/>
        <w:bottom w:val="none" w:sz="0" w:space="0" w:color="auto"/>
        <w:right w:val="none" w:sz="0" w:space="0" w:color="auto"/>
      </w:divBdr>
    </w:div>
    <w:div w:id="289166346">
      <w:bodyDiv w:val="1"/>
      <w:marLeft w:val="0"/>
      <w:marRight w:val="0"/>
      <w:marTop w:val="0"/>
      <w:marBottom w:val="0"/>
      <w:divBdr>
        <w:top w:val="none" w:sz="0" w:space="0" w:color="auto"/>
        <w:left w:val="none" w:sz="0" w:space="0" w:color="auto"/>
        <w:bottom w:val="none" w:sz="0" w:space="0" w:color="auto"/>
        <w:right w:val="none" w:sz="0" w:space="0" w:color="auto"/>
      </w:divBdr>
    </w:div>
    <w:div w:id="312486177">
      <w:bodyDiv w:val="1"/>
      <w:marLeft w:val="0"/>
      <w:marRight w:val="0"/>
      <w:marTop w:val="0"/>
      <w:marBottom w:val="0"/>
      <w:divBdr>
        <w:top w:val="none" w:sz="0" w:space="0" w:color="auto"/>
        <w:left w:val="none" w:sz="0" w:space="0" w:color="auto"/>
        <w:bottom w:val="none" w:sz="0" w:space="0" w:color="auto"/>
        <w:right w:val="none" w:sz="0" w:space="0" w:color="auto"/>
      </w:divBdr>
      <w:divsChild>
        <w:div w:id="1009717722">
          <w:marLeft w:val="0"/>
          <w:marRight w:val="0"/>
          <w:marTop w:val="0"/>
          <w:marBottom w:val="0"/>
          <w:divBdr>
            <w:top w:val="none" w:sz="0" w:space="0" w:color="auto"/>
            <w:left w:val="none" w:sz="0" w:space="0" w:color="auto"/>
            <w:bottom w:val="none" w:sz="0" w:space="0" w:color="auto"/>
            <w:right w:val="none" w:sz="0" w:space="0" w:color="auto"/>
          </w:divBdr>
          <w:divsChild>
            <w:div w:id="431703753">
              <w:marLeft w:val="0"/>
              <w:marRight w:val="0"/>
              <w:marTop w:val="0"/>
              <w:marBottom w:val="0"/>
              <w:divBdr>
                <w:top w:val="none" w:sz="0" w:space="0" w:color="auto"/>
                <w:left w:val="none" w:sz="0" w:space="0" w:color="auto"/>
                <w:bottom w:val="none" w:sz="0" w:space="0" w:color="auto"/>
                <w:right w:val="none" w:sz="0" w:space="0" w:color="auto"/>
              </w:divBdr>
              <w:divsChild>
                <w:div w:id="1818565247">
                  <w:marLeft w:val="0"/>
                  <w:marRight w:val="0"/>
                  <w:marTop w:val="0"/>
                  <w:marBottom w:val="0"/>
                  <w:divBdr>
                    <w:top w:val="none" w:sz="0" w:space="0" w:color="auto"/>
                    <w:left w:val="none" w:sz="0" w:space="0" w:color="auto"/>
                    <w:bottom w:val="none" w:sz="0" w:space="0" w:color="auto"/>
                    <w:right w:val="none" w:sz="0" w:space="0" w:color="auto"/>
                  </w:divBdr>
                  <w:divsChild>
                    <w:div w:id="89200167">
                      <w:marLeft w:val="0"/>
                      <w:marRight w:val="0"/>
                      <w:marTop w:val="0"/>
                      <w:marBottom w:val="0"/>
                      <w:divBdr>
                        <w:top w:val="none" w:sz="0" w:space="0" w:color="auto"/>
                        <w:left w:val="none" w:sz="0" w:space="0" w:color="auto"/>
                        <w:bottom w:val="none" w:sz="0" w:space="0" w:color="auto"/>
                        <w:right w:val="none" w:sz="0" w:space="0" w:color="auto"/>
                      </w:divBdr>
                      <w:divsChild>
                        <w:div w:id="11307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3584">
          <w:marLeft w:val="0"/>
          <w:marRight w:val="0"/>
          <w:marTop w:val="0"/>
          <w:marBottom w:val="0"/>
          <w:divBdr>
            <w:top w:val="none" w:sz="0" w:space="0" w:color="auto"/>
            <w:left w:val="none" w:sz="0" w:space="0" w:color="auto"/>
            <w:bottom w:val="none" w:sz="0" w:space="0" w:color="auto"/>
            <w:right w:val="none" w:sz="0" w:space="0" w:color="auto"/>
          </w:divBdr>
          <w:divsChild>
            <w:div w:id="1253708128">
              <w:marLeft w:val="0"/>
              <w:marRight w:val="0"/>
              <w:marTop w:val="0"/>
              <w:marBottom w:val="0"/>
              <w:divBdr>
                <w:top w:val="none" w:sz="0" w:space="0" w:color="auto"/>
                <w:left w:val="none" w:sz="0" w:space="0" w:color="auto"/>
                <w:bottom w:val="none" w:sz="0" w:space="0" w:color="auto"/>
                <w:right w:val="none" w:sz="0" w:space="0" w:color="auto"/>
              </w:divBdr>
              <w:divsChild>
                <w:div w:id="1371303162">
                  <w:marLeft w:val="0"/>
                  <w:marRight w:val="0"/>
                  <w:marTop w:val="0"/>
                  <w:marBottom w:val="0"/>
                  <w:divBdr>
                    <w:top w:val="none" w:sz="0" w:space="0" w:color="auto"/>
                    <w:left w:val="none" w:sz="0" w:space="0" w:color="auto"/>
                    <w:bottom w:val="none" w:sz="0" w:space="0" w:color="auto"/>
                    <w:right w:val="none" w:sz="0" w:space="0" w:color="auto"/>
                  </w:divBdr>
                  <w:divsChild>
                    <w:div w:id="712074122">
                      <w:marLeft w:val="0"/>
                      <w:marRight w:val="0"/>
                      <w:marTop w:val="0"/>
                      <w:marBottom w:val="0"/>
                      <w:divBdr>
                        <w:top w:val="none" w:sz="0" w:space="0" w:color="auto"/>
                        <w:left w:val="none" w:sz="0" w:space="0" w:color="auto"/>
                        <w:bottom w:val="none" w:sz="0" w:space="0" w:color="auto"/>
                        <w:right w:val="none" w:sz="0" w:space="0" w:color="auto"/>
                      </w:divBdr>
                      <w:divsChild>
                        <w:div w:id="179544716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5675">
          <w:marLeft w:val="0"/>
          <w:marRight w:val="0"/>
          <w:marTop w:val="0"/>
          <w:marBottom w:val="0"/>
          <w:divBdr>
            <w:top w:val="none" w:sz="0" w:space="0" w:color="auto"/>
            <w:left w:val="none" w:sz="0" w:space="0" w:color="auto"/>
            <w:bottom w:val="none" w:sz="0" w:space="0" w:color="auto"/>
            <w:right w:val="none" w:sz="0" w:space="0" w:color="auto"/>
          </w:divBdr>
          <w:divsChild>
            <w:div w:id="1966109931">
              <w:marLeft w:val="0"/>
              <w:marRight w:val="0"/>
              <w:marTop w:val="0"/>
              <w:marBottom w:val="0"/>
              <w:divBdr>
                <w:top w:val="none" w:sz="0" w:space="0" w:color="auto"/>
                <w:left w:val="none" w:sz="0" w:space="0" w:color="auto"/>
                <w:bottom w:val="none" w:sz="0" w:space="0" w:color="auto"/>
                <w:right w:val="none" w:sz="0" w:space="0" w:color="auto"/>
              </w:divBdr>
              <w:divsChild>
                <w:div w:id="1114787758">
                  <w:marLeft w:val="0"/>
                  <w:marRight w:val="0"/>
                  <w:marTop w:val="0"/>
                  <w:marBottom w:val="150"/>
                  <w:divBdr>
                    <w:top w:val="none" w:sz="0" w:space="0" w:color="auto"/>
                    <w:left w:val="none" w:sz="0" w:space="0" w:color="auto"/>
                    <w:bottom w:val="none" w:sz="0" w:space="0" w:color="auto"/>
                    <w:right w:val="none" w:sz="0" w:space="0" w:color="auto"/>
                  </w:divBdr>
                  <w:divsChild>
                    <w:div w:id="1321347777">
                      <w:marLeft w:val="0"/>
                      <w:marRight w:val="0"/>
                      <w:marTop w:val="0"/>
                      <w:marBottom w:val="0"/>
                      <w:divBdr>
                        <w:top w:val="none" w:sz="0" w:space="0" w:color="auto"/>
                        <w:left w:val="none" w:sz="0" w:space="0" w:color="auto"/>
                        <w:bottom w:val="none" w:sz="0" w:space="0" w:color="auto"/>
                        <w:right w:val="none" w:sz="0" w:space="0" w:color="auto"/>
                      </w:divBdr>
                    </w:div>
                  </w:divsChild>
                </w:div>
                <w:div w:id="898399123">
                  <w:marLeft w:val="0"/>
                  <w:marRight w:val="0"/>
                  <w:marTop w:val="75"/>
                  <w:marBottom w:val="0"/>
                  <w:divBdr>
                    <w:top w:val="none" w:sz="0" w:space="0" w:color="auto"/>
                    <w:left w:val="none" w:sz="0" w:space="0" w:color="auto"/>
                    <w:bottom w:val="none" w:sz="0" w:space="0" w:color="auto"/>
                    <w:right w:val="none" w:sz="0" w:space="0" w:color="auto"/>
                  </w:divBdr>
                  <w:divsChild>
                    <w:div w:id="2079982053">
                      <w:marLeft w:val="0"/>
                      <w:marRight w:val="0"/>
                      <w:marTop w:val="0"/>
                      <w:marBottom w:val="0"/>
                      <w:divBdr>
                        <w:top w:val="none" w:sz="0" w:space="0" w:color="auto"/>
                        <w:left w:val="none" w:sz="0" w:space="0" w:color="auto"/>
                        <w:bottom w:val="none" w:sz="0" w:space="0" w:color="auto"/>
                        <w:right w:val="none" w:sz="0" w:space="0" w:color="auto"/>
                      </w:divBdr>
                      <w:divsChild>
                        <w:div w:id="1478573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58316047">
      <w:bodyDiv w:val="1"/>
      <w:marLeft w:val="0"/>
      <w:marRight w:val="0"/>
      <w:marTop w:val="0"/>
      <w:marBottom w:val="0"/>
      <w:divBdr>
        <w:top w:val="none" w:sz="0" w:space="0" w:color="auto"/>
        <w:left w:val="none" w:sz="0" w:space="0" w:color="auto"/>
        <w:bottom w:val="none" w:sz="0" w:space="0" w:color="auto"/>
        <w:right w:val="none" w:sz="0" w:space="0" w:color="auto"/>
      </w:divBdr>
    </w:div>
    <w:div w:id="372002166">
      <w:bodyDiv w:val="1"/>
      <w:marLeft w:val="0"/>
      <w:marRight w:val="0"/>
      <w:marTop w:val="0"/>
      <w:marBottom w:val="0"/>
      <w:divBdr>
        <w:top w:val="none" w:sz="0" w:space="0" w:color="auto"/>
        <w:left w:val="none" w:sz="0" w:space="0" w:color="auto"/>
        <w:bottom w:val="none" w:sz="0" w:space="0" w:color="auto"/>
        <w:right w:val="none" w:sz="0" w:space="0" w:color="auto"/>
      </w:divBdr>
      <w:divsChild>
        <w:div w:id="1989432562">
          <w:marLeft w:val="0"/>
          <w:marRight w:val="0"/>
          <w:marTop w:val="0"/>
          <w:marBottom w:val="0"/>
          <w:divBdr>
            <w:top w:val="none" w:sz="0" w:space="0" w:color="auto"/>
            <w:left w:val="none" w:sz="0" w:space="0" w:color="auto"/>
            <w:bottom w:val="none" w:sz="0" w:space="0" w:color="auto"/>
            <w:right w:val="none" w:sz="0" w:space="0" w:color="auto"/>
          </w:divBdr>
          <w:divsChild>
            <w:div w:id="2130279889">
              <w:marLeft w:val="0"/>
              <w:marRight w:val="0"/>
              <w:marTop w:val="0"/>
              <w:marBottom w:val="0"/>
              <w:divBdr>
                <w:top w:val="none" w:sz="0" w:space="0" w:color="auto"/>
                <w:left w:val="none" w:sz="0" w:space="0" w:color="auto"/>
                <w:bottom w:val="none" w:sz="0" w:space="0" w:color="auto"/>
                <w:right w:val="none" w:sz="0" w:space="0" w:color="auto"/>
              </w:divBdr>
              <w:divsChild>
                <w:div w:id="1306282149">
                  <w:marLeft w:val="0"/>
                  <w:marRight w:val="0"/>
                  <w:marTop w:val="0"/>
                  <w:marBottom w:val="0"/>
                  <w:divBdr>
                    <w:top w:val="none" w:sz="0" w:space="0" w:color="auto"/>
                    <w:left w:val="none" w:sz="0" w:space="0" w:color="auto"/>
                    <w:bottom w:val="none" w:sz="0" w:space="0" w:color="auto"/>
                    <w:right w:val="none" w:sz="0" w:space="0" w:color="auto"/>
                  </w:divBdr>
                  <w:divsChild>
                    <w:div w:id="2076270791">
                      <w:marLeft w:val="0"/>
                      <w:marRight w:val="0"/>
                      <w:marTop w:val="0"/>
                      <w:marBottom w:val="0"/>
                      <w:divBdr>
                        <w:top w:val="none" w:sz="0" w:space="0" w:color="auto"/>
                        <w:left w:val="none" w:sz="0" w:space="0" w:color="auto"/>
                        <w:bottom w:val="none" w:sz="0" w:space="0" w:color="auto"/>
                        <w:right w:val="none" w:sz="0" w:space="0" w:color="auto"/>
                      </w:divBdr>
                      <w:divsChild>
                        <w:div w:id="1817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2800">
          <w:marLeft w:val="0"/>
          <w:marRight w:val="0"/>
          <w:marTop w:val="0"/>
          <w:marBottom w:val="0"/>
          <w:divBdr>
            <w:top w:val="none" w:sz="0" w:space="0" w:color="auto"/>
            <w:left w:val="none" w:sz="0" w:space="0" w:color="auto"/>
            <w:bottom w:val="none" w:sz="0" w:space="0" w:color="auto"/>
            <w:right w:val="none" w:sz="0" w:space="0" w:color="auto"/>
          </w:divBdr>
          <w:divsChild>
            <w:div w:id="579100454">
              <w:marLeft w:val="0"/>
              <w:marRight w:val="0"/>
              <w:marTop w:val="0"/>
              <w:marBottom w:val="0"/>
              <w:divBdr>
                <w:top w:val="none" w:sz="0" w:space="0" w:color="auto"/>
                <w:left w:val="none" w:sz="0" w:space="0" w:color="auto"/>
                <w:bottom w:val="none" w:sz="0" w:space="0" w:color="auto"/>
                <w:right w:val="none" w:sz="0" w:space="0" w:color="auto"/>
              </w:divBdr>
              <w:divsChild>
                <w:div w:id="1166287298">
                  <w:marLeft w:val="0"/>
                  <w:marRight w:val="0"/>
                  <w:marTop w:val="0"/>
                  <w:marBottom w:val="0"/>
                  <w:divBdr>
                    <w:top w:val="none" w:sz="0" w:space="0" w:color="auto"/>
                    <w:left w:val="none" w:sz="0" w:space="0" w:color="auto"/>
                    <w:bottom w:val="none" w:sz="0" w:space="0" w:color="auto"/>
                    <w:right w:val="none" w:sz="0" w:space="0" w:color="auto"/>
                  </w:divBdr>
                  <w:divsChild>
                    <w:div w:id="1382317677">
                      <w:marLeft w:val="0"/>
                      <w:marRight w:val="0"/>
                      <w:marTop w:val="0"/>
                      <w:marBottom w:val="0"/>
                      <w:divBdr>
                        <w:top w:val="none" w:sz="0" w:space="0" w:color="auto"/>
                        <w:left w:val="none" w:sz="0" w:space="0" w:color="auto"/>
                        <w:bottom w:val="none" w:sz="0" w:space="0" w:color="auto"/>
                        <w:right w:val="none" w:sz="0" w:space="0" w:color="auto"/>
                      </w:divBdr>
                      <w:divsChild>
                        <w:div w:id="158364274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7939">
          <w:marLeft w:val="0"/>
          <w:marRight w:val="0"/>
          <w:marTop w:val="0"/>
          <w:marBottom w:val="0"/>
          <w:divBdr>
            <w:top w:val="none" w:sz="0" w:space="0" w:color="auto"/>
            <w:left w:val="none" w:sz="0" w:space="0" w:color="auto"/>
            <w:bottom w:val="none" w:sz="0" w:space="0" w:color="auto"/>
            <w:right w:val="none" w:sz="0" w:space="0" w:color="auto"/>
          </w:divBdr>
          <w:divsChild>
            <w:div w:id="1843278416">
              <w:marLeft w:val="0"/>
              <w:marRight w:val="0"/>
              <w:marTop w:val="0"/>
              <w:marBottom w:val="0"/>
              <w:divBdr>
                <w:top w:val="none" w:sz="0" w:space="0" w:color="auto"/>
                <w:left w:val="none" w:sz="0" w:space="0" w:color="auto"/>
                <w:bottom w:val="none" w:sz="0" w:space="0" w:color="auto"/>
                <w:right w:val="none" w:sz="0" w:space="0" w:color="auto"/>
              </w:divBdr>
              <w:divsChild>
                <w:div w:id="511646380">
                  <w:marLeft w:val="0"/>
                  <w:marRight w:val="0"/>
                  <w:marTop w:val="0"/>
                  <w:marBottom w:val="150"/>
                  <w:divBdr>
                    <w:top w:val="none" w:sz="0" w:space="0" w:color="auto"/>
                    <w:left w:val="none" w:sz="0" w:space="0" w:color="auto"/>
                    <w:bottom w:val="none" w:sz="0" w:space="0" w:color="auto"/>
                    <w:right w:val="none" w:sz="0" w:space="0" w:color="auto"/>
                  </w:divBdr>
                  <w:divsChild>
                    <w:div w:id="1310596542">
                      <w:marLeft w:val="0"/>
                      <w:marRight w:val="0"/>
                      <w:marTop w:val="0"/>
                      <w:marBottom w:val="0"/>
                      <w:divBdr>
                        <w:top w:val="none" w:sz="0" w:space="0" w:color="auto"/>
                        <w:left w:val="none" w:sz="0" w:space="0" w:color="auto"/>
                        <w:bottom w:val="none" w:sz="0" w:space="0" w:color="auto"/>
                        <w:right w:val="none" w:sz="0" w:space="0" w:color="auto"/>
                      </w:divBdr>
                    </w:div>
                  </w:divsChild>
                </w:div>
                <w:div w:id="726339741">
                  <w:marLeft w:val="0"/>
                  <w:marRight w:val="0"/>
                  <w:marTop w:val="75"/>
                  <w:marBottom w:val="0"/>
                  <w:divBdr>
                    <w:top w:val="none" w:sz="0" w:space="0" w:color="auto"/>
                    <w:left w:val="none" w:sz="0" w:space="0" w:color="auto"/>
                    <w:bottom w:val="none" w:sz="0" w:space="0" w:color="auto"/>
                    <w:right w:val="none" w:sz="0" w:space="0" w:color="auto"/>
                  </w:divBdr>
                  <w:divsChild>
                    <w:div w:id="1850296443">
                      <w:marLeft w:val="0"/>
                      <w:marRight w:val="0"/>
                      <w:marTop w:val="0"/>
                      <w:marBottom w:val="0"/>
                      <w:divBdr>
                        <w:top w:val="none" w:sz="0" w:space="0" w:color="auto"/>
                        <w:left w:val="none" w:sz="0" w:space="0" w:color="auto"/>
                        <w:bottom w:val="none" w:sz="0" w:space="0" w:color="auto"/>
                        <w:right w:val="none" w:sz="0" w:space="0" w:color="auto"/>
                      </w:divBdr>
                      <w:divsChild>
                        <w:div w:id="139810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77781924">
      <w:bodyDiv w:val="1"/>
      <w:marLeft w:val="0"/>
      <w:marRight w:val="0"/>
      <w:marTop w:val="0"/>
      <w:marBottom w:val="0"/>
      <w:divBdr>
        <w:top w:val="none" w:sz="0" w:space="0" w:color="auto"/>
        <w:left w:val="none" w:sz="0" w:space="0" w:color="auto"/>
        <w:bottom w:val="none" w:sz="0" w:space="0" w:color="auto"/>
        <w:right w:val="none" w:sz="0" w:space="0" w:color="auto"/>
      </w:divBdr>
    </w:div>
    <w:div w:id="437991730">
      <w:bodyDiv w:val="1"/>
      <w:marLeft w:val="0"/>
      <w:marRight w:val="0"/>
      <w:marTop w:val="0"/>
      <w:marBottom w:val="0"/>
      <w:divBdr>
        <w:top w:val="none" w:sz="0" w:space="0" w:color="auto"/>
        <w:left w:val="none" w:sz="0" w:space="0" w:color="auto"/>
        <w:bottom w:val="none" w:sz="0" w:space="0" w:color="auto"/>
        <w:right w:val="none" w:sz="0" w:space="0" w:color="auto"/>
      </w:divBdr>
      <w:divsChild>
        <w:div w:id="1780101540">
          <w:marLeft w:val="0"/>
          <w:marRight w:val="0"/>
          <w:marTop w:val="0"/>
          <w:marBottom w:val="0"/>
          <w:divBdr>
            <w:top w:val="none" w:sz="0" w:space="0" w:color="auto"/>
            <w:left w:val="none" w:sz="0" w:space="0" w:color="auto"/>
            <w:bottom w:val="none" w:sz="0" w:space="0" w:color="auto"/>
            <w:right w:val="none" w:sz="0" w:space="0" w:color="auto"/>
          </w:divBdr>
          <w:divsChild>
            <w:div w:id="128482189">
              <w:marLeft w:val="0"/>
              <w:marRight w:val="0"/>
              <w:marTop w:val="0"/>
              <w:marBottom w:val="0"/>
              <w:divBdr>
                <w:top w:val="none" w:sz="0" w:space="0" w:color="auto"/>
                <w:left w:val="none" w:sz="0" w:space="0" w:color="auto"/>
                <w:bottom w:val="none" w:sz="0" w:space="0" w:color="auto"/>
                <w:right w:val="none" w:sz="0" w:space="0" w:color="auto"/>
              </w:divBdr>
              <w:divsChild>
                <w:div w:id="1522621243">
                  <w:marLeft w:val="0"/>
                  <w:marRight w:val="0"/>
                  <w:marTop w:val="0"/>
                  <w:marBottom w:val="0"/>
                  <w:divBdr>
                    <w:top w:val="none" w:sz="0" w:space="0" w:color="auto"/>
                    <w:left w:val="none" w:sz="0" w:space="0" w:color="auto"/>
                    <w:bottom w:val="none" w:sz="0" w:space="0" w:color="auto"/>
                    <w:right w:val="none" w:sz="0" w:space="0" w:color="auto"/>
                  </w:divBdr>
                  <w:divsChild>
                    <w:div w:id="1922520366">
                      <w:marLeft w:val="0"/>
                      <w:marRight w:val="0"/>
                      <w:marTop w:val="0"/>
                      <w:marBottom w:val="0"/>
                      <w:divBdr>
                        <w:top w:val="none" w:sz="0" w:space="0" w:color="auto"/>
                        <w:left w:val="none" w:sz="0" w:space="0" w:color="auto"/>
                        <w:bottom w:val="none" w:sz="0" w:space="0" w:color="auto"/>
                        <w:right w:val="none" w:sz="0" w:space="0" w:color="auto"/>
                      </w:divBdr>
                      <w:divsChild>
                        <w:div w:id="8398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683">
          <w:marLeft w:val="0"/>
          <w:marRight w:val="0"/>
          <w:marTop w:val="0"/>
          <w:marBottom w:val="0"/>
          <w:divBdr>
            <w:top w:val="none" w:sz="0" w:space="0" w:color="auto"/>
            <w:left w:val="none" w:sz="0" w:space="0" w:color="auto"/>
            <w:bottom w:val="none" w:sz="0" w:space="0" w:color="auto"/>
            <w:right w:val="none" w:sz="0" w:space="0" w:color="auto"/>
          </w:divBdr>
          <w:divsChild>
            <w:div w:id="708989376">
              <w:marLeft w:val="0"/>
              <w:marRight w:val="0"/>
              <w:marTop w:val="0"/>
              <w:marBottom w:val="0"/>
              <w:divBdr>
                <w:top w:val="none" w:sz="0" w:space="0" w:color="auto"/>
                <w:left w:val="none" w:sz="0" w:space="0" w:color="auto"/>
                <w:bottom w:val="none" w:sz="0" w:space="0" w:color="auto"/>
                <w:right w:val="none" w:sz="0" w:space="0" w:color="auto"/>
              </w:divBdr>
              <w:divsChild>
                <w:div w:id="1400975571">
                  <w:marLeft w:val="0"/>
                  <w:marRight w:val="0"/>
                  <w:marTop w:val="0"/>
                  <w:marBottom w:val="0"/>
                  <w:divBdr>
                    <w:top w:val="none" w:sz="0" w:space="0" w:color="auto"/>
                    <w:left w:val="none" w:sz="0" w:space="0" w:color="auto"/>
                    <w:bottom w:val="none" w:sz="0" w:space="0" w:color="auto"/>
                    <w:right w:val="none" w:sz="0" w:space="0" w:color="auto"/>
                  </w:divBdr>
                  <w:divsChild>
                    <w:div w:id="29958792">
                      <w:marLeft w:val="0"/>
                      <w:marRight w:val="0"/>
                      <w:marTop w:val="0"/>
                      <w:marBottom w:val="0"/>
                      <w:divBdr>
                        <w:top w:val="none" w:sz="0" w:space="0" w:color="auto"/>
                        <w:left w:val="none" w:sz="0" w:space="0" w:color="auto"/>
                        <w:bottom w:val="none" w:sz="0" w:space="0" w:color="auto"/>
                        <w:right w:val="none" w:sz="0" w:space="0" w:color="auto"/>
                      </w:divBdr>
                      <w:divsChild>
                        <w:div w:id="1137175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14">
          <w:marLeft w:val="0"/>
          <w:marRight w:val="0"/>
          <w:marTop w:val="0"/>
          <w:marBottom w:val="0"/>
          <w:divBdr>
            <w:top w:val="none" w:sz="0" w:space="0" w:color="auto"/>
            <w:left w:val="none" w:sz="0" w:space="0" w:color="auto"/>
            <w:bottom w:val="none" w:sz="0" w:space="0" w:color="auto"/>
            <w:right w:val="none" w:sz="0" w:space="0" w:color="auto"/>
          </w:divBdr>
          <w:divsChild>
            <w:div w:id="1790852010">
              <w:marLeft w:val="0"/>
              <w:marRight w:val="0"/>
              <w:marTop w:val="0"/>
              <w:marBottom w:val="0"/>
              <w:divBdr>
                <w:top w:val="none" w:sz="0" w:space="0" w:color="auto"/>
                <w:left w:val="none" w:sz="0" w:space="0" w:color="auto"/>
                <w:bottom w:val="none" w:sz="0" w:space="0" w:color="auto"/>
                <w:right w:val="none" w:sz="0" w:space="0" w:color="auto"/>
              </w:divBdr>
              <w:divsChild>
                <w:div w:id="1535189535">
                  <w:marLeft w:val="0"/>
                  <w:marRight w:val="0"/>
                  <w:marTop w:val="0"/>
                  <w:marBottom w:val="150"/>
                  <w:divBdr>
                    <w:top w:val="none" w:sz="0" w:space="0" w:color="auto"/>
                    <w:left w:val="none" w:sz="0" w:space="0" w:color="auto"/>
                    <w:bottom w:val="none" w:sz="0" w:space="0" w:color="auto"/>
                    <w:right w:val="none" w:sz="0" w:space="0" w:color="auto"/>
                  </w:divBdr>
                  <w:divsChild>
                    <w:div w:id="681278088">
                      <w:marLeft w:val="0"/>
                      <w:marRight w:val="0"/>
                      <w:marTop w:val="0"/>
                      <w:marBottom w:val="0"/>
                      <w:divBdr>
                        <w:top w:val="none" w:sz="0" w:space="0" w:color="auto"/>
                        <w:left w:val="none" w:sz="0" w:space="0" w:color="auto"/>
                        <w:bottom w:val="none" w:sz="0" w:space="0" w:color="auto"/>
                        <w:right w:val="none" w:sz="0" w:space="0" w:color="auto"/>
                      </w:divBdr>
                    </w:div>
                  </w:divsChild>
                </w:div>
                <w:div w:id="126360867">
                  <w:marLeft w:val="0"/>
                  <w:marRight w:val="0"/>
                  <w:marTop w:val="75"/>
                  <w:marBottom w:val="0"/>
                  <w:divBdr>
                    <w:top w:val="none" w:sz="0" w:space="0" w:color="auto"/>
                    <w:left w:val="none" w:sz="0" w:space="0" w:color="auto"/>
                    <w:bottom w:val="none" w:sz="0" w:space="0" w:color="auto"/>
                    <w:right w:val="none" w:sz="0" w:space="0" w:color="auto"/>
                  </w:divBdr>
                  <w:divsChild>
                    <w:div w:id="1381512966">
                      <w:marLeft w:val="0"/>
                      <w:marRight w:val="0"/>
                      <w:marTop w:val="0"/>
                      <w:marBottom w:val="0"/>
                      <w:divBdr>
                        <w:top w:val="none" w:sz="0" w:space="0" w:color="auto"/>
                        <w:left w:val="none" w:sz="0" w:space="0" w:color="auto"/>
                        <w:bottom w:val="none" w:sz="0" w:space="0" w:color="auto"/>
                        <w:right w:val="none" w:sz="0" w:space="0" w:color="auto"/>
                      </w:divBdr>
                      <w:divsChild>
                        <w:div w:id="16018348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4472281">
      <w:bodyDiv w:val="1"/>
      <w:marLeft w:val="0"/>
      <w:marRight w:val="0"/>
      <w:marTop w:val="0"/>
      <w:marBottom w:val="0"/>
      <w:divBdr>
        <w:top w:val="none" w:sz="0" w:space="0" w:color="auto"/>
        <w:left w:val="none" w:sz="0" w:space="0" w:color="auto"/>
        <w:bottom w:val="none" w:sz="0" w:space="0" w:color="auto"/>
        <w:right w:val="none" w:sz="0" w:space="0" w:color="auto"/>
      </w:divBdr>
      <w:divsChild>
        <w:div w:id="1193687698">
          <w:marLeft w:val="0"/>
          <w:marRight w:val="0"/>
          <w:marTop w:val="0"/>
          <w:marBottom w:val="0"/>
          <w:divBdr>
            <w:top w:val="none" w:sz="0" w:space="0" w:color="auto"/>
            <w:left w:val="none" w:sz="0" w:space="0" w:color="auto"/>
            <w:bottom w:val="none" w:sz="0" w:space="0" w:color="auto"/>
            <w:right w:val="none" w:sz="0" w:space="0" w:color="auto"/>
          </w:divBdr>
          <w:divsChild>
            <w:div w:id="695010409">
              <w:marLeft w:val="0"/>
              <w:marRight w:val="0"/>
              <w:marTop w:val="0"/>
              <w:marBottom w:val="0"/>
              <w:divBdr>
                <w:top w:val="none" w:sz="0" w:space="0" w:color="auto"/>
                <w:left w:val="none" w:sz="0" w:space="0" w:color="auto"/>
                <w:bottom w:val="none" w:sz="0" w:space="0" w:color="auto"/>
                <w:right w:val="none" w:sz="0" w:space="0" w:color="auto"/>
              </w:divBdr>
              <w:divsChild>
                <w:div w:id="1830779837">
                  <w:marLeft w:val="0"/>
                  <w:marRight w:val="0"/>
                  <w:marTop w:val="0"/>
                  <w:marBottom w:val="0"/>
                  <w:divBdr>
                    <w:top w:val="none" w:sz="0" w:space="0" w:color="auto"/>
                    <w:left w:val="none" w:sz="0" w:space="0" w:color="auto"/>
                    <w:bottom w:val="none" w:sz="0" w:space="0" w:color="auto"/>
                    <w:right w:val="none" w:sz="0" w:space="0" w:color="auto"/>
                  </w:divBdr>
                  <w:divsChild>
                    <w:div w:id="1985819050">
                      <w:marLeft w:val="0"/>
                      <w:marRight w:val="0"/>
                      <w:marTop w:val="0"/>
                      <w:marBottom w:val="0"/>
                      <w:divBdr>
                        <w:top w:val="none" w:sz="0" w:space="0" w:color="auto"/>
                        <w:left w:val="none" w:sz="0" w:space="0" w:color="auto"/>
                        <w:bottom w:val="none" w:sz="0" w:space="0" w:color="auto"/>
                        <w:right w:val="none" w:sz="0" w:space="0" w:color="auto"/>
                      </w:divBdr>
                      <w:divsChild>
                        <w:div w:id="4376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43778">
          <w:marLeft w:val="0"/>
          <w:marRight w:val="0"/>
          <w:marTop w:val="0"/>
          <w:marBottom w:val="0"/>
          <w:divBdr>
            <w:top w:val="none" w:sz="0" w:space="0" w:color="auto"/>
            <w:left w:val="none" w:sz="0" w:space="0" w:color="auto"/>
            <w:bottom w:val="none" w:sz="0" w:space="0" w:color="auto"/>
            <w:right w:val="none" w:sz="0" w:space="0" w:color="auto"/>
          </w:divBdr>
          <w:divsChild>
            <w:div w:id="266162723">
              <w:marLeft w:val="0"/>
              <w:marRight w:val="0"/>
              <w:marTop w:val="0"/>
              <w:marBottom w:val="0"/>
              <w:divBdr>
                <w:top w:val="none" w:sz="0" w:space="0" w:color="auto"/>
                <w:left w:val="none" w:sz="0" w:space="0" w:color="auto"/>
                <w:bottom w:val="none" w:sz="0" w:space="0" w:color="auto"/>
                <w:right w:val="none" w:sz="0" w:space="0" w:color="auto"/>
              </w:divBdr>
              <w:divsChild>
                <w:div w:id="1559247336">
                  <w:marLeft w:val="0"/>
                  <w:marRight w:val="0"/>
                  <w:marTop w:val="0"/>
                  <w:marBottom w:val="0"/>
                  <w:divBdr>
                    <w:top w:val="none" w:sz="0" w:space="0" w:color="auto"/>
                    <w:left w:val="none" w:sz="0" w:space="0" w:color="auto"/>
                    <w:bottom w:val="none" w:sz="0" w:space="0" w:color="auto"/>
                    <w:right w:val="none" w:sz="0" w:space="0" w:color="auto"/>
                  </w:divBdr>
                  <w:divsChild>
                    <w:div w:id="1085149664">
                      <w:marLeft w:val="0"/>
                      <w:marRight w:val="0"/>
                      <w:marTop w:val="0"/>
                      <w:marBottom w:val="0"/>
                      <w:divBdr>
                        <w:top w:val="none" w:sz="0" w:space="0" w:color="auto"/>
                        <w:left w:val="none" w:sz="0" w:space="0" w:color="auto"/>
                        <w:bottom w:val="none" w:sz="0" w:space="0" w:color="auto"/>
                        <w:right w:val="none" w:sz="0" w:space="0" w:color="auto"/>
                      </w:divBdr>
                      <w:divsChild>
                        <w:div w:id="1122910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8089">
          <w:marLeft w:val="0"/>
          <w:marRight w:val="0"/>
          <w:marTop w:val="0"/>
          <w:marBottom w:val="0"/>
          <w:divBdr>
            <w:top w:val="none" w:sz="0" w:space="0" w:color="auto"/>
            <w:left w:val="none" w:sz="0" w:space="0" w:color="auto"/>
            <w:bottom w:val="none" w:sz="0" w:space="0" w:color="auto"/>
            <w:right w:val="none" w:sz="0" w:space="0" w:color="auto"/>
          </w:divBdr>
          <w:divsChild>
            <w:div w:id="1368481983">
              <w:marLeft w:val="0"/>
              <w:marRight w:val="0"/>
              <w:marTop w:val="0"/>
              <w:marBottom w:val="0"/>
              <w:divBdr>
                <w:top w:val="none" w:sz="0" w:space="0" w:color="auto"/>
                <w:left w:val="none" w:sz="0" w:space="0" w:color="auto"/>
                <w:bottom w:val="none" w:sz="0" w:space="0" w:color="auto"/>
                <w:right w:val="none" w:sz="0" w:space="0" w:color="auto"/>
              </w:divBdr>
              <w:divsChild>
                <w:div w:id="941956802">
                  <w:marLeft w:val="0"/>
                  <w:marRight w:val="0"/>
                  <w:marTop w:val="0"/>
                  <w:marBottom w:val="150"/>
                  <w:divBdr>
                    <w:top w:val="none" w:sz="0" w:space="0" w:color="auto"/>
                    <w:left w:val="none" w:sz="0" w:space="0" w:color="auto"/>
                    <w:bottom w:val="none" w:sz="0" w:space="0" w:color="auto"/>
                    <w:right w:val="none" w:sz="0" w:space="0" w:color="auto"/>
                  </w:divBdr>
                  <w:divsChild>
                    <w:div w:id="1254896582">
                      <w:marLeft w:val="0"/>
                      <w:marRight w:val="0"/>
                      <w:marTop w:val="0"/>
                      <w:marBottom w:val="0"/>
                      <w:divBdr>
                        <w:top w:val="none" w:sz="0" w:space="0" w:color="auto"/>
                        <w:left w:val="none" w:sz="0" w:space="0" w:color="auto"/>
                        <w:bottom w:val="none" w:sz="0" w:space="0" w:color="auto"/>
                        <w:right w:val="none" w:sz="0" w:space="0" w:color="auto"/>
                      </w:divBdr>
                    </w:div>
                  </w:divsChild>
                </w:div>
                <w:div w:id="2135753600">
                  <w:marLeft w:val="0"/>
                  <w:marRight w:val="0"/>
                  <w:marTop w:val="75"/>
                  <w:marBottom w:val="0"/>
                  <w:divBdr>
                    <w:top w:val="none" w:sz="0" w:space="0" w:color="auto"/>
                    <w:left w:val="none" w:sz="0" w:space="0" w:color="auto"/>
                    <w:bottom w:val="none" w:sz="0" w:space="0" w:color="auto"/>
                    <w:right w:val="none" w:sz="0" w:space="0" w:color="auto"/>
                  </w:divBdr>
                  <w:divsChild>
                    <w:div w:id="790980265">
                      <w:marLeft w:val="0"/>
                      <w:marRight w:val="0"/>
                      <w:marTop w:val="0"/>
                      <w:marBottom w:val="0"/>
                      <w:divBdr>
                        <w:top w:val="none" w:sz="0" w:space="0" w:color="auto"/>
                        <w:left w:val="none" w:sz="0" w:space="0" w:color="auto"/>
                        <w:bottom w:val="none" w:sz="0" w:space="0" w:color="auto"/>
                        <w:right w:val="none" w:sz="0" w:space="0" w:color="auto"/>
                      </w:divBdr>
                      <w:divsChild>
                        <w:div w:id="1540320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7789312">
      <w:bodyDiv w:val="1"/>
      <w:marLeft w:val="0"/>
      <w:marRight w:val="0"/>
      <w:marTop w:val="0"/>
      <w:marBottom w:val="0"/>
      <w:divBdr>
        <w:top w:val="none" w:sz="0" w:space="0" w:color="auto"/>
        <w:left w:val="none" w:sz="0" w:space="0" w:color="auto"/>
        <w:bottom w:val="none" w:sz="0" w:space="0" w:color="auto"/>
        <w:right w:val="none" w:sz="0" w:space="0" w:color="auto"/>
      </w:divBdr>
      <w:divsChild>
        <w:div w:id="1527980356">
          <w:marLeft w:val="0"/>
          <w:marRight w:val="0"/>
          <w:marTop w:val="0"/>
          <w:marBottom w:val="0"/>
          <w:divBdr>
            <w:top w:val="none" w:sz="0" w:space="0" w:color="auto"/>
            <w:left w:val="none" w:sz="0" w:space="0" w:color="auto"/>
            <w:bottom w:val="none" w:sz="0" w:space="0" w:color="auto"/>
            <w:right w:val="none" w:sz="0" w:space="0" w:color="auto"/>
          </w:divBdr>
          <w:divsChild>
            <w:div w:id="2000112978">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0"/>
                  <w:divBdr>
                    <w:top w:val="none" w:sz="0" w:space="0" w:color="auto"/>
                    <w:left w:val="none" w:sz="0" w:space="0" w:color="auto"/>
                    <w:bottom w:val="none" w:sz="0" w:space="0" w:color="auto"/>
                    <w:right w:val="none" w:sz="0" w:space="0" w:color="auto"/>
                  </w:divBdr>
                  <w:divsChild>
                    <w:div w:id="584143753">
                      <w:marLeft w:val="0"/>
                      <w:marRight w:val="0"/>
                      <w:marTop w:val="0"/>
                      <w:marBottom w:val="0"/>
                      <w:divBdr>
                        <w:top w:val="none" w:sz="0" w:space="0" w:color="auto"/>
                        <w:left w:val="none" w:sz="0" w:space="0" w:color="auto"/>
                        <w:bottom w:val="none" w:sz="0" w:space="0" w:color="auto"/>
                        <w:right w:val="none" w:sz="0" w:space="0" w:color="auto"/>
                      </w:divBdr>
                      <w:divsChild>
                        <w:div w:id="664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24527">
          <w:marLeft w:val="0"/>
          <w:marRight w:val="0"/>
          <w:marTop w:val="0"/>
          <w:marBottom w:val="0"/>
          <w:divBdr>
            <w:top w:val="none" w:sz="0" w:space="0" w:color="auto"/>
            <w:left w:val="none" w:sz="0" w:space="0" w:color="auto"/>
            <w:bottom w:val="none" w:sz="0" w:space="0" w:color="auto"/>
            <w:right w:val="none" w:sz="0" w:space="0" w:color="auto"/>
          </w:divBdr>
          <w:divsChild>
            <w:div w:id="705567520">
              <w:marLeft w:val="0"/>
              <w:marRight w:val="0"/>
              <w:marTop w:val="0"/>
              <w:marBottom w:val="0"/>
              <w:divBdr>
                <w:top w:val="none" w:sz="0" w:space="0" w:color="auto"/>
                <w:left w:val="none" w:sz="0" w:space="0" w:color="auto"/>
                <w:bottom w:val="none" w:sz="0" w:space="0" w:color="auto"/>
                <w:right w:val="none" w:sz="0" w:space="0" w:color="auto"/>
              </w:divBdr>
              <w:divsChild>
                <w:div w:id="40788636">
                  <w:marLeft w:val="0"/>
                  <w:marRight w:val="0"/>
                  <w:marTop w:val="0"/>
                  <w:marBottom w:val="0"/>
                  <w:divBdr>
                    <w:top w:val="none" w:sz="0" w:space="0" w:color="auto"/>
                    <w:left w:val="none" w:sz="0" w:space="0" w:color="auto"/>
                    <w:bottom w:val="none" w:sz="0" w:space="0" w:color="auto"/>
                    <w:right w:val="none" w:sz="0" w:space="0" w:color="auto"/>
                  </w:divBdr>
                  <w:divsChild>
                    <w:div w:id="704065309">
                      <w:marLeft w:val="0"/>
                      <w:marRight w:val="0"/>
                      <w:marTop w:val="0"/>
                      <w:marBottom w:val="0"/>
                      <w:divBdr>
                        <w:top w:val="none" w:sz="0" w:space="0" w:color="auto"/>
                        <w:left w:val="none" w:sz="0" w:space="0" w:color="auto"/>
                        <w:bottom w:val="none" w:sz="0" w:space="0" w:color="auto"/>
                        <w:right w:val="none" w:sz="0" w:space="0" w:color="auto"/>
                      </w:divBdr>
                      <w:divsChild>
                        <w:div w:id="138386723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17658">
          <w:marLeft w:val="0"/>
          <w:marRight w:val="0"/>
          <w:marTop w:val="0"/>
          <w:marBottom w:val="0"/>
          <w:divBdr>
            <w:top w:val="none" w:sz="0" w:space="0" w:color="auto"/>
            <w:left w:val="none" w:sz="0" w:space="0" w:color="auto"/>
            <w:bottom w:val="none" w:sz="0" w:space="0" w:color="auto"/>
            <w:right w:val="none" w:sz="0" w:space="0" w:color="auto"/>
          </w:divBdr>
          <w:divsChild>
            <w:div w:id="240722857">
              <w:marLeft w:val="0"/>
              <w:marRight w:val="0"/>
              <w:marTop w:val="0"/>
              <w:marBottom w:val="0"/>
              <w:divBdr>
                <w:top w:val="none" w:sz="0" w:space="0" w:color="auto"/>
                <w:left w:val="none" w:sz="0" w:space="0" w:color="auto"/>
                <w:bottom w:val="none" w:sz="0" w:space="0" w:color="auto"/>
                <w:right w:val="none" w:sz="0" w:space="0" w:color="auto"/>
              </w:divBdr>
              <w:divsChild>
                <w:div w:id="1505049141">
                  <w:marLeft w:val="0"/>
                  <w:marRight w:val="0"/>
                  <w:marTop w:val="0"/>
                  <w:marBottom w:val="150"/>
                  <w:divBdr>
                    <w:top w:val="none" w:sz="0" w:space="0" w:color="auto"/>
                    <w:left w:val="none" w:sz="0" w:space="0" w:color="auto"/>
                    <w:bottom w:val="none" w:sz="0" w:space="0" w:color="auto"/>
                    <w:right w:val="none" w:sz="0" w:space="0" w:color="auto"/>
                  </w:divBdr>
                  <w:divsChild>
                    <w:div w:id="1364751701">
                      <w:marLeft w:val="0"/>
                      <w:marRight w:val="0"/>
                      <w:marTop w:val="0"/>
                      <w:marBottom w:val="0"/>
                      <w:divBdr>
                        <w:top w:val="none" w:sz="0" w:space="0" w:color="auto"/>
                        <w:left w:val="none" w:sz="0" w:space="0" w:color="auto"/>
                        <w:bottom w:val="none" w:sz="0" w:space="0" w:color="auto"/>
                        <w:right w:val="none" w:sz="0" w:space="0" w:color="auto"/>
                      </w:divBdr>
                    </w:div>
                  </w:divsChild>
                </w:div>
                <w:div w:id="911087204">
                  <w:marLeft w:val="0"/>
                  <w:marRight w:val="0"/>
                  <w:marTop w:val="75"/>
                  <w:marBottom w:val="0"/>
                  <w:divBdr>
                    <w:top w:val="none" w:sz="0" w:space="0" w:color="auto"/>
                    <w:left w:val="none" w:sz="0" w:space="0" w:color="auto"/>
                    <w:bottom w:val="none" w:sz="0" w:space="0" w:color="auto"/>
                    <w:right w:val="none" w:sz="0" w:space="0" w:color="auto"/>
                  </w:divBdr>
                  <w:divsChild>
                    <w:div w:id="1631665137">
                      <w:marLeft w:val="0"/>
                      <w:marRight w:val="0"/>
                      <w:marTop w:val="0"/>
                      <w:marBottom w:val="0"/>
                      <w:divBdr>
                        <w:top w:val="none" w:sz="0" w:space="0" w:color="auto"/>
                        <w:left w:val="none" w:sz="0" w:space="0" w:color="auto"/>
                        <w:bottom w:val="none" w:sz="0" w:space="0" w:color="auto"/>
                        <w:right w:val="none" w:sz="0" w:space="0" w:color="auto"/>
                      </w:divBdr>
                      <w:divsChild>
                        <w:div w:id="130755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0126317">
      <w:bodyDiv w:val="1"/>
      <w:marLeft w:val="0"/>
      <w:marRight w:val="0"/>
      <w:marTop w:val="0"/>
      <w:marBottom w:val="0"/>
      <w:divBdr>
        <w:top w:val="none" w:sz="0" w:space="0" w:color="auto"/>
        <w:left w:val="none" w:sz="0" w:space="0" w:color="auto"/>
        <w:bottom w:val="none" w:sz="0" w:space="0" w:color="auto"/>
        <w:right w:val="none" w:sz="0" w:space="0" w:color="auto"/>
      </w:divBdr>
      <w:divsChild>
        <w:div w:id="1293831638">
          <w:marLeft w:val="0"/>
          <w:marRight w:val="0"/>
          <w:marTop w:val="0"/>
          <w:marBottom w:val="0"/>
          <w:divBdr>
            <w:top w:val="none" w:sz="0" w:space="0" w:color="auto"/>
            <w:left w:val="none" w:sz="0" w:space="0" w:color="auto"/>
            <w:bottom w:val="none" w:sz="0" w:space="0" w:color="auto"/>
            <w:right w:val="none" w:sz="0" w:space="0" w:color="auto"/>
          </w:divBdr>
          <w:divsChild>
            <w:div w:id="1161652413">
              <w:marLeft w:val="0"/>
              <w:marRight w:val="0"/>
              <w:marTop w:val="0"/>
              <w:marBottom w:val="0"/>
              <w:divBdr>
                <w:top w:val="none" w:sz="0" w:space="0" w:color="auto"/>
                <w:left w:val="none" w:sz="0" w:space="0" w:color="auto"/>
                <w:bottom w:val="none" w:sz="0" w:space="0" w:color="auto"/>
                <w:right w:val="none" w:sz="0" w:space="0" w:color="auto"/>
              </w:divBdr>
              <w:divsChild>
                <w:div w:id="279340428">
                  <w:marLeft w:val="0"/>
                  <w:marRight w:val="0"/>
                  <w:marTop w:val="0"/>
                  <w:marBottom w:val="0"/>
                  <w:divBdr>
                    <w:top w:val="none" w:sz="0" w:space="0" w:color="auto"/>
                    <w:left w:val="none" w:sz="0" w:space="0" w:color="auto"/>
                    <w:bottom w:val="none" w:sz="0" w:space="0" w:color="auto"/>
                    <w:right w:val="none" w:sz="0" w:space="0" w:color="auto"/>
                  </w:divBdr>
                  <w:divsChild>
                    <w:div w:id="69500066">
                      <w:marLeft w:val="0"/>
                      <w:marRight w:val="0"/>
                      <w:marTop w:val="0"/>
                      <w:marBottom w:val="0"/>
                      <w:divBdr>
                        <w:top w:val="none" w:sz="0" w:space="0" w:color="auto"/>
                        <w:left w:val="none" w:sz="0" w:space="0" w:color="auto"/>
                        <w:bottom w:val="none" w:sz="0" w:space="0" w:color="auto"/>
                        <w:right w:val="none" w:sz="0" w:space="0" w:color="auto"/>
                      </w:divBdr>
                      <w:divsChild>
                        <w:div w:id="9103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3133">
          <w:marLeft w:val="0"/>
          <w:marRight w:val="0"/>
          <w:marTop w:val="0"/>
          <w:marBottom w:val="0"/>
          <w:divBdr>
            <w:top w:val="none" w:sz="0" w:space="0" w:color="auto"/>
            <w:left w:val="none" w:sz="0" w:space="0" w:color="auto"/>
            <w:bottom w:val="none" w:sz="0" w:space="0" w:color="auto"/>
            <w:right w:val="none" w:sz="0" w:space="0" w:color="auto"/>
          </w:divBdr>
          <w:divsChild>
            <w:div w:id="1214000097">
              <w:marLeft w:val="0"/>
              <w:marRight w:val="0"/>
              <w:marTop w:val="0"/>
              <w:marBottom w:val="0"/>
              <w:divBdr>
                <w:top w:val="none" w:sz="0" w:space="0" w:color="auto"/>
                <w:left w:val="none" w:sz="0" w:space="0" w:color="auto"/>
                <w:bottom w:val="none" w:sz="0" w:space="0" w:color="auto"/>
                <w:right w:val="none" w:sz="0" w:space="0" w:color="auto"/>
              </w:divBdr>
              <w:divsChild>
                <w:div w:id="961225982">
                  <w:marLeft w:val="0"/>
                  <w:marRight w:val="0"/>
                  <w:marTop w:val="0"/>
                  <w:marBottom w:val="0"/>
                  <w:divBdr>
                    <w:top w:val="none" w:sz="0" w:space="0" w:color="auto"/>
                    <w:left w:val="none" w:sz="0" w:space="0" w:color="auto"/>
                    <w:bottom w:val="none" w:sz="0" w:space="0" w:color="auto"/>
                    <w:right w:val="none" w:sz="0" w:space="0" w:color="auto"/>
                  </w:divBdr>
                  <w:divsChild>
                    <w:div w:id="696277083">
                      <w:marLeft w:val="0"/>
                      <w:marRight w:val="0"/>
                      <w:marTop w:val="0"/>
                      <w:marBottom w:val="0"/>
                      <w:divBdr>
                        <w:top w:val="none" w:sz="0" w:space="0" w:color="auto"/>
                        <w:left w:val="none" w:sz="0" w:space="0" w:color="auto"/>
                        <w:bottom w:val="none" w:sz="0" w:space="0" w:color="auto"/>
                        <w:right w:val="none" w:sz="0" w:space="0" w:color="auto"/>
                      </w:divBdr>
                      <w:divsChild>
                        <w:div w:id="58549968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6982">
          <w:marLeft w:val="0"/>
          <w:marRight w:val="0"/>
          <w:marTop w:val="0"/>
          <w:marBottom w:val="0"/>
          <w:divBdr>
            <w:top w:val="none" w:sz="0" w:space="0" w:color="auto"/>
            <w:left w:val="none" w:sz="0" w:space="0" w:color="auto"/>
            <w:bottom w:val="none" w:sz="0" w:space="0" w:color="auto"/>
            <w:right w:val="none" w:sz="0" w:space="0" w:color="auto"/>
          </w:divBdr>
          <w:divsChild>
            <w:div w:id="1251232916">
              <w:marLeft w:val="0"/>
              <w:marRight w:val="0"/>
              <w:marTop w:val="0"/>
              <w:marBottom w:val="0"/>
              <w:divBdr>
                <w:top w:val="none" w:sz="0" w:space="0" w:color="auto"/>
                <w:left w:val="none" w:sz="0" w:space="0" w:color="auto"/>
                <w:bottom w:val="none" w:sz="0" w:space="0" w:color="auto"/>
                <w:right w:val="none" w:sz="0" w:space="0" w:color="auto"/>
              </w:divBdr>
              <w:divsChild>
                <w:div w:id="755171521">
                  <w:marLeft w:val="0"/>
                  <w:marRight w:val="0"/>
                  <w:marTop w:val="0"/>
                  <w:marBottom w:val="150"/>
                  <w:divBdr>
                    <w:top w:val="none" w:sz="0" w:space="0" w:color="auto"/>
                    <w:left w:val="none" w:sz="0" w:space="0" w:color="auto"/>
                    <w:bottom w:val="none" w:sz="0" w:space="0" w:color="auto"/>
                    <w:right w:val="none" w:sz="0" w:space="0" w:color="auto"/>
                  </w:divBdr>
                  <w:divsChild>
                    <w:div w:id="323777442">
                      <w:marLeft w:val="0"/>
                      <w:marRight w:val="0"/>
                      <w:marTop w:val="0"/>
                      <w:marBottom w:val="0"/>
                      <w:divBdr>
                        <w:top w:val="none" w:sz="0" w:space="0" w:color="auto"/>
                        <w:left w:val="none" w:sz="0" w:space="0" w:color="auto"/>
                        <w:bottom w:val="none" w:sz="0" w:space="0" w:color="auto"/>
                        <w:right w:val="none" w:sz="0" w:space="0" w:color="auto"/>
                      </w:divBdr>
                    </w:div>
                  </w:divsChild>
                </w:div>
                <w:div w:id="399256684">
                  <w:marLeft w:val="0"/>
                  <w:marRight w:val="0"/>
                  <w:marTop w:val="75"/>
                  <w:marBottom w:val="0"/>
                  <w:divBdr>
                    <w:top w:val="none" w:sz="0" w:space="0" w:color="auto"/>
                    <w:left w:val="none" w:sz="0" w:space="0" w:color="auto"/>
                    <w:bottom w:val="none" w:sz="0" w:space="0" w:color="auto"/>
                    <w:right w:val="none" w:sz="0" w:space="0" w:color="auto"/>
                  </w:divBdr>
                  <w:divsChild>
                    <w:div w:id="160581140">
                      <w:marLeft w:val="0"/>
                      <w:marRight w:val="0"/>
                      <w:marTop w:val="0"/>
                      <w:marBottom w:val="0"/>
                      <w:divBdr>
                        <w:top w:val="none" w:sz="0" w:space="0" w:color="auto"/>
                        <w:left w:val="none" w:sz="0" w:space="0" w:color="auto"/>
                        <w:bottom w:val="none" w:sz="0" w:space="0" w:color="auto"/>
                        <w:right w:val="none" w:sz="0" w:space="0" w:color="auto"/>
                      </w:divBdr>
                      <w:divsChild>
                        <w:div w:id="362631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6138198">
      <w:bodyDiv w:val="1"/>
      <w:marLeft w:val="0"/>
      <w:marRight w:val="0"/>
      <w:marTop w:val="0"/>
      <w:marBottom w:val="0"/>
      <w:divBdr>
        <w:top w:val="none" w:sz="0" w:space="0" w:color="auto"/>
        <w:left w:val="none" w:sz="0" w:space="0" w:color="auto"/>
        <w:bottom w:val="none" w:sz="0" w:space="0" w:color="auto"/>
        <w:right w:val="none" w:sz="0" w:space="0" w:color="auto"/>
      </w:divBdr>
      <w:divsChild>
        <w:div w:id="116417606">
          <w:marLeft w:val="0"/>
          <w:marRight w:val="0"/>
          <w:marTop w:val="0"/>
          <w:marBottom w:val="0"/>
          <w:divBdr>
            <w:top w:val="none" w:sz="0" w:space="0" w:color="auto"/>
            <w:left w:val="none" w:sz="0" w:space="0" w:color="auto"/>
            <w:bottom w:val="none" w:sz="0" w:space="0" w:color="auto"/>
            <w:right w:val="none" w:sz="0" w:space="0" w:color="auto"/>
          </w:divBdr>
          <w:divsChild>
            <w:div w:id="1674793573">
              <w:marLeft w:val="0"/>
              <w:marRight w:val="0"/>
              <w:marTop w:val="0"/>
              <w:marBottom w:val="0"/>
              <w:divBdr>
                <w:top w:val="none" w:sz="0" w:space="0" w:color="auto"/>
                <w:left w:val="none" w:sz="0" w:space="0" w:color="auto"/>
                <w:bottom w:val="none" w:sz="0" w:space="0" w:color="auto"/>
                <w:right w:val="none" w:sz="0" w:space="0" w:color="auto"/>
              </w:divBdr>
              <w:divsChild>
                <w:div w:id="542861966">
                  <w:marLeft w:val="0"/>
                  <w:marRight w:val="0"/>
                  <w:marTop w:val="0"/>
                  <w:marBottom w:val="0"/>
                  <w:divBdr>
                    <w:top w:val="none" w:sz="0" w:space="0" w:color="auto"/>
                    <w:left w:val="none" w:sz="0" w:space="0" w:color="auto"/>
                    <w:bottom w:val="none" w:sz="0" w:space="0" w:color="auto"/>
                    <w:right w:val="none" w:sz="0" w:space="0" w:color="auto"/>
                  </w:divBdr>
                  <w:divsChild>
                    <w:div w:id="1288388470">
                      <w:marLeft w:val="0"/>
                      <w:marRight w:val="0"/>
                      <w:marTop w:val="0"/>
                      <w:marBottom w:val="0"/>
                      <w:divBdr>
                        <w:top w:val="none" w:sz="0" w:space="0" w:color="auto"/>
                        <w:left w:val="none" w:sz="0" w:space="0" w:color="auto"/>
                        <w:bottom w:val="none" w:sz="0" w:space="0" w:color="auto"/>
                        <w:right w:val="none" w:sz="0" w:space="0" w:color="auto"/>
                      </w:divBdr>
                      <w:divsChild>
                        <w:div w:id="16243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08533">
          <w:marLeft w:val="0"/>
          <w:marRight w:val="0"/>
          <w:marTop w:val="0"/>
          <w:marBottom w:val="0"/>
          <w:divBdr>
            <w:top w:val="none" w:sz="0" w:space="0" w:color="auto"/>
            <w:left w:val="none" w:sz="0" w:space="0" w:color="auto"/>
            <w:bottom w:val="none" w:sz="0" w:space="0" w:color="auto"/>
            <w:right w:val="none" w:sz="0" w:space="0" w:color="auto"/>
          </w:divBdr>
          <w:divsChild>
            <w:div w:id="1777670701">
              <w:marLeft w:val="0"/>
              <w:marRight w:val="0"/>
              <w:marTop w:val="0"/>
              <w:marBottom w:val="0"/>
              <w:divBdr>
                <w:top w:val="none" w:sz="0" w:space="0" w:color="auto"/>
                <w:left w:val="none" w:sz="0" w:space="0" w:color="auto"/>
                <w:bottom w:val="none" w:sz="0" w:space="0" w:color="auto"/>
                <w:right w:val="none" w:sz="0" w:space="0" w:color="auto"/>
              </w:divBdr>
              <w:divsChild>
                <w:div w:id="1245070517">
                  <w:marLeft w:val="0"/>
                  <w:marRight w:val="0"/>
                  <w:marTop w:val="0"/>
                  <w:marBottom w:val="0"/>
                  <w:divBdr>
                    <w:top w:val="none" w:sz="0" w:space="0" w:color="auto"/>
                    <w:left w:val="none" w:sz="0" w:space="0" w:color="auto"/>
                    <w:bottom w:val="none" w:sz="0" w:space="0" w:color="auto"/>
                    <w:right w:val="none" w:sz="0" w:space="0" w:color="auto"/>
                  </w:divBdr>
                  <w:divsChild>
                    <w:div w:id="1300186626">
                      <w:marLeft w:val="0"/>
                      <w:marRight w:val="0"/>
                      <w:marTop w:val="0"/>
                      <w:marBottom w:val="0"/>
                      <w:divBdr>
                        <w:top w:val="none" w:sz="0" w:space="0" w:color="auto"/>
                        <w:left w:val="none" w:sz="0" w:space="0" w:color="auto"/>
                        <w:bottom w:val="none" w:sz="0" w:space="0" w:color="auto"/>
                        <w:right w:val="none" w:sz="0" w:space="0" w:color="auto"/>
                      </w:divBdr>
                      <w:divsChild>
                        <w:div w:id="193038873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3630">
          <w:marLeft w:val="0"/>
          <w:marRight w:val="0"/>
          <w:marTop w:val="0"/>
          <w:marBottom w:val="0"/>
          <w:divBdr>
            <w:top w:val="none" w:sz="0" w:space="0" w:color="auto"/>
            <w:left w:val="none" w:sz="0" w:space="0" w:color="auto"/>
            <w:bottom w:val="none" w:sz="0" w:space="0" w:color="auto"/>
            <w:right w:val="none" w:sz="0" w:space="0" w:color="auto"/>
          </w:divBdr>
          <w:divsChild>
            <w:div w:id="1208880333">
              <w:marLeft w:val="0"/>
              <w:marRight w:val="0"/>
              <w:marTop w:val="0"/>
              <w:marBottom w:val="0"/>
              <w:divBdr>
                <w:top w:val="none" w:sz="0" w:space="0" w:color="auto"/>
                <w:left w:val="none" w:sz="0" w:space="0" w:color="auto"/>
                <w:bottom w:val="none" w:sz="0" w:space="0" w:color="auto"/>
                <w:right w:val="none" w:sz="0" w:space="0" w:color="auto"/>
              </w:divBdr>
              <w:divsChild>
                <w:div w:id="1618559754">
                  <w:marLeft w:val="0"/>
                  <w:marRight w:val="0"/>
                  <w:marTop w:val="0"/>
                  <w:marBottom w:val="150"/>
                  <w:divBdr>
                    <w:top w:val="none" w:sz="0" w:space="0" w:color="auto"/>
                    <w:left w:val="none" w:sz="0" w:space="0" w:color="auto"/>
                    <w:bottom w:val="none" w:sz="0" w:space="0" w:color="auto"/>
                    <w:right w:val="none" w:sz="0" w:space="0" w:color="auto"/>
                  </w:divBdr>
                  <w:divsChild>
                    <w:div w:id="1578174927">
                      <w:marLeft w:val="0"/>
                      <w:marRight w:val="0"/>
                      <w:marTop w:val="0"/>
                      <w:marBottom w:val="0"/>
                      <w:divBdr>
                        <w:top w:val="none" w:sz="0" w:space="0" w:color="auto"/>
                        <w:left w:val="none" w:sz="0" w:space="0" w:color="auto"/>
                        <w:bottom w:val="none" w:sz="0" w:space="0" w:color="auto"/>
                        <w:right w:val="none" w:sz="0" w:space="0" w:color="auto"/>
                      </w:divBdr>
                    </w:div>
                  </w:divsChild>
                </w:div>
                <w:div w:id="159122711">
                  <w:marLeft w:val="0"/>
                  <w:marRight w:val="0"/>
                  <w:marTop w:val="75"/>
                  <w:marBottom w:val="0"/>
                  <w:divBdr>
                    <w:top w:val="none" w:sz="0" w:space="0" w:color="auto"/>
                    <w:left w:val="none" w:sz="0" w:space="0" w:color="auto"/>
                    <w:bottom w:val="none" w:sz="0" w:space="0" w:color="auto"/>
                    <w:right w:val="none" w:sz="0" w:space="0" w:color="auto"/>
                  </w:divBdr>
                  <w:divsChild>
                    <w:div w:id="1258825030">
                      <w:marLeft w:val="0"/>
                      <w:marRight w:val="0"/>
                      <w:marTop w:val="0"/>
                      <w:marBottom w:val="0"/>
                      <w:divBdr>
                        <w:top w:val="none" w:sz="0" w:space="0" w:color="auto"/>
                        <w:left w:val="none" w:sz="0" w:space="0" w:color="auto"/>
                        <w:bottom w:val="none" w:sz="0" w:space="0" w:color="auto"/>
                        <w:right w:val="none" w:sz="0" w:space="0" w:color="auto"/>
                      </w:divBdr>
                      <w:divsChild>
                        <w:div w:id="20946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0991461">
      <w:bodyDiv w:val="1"/>
      <w:marLeft w:val="0"/>
      <w:marRight w:val="0"/>
      <w:marTop w:val="0"/>
      <w:marBottom w:val="0"/>
      <w:divBdr>
        <w:top w:val="none" w:sz="0" w:space="0" w:color="auto"/>
        <w:left w:val="none" w:sz="0" w:space="0" w:color="auto"/>
        <w:bottom w:val="none" w:sz="0" w:space="0" w:color="auto"/>
        <w:right w:val="none" w:sz="0" w:space="0" w:color="auto"/>
      </w:divBdr>
      <w:divsChild>
        <w:div w:id="1955671086">
          <w:marLeft w:val="0"/>
          <w:marRight w:val="0"/>
          <w:marTop w:val="0"/>
          <w:marBottom w:val="0"/>
          <w:divBdr>
            <w:top w:val="none" w:sz="0" w:space="0" w:color="auto"/>
            <w:left w:val="none" w:sz="0" w:space="0" w:color="auto"/>
            <w:bottom w:val="none" w:sz="0" w:space="0" w:color="auto"/>
            <w:right w:val="none" w:sz="0" w:space="0" w:color="auto"/>
          </w:divBdr>
          <w:divsChild>
            <w:div w:id="2132088383">
              <w:marLeft w:val="0"/>
              <w:marRight w:val="0"/>
              <w:marTop w:val="0"/>
              <w:marBottom w:val="0"/>
              <w:divBdr>
                <w:top w:val="none" w:sz="0" w:space="0" w:color="auto"/>
                <w:left w:val="none" w:sz="0" w:space="0" w:color="auto"/>
                <w:bottom w:val="none" w:sz="0" w:space="0" w:color="auto"/>
                <w:right w:val="none" w:sz="0" w:space="0" w:color="auto"/>
              </w:divBdr>
              <w:divsChild>
                <w:div w:id="1202210547">
                  <w:marLeft w:val="0"/>
                  <w:marRight w:val="0"/>
                  <w:marTop w:val="0"/>
                  <w:marBottom w:val="0"/>
                  <w:divBdr>
                    <w:top w:val="none" w:sz="0" w:space="0" w:color="auto"/>
                    <w:left w:val="none" w:sz="0" w:space="0" w:color="auto"/>
                    <w:bottom w:val="none" w:sz="0" w:space="0" w:color="auto"/>
                    <w:right w:val="none" w:sz="0" w:space="0" w:color="auto"/>
                  </w:divBdr>
                  <w:divsChild>
                    <w:div w:id="941649549">
                      <w:marLeft w:val="0"/>
                      <w:marRight w:val="0"/>
                      <w:marTop w:val="0"/>
                      <w:marBottom w:val="0"/>
                      <w:divBdr>
                        <w:top w:val="none" w:sz="0" w:space="0" w:color="auto"/>
                        <w:left w:val="none" w:sz="0" w:space="0" w:color="auto"/>
                        <w:bottom w:val="none" w:sz="0" w:space="0" w:color="auto"/>
                        <w:right w:val="none" w:sz="0" w:space="0" w:color="auto"/>
                      </w:divBdr>
                      <w:divsChild>
                        <w:div w:id="852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97442">
          <w:marLeft w:val="0"/>
          <w:marRight w:val="0"/>
          <w:marTop w:val="0"/>
          <w:marBottom w:val="0"/>
          <w:divBdr>
            <w:top w:val="none" w:sz="0" w:space="0" w:color="auto"/>
            <w:left w:val="none" w:sz="0" w:space="0" w:color="auto"/>
            <w:bottom w:val="none" w:sz="0" w:space="0" w:color="auto"/>
            <w:right w:val="none" w:sz="0" w:space="0" w:color="auto"/>
          </w:divBdr>
          <w:divsChild>
            <w:div w:id="1709841418">
              <w:marLeft w:val="0"/>
              <w:marRight w:val="0"/>
              <w:marTop w:val="0"/>
              <w:marBottom w:val="0"/>
              <w:divBdr>
                <w:top w:val="none" w:sz="0" w:space="0" w:color="auto"/>
                <w:left w:val="none" w:sz="0" w:space="0" w:color="auto"/>
                <w:bottom w:val="none" w:sz="0" w:space="0" w:color="auto"/>
                <w:right w:val="none" w:sz="0" w:space="0" w:color="auto"/>
              </w:divBdr>
              <w:divsChild>
                <w:div w:id="1430740254">
                  <w:marLeft w:val="0"/>
                  <w:marRight w:val="0"/>
                  <w:marTop w:val="0"/>
                  <w:marBottom w:val="0"/>
                  <w:divBdr>
                    <w:top w:val="none" w:sz="0" w:space="0" w:color="auto"/>
                    <w:left w:val="none" w:sz="0" w:space="0" w:color="auto"/>
                    <w:bottom w:val="none" w:sz="0" w:space="0" w:color="auto"/>
                    <w:right w:val="none" w:sz="0" w:space="0" w:color="auto"/>
                  </w:divBdr>
                  <w:divsChild>
                    <w:div w:id="1705708827">
                      <w:marLeft w:val="0"/>
                      <w:marRight w:val="0"/>
                      <w:marTop w:val="0"/>
                      <w:marBottom w:val="0"/>
                      <w:divBdr>
                        <w:top w:val="none" w:sz="0" w:space="0" w:color="auto"/>
                        <w:left w:val="none" w:sz="0" w:space="0" w:color="auto"/>
                        <w:bottom w:val="none" w:sz="0" w:space="0" w:color="auto"/>
                        <w:right w:val="none" w:sz="0" w:space="0" w:color="auto"/>
                      </w:divBdr>
                      <w:divsChild>
                        <w:div w:id="176314138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4535">
          <w:marLeft w:val="0"/>
          <w:marRight w:val="0"/>
          <w:marTop w:val="0"/>
          <w:marBottom w:val="0"/>
          <w:divBdr>
            <w:top w:val="none" w:sz="0" w:space="0" w:color="auto"/>
            <w:left w:val="none" w:sz="0" w:space="0" w:color="auto"/>
            <w:bottom w:val="none" w:sz="0" w:space="0" w:color="auto"/>
            <w:right w:val="none" w:sz="0" w:space="0" w:color="auto"/>
          </w:divBdr>
          <w:divsChild>
            <w:div w:id="2106488283">
              <w:marLeft w:val="0"/>
              <w:marRight w:val="0"/>
              <w:marTop w:val="0"/>
              <w:marBottom w:val="0"/>
              <w:divBdr>
                <w:top w:val="none" w:sz="0" w:space="0" w:color="auto"/>
                <w:left w:val="none" w:sz="0" w:space="0" w:color="auto"/>
                <w:bottom w:val="none" w:sz="0" w:space="0" w:color="auto"/>
                <w:right w:val="none" w:sz="0" w:space="0" w:color="auto"/>
              </w:divBdr>
              <w:divsChild>
                <w:div w:id="1044672493">
                  <w:marLeft w:val="0"/>
                  <w:marRight w:val="0"/>
                  <w:marTop w:val="0"/>
                  <w:marBottom w:val="150"/>
                  <w:divBdr>
                    <w:top w:val="none" w:sz="0" w:space="0" w:color="auto"/>
                    <w:left w:val="none" w:sz="0" w:space="0" w:color="auto"/>
                    <w:bottom w:val="none" w:sz="0" w:space="0" w:color="auto"/>
                    <w:right w:val="none" w:sz="0" w:space="0" w:color="auto"/>
                  </w:divBdr>
                  <w:divsChild>
                    <w:div w:id="1282152124">
                      <w:marLeft w:val="0"/>
                      <w:marRight w:val="0"/>
                      <w:marTop w:val="0"/>
                      <w:marBottom w:val="0"/>
                      <w:divBdr>
                        <w:top w:val="none" w:sz="0" w:space="0" w:color="auto"/>
                        <w:left w:val="none" w:sz="0" w:space="0" w:color="auto"/>
                        <w:bottom w:val="none" w:sz="0" w:space="0" w:color="auto"/>
                        <w:right w:val="none" w:sz="0" w:space="0" w:color="auto"/>
                      </w:divBdr>
                    </w:div>
                  </w:divsChild>
                </w:div>
                <w:div w:id="1061906065">
                  <w:marLeft w:val="0"/>
                  <w:marRight w:val="0"/>
                  <w:marTop w:val="75"/>
                  <w:marBottom w:val="0"/>
                  <w:divBdr>
                    <w:top w:val="none" w:sz="0" w:space="0" w:color="auto"/>
                    <w:left w:val="none" w:sz="0" w:space="0" w:color="auto"/>
                    <w:bottom w:val="none" w:sz="0" w:space="0" w:color="auto"/>
                    <w:right w:val="none" w:sz="0" w:space="0" w:color="auto"/>
                  </w:divBdr>
                  <w:divsChild>
                    <w:div w:id="1959556643">
                      <w:marLeft w:val="0"/>
                      <w:marRight w:val="0"/>
                      <w:marTop w:val="0"/>
                      <w:marBottom w:val="0"/>
                      <w:divBdr>
                        <w:top w:val="none" w:sz="0" w:space="0" w:color="auto"/>
                        <w:left w:val="none" w:sz="0" w:space="0" w:color="auto"/>
                        <w:bottom w:val="none" w:sz="0" w:space="0" w:color="auto"/>
                        <w:right w:val="none" w:sz="0" w:space="0" w:color="auto"/>
                      </w:divBdr>
                      <w:divsChild>
                        <w:div w:id="1131166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7694689">
      <w:bodyDiv w:val="1"/>
      <w:marLeft w:val="0"/>
      <w:marRight w:val="0"/>
      <w:marTop w:val="0"/>
      <w:marBottom w:val="0"/>
      <w:divBdr>
        <w:top w:val="none" w:sz="0" w:space="0" w:color="auto"/>
        <w:left w:val="none" w:sz="0" w:space="0" w:color="auto"/>
        <w:bottom w:val="none" w:sz="0" w:space="0" w:color="auto"/>
        <w:right w:val="none" w:sz="0" w:space="0" w:color="auto"/>
      </w:divBdr>
    </w:div>
    <w:div w:id="530610524">
      <w:bodyDiv w:val="1"/>
      <w:marLeft w:val="0"/>
      <w:marRight w:val="0"/>
      <w:marTop w:val="0"/>
      <w:marBottom w:val="0"/>
      <w:divBdr>
        <w:top w:val="none" w:sz="0" w:space="0" w:color="auto"/>
        <w:left w:val="none" w:sz="0" w:space="0" w:color="auto"/>
        <w:bottom w:val="none" w:sz="0" w:space="0" w:color="auto"/>
        <w:right w:val="none" w:sz="0" w:space="0" w:color="auto"/>
      </w:divBdr>
      <w:divsChild>
        <w:div w:id="956832730">
          <w:marLeft w:val="0"/>
          <w:marRight w:val="0"/>
          <w:marTop w:val="0"/>
          <w:marBottom w:val="0"/>
          <w:divBdr>
            <w:top w:val="none" w:sz="0" w:space="0" w:color="auto"/>
            <w:left w:val="none" w:sz="0" w:space="0" w:color="auto"/>
            <w:bottom w:val="none" w:sz="0" w:space="0" w:color="auto"/>
            <w:right w:val="none" w:sz="0" w:space="0" w:color="auto"/>
          </w:divBdr>
          <w:divsChild>
            <w:div w:id="202716365">
              <w:marLeft w:val="0"/>
              <w:marRight w:val="0"/>
              <w:marTop w:val="0"/>
              <w:marBottom w:val="0"/>
              <w:divBdr>
                <w:top w:val="none" w:sz="0" w:space="0" w:color="auto"/>
                <w:left w:val="none" w:sz="0" w:space="0" w:color="auto"/>
                <w:bottom w:val="none" w:sz="0" w:space="0" w:color="auto"/>
                <w:right w:val="none" w:sz="0" w:space="0" w:color="auto"/>
              </w:divBdr>
              <w:divsChild>
                <w:div w:id="1971326373">
                  <w:marLeft w:val="0"/>
                  <w:marRight w:val="0"/>
                  <w:marTop w:val="0"/>
                  <w:marBottom w:val="0"/>
                  <w:divBdr>
                    <w:top w:val="none" w:sz="0" w:space="0" w:color="auto"/>
                    <w:left w:val="none" w:sz="0" w:space="0" w:color="auto"/>
                    <w:bottom w:val="none" w:sz="0" w:space="0" w:color="auto"/>
                    <w:right w:val="none" w:sz="0" w:space="0" w:color="auto"/>
                  </w:divBdr>
                  <w:divsChild>
                    <w:div w:id="984166850">
                      <w:marLeft w:val="0"/>
                      <w:marRight w:val="0"/>
                      <w:marTop w:val="0"/>
                      <w:marBottom w:val="0"/>
                      <w:divBdr>
                        <w:top w:val="none" w:sz="0" w:space="0" w:color="auto"/>
                        <w:left w:val="none" w:sz="0" w:space="0" w:color="auto"/>
                        <w:bottom w:val="none" w:sz="0" w:space="0" w:color="auto"/>
                        <w:right w:val="none" w:sz="0" w:space="0" w:color="auto"/>
                      </w:divBdr>
                      <w:divsChild>
                        <w:div w:id="408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98720">
          <w:marLeft w:val="0"/>
          <w:marRight w:val="0"/>
          <w:marTop w:val="0"/>
          <w:marBottom w:val="0"/>
          <w:divBdr>
            <w:top w:val="none" w:sz="0" w:space="0" w:color="auto"/>
            <w:left w:val="none" w:sz="0" w:space="0" w:color="auto"/>
            <w:bottom w:val="none" w:sz="0" w:space="0" w:color="auto"/>
            <w:right w:val="none" w:sz="0" w:space="0" w:color="auto"/>
          </w:divBdr>
          <w:divsChild>
            <w:div w:id="146214599">
              <w:marLeft w:val="0"/>
              <w:marRight w:val="0"/>
              <w:marTop w:val="0"/>
              <w:marBottom w:val="0"/>
              <w:divBdr>
                <w:top w:val="none" w:sz="0" w:space="0" w:color="auto"/>
                <w:left w:val="none" w:sz="0" w:space="0" w:color="auto"/>
                <w:bottom w:val="none" w:sz="0" w:space="0" w:color="auto"/>
                <w:right w:val="none" w:sz="0" w:space="0" w:color="auto"/>
              </w:divBdr>
              <w:divsChild>
                <w:div w:id="380441018">
                  <w:marLeft w:val="0"/>
                  <w:marRight w:val="0"/>
                  <w:marTop w:val="0"/>
                  <w:marBottom w:val="0"/>
                  <w:divBdr>
                    <w:top w:val="none" w:sz="0" w:space="0" w:color="auto"/>
                    <w:left w:val="none" w:sz="0" w:space="0" w:color="auto"/>
                    <w:bottom w:val="none" w:sz="0" w:space="0" w:color="auto"/>
                    <w:right w:val="none" w:sz="0" w:space="0" w:color="auto"/>
                  </w:divBdr>
                  <w:divsChild>
                    <w:div w:id="1867137346">
                      <w:marLeft w:val="0"/>
                      <w:marRight w:val="0"/>
                      <w:marTop w:val="0"/>
                      <w:marBottom w:val="0"/>
                      <w:divBdr>
                        <w:top w:val="none" w:sz="0" w:space="0" w:color="auto"/>
                        <w:left w:val="none" w:sz="0" w:space="0" w:color="auto"/>
                        <w:bottom w:val="none" w:sz="0" w:space="0" w:color="auto"/>
                        <w:right w:val="none" w:sz="0" w:space="0" w:color="auto"/>
                      </w:divBdr>
                      <w:divsChild>
                        <w:div w:id="4025238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84374">
          <w:marLeft w:val="0"/>
          <w:marRight w:val="0"/>
          <w:marTop w:val="0"/>
          <w:marBottom w:val="0"/>
          <w:divBdr>
            <w:top w:val="none" w:sz="0" w:space="0" w:color="auto"/>
            <w:left w:val="none" w:sz="0" w:space="0" w:color="auto"/>
            <w:bottom w:val="none" w:sz="0" w:space="0" w:color="auto"/>
            <w:right w:val="none" w:sz="0" w:space="0" w:color="auto"/>
          </w:divBdr>
          <w:divsChild>
            <w:div w:id="297301880">
              <w:marLeft w:val="0"/>
              <w:marRight w:val="0"/>
              <w:marTop w:val="0"/>
              <w:marBottom w:val="0"/>
              <w:divBdr>
                <w:top w:val="none" w:sz="0" w:space="0" w:color="auto"/>
                <w:left w:val="none" w:sz="0" w:space="0" w:color="auto"/>
                <w:bottom w:val="none" w:sz="0" w:space="0" w:color="auto"/>
                <w:right w:val="none" w:sz="0" w:space="0" w:color="auto"/>
              </w:divBdr>
              <w:divsChild>
                <w:div w:id="333650525">
                  <w:marLeft w:val="0"/>
                  <w:marRight w:val="0"/>
                  <w:marTop w:val="0"/>
                  <w:marBottom w:val="150"/>
                  <w:divBdr>
                    <w:top w:val="none" w:sz="0" w:space="0" w:color="auto"/>
                    <w:left w:val="none" w:sz="0" w:space="0" w:color="auto"/>
                    <w:bottom w:val="none" w:sz="0" w:space="0" w:color="auto"/>
                    <w:right w:val="none" w:sz="0" w:space="0" w:color="auto"/>
                  </w:divBdr>
                  <w:divsChild>
                    <w:div w:id="632251666">
                      <w:marLeft w:val="0"/>
                      <w:marRight w:val="0"/>
                      <w:marTop w:val="0"/>
                      <w:marBottom w:val="0"/>
                      <w:divBdr>
                        <w:top w:val="none" w:sz="0" w:space="0" w:color="auto"/>
                        <w:left w:val="none" w:sz="0" w:space="0" w:color="auto"/>
                        <w:bottom w:val="none" w:sz="0" w:space="0" w:color="auto"/>
                        <w:right w:val="none" w:sz="0" w:space="0" w:color="auto"/>
                      </w:divBdr>
                    </w:div>
                  </w:divsChild>
                </w:div>
                <w:div w:id="1282300604">
                  <w:marLeft w:val="0"/>
                  <w:marRight w:val="0"/>
                  <w:marTop w:val="75"/>
                  <w:marBottom w:val="0"/>
                  <w:divBdr>
                    <w:top w:val="none" w:sz="0" w:space="0" w:color="auto"/>
                    <w:left w:val="none" w:sz="0" w:space="0" w:color="auto"/>
                    <w:bottom w:val="none" w:sz="0" w:space="0" w:color="auto"/>
                    <w:right w:val="none" w:sz="0" w:space="0" w:color="auto"/>
                  </w:divBdr>
                  <w:divsChild>
                    <w:div w:id="1325352713">
                      <w:marLeft w:val="0"/>
                      <w:marRight w:val="0"/>
                      <w:marTop w:val="0"/>
                      <w:marBottom w:val="0"/>
                      <w:divBdr>
                        <w:top w:val="none" w:sz="0" w:space="0" w:color="auto"/>
                        <w:left w:val="none" w:sz="0" w:space="0" w:color="auto"/>
                        <w:bottom w:val="none" w:sz="0" w:space="0" w:color="auto"/>
                        <w:right w:val="none" w:sz="0" w:space="0" w:color="auto"/>
                      </w:divBdr>
                      <w:divsChild>
                        <w:div w:id="588662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5198059">
      <w:bodyDiv w:val="1"/>
      <w:marLeft w:val="0"/>
      <w:marRight w:val="0"/>
      <w:marTop w:val="0"/>
      <w:marBottom w:val="0"/>
      <w:divBdr>
        <w:top w:val="none" w:sz="0" w:space="0" w:color="auto"/>
        <w:left w:val="none" w:sz="0" w:space="0" w:color="auto"/>
        <w:bottom w:val="none" w:sz="0" w:space="0" w:color="auto"/>
        <w:right w:val="none" w:sz="0" w:space="0" w:color="auto"/>
      </w:divBdr>
      <w:divsChild>
        <w:div w:id="794786734">
          <w:marLeft w:val="0"/>
          <w:marRight w:val="0"/>
          <w:marTop w:val="0"/>
          <w:marBottom w:val="0"/>
          <w:divBdr>
            <w:top w:val="none" w:sz="0" w:space="0" w:color="auto"/>
            <w:left w:val="none" w:sz="0" w:space="0" w:color="auto"/>
            <w:bottom w:val="none" w:sz="0" w:space="0" w:color="auto"/>
            <w:right w:val="none" w:sz="0" w:space="0" w:color="auto"/>
          </w:divBdr>
          <w:divsChild>
            <w:div w:id="1601639977">
              <w:marLeft w:val="0"/>
              <w:marRight w:val="0"/>
              <w:marTop w:val="0"/>
              <w:marBottom w:val="0"/>
              <w:divBdr>
                <w:top w:val="none" w:sz="0" w:space="0" w:color="auto"/>
                <w:left w:val="none" w:sz="0" w:space="0" w:color="auto"/>
                <w:bottom w:val="none" w:sz="0" w:space="0" w:color="auto"/>
                <w:right w:val="none" w:sz="0" w:space="0" w:color="auto"/>
              </w:divBdr>
              <w:divsChild>
                <w:div w:id="1173422523">
                  <w:marLeft w:val="0"/>
                  <w:marRight w:val="0"/>
                  <w:marTop w:val="0"/>
                  <w:marBottom w:val="0"/>
                  <w:divBdr>
                    <w:top w:val="none" w:sz="0" w:space="0" w:color="auto"/>
                    <w:left w:val="none" w:sz="0" w:space="0" w:color="auto"/>
                    <w:bottom w:val="none" w:sz="0" w:space="0" w:color="auto"/>
                    <w:right w:val="none" w:sz="0" w:space="0" w:color="auto"/>
                  </w:divBdr>
                  <w:divsChild>
                    <w:div w:id="222523285">
                      <w:marLeft w:val="0"/>
                      <w:marRight w:val="0"/>
                      <w:marTop w:val="0"/>
                      <w:marBottom w:val="0"/>
                      <w:divBdr>
                        <w:top w:val="none" w:sz="0" w:space="0" w:color="auto"/>
                        <w:left w:val="none" w:sz="0" w:space="0" w:color="auto"/>
                        <w:bottom w:val="none" w:sz="0" w:space="0" w:color="auto"/>
                        <w:right w:val="none" w:sz="0" w:space="0" w:color="auto"/>
                      </w:divBdr>
                      <w:divsChild>
                        <w:div w:id="19536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637980">
          <w:marLeft w:val="0"/>
          <w:marRight w:val="0"/>
          <w:marTop w:val="0"/>
          <w:marBottom w:val="0"/>
          <w:divBdr>
            <w:top w:val="none" w:sz="0" w:space="0" w:color="auto"/>
            <w:left w:val="none" w:sz="0" w:space="0" w:color="auto"/>
            <w:bottom w:val="none" w:sz="0" w:space="0" w:color="auto"/>
            <w:right w:val="none" w:sz="0" w:space="0" w:color="auto"/>
          </w:divBdr>
          <w:divsChild>
            <w:div w:id="1721130651">
              <w:marLeft w:val="0"/>
              <w:marRight w:val="0"/>
              <w:marTop w:val="0"/>
              <w:marBottom w:val="0"/>
              <w:divBdr>
                <w:top w:val="none" w:sz="0" w:space="0" w:color="auto"/>
                <w:left w:val="none" w:sz="0" w:space="0" w:color="auto"/>
                <w:bottom w:val="none" w:sz="0" w:space="0" w:color="auto"/>
                <w:right w:val="none" w:sz="0" w:space="0" w:color="auto"/>
              </w:divBdr>
              <w:divsChild>
                <w:div w:id="1659647840">
                  <w:marLeft w:val="0"/>
                  <w:marRight w:val="0"/>
                  <w:marTop w:val="0"/>
                  <w:marBottom w:val="0"/>
                  <w:divBdr>
                    <w:top w:val="none" w:sz="0" w:space="0" w:color="auto"/>
                    <w:left w:val="none" w:sz="0" w:space="0" w:color="auto"/>
                    <w:bottom w:val="none" w:sz="0" w:space="0" w:color="auto"/>
                    <w:right w:val="none" w:sz="0" w:space="0" w:color="auto"/>
                  </w:divBdr>
                  <w:divsChild>
                    <w:div w:id="965551503">
                      <w:marLeft w:val="0"/>
                      <w:marRight w:val="0"/>
                      <w:marTop w:val="0"/>
                      <w:marBottom w:val="0"/>
                      <w:divBdr>
                        <w:top w:val="none" w:sz="0" w:space="0" w:color="auto"/>
                        <w:left w:val="none" w:sz="0" w:space="0" w:color="auto"/>
                        <w:bottom w:val="none" w:sz="0" w:space="0" w:color="auto"/>
                        <w:right w:val="none" w:sz="0" w:space="0" w:color="auto"/>
                      </w:divBdr>
                      <w:divsChild>
                        <w:div w:id="174564072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7727">
          <w:marLeft w:val="0"/>
          <w:marRight w:val="0"/>
          <w:marTop w:val="0"/>
          <w:marBottom w:val="0"/>
          <w:divBdr>
            <w:top w:val="none" w:sz="0" w:space="0" w:color="auto"/>
            <w:left w:val="none" w:sz="0" w:space="0" w:color="auto"/>
            <w:bottom w:val="none" w:sz="0" w:space="0" w:color="auto"/>
            <w:right w:val="none" w:sz="0" w:space="0" w:color="auto"/>
          </w:divBdr>
          <w:divsChild>
            <w:div w:id="1605262905">
              <w:marLeft w:val="0"/>
              <w:marRight w:val="0"/>
              <w:marTop w:val="0"/>
              <w:marBottom w:val="0"/>
              <w:divBdr>
                <w:top w:val="none" w:sz="0" w:space="0" w:color="auto"/>
                <w:left w:val="none" w:sz="0" w:space="0" w:color="auto"/>
                <w:bottom w:val="none" w:sz="0" w:space="0" w:color="auto"/>
                <w:right w:val="none" w:sz="0" w:space="0" w:color="auto"/>
              </w:divBdr>
              <w:divsChild>
                <w:div w:id="507403537">
                  <w:marLeft w:val="0"/>
                  <w:marRight w:val="0"/>
                  <w:marTop w:val="0"/>
                  <w:marBottom w:val="150"/>
                  <w:divBdr>
                    <w:top w:val="none" w:sz="0" w:space="0" w:color="auto"/>
                    <w:left w:val="none" w:sz="0" w:space="0" w:color="auto"/>
                    <w:bottom w:val="none" w:sz="0" w:space="0" w:color="auto"/>
                    <w:right w:val="none" w:sz="0" w:space="0" w:color="auto"/>
                  </w:divBdr>
                  <w:divsChild>
                    <w:div w:id="2033260700">
                      <w:marLeft w:val="0"/>
                      <w:marRight w:val="0"/>
                      <w:marTop w:val="0"/>
                      <w:marBottom w:val="0"/>
                      <w:divBdr>
                        <w:top w:val="none" w:sz="0" w:space="0" w:color="auto"/>
                        <w:left w:val="none" w:sz="0" w:space="0" w:color="auto"/>
                        <w:bottom w:val="none" w:sz="0" w:space="0" w:color="auto"/>
                        <w:right w:val="none" w:sz="0" w:space="0" w:color="auto"/>
                      </w:divBdr>
                    </w:div>
                  </w:divsChild>
                </w:div>
                <w:div w:id="1426801888">
                  <w:marLeft w:val="0"/>
                  <w:marRight w:val="0"/>
                  <w:marTop w:val="75"/>
                  <w:marBottom w:val="0"/>
                  <w:divBdr>
                    <w:top w:val="none" w:sz="0" w:space="0" w:color="auto"/>
                    <w:left w:val="none" w:sz="0" w:space="0" w:color="auto"/>
                    <w:bottom w:val="none" w:sz="0" w:space="0" w:color="auto"/>
                    <w:right w:val="none" w:sz="0" w:space="0" w:color="auto"/>
                  </w:divBdr>
                  <w:divsChild>
                    <w:div w:id="1947301441">
                      <w:marLeft w:val="0"/>
                      <w:marRight w:val="0"/>
                      <w:marTop w:val="0"/>
                      <w:marBottom w:val="0"/>
                      <w:divBdr>
                        <w:top w:val="none" w:sz="0" w:space="0" w:color="auto"/>
                        <w:left w:val="none" w:sz="0" w:space="0" w:color="auto"/>
                        <w:bottom w:val="none" w:sz="0" w:space="0" w:color="auto"/>
                        <w:right w:val="none" w:sz="0" w:space="0" w:color="auto"/>
                      </w:divBdr>
                      <w:divsChild>
                        <w:div w:id="589044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2274302">
      <w:bodyDiv w:val="1"/>
      <w:marLeft w:val="0"/>
      <w:marRight w:val="0"/>
      <w:marTop w:val="0"/>
      <w:marBottom w:val="0"/>
      <w:divBdr>
        <w:top w:val="none" w:sz="0" w:space="0" w:color="auto"/>
        <w:left w:val="none" w:sz="0" w:space="0" w:color="auto"/>
        <w:bottom w:val="none" w:sz="0" w:space="0" w:color="auto"/>
        <w:right w:val="none" w:sz="0" w:space="0" w:color="auto"/>
      </w:divBdr>
    </w:div>
    <w:div w:id="572274305">
      <w:bodyDiv w:val="1"/>
      <w:marLeft w:val="0"/>
      <w:marRight w:val="0"/>
      <w:marTop w:val="0"/>
      <w:marBottom w:val="0"/>
      <w:divBdr>
        <w:top w:val="none" w:sz="0" w:space="0" w:color="auto"/>
        <w:left w:val="none" w:sz="0" w:space="0" w:color="auto"/>
        <w:bottom w:val="none" w:sz="0" w:space="0" w:color="auto"/>
        <w:right w:val="none" w:sz="0" w:space="0" w:color="auto"/>
      </w:divBdr>
    </w:div>
    <w:div w:id="574823331">
      <w:bodyDiv w:val="1"/>
      <w:marLeft w:val="0"/>
      <w:marRight w:val="0"/>
      <w:marTop w:val="0"/>
      <w:marBottom w:val="0"/>
      <w:divBdr>
        <w:top w:val="none" w:sz="0" w:space="0" w:color="auto"/>
        <w:left w:val="none" w:sz="0" w:space="0" w:color="auto"/>
        <w:bottom w:val="none" w:sz="0" w:space="0" w:color="auto"/>
        <w:right w:val="none" w:sz="0" w:space="0" w:color="auto"/>
      </w:divBdr>
      <w:divsChild>
        <w:div w:id="306282290">
          <w:marLeft w:val="0"/>
          <w:marRight w:val="0"/>
          <w:marTop w:val="0"/>
          <w:marBottom w:val="0"/>
          <w:divBdr>
            <w:top w:val="none" w:sz="0" w:space="0" w:color="auto"/>
            <w:left w:val="none" w:sz="0" w:space="0" w:color="auto"/>
            <w:bottom w:val="none" w:sz="0" w:space="0" w:color="auto"/>
            <w:right w:val="none" w:sz="0" w:space="0" w:color="auto"/>
          </w:divBdr>
          <w:divsChild>
            <w:div w:id="551112667">
              <w:marLeft w:val="0"/>
              <w:marRight w:val="0"/>
              <w:marTop w:val="0"/>
              <w:marBottom w:val="0"/>
              <w:divBdr>
                <w:top w:val="none" w:sz="0" w:space="0" w:color="auto"/>
                <w:left w:val="none" w:sz="0" w:space="0" w:color="auto"/>
                <w:bottom w:val="none" w:sz="0" w:space="0" w:color="auto"/>
                <w:right w:val="none" w:sz="0" w:space="0" w:color="auto"/>
              </w:divBdr>
              <w:divsChild>
                <w:div w:id="1716080833">
                  <w:marLeft w:val="0"/>
                  <w:marRight w:val="0"/>
                  <w:marTop w:val="0"/>
                  <w:marBottom w:val="0"/>
                  <w:divBdr>
                    <w:top w:val="none" w:sz="0" w:space="0" w:color="auto"/>
                    <w:left w:val="none" w:sz="0" w:space="0" w:color="auto"/>
                    <w:bottom w:val="none" w:sz="0" w:space="0" w:color="auto"/>
                    <w:right w:val="none" w:sz="0" w:space="0" w:color="auto"/>
                  </w:divBdr>
                  <w:divsChild>
                    <w:div w:id="219363047">
                      <w:marLeft w:val="0"/>
                      <w:marRight w:val="0"/>
                      <w:marTop w:val="0"/>
                      <w:marBottom w:val="0"/>
                      <w:divBdr>
                        <w:top w:val="none" w:sz="0" w:space="0" w:color="auto"/>
                        <w:left w:val="none" w:sz="0" w:space="0" w:color="auto"/>
                        <w:bottom w:val="none" w:sz="0" w:space="0" w:color="auto"/>
                        <w:right w:val="none" w:sz="0" w:space="0" w:color="auto"/>
                      </w:divBdr>
                      <w:divsChild>
                        <w:div w:id="18020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60605">
          <w:marLeft w:val="0"/>
          <w:marRight w:val="0"/>
          <w:marTop w:val="0"/>
          <w:marBottom w:val="0"/>
          <w:divBdr>
            <w:top w:val="none" w:sz="0" w:space="0" w:color="auto"/>
            <w:left w:val="none" w:sz="0" w:space="0" w:color="auto"/>
            <w:bottom w:val="none" w:sz="0" w:space="0" w:color="auto"/>
            <w:right w:val="none" w:sz="0" w:space="0" w:color="auto"/>
          </w:divBdr>
          <w:divsChild>
            <w:div w:id="462121325">
              <w:marLeft w:val="0"/>
              <w:marRight w:val="0"/>
              <w:marTop w:val="0"/>
              <w:marBottom w:val="0"/>
              <w:divBdr>
                <w:top w:val="none" w:sz="0" w:space="0" w:color="auto"/>
                <w:left w:val="none" w:sz="0" w:space="0" w:color="auto"/>
                <w:bottom w:val="none" w:sz="0" w:space="0" w:color="auto"/>
                <w:right w:val="none" w:sz="0" w:space="0" w:color="auto"/>
              </w:divBdr>
              <w:divsChild>
                <w:div w:id="538010365">
                  <w:marLeft w:val="0"/>
                  <w:marRight w:val="0"/>
                  <w:marTop w:val="0"/>
                  <w:marBottom w:val="0"/>
                  <w:divBdr>
                    <w:top w:val="none" w:sz="0" w:space="0" w:color="auto"/>
                    <w:left w:val="none" w:sz="0" w:space="0" w:color="auto"/>
                    <w:bottom w:val="none" w:sz="0" w:space="0" w:color="auto"/>
                    <w:right w:val="none" w:sz="0" w:space="0" w:color="auto"/>
                  </w:divBdr>
                  <w:divsChild>
                    <w:div w:id="1044870263">
                      <w:marLeft w:val="0"/>
                      <w:marRight w:val="0"/>
                      <w:marTop w:val="0"/>
                      <w:marBottom w:val="0"/>
                      <w:divBdr>
                        <w:top w:val="none" w:sz="0" w:space="0" w:color="auto"/>
                        <w:left w:val="none" w:sz="0" w:space="0" w:color="auto"/>
                        <w:bottom w:val="none" w:sz="0" w:space="0" w:color="auto"/>
                        <w:right w:val="none" w:sz="0" w:space="0" w:color="auto"/>
                      </w:divBdr>
                      <w:divsChild>
                        <w:div w:id="149745859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0055">
          <w:marLeft w:val="0"/>
          <w:marRight w:val="0"/>
          <w:marTop w:val="0"/>
          <w:marBottom w:val="0"/>
          <w:divBdr>
            <w:top w:val="none" w:sz="0" w:space="0" w:color="auto"/>
            <w:left w:val="none" w:sz="0" w:space="0" w:color="auto"/>
            <w:bottom w:val="none" w:sz="0" w:space="0" w:color="auto"/>
            <w:right w:val="none" w:sz="0" w:space="0" w:color="auto"/>
          </w:divBdr>
          <w:divsChild>
            <w:div w:id="1842239978">
              <w:marLeft w:val="0"/>
              <w:marRight w:val="0"/>
              <w:marTop w:val="0"/>
              <w:marBottom w:val="0"/>
              <w:divBdr>
                <w:top w:val="none" w:sz="0" w:space="0" w:color="auto"/>
                <w:left w:val="none" w:sz="0" w:space="0" w:color="auto"/>
                <w:bottom w:val="none" w:sz="0" w:space="0" w:color="auto"/>
                <w:right w:val="none" w:sz="0" w:space="0" w:color="auto"/>
              </w:divBdr>
              <w:divsChild>
                <w:div w:id="1632053046">
                  <w:marLeft w:val="0"/>
                  <w:marRight w:val="0"/>
                  <w:marTop w:val="0"/>
                  <w:marBottom w:val="150"/>
                  <w:divBdr>
                    <w:top w:val="none" w:sz="0" w:space="0" w:color="auto"/>
                    <w:left w:val="none" w:sz="0" w:space="0" w:color="auto"/>
                    <w:bottom w:val="none" w:sz="0" w:space="0" w:color="auto"/>
                    <w:right w:val="none" w:sz="0" w:space="0" w:color="auto"/>
                  </w:divBdr>
                  <w:divsChild>
                    <w:div w:id="734397446">
                      <w:marLeft w:val="0"/>
                      <w:marRight w:val="0"/>
                      <w:marTop w:val="0"/>
                      <w:marBottom w:val="0"/>
                      <w:divBdr>
                        <w:top w:val="none" w:sz="0" w:space="0" w:color="auto"/>
                        <w:left w:val="none" w:sz="0" w:space="0" w:color="auto"/>
                        <w:bottom w:val="none" w:sz="0" w:space="0" w:color="auto"/>
                        <w:right w:val="none" w:sz="0" w:space="0" w:color="auto"/>
                      </w:divBdr>
                    </w:div>
                  </w:divsChild>
                </w:div>
                <w:div w:id="553472849">
                  <w:marLeft w:val="0"/>
                  <w:marRight w:val="0"/>
                  <w:marTop w:val="75"/>
                  <w:marBottom w:val="0"/>
                  <w:divBdr>
                    <w:top w:val="none" w:sz="0" w:space="0" w:color="auto"/>
                    <w:left w:val="none" w:sz="0" w:space="0" w:color="auto"/>
                    <w:bottom w:val="none" w:sz="0" w:space="0" w:color="auto"/>
                    <w:right w:val="none" w:sz="0" w:space="0" w:color="auto"/>
                  </w:divBdr>
                  <w:divsChild>
                    <w:div w:id="2002417436">
                      <w:marLeft w:val="0"/>
                      <w:marRight w:val="0"/>
                      <w:marTop w:val="0"/>
                      <w:marBottom w:val="0"/>
                      <w:divBdr>
                        <w:top w:val="none" w:sz="0" w:space="0" w:color="auto"/>
                        <w:left w:val="none" w:sz="0" w:space="0" w:color="auto"/>
                        <w:bottom w:val="none" w:sz="0" w:space="0" w:color="auto"/>
                        <w:right w:val="none" w:sz="0" w:space="0" w:color="auto"/>
                      </w:divBdr>
                      <w:divsChild>
                        <w:div w:id="962269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0675993">
      <w:bodyDiv w:val="1"/>
      <w:marLeft w:val="0"/>
      <w:marRight w:val="0"/>
      <w:marTop w:val="0"/>
      <w:marBottom w:val="0"/>
      <w:divBdr>
        <w:top w:val="none" w:sz="0" w:space="0" w:color="auto"/>
        <w:left w:val="none" w:sz="0" w:space="0" w:color="auto"/>
        <w:bottom w:val="none" w:sz="0" w:space="0" w:color="auto"/>
        <w:right w:val="none" w:sz="0" w:space="0" w:color="auto"/>
      </w:divBdr>
    </w:div>
    <w:div w:id="601182937">
      <w:bodyDiv w:val="1"/>
      <w:marLeft w:val="0"/>
      <w:marRight w:val="0"/>
      <w:marTop w:val="0"/>
      <w:marBottom w:val="0"/>
      <w:divBdr>
        <w:top w:val="none" w:sz="0" w:space="0" w:color="auto"/>
        <w:left w:val="none" w:sz="0" w:space="0" w:color="auto"/>
        <w:bottom w:val="none" w:sz="0" w:space="0" w:color="auto"/>
        <w:right w:val="none" w:sz="0" w:space="0" w:color="auto"/>
      </w:divBdr>
      <w:divsChild>
        <w:div w:id="807170094">
          <w:marLeft w:val="0"/>
          <w:marRight w:val="0"/>
          <w:marTop w:val="0"/>
          <w:marBottom w:val="0"/>
          <w:divBdr>
            <w:top w:val="none" w:sz="0" w:space="0" w:color="auto"/>
            <w:left w:val="none" w:sz="0" w:space="0" w:color="auto"/>
            <w:bottom w:val="none" w:sz="0" w:space="0" w:color="auto"/>
            <w:right w:val="none" w:sz="0" w:space="0" w:color="auto"/>
          </w:divBdr>
          <w:divsChild>
            <w:div w:id="1227648139">
              <w:marLeft w:val="0"/>
              <w:marRight w:val="0"/>
              <w:marTop w:val="0"/>
              <w:marBottom w:val="0"/>
              <w:divBdr>
                <w:top w:val="none" w:sz="0" w:space="0" w:color="auto"/>
                <w:left w:val="none" w:sz="0" w:space="0" w:color="auto"/>
                <w:bottom w:val="none" w:sz="0" w:space="0" w:color="auto"/>
                <w:right w:val="none" w:sz="0" w:space="0" w:color="auto"/>
              </w:divBdr>
              <w:divsChild>
                <w:div w:id="803885150">
                  <w:marLeft w:val="0"/>
                  <w:marRight w:val="0"/>
                  <w:marTop w:val="0"/>
                  <w:marBottom w:val="0"/>
                  <w:divBdr>
                    <w:top w:val="none" w:sz="0" w:space="0" w:color="auto"/>
                    <w:left w:val="none" w:sz="0" w:space="0" w:color="auto"/>
                    <w:bottom w:val="none" w:sz="0" w:space="0" w:color="auto"/>
                    <w:right w:val="none" w:sz="0" w:space="0" w:color="auto"/>
                  </w:divBdr>
                  <w:divsChild>
                    <w:div w:id="1717200367">
                      <w:marLeft w:val="0"/>
                      <w:marRight w:val="0"/>
                      <w:marTop w:val="0"/>
                      <w:marBottom w:val="0"/>
                      <w:divBdr>
                        <w:top w:val="none" w:sz="0" w:space="0" w:color="auto"/>
                        <w:left w:val="none" w:sz="0" w:space="0" w:color="auto"/>
                        <w:bottom w:val="none" w:sz="0" w:space="0" w:color="auto"/>
                        <w:right w:val="none" w:sz="0" w:space="0" w:color="auto"/>
                      </w:divBdr>
                      <w:divsChild>
                        <w:div w:id="2070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7671">
          <w:marLeft w:val="0"/>
          <w:marRight w:val="0"/>
          <w:marTop w:val="0"/>
          <w:marBottom w:val="0"/>
          <w:divBdr>
            <w:top w:val="none" w:sz="0" w:space="0" w:color="auto"/>
            <w:left w:val="none" w:sz="0" w:space="0" w:color="auto"/>
            <w:bottom w:val="none" w:sz="0" w:space="0" w:color="auto"/>
            <w:right w:val="none" w:sz="0" w:space="0" w:color="auto"/>
          </w:divBdr>
          <w:divsChild>
            <w:div w:id="1960140179">
              <w:marLeft w:val="0"/>
              <w:marRight w:val="0"/>
              <w:marTop w:val="0"/>
              <w:marBottom w:val="0"/>
              <w:divBdr>
                <w:top w:val="none" w:sz="0" w:space="0" w:color="auto"/>
                <w:left w:val="none" w:sz="0" w:space="0" w:color="auto"/>
                <w:bottom w:val="none" w:sz="0" w:space="0" w:color="auto"/>
                <w:right w:val="none" w:sz="0" w:space="0" w:color="auto"/>
              </w:divBdr>
              <w:divsChild>
                <w:div w:id="1850440095">
                  <w:marLeft w:val="0"/>
                  <w:marRight w:val="0"/>
                  <w:marTop w:val="0"/>
                  <w:marBottom w:val="0"/>
                  <w:divBdr>
                    <w:top w:val="none" w:sz="0" w:space="0" w:color="auto"/>
                    <w:left w:val="none" w:sz="0" w:space="0" w:color="auto"/>
                    <w:bottom w:val="none" w:sz="0" w:space="0" w:color="auto"/>
                    <w:right w:val="none" w:sz="0" w:space="0" w:color="auto"/>
                  </w:divBdr>
                  <w:divsChild>
                    <w:div w:id="1114179661">
                      <w:marLeft w:val="0"/>
                      <w:marRight w:val="0"/>
                      <w:marTop w:val="0"/>
                      <w:marBottom w:val="0"/>
                      <w:divBdr>
                        <w:top w:val="none" w:sz="0" w:space="0" w:color="auto"/>
                        <w:left w:val="none" w:sz="0" w:space="0" w:color="auto"/>
                        <w:bottom w:val="none" w:sz="0" w:space="0" w:color="auto"/>
                        <w:right w:val="none" w:sz="0" w:space="0" w:color="auto"/>
                      </w:divBdr>
                      <w:divsChild>
                        <w:div w:id="127278486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11924">
          <w:marLeft w:val="0"/>
          <w:marRight w:val="0"/>
          <w:marTop w:val="0"/>
          <w:marBottom w:val="0"/>
          <w:divBdr>
            <w:top w:val="none" w:sz="0" w:space="0" w:color="auto"/>
            <w:left w:val="none" w:sz="0" w:space="0" w:color="auto"/>
            <w:bottom w:val="none" w:sz="0" w:space="0" w:color="auto"/>
            <w:right w:val="none" w:sz="0" w:space="0" w:color="auto"/>
          </w:divBdr>
          <w:divsChild>
            <w:div w:id="1913663142">
              <w:marLeft w:val="0"/>
              <w:marRight w:val="0"/>
              <w:marTop w:val="0"/>
              <w:marBottom w:val="0"/>
              <w:divBdr>
                <w:top w:val="none" w:sz="0" w:space="0" w:color="auto"/>
                <w:left w:val="none" w:sz="0" w:space="0" w:color="auto"/>
                <w:bottom w:val="none" w:sz="0" w:space="0" w:color="auto"/>
                <w:right w:val="none" w:sz="0" w:space="0" w:color="auto"/>
              </w:divBdr>
              <w:divsChild>
                <w:div w:id="1550190958">
                  <w:marLeft w:val="0"/>
                  <w:marRight w:val="0"/>
                  <w:marTop w:val="0"/>
                  <w:marBottom w:val="150"/>
                  <w:divBdr>
                    <w:top w:val="none" w:sz="0" w:space="0" w:color="auto"/>
                    <w:left w:val="none" w:sz="0" w:space="0" w:color="auto"/>
                    <w:bottom w:val="none" w:sz="0" w:space="0" w:color="auto"/>
                    <w:right w:val="none" w:sz="0" w:space="0" w:color="auto"/>
                  </w:divBdr>
                  <w:divsChild>
                    <w:div w:id="1763136957">
                      <w:marLeft w:val="0"/>
                      <w:marRight w:val="0"/>
                      <w:marTop w:val="0"/>
                      <w:marBottom w:val="0"/>
                      <w:divBdr>
                        <w:top w:val="none" w:sz="0" w:space="0" w:color="auto"/>
                        <w:left w:val="none" w:sz="0" w:space="0" w:color="auto"/>
                        <w:bottom w:val="none" w:sz="0" w:space="0" w:color="auto"/>
                        <w:right w:val="none" w:sz="0" w:space="0" w:color="auto"/>
                      </w:divBdr>
                    </w:div>
                  </w:divsChild>
                </w:div>
                <w:div w:id="1776366568">
                  <w:marLeft w:val="0"/>
                  <w:marRight w:val="0"/>
                  <w:marTop w:val="75"/>
                  <w:marBottom w:val="0"/>
                  <w:divBdr>
                    <w:top w:val="none" w:sz="0" w:space="0" w:color="auto"/>
                    <w:left w:val="none" w:sz="0" w:space="0" w:color="auto"/>
                    <w:bottom w:val="none" w:sz="0" w:space="0" w:color="auto"/>
                    <w:right w:val="none" w:sz="0" w:space="0" w:color="auto"/>
                  </w:divBdr>
                  <w:divsChild>
                    <w:div w:id="354431292">
                      <w:marLeft w:val="0"/>
                      <w:marRight w:val="0"/>
                      <w:marTop w:val="0"/>
                      <w:marBottom w:val="0"/>
                      <w:divBdr>
                        <w:top w:val="none" w:sz="0" w:space="0" w:color="auto"/>
                        <w:left w:val="none" w:sz="0" w:space="0" w:color="auto"/>
                        <w:bottom w:val="none" w:sz="0" w:space="0" w:color="auto"/>
                        <w:right w:val="none" w:sz="0" w:space="0" w:color="auto"/>
                      </w:divBdr>
                      <w:divsChild>
                        <w:div w:id="305624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9705365">
      <w:bodyDiv w:val="1"/>
      <w:marLeft w:val="0"/>
      <w:marRight w:val="0"/>
      <w:marTop w:val="0"/>
      <w:marBottom w:val="0"/>
      <w:divBdr>
        <w:top w:val="none" w:sz="0" w:space="0" w:color="auto"/>
        <w:left w:val="none" w:sz="0" w:space="0" w:color="auto"/>
        <w:bottom w:val="none" w:sz="0" w:space="0" w:color="auto"/>
        <w:right w:val="none" w:sz="0" w:space="0" w:color="auto"/>
      </w:divBdr>
      <w:divsChild>
        <w:div w:id="1039821860">
          <w:marLeft w:val="0"/>
          <w:marRight w:val="0"/>
          <w:marTop w:val="0"/>
          <w:marBottom w:val="0"/>
          <w:divBdr>
            <w:top w:val="none" w:sz="0" w:space="0" w:color="auto"/>
            <w:left w:val="none" w:sz="0" w:space="0" w:color="auto"/>
            <w:bottom w:val="none" w:sz="0" w:space="0" w:color="auto"/>
            <w:right w:val="none" w:sz="0" w:space="0" w:color="auto"/>
          </w:divBdr>
          <w:divsChild>
            <w:div w:id="1847818367">
              <w:marLeft w:val="0"/>
              <w:marRight w:val="0"/>
              <w:marTop w:val="0"/>
              <w:marBottom w:val="0"/>
              <w:divBdr>
                <w:top w:val="none" w:sz="0" w:space="0" w:color="auto"/>
                <w:left w:val="none" w:sz="0" w:space="0" w:color="auto"/>
                <w:bottom w:val="none" w:sz="0" w:space="0" w:color="auto"/>
                <w:right w:val="none" w:sz="0" w:space="0" w:color="auto"/>
              </w:divBdr>
              <w:divsChild>
                <w:div w:id="181938695">
                  <w:marLeft w:val="0"/>
                  <w:marRight w:val="0"/>
                  <w:marTop w:val="0"/>
                  <w:marBottom w:val="0"/>
                  <w:divBdr>
                    <w:top w:val="none" w:sz="0" w:space="0" w:color="auto"/>
                    <w:left w:val="none" w:sz="0" w:space="0" w:color="auto"/>
                    <w:bottom w:val="none" w:sz="0" w:space="0" w:color="auto"/>
                    <w:right w:val="none" w:sz="0" w:space="0" w:color="auto"/>
                  </w:divBdr>
                  <w:divsChild>
                    <w:div w:id="1482844805">
                      <w:marLeft w:val="0"/>
                      <w:marRight w:val="0"/>
                      <w:marTop w:val="0"/>
                      <w:marBottom w:val="0"/>
                      <w:divBdr>
                        <w:top w:val="none" w:sz="0" w:space="0" w:color="auto"/>
                        <w:left w:val="none" w:sz="0" w:space="0" w:color="auto"/>
                        <w:bottom w:val="none" w:sz="0" w:space="0" w:color="auto"/>
                        <w:right w:val="none" w:sz="0" w:space="0" w:color="auto"/>
                      </w:divBdr>
                      <w:divsChild>
                        <w:div w:id="1127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21577">
          <w:marLeft w:val="0"/>
          <w:marRight w:val="0"/>
          <w:marTop w:val="0"/>
          <w:marBottom w:val="0"/>
          <w:divBdr>
            <w:top w:val="none" w:sz="0" w:space="0" w:color="auto"/>
            <w:left w:val="none" w:sz="0" w:space="0" w:color="auto"/>
            <w:bottom w:val="none" w:sz="0" w:space="0" w:color="auto"/>
            <w:right w:val="none" w:sz="0" w:space="0" w:color="auto"/>
          </w:divBdr>
          <w:divsChild>
            <w:div w:id="1354458235">
              <w:marLeft w:val="0"/>
              <w:marRight w:val="0"/>
              <w:marTop w:val="0"/>
              <w:marBottom w:val="0"/>
              <w:divBdr>
                <w:top w:val="none" w:sz="0" w:space="0" w:color="auto"/>
                <w:left w:val="none" w:sz="0" w:space="0" w:color="auto"/>
                <w:bottom w:val="none" w:sz="0" w:space="0" w:color="auto"/>
                <w:right w:val="none" w:sz="0" w:space="0" w:color="auto"/>
              </w:divBdr>
              <w:divsChild>
                <w:div w:id="1533378177">
                  <w:marLeft w:val="0"/>
                  <w:marRight w:val="0"/>
                  <w:marTop w:val="0"/>
                  <w:marBottom w:val="0"/>
                  <w:divBdr>
                    <w:top w:val="none" w:sz="0" w:space="0" w:color="auto"/>
                    <w:left w:val="none" w:sz="0" w:space="0" w:color="auto"/>
                    <w:bottom w:val="none" w:sz="0" w:space="0" w:color="auto"/>
                    <w:right w:val="none" w:sz="0" w:space="0" w:color="auto"/>
                  </w:divBdr>
                  <w:divsChild>
                    <w:div w:id="4328081">
                      <w:marLeft w:val="0"/>
                      <w:marRight w:val="0"/>
                      <w:marTop w:val="0"/>
                      <w:marBottom w:val="0"/>
                      <w:divBdr>
                        <w:top w:val="none" w:sz="0" w:space="0" w:color="auto"/>
                        <w:left w:val="none" w:sz="0" w:space="0" w:color="auto"/>
                        <w:bottom w:val="none" w:sz="0" w:space="0" w:color="auto"/>
                        <w:right w:val="none" w:sz="0" w:space="0" w:color="auto"/>
                      </w:divBdr>
                      <w:divsChild>
                        <w:div w:id="119272104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64281">
          <w:marLeft w:val="0"/>
          <w:marRight w:val="0"/>
          <w:marTop w:val="0"/>
          <w:marBottom w:val="0"/>
          <w:divBdr>
            <w:top w:val="none" w:sz="0" w:space="0" w:color="auto"/>
            <w:left w:val="none" w:sz="0" w:space="0" w:color="auto"/>
            <w:bottom w:val="none" w:sz="0" w:space="0" w:color="auto"/>
            <w:right w:val="none" w:sz="0" w:space="0" w:color="auto"/>
          </w:divBdr>
          <w:divsChild>
            <w:div w:id="1909145920">
              <w:marLeft w:val="0"/>
              <w:marRight w:val="0"/>
              <w:marTop w:val="0"/>
              <w:marBottom w:val="0"/>
              <w:divBdr>
                <w:top w:val="none" w:sz="0" w:space="0" w:color="auto"/>
                <w:left w:val="none" w:sz="0" w:space="0" w:color="auto"/>
                <w:bottom w:val="none" w:sz="0" w:space="0" w:color="auto"/>
                <w:right w:val="none" w:sz="0" w:space="0" w:color="auto"/>
              </w:divBdr>
              <w:divsChild>
                <w:div w:id="1463500851">
                  <w:marLeft w:val="0"/>
                  <w:marRight w:val="0"/>
                  <w:marTop w:val="0"/>
                  <w:marBottom w:val="150"/>
                  <w:divBdr>
                    <w:top w:val="none" w:sz="0" w:space="0" w:color="auto"/>
                    <w:left w:val="none" w:sz="0" w:space="0" w:color="auto"/>
                    <w:bottom w:val="none" w:sz="0" w:space="0" w:color="auto"/>
                    <w:right w:val="none" w:sz="0" w:space="0" w:color="auto"/>
                  </w:divBdr>
                  <w:divsChild>
                    <w:div w:id="1324967695">
                      <w:marLeft w:val="0"/>
                      <w:marRight w:val="0"/>
                      <w:marTop w:val="0"/>
                      <w:marBottom w:val="0"/>
                      <w:divBdr>
                        <w:top w:val="none" w:sz="0" w:space="0" w:color="auto"/>
                        <w:left w:val="none" w:sz="0" w:space="0" w:color="auto"/>
                        <w:bottom w:val="none" w:sz="0" w:space="0" w:color="auto"/>
                        <w:right w:val="none" w:sz="0" w:space="0" w:color="auto"/>
                      </w:divBdr>
                    </w:div>
                  </w:divsChild>
                </w:div>
                <w:div w:id="1473601432">
                  <w:marLeft w:val="0"/>
                  <w:marRight w:val="0"/>
                  <w:marTop w:val="75"/>
                  <w:marBottom w:val="0"/>
                  <w:divBdr>
                    <w:top w:val="none" w:sz="0" w:space="0" w:color="auto"/>
                    <w:left w:val="none" w:sz="0" w:space="0" w:color="auto"/>
                    <w:bottom w:val="none" w:sz="0" w:space="0" w:color="auto"/>
                    <w:right w:val="none" w:sz="0" w:space="0" w:color="auto"/>
                  </w:divBdr>
                  <w:divsChild>
                    <w:div w:id="2029476752">
                      <w:marLeft w:val="0"/>
                      <w:marRight w:val="0"/>
                      <w:marTop w:val="0"/>
                      <w:marBottom w:val="0"/>
                      <w:divBdr>
                        <w:top w:val="none" w:sz="0" w:space="0" w:color="auto"/>
                        <w:left w:val="none" w:sz="0" w:space="0" w:color="auto"/>
                        <w:bottom w:val="none" w:sz="0" w:space="0" w:color="auto"/>
                        <w:right w:val="none" w:sz="0" w:space="0" w:color="auto"/>
                      </w:divBdr>
                      <w:divsChild>
                        <w:div w:id="12962593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3487923">
      <w:bodyDiv w:val="1"/>
      <w:marLeft w:val="0"/>
      <w:marRight w:val="0"/>
      <w:marTop w:val="0"/>
      <w:marBottom w:val="0"/>
      <w:divBdr>
        <w:top w:val="none" w:sz="0" w:space="0" w:color="auto"/>
        <w:left w:val="none" w:sz="0" w:space="0" w:color="auto"/>
        <w:bottom w:val="none" w:sz="0" w:space="0" w:color="auto"/>
        <w:right w:val="none" w:sz="0" w:space="0" w:color="auto"/>
      </w:divBdr>
    </w:div>
    <w:div w:id="637492264">
      <w:bodyDiv w:val="1"/>
      <w:marLeft w:val="0"/>
      <w:marRight w:val="0"/>
      <w:marTop w:val="0"/>
      <w:marBottom w:val="0"/>
      <w:divBdr>
        <w:top w:val="none" w:sz="0" w:space="0" w:color="auto"/>
        <w:left w:val="none" w:sz="0" w:space="0" w:color="auto"/>
        <w:bottom w:val="none" w:sz="0" w:space="0" w:color="auto"/>
        <w:right w:val="none" w:sz="0" w:space="0" w:color="auto"/>
      </w:divBdr>
      <w:divsChild>
        <w:div w:id="100687502">
          <w:marLeft w:val="0"/>
          <w:marRight w:val="0"/>
          <w:marTop w:val="0"/>
          <w:marBottom w:val="0"/>
          <w:divBdr>
            <w:top w:val="none" w:sz="0" w:space="0" w:color="auto"/>
            <w:left w:val="none" w:sz="0" w:space="0" w:color="auto"/>
            <w:bottom w:val="none" w:sz="0" w:space="0" w:color="auto"/>
            <w:right w:val="none" w:sz="0" w:space="0" w:color="auto"/>
          </w:divBdr>
          <w:divsChild>
            <w:div w:id="444884696">
              <w:marLeft w:val="0"/>
              <w:marRight w:val="0"/>
              <w:marTop w:val="0"/>
              <w:marBottom w:val="0"/>
              <w:divBdr>
                <w:top w:val="none" w:sz="0" w:space="0" w:color="auto"/>
                <w:left w:val="none" w:sz="0" w:space="0" w:color="auto"/>
                <w:bottom w:val="none" w:sz="0" w:space="0" w:color="auto"/>
                <w:right w:val="none" w:sz="0" w:space="0" w:color="auto"/>
              </w:divBdr>
              <w:divsChild>
                <w:div w:id="790199512">
                  <w:marLeft w:val="0"/>
                  <w:marRight w:val="0"/>
                  <w:marTop w:val="0"/>
                  <w:marBottom w:val="0"/>
                  <w:divBdr>
                    <w:top w:val="none" w:sz="0" w:space="0" w:color="auto"/>
                    <w:left w:val="none" w:sz="0" w:space="0" w:color="auto"/>
                    <w:bottom w:val="none" w:sz="0" w:space="0" w:color="auto"/>
                    <w:right w:val="none" w:sz="0" w:space="0" w:color="auto"/>
                  </w:divBdr>
                  <w:divsChild>
                    <w:div w:id="1433359083">
                      <w:marLeft w:val="0"/>
                      <w:marRight w:val="0"/>
                      <w:marTop w:val="0"/>
                      <w:marBottom w:val="0"/>
                      <w:divBdr>
                        <w:top w:val="none" w:sz="0" w:space="0" w:color="auto"/>
                        <w:left w:val="none" w:sz="0" w:space="0" w:color="auto"/>
                        <w:bottom w:val="none" w:sz="0" w:space="0" w:color="auto"/>
                        <w:right w:val="none" w:sz="0" w:space="0" w:color="auto"/>
                      </w:divBdr>
                      <w:divsChild>
                        <w:div w:id="10269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738816">
          <w:marLeft w:val="0"/>
          <w:marRight w:val="0"/>
          <w:marTop w:val="0"/>
          <w:marBottom w:val="0"/>
          <w:divBdr>
            <w:top w:val="none" w:sz="0" w:space="0" w:color="auto"/>
            <w:left w:val="none" w:sz="0" w:space="0" w:color="auto"/>
            <w:bottom w:val="none" w:sz="0" w:space="0" w:color="auto"/>
            <w:right w:val="none" w:sz="0" w:space="0" w:color="auto"/>
          </w:divBdr>
          <w:divsChild>
            <w:div w:id="715547798">
              <w:marLeft w:val="0"/>
              <w:marRight w:val="0"/>
              <w:marTop w:val="0"/>
              <w:marBottom w:val="0"/>
              <w:divBdr>
                <w:top w:val="none" w:sz="0" w:space="0" w:color="auto"/>
                <w:left w:val="none" w:sz="0" w:space="0" w:color="auto"/>
                <w:bottom w:val="none" w:sz="0" w:space="0" w:color="auto"/>
                <w:right w:val="none" w:sz="0" w:space="0" w:color="auto"/>
              </w:divBdr>
              <w:divsChild>
                <w:div w:id="428506549">
                  <w:marLeft w:val="0"/>
                  <w:marRight w:val="0"/>
                  <w:marTop w:val="0"/>
                  <w:marBottom w:val="0"/>
                  <w:divBdr>
                    <w:top w:val="none" w:sz="0" w:space="0" w:color="auto"/>
                    <w:left w:val="none" w:sz="0" w:space="0" w:color="auto"/>
                    <w:bottom w:val="none" w:sz="0" w:space="0" w:color="auto"/>
                    <w:right w:val="none" w:sz="0" w:space="0" w:color="auto"/>
                  </w:divBdr>
                  <w:divsChild>
                    <w:div w:id="780301247">
                      <w:marLeft w:val="0"/>
                      <w:marRight w:val="0"/>
                      <w:marTop w:val="0"/>
                      <w:marBottom w:val="0"/>
                      <w:divBdr>
                        <w:top w:val="none" w:sz="0" w:space="0" w:color="auto"/>
                        <w:left w:val="none" w:sz="0" w:space="0" w:color="auto"/>
                        <w:bottom w:val="none" w:sz="0" w:space="0" w:color="auto"/>
                        <w:right w:val="none" w:sz="0" w:space="0" w:color="auto"/>
                      </w:divBdr>
                      <w:divsChild>
                        <w:div w:id="2623486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1708">
          <w:marLeft w:val="0"/>
          <w:marRight w:val="0"/>
          <w:marTop w:val="0"/>
          <w:marBottom w:val="0"/>
          <w:divBdr>
            <w:top w:val="none" w:sz="0" w:space="0" w:color="auto"/>
            <w:left w:val="none" w:sz="0" w:space="0" w:color="auto"/>
            <w:bottom w:val="none" w:sz="0" w:space="0" w:color="auto"/>
            <w:right w:val="none" w:sz="0" w:space="0" w:color="auto"/>
          </w:divBdr>
          <w:divsChild>
            <w:div w:id="1416973651">
              <w:marLeft w:val="0"/>
              <w:marRight w:val="0"/>
              <w:marTop w:val="0"/>
              <w:marBottom w:val="0"/>
              <w:divBdr>
                <w:top w:val="none" w:sz="0" w:space="0" w:color="auto"/>
                <w:left w:val="none" w:sz="0" w:space="0" w:color="auto"/>
                <w:bottom w:val="none" w:sz="0" w:space="0" w:color="auto"/>
                <w:right w:val="none" w:sz="0" w:space="0" w:color="auto"/>
              </w:divBdr>
              <w:divsChild>
                <w:div w:id="351538317">
                  <w:marLeft w:val="0"/>
                  <w:marRight w:val="0"/>
                  <w:marTop w:val="0"/>
                  <w:marBottom w:val="150"/>
                  <w:divBdr>
                    <w:top w:val="none" w:sz="0" w:space="0" w:color="auto"/>
                    <w:left w:val="none" w:sz="0" w:space="0" w:color="auto"/>
                    <w:bottom w:val="none" w:sz="0" w:space="0" w:color="auto"/>
                    <w:right w:val="none" w:sz="0" w:space="0" w:color="auto"/>
                  </w:divBdr>
                  <w:divsChild>
                    <w:div w:id="549659147">
                      <w:marLeft w:val="0"/>
                      <w:marRight w:val="0"/>
                      <w:marTop w:val="0"/>
                      <w:marBottom w:val="0"/>
                      <w:divBdr>
                        <w:top w:val="none" w:sz="0" w:space="0" w:color="auto"/>
                        <w:left w:val="none" w:sz="0" w:space="0" w:color="auto"/>
                        <w:bottom w:val="none" w:sz="0" w:space="0" w:color="auto"/>
                        <w:right w:val="none" w:sz="0" w:space="0" w:color="auto"/>
                      </w:divBdr>
                    </w:div>
                  </w:divsChild>
                </w:div>
                <w:div w:id="331572110">
                  <w:marLeft w:val="0"/>
                  <w:marRight w:val="0"/>
                  <w:marTop w:val="75"/>
                  <w:marBottom w:val="0"/>
                  <w:divBdr>
                    <w:top w:val="none" w:sz="0" w:space="0" w:color="auto"/>
                    <w:left w:val="none" w:sz="0" w:space="0" w:color="auto"/>
                    <w:bottom w:val="none" w:sz="0" w:space="0" w:color="auto"/>
                    <w:right w:val="none" w:sz="0" w:space="0" w:color="auto"/>
                  </w:divBdr>
                  <w:divsChild>
                    <w:div w:id="1150825499">
                      <w:marLeft w:val="0"/>
                      <w:marRight w:val="0"/>
                      <w:marTop w:val="0"/>
                      <w:marBottom w:val="0"/>
                      <w:divBdr>
                        <w:top w:val="none" w:sz="0" w:space="0" w:color="auto"/>
                        <w:left w:val="none" w:sz="0" w:space="0" w:color="auto"/>
                        <w:bottom w:val="none" w:sz="0" w:space="0" w:color="auto"/>
                        <w:right w:val="none" w:sz="0" w:space="0" w:color="auto"/>
                      </w:divBdr>
                      <w:divsChild>
                        <w:div w:id="62022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2462224">
      <w:bodyDiv w:val="1"/>
      <w:marLeft w:val="0"/>
      <w:marRight w:val="0"/>
      <w:marTop w:val="0"/>
      <w:marBottom w:val="0"/>
      <w:divBdr>
        <w:top w:val="none" w:sz="0" w:space="0" w:color="auto"/>
        <w:left w:val="none" w:sz="0" w:space="0" w:color="auto"/>
        <w:bottom w:val="none" w:sz="0" w:space="0" w:color="auto"/>
        <w:right w:val="none" w:sz="0" w:space="0" w:color="auto"/>
      </w:divBdr>
    </w:div>
    <w:div w:id="646862975">
      <w:bodyDiv w:val="1"/>
      <w:marLeft w:val="0"/>
      <w:marRight w:val="0"/>
      <w:marTop w:val="0"/>
      <w:marBottom w:val="0"/>
      <w:divBdr>
        <w:top w:val="none" w:sz="0" w:space="0" w:color="auto"/>
        <w:left w:val="none" w:sz="0" w:space="0" w:color="auto"/>
        <w:bottom w:val="none" w:sz="0" w:space="0" w:color="auto"/>
        <w:right w:val="none" w:sz="0" w:space="0" w:color="auto"/>
      </w:divBdr>
      <w:divsChild>
        <w:div w:id="2133136043">
          <w:marLeft w:val="0"/>
          <w:marRight w:val="0"/>
          <w:marTop w:val="0"/>
          <w:marBottom w:val="0"/>
          <w:divBdr>
            <w:top w:val="none" w:sz="0" w:space="0" w:color="auto"/>
            <w:left w:val="none" w:sz="0" w:space="0" w:color="auto"/>
            <w:bottom w:val="none" w:sz="0" w:space="0" w:color="auto"/>
            <w:right w:val="none" w:sz="0" w:space="0" w:color="auto"/>
          </w:divBdr>
          <w:divsChild>
            <w:div w:id="872425268">
              <w:marLeft w:val="0"/>
              <w:marRight w:val="0"/>
              <w:marTop w:val="0"/>
              <w:marBottom w:val="0"/>
              <w:divBdr>
                <w:top w:val="none" w:sz="0" w:space="0" w:color="auto"/>
                <w:left w:val="none" w:sz="0" w:space="0" w:color="auto"/>
                <w:bottom w:val="none" w:sz="0" w:space="0" w:color="auto"/>
                <w:right w:val="none" w:sz="0" w:space="0" w:color="auto"/>
              </w:divBdr>
              <w:divsChild>
                <w:div w:id="2036956917">
                  <w:marLeft w:val="0"/>
                  <w:marRight w:val="0"/>
                  <w:marTop w:val="0"/>
                  <w:marBottom w:val="0"/>
                  <w:divBdr>
                    <w:top w:val="none" w:sz="0" w:space="0" w:color="auto"/>
                    <w:left w:val="none" w:sz="0" w:space="0" w:color="auto"/>
                    <w:bottom w:val="none" w:sz="0" w:space="0" w:color="auto"/>
                    <w:right w:val="none" w:sz="0" w:space="0" w:color="auto"/>
                  </w:divBdr>
                  <w:divsChild>
                    <w:div w:id="752123712">
                      <w:marLeft w:val="0"/>
                      <w:marRight w:val="0"/>
                      <w:marTop w:val="0"/>
                      <w:marBottom w:val="0"/>
                      <w:divBdr>
                        <w:top w:val="none" w:sz="0" w:space="0" w:color="auto"/>
                        <w:left w:val="none" w:sz="0" w:space="0" w:color="auto"/>
                        <w:bottom w:val="none" w:sz="0" w:space="0" w:color="auto"/>
                        <w:right w:val="none" w:sz="0" w:space="0" w:color="auto"/>
                      </w:divBdr>
                      <w:divsChild>
                        <w:div w:id="14788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5032">
          <w:marLeft w:val="0"/>
          <w:marRight w:val="0"/>
          <w:marTop w:val="0"/>
          <w:marBottom w:val="0"/>
          <w:divBdr>
            <w:top w:val="none" w:sz="0" w:space="0" w:color="auto"/>
            <w:left w:val="none" w:sz="0" w:space="0" w:color="auto"/>
            <w:bottom w:val="none" w:sz="0" w:space="0" w:color="auto"/>
            <w:right w:val="none" w:sz="0" w:space="0" w:color="auto"/>
          </w:divBdr>
          <w:divsChild>
            <w:div w:id="1527669305">
              <w:marLeft w:val="0"/>
              <w:marRight w:val="0"/>
              <w:marTop w:val="0"/>
              <w:marBottom w:val="0"/>
              <w:divBdr>
                <w:top w:val="none" w:sz="0" w:space="0" w:color="auto"/>
                <w:left w:val="none" w:sz="0" w:space="0" w:color="auto"/>
                <w:bottom w:val="none" w:sz="0" w:space="0" w:color="auto"/>
                <w:right w:val="none" w:sz="0" w:space="0" w:color="auto"/>
              </w:divBdr>
              <w:divsChild>
                <w:div w:id="1840540268">
                  <w:marLeft w:val="0"/>
                  <w:marRight w:val="0"/>
                  <w:marTop w:val="0"/>
                  <w:marBottom w:val="0"/>
                  <w:divBdr>
                    <w:top w:val="none" w:sz="0" w:space="0" w:color="auto"/>
                    <w:left w:val="none" w:sz="0" w:space="0" w:color="auto"/>
                    <w:bottom w:val="none" w:sz="0" w:space="0" w:color="auto"/>
                    <w:right w:val="none" w:sz="0" w:space="0" w:color="auto"/>
                  </w:divBdr>
                  <w:divsChild>
                    <w:div w:id="1443456850">
                      <w:marLeft w:val="0"/>
                      <w:marRight w:val="0"/>
                      <w:marTop w:val="0"/>
                      <w:marBottom w:val="0"/>
                      <w:divBdr>
                        <w:top w:val="none" w:sz="0" w:space="0" w:color="auto"/>
                        <w:left w:val="none" w:sz="0" w:space="0" w:color="auto"/>
                        <w:bottom w:val="none" w:sz="0" w:space="0" w:color="auto"/>
                        <w:right w:val="none" w:sz="0" w:space="0" w:color="auto"/>
                      </w:divBdr>
                      <w:divsChild>
                        <w:div w:id="89038582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0684">
          <w:marLeft w:val="0"/>
          <w:marRight w:val="0"/>
          <w:marTop w:val="0"/>
          <w:marBottom w:val="0"/>
          <w:divBdr>
            <w:top w:val="none" w:sz="0" w:space="0" w:color="auto"/>
            <w:left w:val="none" w:sz="0" w:space="0" w:color="auto"/>
            <w:bottom w:val="none" w:sz="0" w:space="0" w:color="auto"/>
            <w:right w:val="none" w:sz="0" w:space="0" w:color="auto"/>
          </w:divBdr>
          <w:divsChild>
            <w:div w:id="1352414363">
              <w:marLeft w:val="0"/>
              <w:marRight w:val="0"/>
              <w:marTop w:val="0"/>
              <w:marBottom w:val="0"/>
              <w:divBdr>
                <w:top w:val="none" w:sz="0" w:space="0" w:color="auto"/>
                <w:left w:val="none" w:sz="0" w:space="0" w:color="auto"/>
                <w:bottom w:val="none" w:sz="0" w:space="0" w:color="auto"/>
                <w:right w:val="none" w:sz="0" w:space="0" w:color="auto"/>
              </w:divBdr>
              <w:divsChild>
                <w:div w:id="716204027">
                  <w:marLeft w:val="0"/>
                  <w:marRight w:val="0"/>
                  <w:marTop w:val="0"/>
                  <w:marBottom w:val="150"/>
                  <w:divBdr>
                    <w:top w:val="none" w:sz="0" w:space="0" w:color="auto"/>
                    <w:left w:val="none" w:sz="0" w:space="0" w:color="auto"/>
                    <w:bottom w:val="none" w:sz="0" w:space="0" w:color="auto"/>
                    <w:right w:val="none" w:sz="0" w:space="0" w:color="auto"/>
                  </w:divBdr>
                  <w:divsChild>
                    <w:div w:id="1001271143">
                      <w:marLeft w:val="0"/>
                      <w:marRight w:val="0"/>
                      <w:marTop w:val="0"/>
                      <w:marBottom w:val="0"/>
                      <w:divBdr>
                        <w:top w:val="none" w:sz="0" w:space="0" w:color="auto"/>
                        <w:left w:val="none" w:sz="0" w:space="0" w:color="auto"/>
                        <w:bottom w:val="none" w:sz="0" w:space="0" w:color="auto"/>
                        <w:right w:val="none" w:sz="0" w:space="0" w:color="auto"/>
                      </w:divBdr>
                    </w:div>
                  </w:divsChild>
                </w:div>
                <w:div w:id="1554269878">
                  <w:marLeft w:val="0"/>
                  <w:marRight w:val="0"/>
                  <w:marTop w:val="75"/>
                  <w:marBottom w:val="0"/>
                  <w:divBdr>
                    <w:top w:val="none" w:sz="0" w:space="0" w:color="auto"/>
                    <w:left w:val="none" w:sz="0" w:space="0" w:color="auto"/>
                    <w:bottom w:val="none" w:sz="0" w:space="0" w:color="auto"/>
                    <w:right w:val="none" w:sz="0" w:space="0" w:color="auto"/>
                  </w:divBdr>
                  <w:divsChild>
                    <w:div w:id="247467972">
                      <w:marLeft w:val="0"/>
                      <w:marRight w:val="0"/>
                      <w:marTop w:val="0"/>
                      <w:marBottom w:val="0"/>
                      <w:divBdr>
                        <w:top w:val="none" w:sz="0" w:space="0" w:color="auto"/>
                        <w:left w:val="none" w:sz="0" w:space="0" w:color="auto"/>
                        <w:bottom w:val="none" w:sz="0" w:space="0" w:color="auto"/>
                        <w:right w:val="none" w:sz="0" w:space="0" w:color="auto"/>
                      </w:divBdr>
                      <w:divsChild>
                        <w:div w:id="1976981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52049421">
      <w:bodyDiv w:val="1"/>
      <w:marLeft w:val="0"/>
      <w:marRight w:val="0"/>
      <w:marTop w:val="0"/>
      <w:marBottom w:val="0"/>
      <w:divBdr>
        <w:top w:val="none" w:sz="0" w:space="0" w:color="auto"/>
        <w:left w:val="none" w:sz="0" w:space="0" w:color="auto"/>
        <w:bottom w:val="none" w:sz="0" w:space="0" w:color="auto"/>
        <w:right w:val="none" w:sz="0" w:space="0" w:color="auto"/>
      </w:divBdr>
      <w:divsChild>
        <w:div w:id="1938980190">
          <w:marLeft w:val="0"/>
          <w:marRight w:val="0"/>
          <w:marTop w:val="0"/>
          <w:marBottom w:val="0"/>
          <w:divBdr>
            <w:top w:val="none" w:sz="0" w:space="0" w:color="auto"/>
            <w:left w:val="none" w:sz="0" w:space="0" w:color="auto"/>
            <w:bottom w:val="none" w:sz="0" w:space="0" w:color="auto"/>
            <w:right w:val="none" w:sz="0" w:space="0" w:color="auto"/>
          </w:divBdr>
          <w:divsChild>
            <w:div w:id="265770927">
              <w:marLeft w:val="0"/>
              <w:marRight w:val="0"/>
              <w:marTop w:val="0"/>
              <w:marBottom w:val="0"/>
              <w:divBdr>
                <w:top w:val="none" w:sz="0" w:space="0" w:color="auto"/>
                <w:left w:val="none" w:sz="0" w:space="0" w:color="auto"/>
                <w:bottom w:val="none" w:sz="0" w:space="0" w:color="auto"/>
                <w:right w:val="none" w:sz="0" w:space="0" w:color="auto"/>
              </w:divBdr>
              <w:divsChild>
                <w:div w:id="1504204039">
                  <w:marLeft w:val="0"/>
                  <w:marRight w:val="0"/>
                  <w:marTop w:val="0"/>
                  <w:marBottom w:val="0"/>
                  <w:divBdr>
                    <w:top w:val="none" w:sz="0" w:space="0" w:color="auto"/>
                    <w:left w:val="none" w:sz="0" w:space="0" w:color="auto"/>
                    <w:bottom w:val="none" w:sz="0" w:space="0" w:color="auto"/>
                    <w:right w:val="none" w:sz="0" w:space="0" w:color="auto"/>
                  </w:divBdr>
                  <w:divsChild>
                    <w:div w:id="1090931613">
                      <w:marLeft w:val="0"/>
                      <w:marRight w:val="0"/>
                      <w:marTop w:val="0"/>
                      <w:marBottom w:val="0"/>
                      <w:divBdr>
                        <w:top w:val="none" w:sz="0" w:space="0" w:color="auto"/>
                        <w:left w:val="none" w:sz="0" w:space="0" w:color="auto"/>
                        <w:bottom w:val="none" w:sz="0" w:space="0" w:color="auto"/>
                        <w:right w:val="none" w:sz="0" w:space="0" w:color="auto"/>
                      </w:divBdr>
                      <w:divsChild>
                        <w:div w:id="1517229329">
                          <w:marLeft w:val="0"/>
                          <w:marRight w:val="0"/>
                          <w:marTop w:val="0"/>
                          <w:marBottom w:val="0"/>
                          <w:divBdr>
                            <w:top w:val="none" w:sz="0" w:space="0" w:color="auto"/>
                            <w:left w:val="none" w:sz="0" w:space="0" w:color="auto"/>
                            <w:bottom w:val="none" w:sz="0" w:space="0" w:color="auto"/>
                            <w:right w:val="none" w:sz="0" w:space="0" w:color="auto"/>
                          </w:divBdr>
                          <w:divsChild>
                            <w:div w:id="1746756621">
                              <w:marLeft w:val="0"/>
                              <w:marRight w:val="0"/>
                              <w:marTop w:val="0"/>
                              <w:marBottom w:val="0"/>
                              <w:divBdr>
                                <w:top w:val="none" w:sz="0" w:space="0" w:color="auto"/>
                                <w:left w:val="none" w:sz="0" w:space="0" w:color="auto"/>
                                <w:bottom w:val="none" w:sz="0" w:space="0" w:color="auto"/>
                                <w:right w:val="none" w:sz="0" w:space="0" w:color="auto"/>
                              </w:divBdr>
                              <w:divsChild>
                                <w:div w:id="2009360497">
                                  <w:marLeft w:val="0"/>
                                  <w:marRight w:val="0"/>
                                  <w:marTop w:val="0"/>
                                  <w:marBottom w:val="0"/>
                                  <w:divBdr>
                                    <w:top w:val="none" w:sz="0" w:space="0" w:color="auto"/>
                                    <w:left w:val="none" w:sz="0" w:space="0" w:color="auto"/>
                                    <w:bottom w:val="none" w:sz="0" w:space="0" w:color="auto"/>
                                    <w:right w:val="none" w:sz="0" w:space="0" w:color="auto"/>
                                  </w:divBdr>
                                  <w:divsChild>
                                    <w:div w:id="575551421">
                                      <w:marLeft w:val="0"/>
                                      <w:marRight w:val="0"/>
                                      <w:marTop w:val="0"/>
                                      <w:marBottom w:val="0"/>
                                      <w:divBdr>
                                        <w:top w:val="none" w:sz="0" w:space="0" w:color="auto"/>
                                        <w:left w:val="none" w:sz="0" w:space="0" w:color="auto"/>
                                        <w:bottom w:val="none" w:sz="0" w:space="0" w:color="auto"/>
                                        <w:right w:val="none" w:sz="0" w:space="0" w:color="auto"/>
                                      </w:divBdr>
                                      <w:divsChild>
                                        <w:div w:id="2029675868">
                                          <w:marLeft w:val="0"/>
                                          <w:marRight w:val="0"/>
                                          <w:marTop w:val="0"/>
                                          <w:marBottom w:val="0"/>
                                          <w:divBdr>
                                            <w:top w:val="none" w:sz="0" w:space="0" w:color="auto"/>
                                            <w:left w:val="none" w:sz="0" w:space="0" w:color="auto"/>
                                            <w:bottom w:val="none" w:sz="0" w:space="0" w:color="auto"/>
                                            <w:right w:val="none" w:sz="0" w:space="0" w:color="auto"/>
                                          </w:divBdr>
                                          <w:divsChild>
                                            <w:div w:id="724065363">
                                              <w:marLeft w:val="0"/>
                                              <w:marRight w:val="0"/>
                                              <w:marTop w:val="0"/>
                                              <w:marBottom w:val="0"/>
                                              <w:divBdr>
                                                <w:top w:val="none" w:sz="0" w:space="0" w:color="auto"/>
                                                <w:left w:val="none" w:sz="0" w:space="0" w:color="auto"/>
                                                <w:bottom w:val="none" w:sz="0" w:space="0" w:color="auto"/>
                                                <w:right w:val="none" w:sz="0" w:space="0" w:color="auto"/>
                                              </w:divBdr>
                                              <w:divsChild>
                                                <w:div w:id="603852181">
                                                  <w:marLeft w:val="0"/>
                                                  <w:marRight w:val="0"/>
                                                  <w:marTop w:val="0"/>
                                                  <w:marBottom w:val="0"/>
                                                  <w:divBdr>
                                                    <w:top w:val="none" w:sz="0" w:space="0" w:color="auto"/>
                                                    <w:left w:val="none" w:sz="0" w:space="0" w:color="auto"/>
                                                    <w:bottom w:val="none" w:sz="0" w:space="0" w:color="auto"/>
                                                    <w:right w:val="none" w:sz="0" w:space="0" w:color="auto"/>
                                                  </w:divBdr>
                                                  <w:divsChild>
                                                    <w:div w:id="1805192174">
                                                      <w:marLeft w:val="0"/>
                                                      <w:marRight w:val="0"/>
                                                      <w:marTop w:val="0"/>
                                                      <w:marBottom w:val="0"/>
                                                      <w:divBdr>
                                                        <w:top w:val="none" w:sz="0" w:space="0" w:color="auto"/>
                                                        <w:left w:val="none" w:sz="0" w:space="0" w:color="auto"/>
                                                        <w:bottom w:val="none" w:sz="0" w:space="0" w:color="auto"/>
                                                        <w:right w:val="none" w:sz="0" w:space="0" w:color="auto"/>
                                                      </w:divBdr>
                                                      <w:divsChild>
                                                        <w:div w:id="1146049514">
                                                          <w:marLeft w:val="0"/>
                                                          <w:marRight w:val="0"/>
                                                          <w:marTop w:val="0"/>
                                                          <w:marBottom w:val="0"/>
                                                          <w:divBdr>
                                                            <w:top w:val="none" w:sz="0" w:space="0" w:color="auto"/>
                                                            <w:left w:val="none" w:sz="0" w:space="0" w:color="auto"/>
                                                            <w:bottom w:val="none" w:sz="0" w:space="0" w:color="auto"/>
                                                            <w:right w:val="none" w:sz="0" w:space="0" w:color="auto"/>
                                                          </w:divBdr>
                                                          <w:divsChild>
                                                            <w:div w:id="7835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863835">
      <w:bodyDiv w:val="1"/>
      <w:marLeft w:val="0"/>
      <w:marRight w:val="0"/>
      <w:marTop w:val="0"/>
      <w:marBottom w:val="0"/>
      <w:divBdr>
        <w:top w:val="none" w:sz="0" w:space="0" w:color="auto"/>
        <w:left w:val="none" w:sz="0" w:space="0" w:color="auto"/>
        <w:bottom w:val="none" w:sz="0" w:space="0" w:color="auto"/>
        <w:right w:val="none" w:sz="0" w:space="0" w:color="auto"/>
      </w:divBdr>
    </w:div>
    <w:div w:id="810246971">
      <w:bodyDiv w:val="1"/>
      <w:marLeft w:val="0"/>
      <w:marRight w:val="0"/>
      <w:marTop w:val="0"/>
      <w:marBottom w:val="0"/>
      <w:divBdr>
        <w:top w:val="none" w:sz="0" w:space="0" w:color="auto"/>
        <w:left w:val="none" w:sz="0" w:space="0" w:color="auto"/>
        <w:bottom w:val="none" w:sz="0" w:space="0" w:color="auto"/>
        <w:right w:val="none" w:sz="0" w:space="0" w:color="auto"/>
      </w:divBdr>
      <w:divsChild>
        <w:div w:id="1545676779">
          <w:marLeft w:val="0"/>
          <w:marRight w:val="0"/>
          <w:marTop w:val="0"/>
          <w:marBottom w:val="0"/>
          <w:divBdr>
            <w:top w:val="none" w:sz="0" w:space="0" w:color="auto"/>
            <w:left w:val="none" w:sz="0" w:space="0" w:color="auto"/>
            <w:bottom w:val="none" w:sz="0" w:space="0" w:color="auto"/>
            <w:right w:val="none" w:sz="0" w:space="0" w:color="auto"/>
          </w:divBdr>
          <w:divsChild>
            <w:div w:id="1263996905">
              <w:marLeft w:val="0"/>
              <w:marRight w:val="0"/>
              <w:marTop w:val="0"/>
              <w:marBottom w:val="0"/>
              <w:divBdr>
                <w:top w:val="none" w:sz="0" w:space="0" w:color="auto"/>
                <w:left w:val="none" w:sz="0" w:space="0" w:color="auto"/>
                <w:bottom w:val="none" w:sz="0" w:space="0" w:color="auto"/>
                <w:right w:val="none" w:sz="0" w:space="0" w:color="auto"/>
              </w:divBdr>
              <w:divsChild>
                <w:div w:id="2131240261">
                  <w:marLeft w:val="0"/>
                  <w:marRight w:val="0"/>
                  <w:marTop w:val="0"/>
                  <w:marBottom w:val="0"/>
                  <w:divBdr>
                    <w:top w:val="none" w:sz="0" w:space="0" w:color="auto"/>
                    <w:left w:val="none" w:sz="0" w:space="0" w:color="auto"/>
                    <w:bottom w:val="none" w:sz="0" w:space="0" w:color="auto"/>
                    <w:right w:val="none" w:sz="0" w:space="0" w:color="auto"/>
                  </w:divBdr>
                  <w:divsChild>
                    <w:div w:id="796334305">
                      <w:marLeft w:val="0"/>
                      <w:marRight w:val="0"/>
                      <w:marTop w:val="0"/>
                      <w:marBottom w:val="0"/>
                      <w:divBdr>
                        <w:top w:val="none" w:sz="0" w:space="0" w:color="auto"/>
                        <w:left w:val="none" w:sz="0" w:space="0" w:color="auto"/>
                        <w:bottom w:val="none" w:sz="0" w:space="0" w:color="auto"/>
                        <w:right w:val="none" w:sz="0" w:space="0" w:color="auto"/>
                      </w:divBdr>
                      <w:divsChild>
                        <w:div w:id="3541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29506">
          <w:marLeft w:val="0"/>
          <w:marRight w:val="0"/>
          <w:marTop w:val="0"/>
          <w:marBottom w:val="0"/>
          <w:divBdr>
            <w:top w:val="none" w:sz="0" w:space="0" w:color="auto"/>
            <w:left w:val="none" w:sz="0" w:space="0" w:color="auto"/>
            <w:bottom w:val="none" w:sz="0" w:space="0" w:color="auto"/>
            <w:right w:val="none" w:sz="0" w:space="0" w:color="auto"/>
          </w:divBdr>
          <w:divsChild>
            <w:div w:id="1908371190">
              <w:marLeft w:val="0"/>
              <w:marRight w:val="0"/>
              <w:marTop w:val="0"/>
              <w:marBottom w:val="0"/>
              <w:divBdr>
                <w:top w:val="none" w:sz="0" w:space="0" w:color="auto"/>
                <w:left w:val="none" w:sz="0" w:space="0" w:color="auto"/>
                <w:bottom w:val="none" w:sz="0" w:space="0" w:color="auto"/>
                <w:right w:val="none" w:sz="0" w:space="0" w:color="auto"/>
              </w:divBdr>
              <w:divsChild>
                <w:div w:id="509687258">
                  <w:marLeft w:val="0"/>
                  <w:marRight w:val="0"/>
                  <w:marTop w:val="0"/>
                  <w:marBottom w:val="0"/>
                  <w:divBdr>
                    <w:top w:val="none" w:sz="0" w:space="0" w:color="auto"/>
                    <w:left w:val="none" w:sz="0" w:space="0" w:color="auto"/>
                    <w:bottom w:val="none" w:sz="0" w:space="0" w:color="auto"/>
                    <w:right w:val="none" w:sz="0" w:space="0" w:color="auto"/>
                  </w:divBdr>
                  <w:divsChild>
                    <w:div w:id="491026668">
                      <w:marLeft w:val="0"/>
                      <w:marRight w:val="0"/>
                      <w:marTop w:val="0"/>
                      <w:marBottom w:val="0"/>
                      <w:divBdr>
                        <w:top w:val="none" w:sz="0" w:space="0" w:color="auto"/>
                        <w:left w:val="none" w:sz="0" w:space="0" w:color="auto"/>
                        <w:bottom w:val="none" w:sz="0" w:space="0" w:color="auto"/>
                        <w:right w:val="none" w:sz="0" w:space="0" w:color="auto"/>
                      </w:divBdr>
                      <w:divsChild>
                        <w:div w:id="207678301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30019">
          <w:marLeft w:val="0"/>
          <w:marRight w:val="0"/>
          <w:marTop w:val="0"/>
          <w:marBottom w:val="0"/>
          <w:divBdr>
            <w:top w:val="none" w:sz="0" w:space="0" w:color="auto"/>
            <w:left w:val="none" w:sz="0" w:space="0" w:color="auto"/>
            <w:bottom w:val="none" w:sz="0" w:space="0" w:color="auto"/>
            <w:right w:val="none" w:sz="0" w:space="0" w:color="auto"/>
          </w:divBdr>
          <w:divsChild>
            <w:div w:id="98255634">
              <w:marLeft w:val="0"/>
              <w:marRight w:val="0"/>
              <w:marTop w:val="0"/>
              <w:marBottom w:val="0"/>
              <w:divBdr>
                <w:top w:val="none" w:sz="0" w:space="0" w:color="auto"/>
                <w:left w:val="none" w:sz="0" w:space="0" w:color="auto"/>
                <w:bottom w:val="none" w:sz="0" w:space="0" w:color="auto"/>
                <w:right w:val="none" w:sz="0" w:space="0" w:color="auto"/>
              </w:divBdr>
              <w:divsChild>
                <w:div w:id="1431461838">
                  <w:marLeft w:val="0"/>
                  <w:marRight w:val="0"/>
                  <w:marTop w:val="0"/>
                  <w:marBottom w:val="150"/>
                  <w:divBdr>
                    <w:top w:val="none" w:sz="0" w:space="0" w:color="auto"/>
                    <w:left w:val="none" w:sz="0" w:space="0" w:color="auto"/>
                    <w:bottom w:val="none" w:sz="0" w:space="0" w:color="auto"/>
                    <w:right w:val="none" w:sz="0" w:space="0" w:color="auto"/>
                  </w:divBdr>
                  <w:divsChild>
                    <w:div w:id="2065369604">
                      <w:marLeft w:val="0"/>
                      <w:marRight w:val="0"/>
                      <w:marTop w:val="0"/>
                      <w:marBottom w:val="0"/>
                      <w:divBdr>
                        <w:top w:val="none" w:sz="0" w:space="0" w:color="auto"/>
                        <w:left w:val="none" w:sz="0" w:space="0" w:color="auto"/>
                        <w:bottom w:val="none" w:sz="0" w:space="0" w:color="auto"/>
                        <w:right w:val="none" w:sz="0" w:space="0" w:color="auto"/>
                      </w:divBdr>
                    </w:div>
                  </w:divsChild>
                </w:div>
                <w:div w:id="2127698108">
                  <w:marLeft w:val="0"/>
                  <w:marRight w:val="0"/>
                  <w:marTop w:val="75"/>
                  <w:marBottom w:val="0"/>
                  <w:divBdr>
                    <w:top w:val="none" w:sz="0" w:space="0" w:color="auto"/>
                    <w:left w:val="none" w:sz="0" w:space="0" w:color="auto"/>
                    <w:bottom w:val="none" w:sz="0" w:space="0" w:color="auto"/>
                    <w:right w:val="none" w:sz="0" w:space="0" w:color="auto"/>
                  </w:divBdr>
                  <w:divsChild>
                    <w:div w:id="695428423">
                      <w:marLeft w:val="0"/>
                      <w:marRight w:val="0"/>
                      <w:marTop w:val="0"/>
                      <w:marBottom w:val="0"/>
                      <w:divBdr>
                        <w:top w:val="none" w:sz="0" w:space="0" w:color="auto"/>
                        <w:left w:val="none" w:sz="0" w:space="0" w:color="auto"/>
                        <w:bottom w:val="none" w:sz="0" w:space="0" w:color="auto"/>
                        <w:right w:val="none" w:sz="0" w:space="0" w:color="auto"/>
                      </w:divBdr>
                      <w:divsChild>
                        <w:div w:id="255673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49639650">
      <w:bodyDiv w:val="1"/>
      <w:marLeft w:val="0"/>
      <w:marRight w:val="0"/>
      <w:marTop w:val="0"/>
      <w:marBottom w:val="0"/>
      <w:divBdr>
        <w:top w:val="none" w:sz="0" w:space="0" w:color="auto"/>
        <w:left w:val="none" w:sz="0" w:space="0" w:color="auto"/>
        <w:bottom w:val="none" w:sz="0" w:space="0" w:color="auto"/>
        <w:right w:val="none" w:sz="0" w:space="0" w:color="auto"/>
      </w:divBdr>
    </w:div>
    <w:div w:id="856390257">
      <w:bodyDiv w:val="1"/>
      <w:marLeft w:val="0"/>
      <w:marRight w:val="0"/>
      <w:marTop w:val="0"/>
      <w:marBottom w:val="0"/>
      <w:divBdr>
        <w:top w:val="none" w:sz="0" w:space="0" w:color="auto"/>
        <w:left w:val="none" w:sz="0" w:space="0" w:color="auto"/>
        <w:bottom w:val="none" w:sz="0" w:space="0" w:color="auto"/>
        <w:right w:val="none" w:sz="0" w:space="0" w:color="auto"/>
      </w:divBdr>
      <w:divsChild>
        <w:div w:id="1183011905">
          <w:marLeft w:val="0"/>
          <w:marRight w:val="0"/>
          <w:marTop w:val="0"/>
          <w:marBottom w:val="0"/>
          <w:divBdr>
            <w:top w:val="none" w:sz="0" w:space="0" w:color="auto"/>
            <w:left w:val="none" w:sz="0" w:space="0" w:color="auto"/>
            <w:bottom w:val="none" w:sz="0" w:space="0" w:color="auto"/>
            <w:right w:val="none" w:sz="0" w:space="0" w:color="auto"/>
          </w:divBdr>
          <w:divsChild>
            <w:div w:id="2108890052">
              <w:marLeft w:val="0"/>
              <w:marRight w:val="0"/>
              <w:marTop w:val="0"/>
              <w:marBottom w:val="0"/>
              <w:divBdr>
                <w:top w:val="none" w:sz="0" w:space="0" w:color="auto"/>
                <w:left w:val="none" w:sz="0" w:space="0" w:color="auto"/>
                <w:bottom w:val="none" w:sz="0" w:space="0" w:color="auto"/>
                <w:right w:val="none" w:sz="0" w:space="0" w:color="auto"/>
              </w:divBdr>
              <w:divsChild>
                <w:div w:id="242106539">
                  <w:marLeft w:val="0"/>
                  <w:marRight w:val="0"/>
                  <w:marTop w:val="0"/>
                  <w:marBottom w:val="0"/>
                  <w:divBdr>
                    <w:top w:val="none" w:sz="0" w:space="0" w:color="auto"/>
                    <w:left w:val="none" w:sz="0" w:space="0" w:color="auto"/>
                    <w:bottom w:val="none" w:sz="0" w:space="0" w:color="auto"/>
                    <w:right w:val="none" w:sz="0" w:space="0" w:color="auto"/>
                  </w:divBdr>
                  <w:divsChild>
                    <w:div w:id="1439788263">
                      <w:marLeft w:val="0"/>
                      <w:marRight w:val="0"/>
                      <w:marTop w:val="0"/>
                      <w:marBottom w:val="0"/>
                      <w:divBdr>
                        <w:top w:val="none" w:sz="0" w:space="0" w:color="auto"/>
                        <w:left w:val="none" w:sz="0" w:space="0" w:color="auto"/>
                        <w:bottom w:val="none" w:sz="0" w:space="0" w:color="auto"/>
                        <w:right w:val="none" w:sz="0" w:space="0" w:color="auto"/>
                      </w:divBdr>
                      <w:divsChild>
                        <w:div w:id="589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5385">
          <w:marLeft w:val="0"/>
          <w:marRight w:val="0"/>
          <w:marTop w:val="0"/>
          <w:marBottom w:val="0"/>
          <w:divBdr>
            <w:top w:val="none" w:sz="0" w:space="0" w:color="auto"/>
            <w:left w:val="none" w:sz="0" w:space="0" w:color="auto"/>
            <w:bottom w:val="none" w:sz="0" w:space="0" w:color="auto"/>
            <w:right w:val="none" w:sz="0" w:space="0" w:color="auto"/>
          </w:divBdr>
          <w:divsChild>
            <w:div w:id="1406756016">
              <w:marLeft w:val="0"/>
              <w:marRight w:val="0"/>
              <w:marTop w:val="0"/>
              <w:marBottom w:val="0"/>
              <w:divBdr>
                <w:top w:val="none" w:sz="0" w:space="0" w:color="auto"/>
                <w:left w:val="none" w:sz="0" w:space="0" w:color="auto"/>
                <w:bottom w:val="none" w:sz="0" w:space="0" w:color="auto"/>
                <w:right w:val="none" w:sz="0" w:space="0" w:color="auto"/>
              </w:divBdr>
              <w:divsChild>
                <w:div w:id="1694376748">
                  <w:marLeft w:val="0"/>
                  <w:marRight w:val="0"/>
                  <w:marTop w:val="0"/>
                  <w:marBottom w:val="0"/>
                  <w:divBdr>
                    <w:top w:val="none" w:sz="0" w:space="0" w:color="auto"/>
                    <w:left w:val="none" w:sz="0" w:space="0" w:color="auto"/>
                    <w:bottom w:val="none" w:sz="0" w:space="0" w:color="auto"/>
                    <w:right w:val="none" w:sz="0" w:space="0" w:color="auto"/>
                  </w:divBdr>
                  <w:divsChild>
                    <w:div w:id="1433278208">
                      <w:marLeft w:val="0"/>
                      <w:marRight w:val="0"/>
                      <w:marTop w:val="0"/>
                      <w:marBottom w:val="0"/>
                      <w:divBdr>
                        <w:top w:val="none" w:sz="0" w:space="0" w:color="auto"/>
                        <w:left w:val="none" w:sz="0" w:space="0" w:color="auto"/>
                        <w:bottom w:val="none" w:sz="0" w:space="0" w:color="auto"/>
                        <w:right w:val="none" w:sz="0" w:space="0" w:color="auto"/>
                      </w:divBdr>
                      <w:divsChild>
                        <w:div w:id="164424022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1585">
          <w:marLeft w:val="0"/>
          <w:marRight w:val="0"/>
          <w:marTop w:val="0"/>
          <w:marBottom w:val="0"/>
          <w:divBdr>
            <w:top w:val="none" w:sz="0" w:space="0" w:color="auto"/>
            <w:left w:val="none" w:sz="0" w:space="0" w:color="auto"/>
            <w:bottom w:val="none" w:sz="0" w:space="0" w:color="auto"/>
            <w:right w:val="none" w:sz="0" w:space="0" w:color="auto"/>
          </w:divBdr>
          <w:divsChild>
            <w:div w:id="481965203">
              <w:marLeft w:val="0"/>
              <w:marRight w:val="0"/>
              <w:marTop w:val="0"/>
              <w:marBottom w:val="0"/>
              <w:divBdr>
                <w:top w:val="none" w:sz="0" w:space="0" w:color="auto"/>
                <w:left w:val="none" w:sz="0" w:space="0" w:color="auto"/>
                <w:bottom w:val="none" w:sz="0" w:space="0" w:color="auto"/>
                <w:right w:val="none" w:sz="0" w:space="0" w:color="auto"/>
              </w:divBdr>
              <w:divsChild>
                <w:div w:id="1851067761">
                  <w:marLeft w:val="0"/>
                  <w:marRight w:val="0"/>
                  <w:marTop w:val="0"/>
                  <w:marBottom w:val="150"/>
                  <w:divBdr>
                    <w:top w:val="none" w:sz="0" w:space="0" w:color="auto"/>
                    <w:left w:val="none" w:sz="0" w:space="0" w:color="auto"/>
                    <w:bottom w:val="none" w:sz="0" w:space="0" w:color="auto"/>
                    <w:right w:val="none" w:sz="0" w:space="0" w:color="auto"/>
                  </w:divBdr>
                  <w:divsChild>
                    <w:div w:id="1307125959">
                      <w:marLeft w:val="0"/>
                      <w:marRight w:val="0"/>
                      <w:marTop w:val="0"/>
                      <w:marBottom w:val="0"/>
                      <w:divBdr>
                        <w:top w:val="none" w:sz="0" w:space="0" w:color="auto"/>
                        <w:left w:val="none" w:sz="0" w:space="0" w:color="auto"/>
                        <w:bottom w:val="none" w:sz="0" w:space="0" w:color="auto"/>
                        <w:right w:val="none" w:sz="0" w:space="0" w:color="auto"/>
                      </w:divBdr>
                    </w:div>
                  </w:divsChild>
                </w:div>
                <w:div w:id="1434472458">
                  <w:marLeft w:val="0"/>
                  <w:marRight w:val="0"/>
                  <w:marTop w:val="75"/>
                  <w:marBottom w:val="0"/>
                  <w:divBdr>
                    <w:top w:val="none" w:sz="0" w:space="0" w:color="auto"/>
                    <w:left w:val="none" w:sz="0" w:space="0" w:color="auto"/>
                    <w:bottom w:val="none" w:sz="0" w:space="0" w:color="auto"/>
                    <w:right w:val="none" w:sz="0" w:space="0" w:color="auto"/>
                  </w:divBdr>
                  <w:divsChild>
                    <w:div w:id="468785076">
                      <w:marLeft w:val="0"/>
                      <w:marRight w:val="0"/>
                      <w:marTop w:val="0"/>
                      <w:marBottom w:val="0"/>
                      <w:divBdr>
                        <w:top w:val="none" w:sz="0" w:space="0" w:color="auto"/>
                        <w:left w:val="none" w:sz="0" w:space="0" w:color="auto"/>
                        <w:bottom w:val="none" w:sz="0" w:space="0" w:color="auto"/>
                        <w:right w:val="none" w:sz="0" w:space="0" w:color="auto"/>
                      </w:divBdr>
                      <w:divsChild>
                        <w:div w:id="1305888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9799478">
      <w:bodyDiv w:val="1"/>
      <w:marLeft w:val="0"/>
      <w:marRight w:val="0"/>
      <w:marTop w:val="0"/>
      <w:marBottom w:val="0"/>
      <w:divBdr>
        <w:top w:val="none" w:sz="0" w:space="0" w:color="auto"/>
        <w:left w:val="none" w:sz="0" w:space="0" w:color="auto"/>
        <w:bottom w:val="none" w:sz="0" w:space="0" w:color="auto"/>
        <w:right w:val="none" w:sz="0" w:space="0" w:color="auto"/>
      </w:divBdr>
      <w:divsChild>
        <w:div w:id="890917352">
          <w:marLeft w:val="0"/>
          <w:marRight w:val="0"/>
          <w:marTop w:val="0"/>
          <w:marBottom w:val="0"/>
          <w:divBdr>
            <w:top w:val="none" w:sz="0" w:space="0" w:color="auto"/>
            <w:left w:val="none" w:sz="0" w:space="0" w:color="auto"/>
            <w:bottom w:val="none" w:sz="0" w:space="0" w:color="auto"/>
            <w:right w:val="none" w:sz="0" w:space="0" w:color="auto"/>
          </w:divBdr>
          <w:divsChild>
            <w:div w:id="1456752546">
              <w:marLeft w:val="0"/>
              <w:marRight w:val="0"/>
              <w:marTop w:val="0"/>
              <w:marBottom w:val="0"/>
              <w:divBdr>
                <w:top w:val="none" w:sz="0" w:space="0" w:color="auto"/>
                <w:left w:val="none" w:sz="0" w:space="0" w:color="auto"/>
                <w:bottom w:val="none" w:sz="0" w:space="0" w:color="auto"/>
                <w:right w:val="none" w:sz="0" w:space="0" w:color="auto"/>
              </w:divBdr>
              <w:divsChild>
                <w:div w:id="1180268524">
                  <w:marLeft w:val="0"/>
                  <w:marRight w:val="0"/>
                  <w:marTop w:val="0"/>
                  <w:marBottom w:val="0"/>
                  <w:divBdr>
                    <w:top w:val="none" w:sz="0" w:space="0" w:color="auto"/>
                    <w:left w:val="none" w:sz="0" w:space="0" w:color="auto"/>
                    <w:bottom w:val="none" w:sz="0" w:space="0" w:color="auto"/>
                    <w:right w:val="none" w:sz="0" w:space="0" w:color="auto"/>
                  </w:divBdr>
                  <w:divsChild>
                    <w:div w:id="465591388">
                      <w:marLeft w:val="0"/>
                      <w:marRight w:val="0"/>
                      <w:marTop w:val="0"/>
                      <w:marBottom w:val="0"/>
                      <w:divBdr>
                        <w:top w:val="none" w:sz="0" w:space="0" w:color="auto"/>
                        <w:left w:val="none" w:sz="0" w:space="0" w:color="auto"/>
                        <w:bottom w:val="none" w:sz="0" w:space="0" w:color="auto"/>
                        <w:right w:val="none" w:sz="0" w:space="0" w:color="auto"/>
                      </w:divBdr>
                      <w:divsChild>
                        <w:div w:id="4062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8692">
          <w:marLeft w:val="0"/>
          <w:marRight w:val="0"/>
          <w:marTop w:val="0"/>
          <w:marBottom w:val="0"/>
          <w:divBdr>
            <w:top w:val="none" w:sz="0" w:space="0" w:color="auto"/>
            <w:left w:val="none" w:sz="0" w:space="0" w:color="auto"/>
            <w:bottom w:val="none" w:sz="0" w:space="0" w:color="auto"/>
            <w:right w:val="none" w:sz="0" w:space="0" w:color="auto"/>
          </w:divBdr>
          <w:divsChild>
            <w:div w:id="988365677">
              <w:marLeft w:val="0"/>
              <w:marRight w:val="0"/>
              <w:marTop w:val="0"/>
              <w:marBottom w:val="0"/>
              <w:divBdr>
                <w:top w:val="none" w:sz="0" w:space="0" w:color="auto"/>
                <w:left w:val="none" w:sz="0" w:space="0" w:color="auto"/>
                <w:bottom w:val="none" w:sz="0" w:space="0" w:color="auto"/>
                <w:right w:val="none" w:sz="0" w:space="0" w:color="auto"/>
              </w:divBdr>
              <w:divsChild>
                <w:div w:id="752900771">
                  <w:marLeft w:val="0"/>
                  <w:marRight w:val="0"/>
                  <w:marTop w:val="0"/>
                  <w:marBottom w:val="0"/>
                  <w:divBdr>
                    <w:top w:val="none" w:sz="0" w:space="0" w:color="auto"/>
                    <w:left w:val="none" w:sz="0" w:space="0" w:color="auto"/>
                    <w:bottom w:val="none" w:sz="0" w:space="0" w:color="auto"/>
                    <w:right w:val="none" w:sz="0" w:space="0" w:color="auto"/>
                  </w:divBdr>
                  <w:divsChild>
                    <w:div w:id="821583653">
                      <w:marLeft w:val="0"/>
                      <w:marRight w:val="0"/>
                      <w:marTop w:val="0"/>
                      <w:marBottom w:val="0"/>
                      <w:divBdr>
                        <w:top w:val="none" w:sz="0" w:space="0" w:color="auto"/>
                        <w:left w:val="none" w:sz="0" w:space="0" w:color="auto"/>
                        <w:bottom w:val="none" w:sz="0" w:space="0" w:color="auto"/>
                        <w:right w:val="none" w:sz="0" w:space="0" w:color="auto"/>
                      </w:divBdr>
                      <w:divsChild>
                        <w:div w:id="1367750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5230">
          <w:marLeft w:val="0"/>
          <w:marRight w:val="0"/>
          <w:marTop w:val="0"/>
          <w:marBottom w:val="0"/>
          <w:divBdr>
            <w:top w:val="none" w:sz="0" w:space="0" w:color="auto"/>
            <w:left w:val="none" w:sz="0" w:space="0" w:color="auto"/>
            <w:bottom w:val="none" w:sz="0" w:space="0" w:color="auto"/>
            <w:right w:val="none" w:sz="0" w:space="0" w:color="auto"/>
          </w:divBdr>
          <w:divsChild>
            <w:div w:id="717632208">
              <w:marLeft w:val="0"/>
              <w:marRight w:val="0"/>
              <w:marTop w:val="0"/>
              <w:marBottom w:val="0"/>
              <w:divBdr>
                <w:top w:val="none" w:sz="0" w:space="0" w:color="auto"/>
                <w:left w:val="none" w:sz="0" w:space="0" w:color="auto"/>
                <w:bottom w:val="none" w:sz="0" w:space="0" w:color="auto"/>
                <w:right w:val="none" w:sz="0" w:space="0" w:color="auto"/>
              </w:divBdr>
              <w:divsChild>
                <w:div w:id="1461876213">
                  <w:marLeft w:val="0"/>
                  <w:marRight w:val="0"/>
                  <w:marTop w:val="0"/>
                  <w:marBottom w:val="150"/>
                  <w:divBdr>
                    <w:top w:val="none" w:sz="0" w:space="0" w:color="auto"/>
                    <w:left w:val="none" w:sz="0" w:space="0" w:color="auto"/>
                    <w:bottom w:val="none" w:sz="0" w:space="0" w:color="auto"/>
                    <w:right w:val="none" w:sz="0" w:space="0" w:color="auto"/>
                  </w:divBdr>
                  <w:divsChild>
                    <w:div w:id="53479113">
                      <w:marLeft w:val="0"/>
                      <w:marRight w:val="0"/>
                      <w:marTop w:val="0"/>
                      <w:marBottom w:val="0"/>
                      <w:divBdr>
                        <w:top w:val="none" w:sz="0" w:space="0" w:color="auto"/>
                        <w:left w:val="none" w:sz="0" w:space="0" w:color="auto"/>
                        <w:bottom w:val="none" w:sz="0" w:space="0" w:color="auto"/>
                        <w:right w:val="none" w:sz="0" w:space="0" w:color="auto"/>
                      </w:divBdr>
                    </w:div>
                  </w:divsChild>
                </w:div>
                <w:div w:id="256400942">
                  <w:marLeft w:val="0"/>
                  <w:marRight w:val="0"/>
                  <w:marTop w:val="75"/>
                  <w:marBottom w:val="0"/>
                  <w:divBdr>
                    <w:top w:val="none" w:sz="0" w:space="0" w:color="auto"/>
                    <w:left w:val="none" w:sz="0" w:space="0" w:color="auto"/>
                    <w:bottom w:val="none" w:sz="0" w:space="0" w:color="auto"/>
                    <w:right w:val="none" w:sz="0" w:space="0" w:color="auto"/>
                  </w:divBdr>
                  <w:divsChild>
                    <w:div w:id="1324312483">
                      <w:marLeft w:val="0"/>
                      <w:marRight w:val="0"/>
                      <w:marTop w:val="0"/>
                      <w:marBottom w:val="0"/>
                      <w:divBdr>
                        <w:top w:val="none" w:sz="0" w:space="0" w:color="auto"/>
                        <w:left w:val="none" w:sz="0" w:space="0" w:color="auto"/>
                        <w:bottom w:val="none" w:sz="0" w:space="0" w:color="auto"/>
                        <w:right w:val="none" w:sz="0" w:space="0" w:color="auto"/>
                      </w:divBdr>
                      <w:divsChild>
                        <w:div w:id="800264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2151866">
      <w:bodyDiv w:val="1"/>
      <w:marLeft w:val="0"/>
      <w:marRight w:val="0"/>
      <w:marTop w:val="0"/>
      <w:marBottom w:val="0"/>
      <w:divBdr>
        <w:top w:val="none" w:sz="0" w:space="0" w:color="auto"/>
        <w:left w:val="none" w:sz="0" w:space="0" w:color="auto"/>
        <w:bottom w:val="none" w:sz="0" w:space="0" w:color="auto"/>
        <w:right w:val="none" w:sz="0" w:space="0" w:color="auto"/>
      </w:divBdr>
    </w:div>
    <w:div w:id="1013259728">
      <w:bodyDiv w:val="1"/>
      <w:marLeft w:val="0"/>
      <w:marRight w:val="0"/>
      <w:marTop w:val="0"/>
      <w:marBottom w:val="0"/>
      <w:divBdr>
        <w:top w:val="none" w:sz="0" w:space="0" w:color="auto"/>
        <w:left w:val="none" w:sz="0" w:space="0" w:color="auto"/>
        <w:bottom w:val="none" w:sz="0" w:space="0" w:color="auto"/>
        <w:right w:val="none" w:sz="0" w:space="0" w:color="auto"/>
      </w:divBdr>
      <w:divsChild>
        <w:div w:id="267589804">
          <w:marLeft w:val="0"/>
          <w:marRight w:val="0"/>
          <w:marTop w:val="0"/>
          <w:marBottom w:val="0"/>
          <w:divBdr>
            <w:top w:val="none" w:sz="0" w:space="0" w:color="auto"/>
            <w:left w:val="none" w:sz="0" w:space="0" w:color="auto"/>
            <w:bottom w:val="none" w:sz="0" w:space="0" w:color="auto"/>
            <w:right w:val="none" w:sz="0" w:space="0" w:color="auto"/>
          </w:divBdr>
          <w:divsChild>
            <w:div w:id="1216087898">
              <w:marLeft w:val="0"/>
              <w:marRight w:val="0"/>
              <w:marTop w:val="0"/>
              <w:marBottom w:val="0"/>
              <w:divBdr>
                <w:top w:val="none" w:sz="0" w:space="0" w:color="auto"/>
                <w:left w:val="none" w:sz="0" w:space="0" w:color="auto"/>
                <w:bottom w:val="none" w:sz="0" w:space="0" w:color="auto"/>
                <w:right w:val="none" w:sz="0" w:space="0" w:color="auto"/>
              </w:divBdr>
              <w:divsChild>
                <w:div w:id="1355382641">
                  <w:marLeft w:val="0"/>
                  <w:marRight w:val="0"/>
                  <w:marTop w:val="0"/>
                  <w:marBottom w:val="0"/>
                  <w:divBdr>
                    <w:top w:val="none" w:sz="0" w:space="0" w:color="auto"/>
                    <w:left w:val="none" w:sz="0" w:space="0" w:color="auto"/>
                    <w:bottom w:val="none" w:sz="0" w:space="0" w:color="auto"/>
                    <w:right w:val="none" w:sz="0" w:space="0" w:color="auto"/>
                  </w:divBdr>
                  <w:divsChild>
                    <w:div w:id="1350569844">
                      <w:marLeft w:val="0"/>
                      <w:marRight w:val="0"/>
                      <w:marTop w:val="0"/>
                      <w:marBottom w:val="0"/>
                      <w:divBdr>
                        <w:top w:val="none" w:sz="0" w:space="0" w:color="auto"/>
                        <w:left w:val="none" w:sz="0" w:space="0" w:color="auto"/>
                        <w:bottom w:val="none" w:sz="0" w:space="0" w:color="auto"/>
                        <w:right w:val="none" w:sz="0" w:space="0" w:color="auto"/>
                      </w:divBdr>
                      <w:divsChild>
                        <w:div w:id="3486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62976">
          <w:marLeft w:val="0"/>
          <w:marRight w:val="0"/>
          <w:marTop w:val="0"/>
          <w:marBottom w:val="0"/>
          <w:divBdr>
            <w:top w:val="none" w:sz="0" w:space="0" w:color="auto"/>
            <w:left w:val="none" w:sz="0" w:space="0" w:color="auto"/>
            <w:bottom w:val="none" w:sz="0" w:space="0" w:color="auto"/>
            <w:right w:val="none" w:sz="0" w:space="0" w:color="auto"/>
          </w:divBdr>
          <w:divsChild>
            <w:div w:id="119425933">
              <w:marLeft w:val="0"/>
              <w:marRight w:val="0"/>
              <w:marTop w:val="0"/>
              <w:marBottom w:val="0"/>
              <w:divBdr>
                <w:top w:val="none" w:sz="0" w:space="0" w:color="auto"/>
                <w:left w:val="none" w:sz="0" w:space="0" w:color="auto"/>
                <w:bottom w:val="none" w:sz="0" w:space="0" w:color="auto"/>
                <w:right w:val="none" w:sz="0" w:space="0" w:color="auto"/>
              </w:divBdr>
              <w:divsChild>
                <w:div w:id="1928150124">
                  <w:marLeft w:val="0"/>
                  <w:marRight w:val="0"/>
                  <w:marTop w:val="0"/>
                  <w:marBottom w:val="0"/>
                  <w:divBdr>
                    <w:top w:val="none" w:sz="0" w:space="0" w:color="auto"/>
                    <w:left w:val="none" w:sz="0" w:space="0" w:color="auto"/>
                    <w:bottom w:val="none" w:sz="0" w:space="0" w:color="auto"/>
                    <w:right w:val="none" w:sz="0" w:space="0" w:color="auto"/>
                  </w:divBdr>
                  <w:divsChild>
                    <w:div w:id="2011709698">
                      <w:marLeft w:val="0"/>
                      <w:marRight w:val="0"/>
                      <w:marTop w:val="0"/>
                      <w:marBottom w:val="0"/>
                      <w:divBdr>
                        <w:top w:val="none" w:sz="0" w:space="0" w:color="auto"/>
                        <w:left w:val="none" w:sz="0" w:space="0" w:color="auto"/>
                        <w:bottom w:val="none" w:sz="0" w:space="0" w:color="auto"/>
                        <w:right w:val="none" w:sz="0" w:space="0" w:color="auto"/>
                      </w:divBdr>
                      <w:divsChild>
                        <w:div w:id="44265385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2891">
          <w:marLeft w:val="0"/>
          <w:marRight w:val="0"/>
          <w:marTop w:val="0"/>
          <w:marBottom w:val="0"/>
          <w:divBdr>
            <w:top w:val="none" w:sz="0" w:space="0" w:color="auto"/>
            <w:left w:val="none" w:sz="0" w:space="0" w:color="auto"/>
            <w:bottom w:val="none" w:sz="0" w:space="0" w:color="auto"/>
            <w:right w:val="none" w:sz="0" w:space="0" w:color="auto"/>
          </w:divBdr>
          <w:divsChild>
            <w:div w:id="1517689843">
              <w:marLeft w:val="0"/>
              <w:marRight w:val="0"/>
              <w:marTop w:val="0"/>
              <w:marBottom w:val="0"/>
              <w:divBdr>
                <w:top w:val="none" w:sz="0" w:space="0" w:color="auto"/>
                <w:left w:val="none" w:sz="0" w:space="0" w:color="auto"/>
                <w:bottom w:val="none" w:sz="0" w:space="0" w:color="auto"/>
                <w:right w:val="none" w:sz="0" w:space="0" w:color="auto"/>
              </w:divBdr>
              <w:divsChild>
                <w:div w:id="107286695">
                  <w:marLeft w:val="0"/>
                  <w:marRight w:val="0"/>
                  <w:marTop w:val="0"/>
                  <w:marBottom w:val="150"/>
                  <w:divBdr>
                    <w:top w:val="none" w:sz="0" w:space="0" w:color="auto"/>
                    <w:left w:val="none" w:sz="0" w:space="0" w:color="auto"/>
                    <w:bottom w:val="none" w:sz="0" w:space="0" w:color="auto"/>
                    <w:right w:val="none" w:sz="0" w:space="0" w:color="auto"/>
                  </w:divBdr>
                  <w:divsChild>
                    <w:div w:id="871921676">
                      <w:marLeft w:val="0"/>
                      <w:marRight w:val="0"/>
                      <w:marTop w:val="0"/>
                      <w:marBottom w:val="0"/>
                      <w:divBdr>
                        <w:top w:val="none" w:sz="0" w:space="0" w:color="auto"/>
                        <w:left w:val="none" w:sz="0" w:space="0" w:color="auto"/>
                        <w:bottom w:val="none" w:sz="0" w:space="0" w:color="auto"/>
                        <w:right w:val="none" w:sz="0" w:space="0" w:color="auto"/>
                      </w:divBdr>
                    </w:div>
                  </w:divsChild>
                </w:div>
                <w:div w:id="1191532315">
                  <w:marLeft w:val="0"/>
                  <w:marRight w:val="0"/>
                  <w:marTop w:val="75"/>
                  <w:marBottom w:val="0"/>
                  <w:divBdr>
                    <w:top w:val="none" w:sz="0" w:space="0" w:color="auto"/>
                    <w:left w:val="none" w:sz="0" w:space="0" w:color="auto"/>
                    <w:bottom w:val="none" w:sz="0" w:space="0" w:color="auto"/>
                    <w:right w:val="none" w:sz="0" w:space="0" w:color="auto"/>
                  </w:divBdr>
                  <w:divsChild>
                    <w:div w:id="1462843701">
                      <w:marLeft w:val="0"/>
                      <w:marRight w:val="0"/>
                      <w:marTop w:val="0"/>
                      <w:marBottom w:val="0"/>
                      <w:divBdr>
                        <w:top w:val="none" w:sz="0" w:space="0" w:color="auto"/>
                        <w:left w:val="none" w:sz="0" w:space="0" w:color="auto"/>
                        <w:bottom w:val="none" w:sz="0" w:space="0" w:color="auto"/>
                        <w:right w:val="none" w:sz="0" w:space="0" w:color="auto"/>
                      </w:divBdr>
                      <w:divsChild>
                        <w:div w:id="1414623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4135800">
      <w:bodyDiv w:val="1"/>
      <w:marLeft w:val="0"/>
      <w:marRight w:val="0"/>
      <w:marTop w:val="0"/>
      <w:marBottom w:val="0"/>
      <w:divBdr>
        <w:top w:val="none" w:sz="0" w:space="0" w:color="auto"/>
        <w:left w:val="none" w:sz="0" w:space="0" w:color="auto"/>
        <w:bottom w:val="none" w:sz="0" w:space="0" w:color="auto"/>
        <w:right w:val="none" w:sz="0" w:space="0" w:color="auto"/>
      </w:divBdr>
      <w:divsChild>
        <w:div w:id="265501197">
          <w:marLeft w:val="0"/>
          <w:marRight w:val="0"/>
          <w:marTop w:val="0"/>
          <w:marBottom w:val="0"/>
          <w:divBdr>
            <w:top w:val="none" w:sz="0" w:space="0" w:color="auto"/>
            <w:left w:val="none" w:sz="0" w:space="0" w:color="auto"/>
            <w:bottom w:val="none" w:sz="0" w:space="0" w:color="auto"/>
            <w:right w:val="none" w:sz="0" w:space="0" w:color="auto"/>
          </w:divBdr>
          <w:divsChild>
            <w:div w:id="638801359">
              <w:marLeft w:val="0"/>
              <w:marRight w:val="0"/>
              <w:marTop w:val="0"/>
              <w:marBottom w:val="0"/>
              <w:divBdr>
                <w:top w:val="none" w:sz="0" w:space="0" w:color="auto"/>
                <w:left w:val="none" w:sz="0" w:space="0" w:color="auto"/>
                <w:bottom w:val="none" w:sz="0" w:space="0" w:color="auto"/>
                <w:right w:val="none" w:sz="0" w:space="0" w:color="auto"/>
              </w:divBdr>
              <w:divsChild>
                <w:div w:id="409081545">
                  <w:marLeft w:val="0"/>
                  <w:marRight w:val="0"/>
                  <w:marTop w:val="0"/>
                  <w:marBottom w:val="0"/>
                  <w:divBdr>
                    <w:top w:val="none" w:sz="0" w:space="0" w:color="auto"/>
                    <w:left w:val="none" w:sz="0" w:space="0" w:color="auto"/>
                    <w:bottom w:val="none" w:sz="0" w:space="0" w:color="auto"/>
                    <w:right w:val="none" w:sz="0" w:space="0" w:color="auto"/>
                  </w:divBdr>
                  <w:divsChild>
                    <w:div w:id="1494027382">
                      <w:marLeft w:val="0"/>
                      <w:marRight w:val="0"/>
                      <w:marTop w:val="0"/>
                      <w:marBottom w:val="0"/>
                      <w:divBdr>
                        <w:top w:val="none" w:sz="0" w:space="0" w:color="auto"/>
                        <w:left w:val="none" w:sz="0" w:space="0" w:color="auto"/>
                        <w:bottom w:val="none" w:sz="0" w:space="0" w:color="auto"/>
                        <w:right w:val="none" w:sz="0" w:space="0" w:color="auto"/>
                      </w:divBdr>
                      <w:divsChild>
                        <w:div w:id="15159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3758">
          <w:marLeft w:val="0"/>
          <w:marRight w:val="0"/>
          <w:marTop w:val="0"/>
          <w:marBottom w:val="0"/>
          <w:divBdr>
            <w:top w:val="none" w:sz="0" w:space="0" w:color="auto"/>
            <w:left w:val="none" w:sz="0" w:space="0" w:color="auto"/>
            <w:bottom w:val="none" w:sz="0" w:space="0" w:color="auto"/>
            <w:right w:val="none" w:sz="0" w:space="0" w:color="auto"/>
          </w:divBdr>
          <w:divsChild>
            <w:div w:id="528764901">
              <w:marLeft w:val="0"/>
              <w:marRight w:val="0"/>
              <w:marTop w:val="0"/>
              <w:marBottom w:val="0"/>
              <w:divBdr>
                <w:top w:val="none" w:sz="0" w:space="0" w:color="auto"/>
                <w:left w:val="none" w:sz="0" w:space="0" w:color="auto"/>
                <w:bottom w:val="none" w:sz="0" w:space="0" w:color="auto"/>
                <w:right w:val="none" w:sz="0" w:space="0" w:color="auto"/>
              </w:divBdr>
              <w:divsChild>
                <w:div w:id="1371766317">
                  <w:marLeft w:val="0"/>
                  <w:marRight w:val="0"/>
                  <w:marTop w:val="0"/>
                  <w:marBottom w:val="0"/>
                  <w:divBdr>
                    <w:top w:val="none" w:sz="0" w:space="0" w:color="auto"/>
                    <w:left w:val="none" w:sz="0" w:space="0" w:color="auto"/>
                    <w:bottom w:val="none" w:sz="0" w:space="0" w:color="auto"/>
                    <w:right w:val="none" w:sz="0" w:space="0" w:color="auto"/>
                  </w:divBdr>
                  <w:divsChild>
                    <w:div w:id="1535001970">
                      <w:marLeft w:val="0"/>
                      <w:marRight w:val="0"/>
                      <w:marTop w:val="0"/>
                      <w:marBottom w:val="0"/>
                      <w:divBdr>
                        <w:top w:val="none" w:sz="0" w:space="0" w:color="auto"/>
                        <w:left w:val="none" w:sz="0" w:space="0" w:color="auto"/>
                        <w:bottom w:val="none" w:sz="0" w:space="0" w:color="auto"/>
                        <w:right w:val="none" w:sz="0" w:space="0" w:color="auto"/>
                      </w:divBdr>
                      <w:divsChild>
                        <w:div w:id="58053133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13313">
          <w:marLeft w:val="0"/>
          <w:marRight w:val="0"/>
          <w:marTop w:val="0"/>
          <w:marBottom w:val="0"/>
          <w:divBdr>
            <w:top w:val="none" w:sz="0" w:space="0" w:color="auto"/>
            <w:left w:val="none" w:sz="0" w:space="0" w:color="auto"/>
            <w:bottom w:val="none" w:sz="0" w:space="0" w:color="auto"/>
            <w:right w:val="none" w:sz="0" w:space="0" w:color="auto"/>
          </w:divBdr>
          <w:divsChild>
            <w:div w:id="1444151440">
              <w:marLeft w:val="0"/>
              <w:marRight w:val="0"/>
              <w:marTop w:val="0"/>
              <w:marBottom w:val="0"/>
              <w:divBdr>
                <w:top w:val="none" w:sz="0" w:space="0" w:color="auto"/>
                <w:left w:val="none" w:sz="0" w:space="0" w:color="auto"/>
                <w:bottom w:val="none" w:sz="0" w:space="0" w:color="auto"/>
                <w:right w:val="none" w:sz="0" w:space="0" w:color="auto"/>
              </w:divBdr>
              <w:divsChild>
                <w:div w:id="1488592619">
                  <w:marLeft w:val="0"/>
                  <w:marRight w:val="0"/>
                  <w:marTop w:val="0"/>
                  <w:marBottom w:val="150"/>
                  <w:divBdr>
                    <w:top w:val="none" w:sz="0" w:space="0" w:color="auto"/>
                    <w:left w:val="none" w:sz="0" w:space="0" w:color="auto"/>
                    <w:bottom w:val="none" w:sz="0" w:space="0" w:color="auto"/>
                    <w:right w:val="none" w:sz="0" w:space="0" w:color="auto"/>
                  </w:divBdr>
                  <w:divsChild>
                    <w:div w:id="819004872">
                      <w:marLeft w:val="0"/>
                      <w:marRight w:val="0"/>
                      <w:marTop w:val="0"/>
                      <w:marBottom w:val="0"/>
                      <w:divBdr>
                        <w:top w:val="none" w:sz="0" w:space="0" w:color="auto"/>
                        <w:left w:val="none" w:sz="0" w:space="0" w:color="auto"/>
                        <w:bottom w:val="none" w:sz="0" w:space="0" w:color="auto"/>
                        <w:right w:val="none" w:sz="0" w:space="0" w:color="auto"/>
                      </w:divBdr>
                    </w:div>
                  </w:divsChild>
                </w:div>
                <w:div w:id="1848330474">
                  <w:marLeft w:val="0"/>
                  <w:marRight w:val="0"/>
                  <w:marTop w:val="75"/>
                  <w:marBottom w:val="0"/>
                  <w:divBdr>
                    <w:top w:val="none" w:sz="0" w:space="0" w:color="auto"/>
                    <w:left w:val="none" w:sz="0" w:space="0" w:color="auto"/>
                    <w:bottom w:val="none" w:sz="0" w:space="0" w:color="auto"/>
                    <w:right w:val="none" w:sz="0" w:space="0" w:color="auto"/>
                  </w:divBdr>
                  <w:divsChild>
                    <w:div w:id="1108742835">
                      <w:marLeft w:val="0"/>
                      <w:marRight w:val="0"/>
                      <w:marTop w:val="0"/>
                      <w:marBottom w:val="0"/>
                      <w:divBdr>
                        <w:top w:val="none" w:sz="0" w:space="0" w:color="auto"/>
                        <w:left w:val="none" w:sz="0" w:space="0" w:color="auto"/>
                        <w:bottom w:val="none" w:sz="0" w:space="0" w:color="auto"/>
                        <w:right w:val="none" w:sz="0" w:space="0" w:color="auto"/>
                      </w:divBdr>
                      <w:divsChild>
                        <w:div w:id="2137530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8286536">
      <w:bodyDiv w:val="1"/>
      <w:marLeft w:val="0"/>
      <w:marRight w:val="0"/>
      <w:marTop w:val="0"/>
      <w:marBottom w:val="0"/>
      <w:divBdr>
        <w:top w:val="none" w:sz="0" w:space="0" w:color="auto"/>
        <w:left w:val="none" w:sz="0" w:space="0" w:color="auto"/>
        <w:bottom w:val="none" w:sz="0" w:space="0" w:color="auto"/>
        <w:right w:val="none" w:sz="0" w:space="0" w:color="auto"/>
      </w:divBdr>
    </w:div>
    <w:div w:id="1209950906">
      <w:bodyDiv w:val="1"/>
      <w:marLeft w:val="0"/>
      <w:marRight w:val="0"/>
      <w:marTop w:val="0"/>
      <w:marBottom w:val="0"/>
      <w:divBdr>
        <w:top w:val="none" w:sz="0" w:space="0" w:color="auto"/>
        <w:left w:val="none" w:sz="0" w:space="0" w:color="auto"/>
        <w:bottom w:val="none" w:sz="0" w:space="0" w:color="auto"/>
        <w:right w:val="none" w:sz="0" w:space="0" w:color="auto"/>
      </w:divBdr>
    </w:div>
    <w:div w:id="1278027126">
      <w:bodyDiv w:val="1"/>
      <w:marLeft w:val="0"/>
      <w:marRight w:val="0"/>
      <w:marTop w:val="0"/>
      <w:marBottom w:val="0"/>
      <w:divBdr>
        <w:top w:val="none" w:sz="0" w:space="0" w:color="auto"/>
        <w:left w:val="none" w:sz="0" w:space="0" w:color="auto"/>
        <w:bottom w:val="none" w:sz="0" w:space="0" w:color="auto"/>
        <w:right w:val="none" w:sz="0" w:space="0" w:color="auto"/>
      </w:divBdr>
      <w:divsChild>
        <w:div w:id="766467431">
          <w:marLeft w:val="0"/>
          <w:marRight w:val="0"/>
          <w:marTop w:val="0"/>
          <w:marBottom w:val="0"/>
          <w:divBdr>
            <w:top w:val="none" w:sz="0" w:space="0" w:color="auto"/>
            <w:left w:val="none" w:sz="0" w:space="0" w:color="auto"/>
            <w:bottom w:val="none" w:sz="0" w:space="0" w:color="auto"/>
            <w:right w:val="none" w:sz="0" w:space="0" w:color="auto"/>
          </w:divBdr>
          <w:divsChild>
            <w:div w:id="832455559">
              <w:marLeft w:val="0"/>
              <w:marRight w:val="0"/>
              <w:marTop w:val="0"/>
              <w:marBottom w:val="0"/>
              <w:divBdr>
                <w:top w:val="none" w:sz="0" w:space="0" w:color="auto"/>
                <w:left w:val="none" w:sz="0" w:space="0" w:color="auto"/>
                <w:bottom w:val="none" w:sz="0" w:space="0" w:color="auto"/>
                <w:right w:val="none" w:sz="0" w:space="0" w:color="auto"/>
              </w:divBdr>
              <w:divsChild>
                <w:div w:id="295306785">
                  <w:marLeft w:val="0"/>
                  <w:marRight w:val="0"/>
                  <w:marTop w:val="0"/>
                  <w:marBottom w:val="0"/>
                  <w:divBdr>
                    <w:top w:val="none" w:sz="0" w:space="0" w:color="auto"/>
                    <w:left w:val="none" w:sz="0" w:space="0" w:color="auto"/>
                    <w:bottom w:val="none" w:sz="0" w:space="0" w:color="auto"/>
                    <w:right w:val="none" w:sz="0" w:space="0" w:color="auto"/>
                  </w:divBdr>
                  <w:divsChild>
                    <w:div w:id="273750575">
                      <w:marLeft w:val="0"/>
                      <w:marRight w:val="0"/>
                      <w:marTop w:val="0"/>
                      <w:marBottom w:val="0"/>
                      <w:divBdr>
                        <w:top w:val="none" w:sz="0" w:space="0" w:color="auto"/>
                        <w:left w:val="none" w:sz="0" w:space="0" w:color="auto"/>
                        <w:bottom w:val="none" w:sz="0" w:space="0" w:color="auto"/>
                        <w:right w:val="none" w:sz="0" w:space="0" w:color="auto"/>
                      </w:divBdr>
                      <w:divsChild>
                        <w:div w:id="2835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464404">
          <w:marLeft w:val="0"/>
          <w:marRight w:val="0"/>
          <w:marTop w:val="0"/>
          <w:marBottom w:val="0"/>
          <w:divBdr>
            <w:top w:val="none" w:sz="0" w:space="0" w:color="auto"/>
            <w:left w:val="none" w:sz="0" w:space="0" w:color="auto"/>
            <w:bottom w:val="none" w:sz="0" w:space="0" w:color="auto"/>
            <w:right w:val="none" w:sz="0" w:space="0" w:color="auto"/>
          </w:divBdr>
          <w:divsChild>
            <w:div w:id="313993592">
              <w:marLeft w:val="0"/>
              <w:marRight w:val="0"/>
              <w:marTop w:val="0"/>
              <w:marBottom w:val="0"/>
              <w:divBdr>
                <w:top w:val="none" w:sz="0" w:space="0" w:color="auto"/>
                <w:left w:val="none" w:sz="0" w:space="0" w:color="auto"/>
                <w:bottom w:val="none" w:sz="0" w:space="0" w:color="auto"/>
                <w:right w:val="none" w:sz="0" w:space="0" w:color="auto"/>
              </w:divBdr>
              <w:divsChild>
                <w:div w:id="1977950858">
                  <w:marLeft w:val="0"/>
                  <w:marRight w:val="0"/>
                  <w:marTop w:val="0"/>
                  <w:marBottom w:val="0"/>
                  <w:divBdr>
                    <w:top w:val="none" w:sz="0" w:space="0" w:color="auto"/>
                    <w:left w:val="none" w:sz="0" w:space="0" w:color="auto"/>
                    <w:bottom w:val="none" w:sz="0" w:space="0" w:color="auto"/>
                    <w:right w:val="none" w:sz="0" w:space="0" w:color="auto"/>
                  </w:divBdr>
                  <w:divsChild>
                    <w:div w:id="1816293877">
                      <w:marLeft w:val="0"/>
                      <w:marRight w:val="0"/>
                      <w:marTop w:val="0"/>
                      <w:marBottom w:val="0"/>
                      <w:divBdr>
                        <w:top w:val="none" w:sz="0" w:space="0" w:color="auto"/>
                        <w:left w:val="none" w:sz="0" w:space="0" w:color="auto"/>
                        <w:bottom w:val="none" w:sz="0" w:space="0" w:color="auto"/>
                        <w:right w:val="none" w:sz="0" w:space="0" w:color="auto"/>
                      </w:divBdr>
                      <w:divsChild>
                        <w:div w:id="137654334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24851">
          <w:marLeft w:val="0"/>
          <w:marRight w:val="0"/>
          <w:marTop w:val="0"/>
          <w:marBottom w:val="0"/>
          <w:divBdr>
            <w:top w:val="none" w:sz="0" w:space="0" w:color="auto"/>
            <w:left w:val="none" w:sz="0" w:space="0" w:color="auto"/>
            <w:bottom w:val="none" w:sz="0" w:space="0" w:color="auto"/>
            <w:right w:val="none" w:sz="0" w:space="0" w:color="auto"/>
          </w:divBdr>
          <w:divsChild>
            <w:div w:id="209536955">
              <w:marLeft w:val="0"/>
              <w:marRight w:val="0"/>
              <w:marTop w:val="0"/>
              <w:marBottom w:val="0"/>
              <w:divBdr>
                <w:top w:val="none" w:sz="0" w:space="0" w:color="auto"/>
                <w:left w:val="none" w:sz="0" w:space="0" w:color="auto"/>
                <w:bottom w:val="none" w:sz="0" w:space="0" w:color="auto"/>
                <w:right w:val="none" w:sz="0" w:space="0" w:color="auto"/>
              </w:divBdr>
              <w:divsChild>
                <w:div w:id="548229220">
                  <w:marLeft w:val="0"/>
                  <w:marRight w:val="0"/>
                  <w:marTop w:val="0"/>
                  <w:marBottom w:val="150"/>
                  <w:divBdr>
                    <w:top w:val="none" w:sz="0" w:space="0" w:color="auto"/>
                    <w:left w:val="none" w:sz="0" w:space="0" w:color="auto"/>
                    <w:bottom w:val="none" w:sz="0" w:space="0" w:color="auto"/>
                    <w:right w:val="none" w:sz="0" w:space="0" w:color="auto"/>
                  </w:divBdr>
                  <w:divsChild>
                    <w:div w:id="844246090">
                      <w:marLeft w:val="0"/>
                      <w:marRight w:val="0"/>
                      <w:marTop w:val="0"/>
                      <w:marBottom w:val="0"/>
                      <w:divBdr>
                        <w:top w:val="none" w:sz="0" w:space="0" w:color="auto"/>
                        <w:left w:val="none" w:sz="0" w:space="0" w:color="auto"/>
                        <w:bottom w:val="none" w:sz="0" w:space="0" w:color="auto"/>
                        <w:right w:val="none" w:sz="0" w:space="0" w:color="auto"/>
                      </w:divBdr>
                    </w:div>
                  </w:divsChild>
                </w:div>
                <w:div w:id="1004284758">
                  <w:marLeft w:val="0"/>
                  <w:marRight w:val="0"/>
                  <w:marTop w:val="75"/>
                  <w:marBottom w:val="0"/>
                  <w:divBdr>
                    <w:top w:val="none" w:sz="0" w:space="0" w:color="auto"/>
                    <w:left w:val="none" w:sz="0" w:space="0" w:color="auto"/>
                    <w:bottom w:val="none" w:sz="0" w:space="0" w:color="auto"/>
                    <w:right w:val="none" w:sz="0" w:space="0" w:color="auto"/>
                  </w:divBdr>
                  <w:divsChild>
                    <w:div w:id="1536849810">
                      <w:marLeft w:val="0"/>
                      <w:marRight w:val="0"/>
                      <w:marTop w:val="0"/>
                      <w:marBottom w:val="0"/>
                      <w:divBdr>
                        <w:top w:val="none" w:sz="0" w:space="0" w:color="auto"/>
                        <w:left w:val="none" w:sz="0" w:space="0" w:color="auto"/>
                        <w:bottom w:val="none" w:sz="0" w:space="0" w:color="auto"/>
                        <w:right w:val="none" w:sz="0" w:space="0" w:color="auto"/>
                      </w:divBdr>
                      <w:divsChild>
                        <w:div w:id="1921865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0985360">
      <w:bodyDiv w:val="1"/>
      <w:marLeft w:val="0"/>
      <w:marRight w:val="0"/>
      <w:marTop w:val="0"/>
      <w:marBottom w:val="0"/>
      <w:divBdr>
        <w:top w:val="none" w:sz="0" w:space="0" w:color="auto"/>
        <w:left w:val="none" w:sz="0" w:space="0" w:color="auto"/>
        <w:bottom w:val="none" w:sz="0" w:space="0" w:color="auto"/>
        <w:right w:val="none" w:sz="0" w:space="0" w:color="auto"/>
      </w:divBdr>
    </w:div>
    <w:div w:id="1397626335">
      <w:bodyDiv w:val="1"/>
      <w:marLeft w:val="0"/>
      <w:marRight w:val="0"/>
      <w:marTop w:val="0"/>
      <w:marBottom w:val="0"/>
      <w:divBdr>
        <w:top w:val="none" w:sz="0" w:space="0" w:color="auto"/>
        <w:left w:val="none" w:sz="0" w:space="0" w:color="auto"/>
        <w:bottom w:val="none" w:sz="0" w:space="0" w:color="auto"/>
        <w:right w:val="none" w:sz="0" w:space="0" w:color="auto"/>
      </w:divBdr>
      <w:divsChild>
        <w:div w:id="1795631670">
          <w:marLeft w:val="0"/>
          <w:marRight w:val="0"/>
          <w:marTop w:val="0"/>
          <w:marBottom w:val="0"/>
          <w:divBdr>
            <w:top w:val="none" w:sz="0" w:space="0" w:color="auto"/>
            <w:left w:val="none" w:sz="0" w:space="0" w:color="auto"/>
            <w:bottom w:val="none" w:sz="0" w:space="0" w:color="auto"/>
            <w:right w:val="none" w:sz="0" w:space="0" w:color="auto"/>
          </w:divBdr>
          <w:divsChild>
            <w:div w:id="71663387">
              <w:marLeft w:val="0"/>
              <w:marRight w:val="0"/>
              <w:marTop w:val="0"/>
              <w:marBottom w:val="0"/>
              <w:divBdr>
                <w:top w:val="none" w:sz="0" w:space="0" w:color="auto"/>
                <w:left w:val="none" w:sz="0" w:space="0" w:color="auto"/>
                <w:bottom w:val="none" w:sz="0" w:space="0" w:color="auto"/>
                <w:right w:val="none" w:sz="0" w:space="0" w:color="auto"/>
              </w:divBdr>
              <w:divsChild>
                <w:div w:id="415130921">
                  <w:marLeft w:val="0"/>
                  <w:marRight w:val="0"/>
                  <w:marTop w:val="0"/>
                  <w:marBottom w:val="0"/>
                  <w:divBdr>
                    <w:top w:val="none" w:sz="0" w:space="0" w:color="auto"/>
                    <w:left w:val="none" w:sz="0" w:space="0" w:color="auto"/>
                    <w:bottom w:val="none" w:sz="0" w:space="0" w:color="auto"/>
                    <w:right w:val="none" w:sz="0" w:space="0" w:color="auto"/>
                  </w:divBdr>
                  <w:divsChild>
                    <w:div w:id="1113985976">
                      <w:marLeft w:val="0"/>
                      <w:marRight w:val="0"/>
                      <w:marTop w:val="0"/>
                      <w:marBottom w:val="0"/>
                      <w:divBdr>
                        <w:top w:val="none" w:sz="0" w:space="0" w:color="auto"/>
                        <w:left w:val="none" w:sz="0" w:space="0" w:color="auto"/>
                        <w:bottom w:val="none" w:sz="0" w:space="0" w:color="auto"/>
                        <w:right w:val="none" w:sz="0" w:space="0" w:color="auto"/>
                      </w:divBdr>
                      <w:divsChild>
                        <w:div w:id="13440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7454">
          <w:marLeft w:val="0"/>
          <w:marRight w:val="0"/>
          <w:marTop w:val="0"/>
          <w:marBottom w:val="0"/>
          <w:divBdr>
            <w:top w:val="none" w:sz="0" w:space="0" w:color="auto"/>
            <w:left w:val="none" w:sz="0" w:space="0" w:color="auto"/>
            <w:bottom w:val="none" w:sz="0" w:space="0" w:color="auto"/>
            <w:right w:val="none" w:sz="0" w:space="0" w:color="auto"/>
          </w:divBdr>
          <w:divsChild>
            <w:div w:id="453254988">
              <w:marLeft w:val="0"/>
              <w:marRight w:val="0"/>
              <w:marTop w:val="0"/>
              <w:marBottom w:val="0"/>
              <w:divBdr>
                <w:top w:val="none" w:sz="0" w:space="0" w:color="auto"/>
                <w:left w:val="none" w:sz="0" w:space="0" w:color="auto"/>
                <w:bottom w:val="none" w:sz="0" w:space="0" w:color="auto"/>
                <w:right w:val="none" w:sz="0" w:space="0" w:color="auto"/>
              </w:divBdr>
              <w:divsChild>
                <w:div w:id="1222788945">
                  <w:marLeft w:val="0"/>
                  <w:marRight w:val="0"/>
                  <w:marTop w:val="0"/>
                  <w:marBottom w:val="0"/>
                  <w:divBdr>
                    <w:top w:val="none" w:sz="0" w:space="0" w:color="auto"/>
                    <w:left w:val="none" w:sz="0" w:space="0" w:color="auto"/>
                    <w:bottom w:val="none" w:sz="0" w:space="0" w:color="auto"/>
                    <w:right w:val="none" w:sz="0" w:space="0" w:color="auto"/>
                  </w:divBdr>
                  <w:divsChild>
                    <w:div w:id="378097127">
                      <w:marLeft w:val="0"/>
                      <w:marRight w:val="0"/>
                      <w:marTop w:val="0"/>
                      <w:marBottom w:val="0"/>
                      <w:divBdr>
                        <w:top w:val="none" w:sz="0" w:space="0" w:color="auto"/>
                        <w:left w:val="none" w:sz="0" w:space="0" w:color="auto"/>
                        <w:bottom w:val="none" w:sz="0" w:space="0" w:color="auto"/>
                        <w:right w:val="none" w:sz="0" w:space="0" w:color="auto"/>
                      </w:divBdr>
                      <w:divsChild>
                        <w:div w:id="209230857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369842">
          <w:marLeft w:val="0"/>
          <w:marRight w:val="0"/>
          <w:marTop w:val="0"/>
          <w:marBottom w:val="0"/>
          <w:divBdr>
            <w:top w:val="none" w:sz="0" w:space="0" w:color="auto"/>
            <w:left w:val="none" w:sz="0" w:space="0" w:color="auto"/>
            <w:bottom w:val="none" w:sz="0" w:space="0" w:color="auto"/>
            <w:right w:val="none" w:sz="0" w:space="0" w:color="auto"/>
          </w:divBdr>
          <w:divsChild>
            <w:div w:id="658658679">
              <w:marLeft w:val="0"/>
              <w:marRight w:val="0"/>
              <w:marTop w:val="0"/>
              <w:marBottom w:val="0"/>
              <w:divBdr>
                <w:top w:val="none" w:sz="0" w:space="0" w:color="auto"/>
                <w:left w:val="none" w:sz="0" w:space="0" w:color="auto"/>
                <w:bottom w:val="none" w:sz="0" w:space="0" w:color="auto"/>
                <w:right w:val="none" w:sz="0" w:space="0" w:color="auto"/>
              </w:divBdr>
              <w:divsChild>
                <w:div w:id="785277869">
                  <w:marLeft w:val="0"/>
                  <w:marRight w:val="0"/>
                  <w:marTop w:val="0"/>
                  <w:marBottom w:val="150"/>
                  <w:divBdr>
                    <w:top w:val="none" w:sz="0" w:space="0" w:color="auto"/>
                    <w:left w:val="none" w:sz="0" w:space="0" w:color="auto"/>
                    <w:bottom w:val="none" w:sz="0" w:space="0" w:color="auto"/>
                    <w:right w:val="none" w:sz="0" w:space="0" w:color="auto"/>
                  </w:divBdr>
                  <w:divsChild>
                    <w:div w:id="751243366">
                      <w:marLeft w:val="0"/>
                      <w:marRight w:val="0"/>
                      <w:marTop w:val="0"/>
                      <w:marBottom w:val="0"/>
                      <w:divBdr>
                        <w:top w:val="none" w:sz="0" w:space="0" w:color="auto"/>
                        <w:left w:val="none" w:sz="0" w:space="0" w:color="auto"/>
                        <w:bottom w:val="none" w:sz="0" w:space="0" w:color="auto"/>
                        <w:right w:val="none" w:sz="0" w:space="0" w:color="auto"/>
                      </w:divBdr>
                    </w:div>
                  </w:divsChild>
                </w:div>
                <w:div w:id="1754737905">
                  <w:marLeft w:val="0"/>
                  <w:marRight w:val="0"/>
                  <w:marTop w:val="75"/>
                  <w:marBottom w:val="0"/>
                  <w:divBdr>
                    <w:top w:val="none" w:sz="0" w:space="0" w:color="auto"/>
                    <w:left w:val="none" w:sz="0" w:space="0" w:color="auto"/>
                    <w:bottom w:val="none" w:sz="0" w:space="0" w:color="auto"/>
                    <w:right w:val="none" w:sz="0" w:space="0" w:color="auto"/>
                  </w:divBdr>
                  <w:divsChild>
                    <w:div w:id="783615536">
                      <w:marLeft w:val="0"/>
                      <w:marRight w:val="0"/>
                      <w:marTop w:val="0"/>
                      <w:marBottom w:val="0"/>
                      <w:divBdr>
                        <w:top w:val="none" w:sz="0" w:space="0" w:color="auto"/>
                        <w:left w:val="none" w:sz="0" w:space="0" w:color="auto"/>
                        <w:bottom w:val="none" w:sz="0" w:space="0" w:color="auto"/>
                        <w:right w:val="none" w:sz="0" w:space="0" w:color="auto"/>
                      </w:divBdr>
                      <w:divsChild>
                        <w:div w:id="301809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6291705">
      <w:bodyDiv w:val="1"/>
      <w:marLeft w:val="0"/>
      <w:marRight w:val="0"/>
      <w:marTop w:val="0"/>
      <w:marBottom w:val="0"/>
      <w:divBdr>
        <w:top w:val="none" w:sz="0" w:space="0" w:color="auto"/>
        <w:left w:val="none" w:sz="0" w:space="0" w:color="auto"/>
        <w:bottom w:val="none" w:sz="0" w:space="0" w:color="auto"/>
        <w:right w:val="none" w:sz="0" w:space="0" w:color="auto"/>
      </w:divBdr>
      <w:divsChild>
        <w:div w:id="1774282019">
          <w:marLeft w:val="0"/>
          <w:marRight w:val="0"/>
          <w:marTop w:val="0"/>
          <w:marBottom w:val="0"/>
          <w:divBdr>
            <w:top w:val="none" w:sz="0" w:space="0" w:color="auto"/>
            <w:left w:val="none" w:sz="0" w:space="0" w:color="auto"/>
            <w:bottom w:val="none" w:sz="0" w:space="0" w:color="auto"/>
            <w:right w:val="none" w:sz="0" w:space="0" w:color="auto"/>
          </w:divBdr>
          <w:divsChild>
            <w:div w:id="2142307021">
              <w:marLeft w:val="0"/>
              <w:marRight w:val="0"/>
              <w:marTop w:val="0"/>
              <w:marBottom w:val="0"/>
              <w:divBdr>
                <w:top w:val="none" w:sz="0" w:space="0" w:color="auto"/>
                <w:left w:val="none" w:sz="0" w:space="0" w:color="auto"/>
                <w:bottom w:val="none" w:sz="0" w:space="0" w:color="auto"/>
                <w:right w:val="none" w:sz="0" w:space="0" w:color="auto"/>
              </w:divBdr>
              <w:divsChild>
                <w:div w:id="1274899487">
                  <w:marLeft w:val="0"/>
                  <w:marRight w:val="0"/>
                  <w:marTop w:val="0"/>
                  <w:marBottom w:val="0"/>
                  <w:divBdr>
                    <w:top w:val="none" w:sz="0" w:space="0" w:color="auto"/>
                    <w:left w:val="none" w:sz="0" w:space="0" w:color="auto"/>
                    <w:bottom w:val="none" w:sz="0" w:space="0" w:color="auto"/>
                    <w:right w:val="none" w:sz="0" w:space="0" w:color="auto"/>
                  </w:divBdr>
                  <w:divsChild>
                    <w:div w:id="1848254902">
                      <w:marLeft w:val="0"/>
                      <w:marRight w:val="0"/>
                      <w:marTop w:val="0"/>
                      <w:marBottom w:val="0"/>
                      <w:divBdr>
                        <w:top w:val="none" w:sz="0" w:space="0" w:color="auto"/>
                        <w:left w:val="none" w:sz="0" w:space="0" w:color="auto"/>
                        <w:bottom w:val="none" w:sz="0" w:space="0" w:color="auto"/>
                        <w:right w:val="none" w:sz="0" w:space="0" w:color="auto"/>
                      </w:divBdr>
                      <w:divsChild>
                        <w:div w:id="10875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48335">
          <w:marLeft w:val="0"/>
          <w:marRight w:val="0"/>
          <w:marTop w:val="0"/>
          <w:marBottom w:val="0"/>
          <w:divBdr>
            <w:top w:val="none" w:sz="0" w:space="0" w:color="auto"/>
            <w:left w:val="none" w:sz="0" w:space="0" w:color="auto"/>
            <w:bottom w:val="none" w:sz="0" w:space="0" w:color="auto"/>
            <w:right w:val="none" w:sz="0" w:space="0" w:color="auto"/>
          </w:divBdr>
          <w:divsChild>
            <w:div w:id="378825673">
              <w:marLeft w:val="0"/>
              <w:marRight w:val="0"/>
              <w:marTop w:val="0"/>
              <w:marBottom w:val="0"/>
              <w:divBdr>
                <w:top w:val="none" w:sz="0" w:space="0" w:color="auto"/>
                <w:left w:val="none" w:sz="0" w:space="0" w:color="auto"/>
                <w:bottom w:val="none" w:sz="0" w:space="0" w:color="auto"/>
                <w:right w:val="none" w:sz="0" w:space="0" w:color="auto"/>
              </w:divBdr>
              <w:divsChild>
                <w:div w:id="1640913313">
                  <w:marLeft w:val="0"/>
                  <w:marRight w:val="0"/>
                  <w:marTop w:val="0"/>
                  <w:marBottom w:val="0"/>
                  <w:divBdr>
                    <w:top w:val="none" w:sz="0" w:space="0" w:color="auto"/>
                    <w:left w:val="none" w:sz="0" w:space="0" w:color="auto"/>
                    <w:bottom w:val="none" w:sz="0" w:space="0" w:color="auto"/>
                    <w:right w:val="none" w:sz="0" w:space="0" w:color="auto"/>
                  </w:divBdr>
                  <w:divsChild>
                    <w:div w:id="2106264709">
                      <w:marLeft w:val="0"/>
                      <w:marRight w:val="0"/>
                      <w:marTop w:val="0"/>
                      <w:marBottom w:val="0"/>
                      <w:divBdr>
                        <w:top w:val="none" w:sz="0" w:space="0" w:color="auto"/>
                        <w:left w:val="none" w:sz="0" w:space="0" w:color="auto"/>
                        <w:bottom w:val="none" w:sz="0" w:space="0" w:color="auto"/>
                        <w:right w:val="none" w:sz="0" w:space="0" w:color="auto"/>
                      </w:divBdr>
                      <w:divsChild>
                        <w:div w:id="33426326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2695">
          <w:marLeft w:val="0"/>
          <w:marRight w:val="0"/>
          <w:marTop w:val="0"/>
          <w:marBottom w:val="0"/>
          <w:divBdr>
            <w:top w:val="none" w:sz="0" w:space="0" w:color="auto"/>
            <w:left w:val="none" w:sz="0" w:space="0" w:color="auto"/>
            <w:bottom w:val="none" w:sz="0" w:space="0" w:color="auto"/>
            <w:right w:val="none" w:sz="0" w:space="0" w:color="auto"/>
          </w:divBdr>
          <w:divsChild>
            <w:div w:id="450439191">
              <w:marLeft w:val="0"/>
              <w:marRight w:val="0"/>
              <w:marTop w:val="0"/>
              <w:marBottom w:val="0"/>
              <w:divBdr>
                <w:top w:val="none" w:sz="0" w:space="0" w:color="auto"/>
                <w:left w:val="none" w:sz="0" w:space="0" w:color="auto"/>
                <w:bottom w:val="none" w:sz="0" w:space="0" w:color="auto"/>
                <w:right w:val="none" w:sz="0" w:space="0" w:color="auto"/>
              </w:divBdr>
              <w:divsChild>
                <w:div w:id="1693646997">
                  <w:marLeft w:val="0"/>
                  <w:marRight w:val="0"/>
                  <w:marTop w:val="0"/>
                  <w:marBottom w:val="150"/>
                  <w:divBdr>
                    <w:top w:val="none" w:sz="0" w:space="0" w:color="auto"/>
                    <w:left w:val="none" w:sz="0" w:space="0" w:color="auto"/>
                    <w:bottom w:val="none" w:sz="0" w:space="0" w:color="auto"/>
                    <w:right w:val="none" w:sz="0" w:space="0" w:color="auto"/>
                  </w:divBdr>
                  <w:divsChild>
                    <w:div w:id="787433983">
                      <w:marLeft w:val="0"/>
                      <w:marRight w:val="0"/>
                      <w:marTop w:val="0"/>
                      <w:marBottom w:val="0"/>
                      <w:divBdr>
                        <w:top w:val="none" w:sz="0" w:space="0" w:color="auto"/>
                        <w:left w:val="none" w:sz="0" w:space="0" w:color="auto"/>
                        <w:bottom w:val="none" w:sz="0" w:space="0" w:color="auto"/>
                        <w:right w:val="none" w:sz="0" w:space="0" w:color="auto"/>
                      </w:divBdr>
                    </w:div>
                  </w:divsChild>
                </w:div>
                <w:div w:id="1219590393">
                  <w:marLeft w:val="0"/>
                  <w:marRight w:val="0"/>
                  <w:marTop w:val="75"/>
                  <w:marBottom w:val="0"/>
                  <w:divBdr>
                    <w:top w:val="none" w:sz="0" w:space="0" w:color="auto"/>
                    <w:left w:val="none" w:sz="0" w:space="0" w:color="auto"/>
                    <w:bottom w:val="none" w:sz="0" w:space="0" w:color="auto"/>
                    <w:right w:val="none" w:sz="0" w:space="0" w:color="auto"/>
                  </w:divBdr>
                  <w:divsChild>
                    <w:div w:id="92551340">
                      <w:marLeft w:val="0"/>
                      <w:marRight w:val="0"/>
                      <w:marTop w:val="0"/>
                      <w:marBottom w:val="0"/>
                      <w:divBdr>
                        <w:top w:val="none" w:sz="0" w:space="0" w:color="auto"/>
                        <w:left w:val="none" w:sz="0" w:space="0" w:color="auto"/>
                        <w:bottom w:val="none" w:sz="0" w:space="0" w:color="auto"/>
                        <w:right w:val="none" w:sz="0" w:space="0" w:color="auto"/>
                      </w:divBdr>
                      <w:divsChild>
                        <w:div w:id="673992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4638774">
      <w:bodyDiv w:val="1"/>
      <w:marLeft w:val="0"/>
      <w:marRight w:val="0"/>
      <w:marTop w:val="0"/>
      <w:marBottom w:val="0"/>
      <w:divBdr>
        <w:top w:val="none" w:sz="0" w:space="0" w:color="auto"/>
        <w:left w:val="none" w:sz="0" w:space="0" w:color="auto"/>
        <w:bottom w:val="none" w:sz="0" w:space="0" w:color="auto"/>
        <w:right w:val="none" w:sz="0" w:space="0" w:color="auto"/>
      </w:divBdr>
      <w:divsChild>
        <w:div w:id="177815182">
          <w:marLeft w:val="0"/>
          <w:marRight w:val="0"/>
          <w:marTop w:val="0"/>
          <w:marBottom w:val="0"/>
          <w:divBdr>
            <w:top w:val="none" w:sz="0" w:space="0" w:color="auto"/>
            <w:left w:val="none" w:sz="0" w:space="0" w:color="auto"/>
            <w:bottom w:val="none" w:sz="0" w:space="0" w:color="auto"/>
            <w:right w:val="none" w:sz="0" w:space="0" w:color="auto"/>
          </w:divBdr>
          <w:divsChild>
            <w:div w:id="1970672732">
              <w:marLeft w:val="0"/>
              <w:marRight w:val="0"/>
              <w:marTop w:val="0"/>
              <w:marBottom w:val="0"/>
              <w:divBdr>
                <w:top w:val="none" w:sz="0" w:space="0" w:color="auto"/>
                <w:left w:val="none" w:sz="0" w:space="0" w:color="auto"/>
                <w:bottom w:val="none" w:sz="0" w:space="0" w:color="auto"/>
                <w:right w:val="none" w:sz="0" w:space="0" w:color="auto"/>
              </w:divBdr>
              <w:divsChild>
                <w:div w:id="714813380">
                  <w:marLeft w:val="0"/>
                  <w:marRight w:val="0"/>
                  <w:marTop w:val="0"/>
                  <w:marBottom w:val="0"/>
                  <w:divBdr>
                    <w:top w:val="none" w:sz="0" w:space="0" w:color="auto"/>
                    <w:left w:val="none" w:sz="0" w:space="0" w:color="auto"/>
                    <w:bottom w:val="none" w:sz="0" w:space="0" w:color="auto"/>
                    <w:right w:val="none" w:sz="0" w:space="0" w:color="auto"/>
                  </w:divBdr>
                  <w:divsChild>
                    <w:div w:id="1269851031">
                      <w:marLeft w:val="0"/>
                      <w:marRight w:val="0"/>
                      <w:marTop w:val="0"/>
                      <w:marBottom w:val="0"/>
                      <w:divBdr>
                        <w:top w:val="none" w:sz="0" w:space="0" w:color="auto"/>
                        <w:left w:val="none" w:sz="0" w:space="0" w:color="auto"/>
                        <w:bottom w:val="none" w:sz="0" w:space="0" w:color="auto"/>
                        <w:right w:val="none" w:sz="0" w:space="0" w:color="auto"/>
                      </w:divBdr>
                      <w:divsChild>
                        <w:div w:id="8769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476">
          <w:marLeft w:val="0"/>
          <w:marRight w:val="0"/>
          <w:marTop w:val="0"/>
          <w:marBottom w:val="0"/>
          <w:divBdr>
            <w:top w:val="none" w:sz="0" w:space="0" w:color="auto"/>
            <w:left w:val="none" w:sz="0" w:space="0" w:color="auto"/>
            <w:bottom w:val="none" w:sz="0" w:space="0" w:color="auto"/>
            <w:right w:val="none" w:sz="0" w:space="0" w:color="auto"/>
          </w:divBdr>
          <w:divsChild>
            <w:div w:id="1432974676">
              <w:marLeft w:val="0"/>
              <w:marRight w:val="0"/>
              <w:marTop w:val="0"/>
              <w:marBottom w:val="0"/>
              <w:divBdr>
                <w:top w:val="none" w:sz="0" w:space="0" w:color="auto"/>
                <w:left w:val="none" w:sz="0" w:space="0" w:color="auto"/>
                <w:bottom w:val="none" w:sz="0" w:space="0" w:color="auto"/>
                <w:right w:val="none" w:sz="0" w:space="0" w:color="auto"/>
              </w:divBdr>
              <w:divsChild>
                <w:div w:id="216671847">
                  <w:marLeft w:val="0"/>
                  <w:marRight w:val="0"/>
                  <w:marTop w:val="0"/>
                  <w:marBottom w:val="0"/>
                  <w:divBdr>
                    <w:top w:val="none" w:sz="0" w:space="0" w:color="auto"/>
                    <w:left w:val="none" w:sz="0" w:space="0" w:color="auto"/>
                    <w:bottom w:val="none" w:sz="0" w:space="0" w:color="auto"/>
                    <w:right w:val="none" w:sz="0" w:space="0" w:color="auto"/>
                  </w:divBdr>
                  <w:divsChild>
                    <w:div w:id="1463882884">
                      <w:marLeft w:val="0"/>
                      <w:marRight w:val="0"/>
                      <w:marTop w:val="0"/>
                      <w:marBottom w:val="0"/>
                      <w:divBdr>
                        <w:top w:val="none" w:sz="0" w:space="0" w:color="auto"/>
                        <w:left w:val="none" w:sz="0" w:space="0" w:color="auto"/>
                        <w:bottom w:val="none" w:sz="0" w:space="0" w:color="auto"/>
                        <w:right w:val="none" w:sz="0" w:space="0" w:color="auto"/>
                      </w:divBdr>
                      <w:divsChild>
                        <w:div w:id="15165722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8839">
          <w:marLeft w:val="0"/>
          <w:marRight w:val="0"/>
          <w:marTop w:val="0"/>
          <w:marBottom w:val="0"/>
          <w:divBdr>
            <w:top w:val="none" w:sz="0" w:space="0" w:color="auto"/>
            <w:left w:val="none" w:sz="0" w:space="0" w:color="auto"/>
            <w:bottom w:val="none" w:sz="0" w:space="0" w:color="auto"/>
            <w:right w:val="none" w:sz="0" w:space="0" w:color="auto"/>
          </w:divBdr>
          <w:divsChild>
            <w:div w:id="177044251">
              <w:marLeft w:val="0"/>
              <w:marRight w:val="0"/>
              <w:marTop w:val="0"/>
              <w:marBottom w:val="0"/>
              <w:divBdr>
                <w:top w:val="none" w:sz="0" w:space="0" w:color="auto"/>
                <w:left w:val="none" w:sz="0" w:space="0" w:color="auto"/>
                <w:bottom w:val="none" w:sz="0" w:space="0" w:color="auto"/>
                <w:right w:val="none" w:sz="0" w:space="0" w:color="auto"/>
              </w:divBdr>
              <w:divsChild>
                <w:div w:id="930967822">
                  <w:marLeft w:val="0"/>
                  <w:marRight w:val="0"/>
                  <w:marTop w:val="0"/>
                  <w:marBottom w:val="150"/>
                  <w:divBdr>
                    <w:top w:val="none" w:sz="0" w:space="0" w:color="auto"/>
                    <w:left w:val="none" w:sz="0" w:space="0" w:color="auto"/>
                    <w:bottom w:val="none" w:sz="0" w:space="0" w:color="auto"/>
                    <w:right w:val="none" w:sz="0" w:space="0" w:color="auto"/>
                  </w:divBdr>
                  <w:divsChild>
                    <w:div w:id="2144956859">
                      <w:marLeft w:val="0"/>
                      <w:marRight w:val="0"/>
                      <w:marTop w:val="0"/>
                      <w:marBottom w:val="0"/>
                      <w:divBdr>
                        <w:top w:val="none" w:sz="0" w:space="0" w:color="auto"/>
                        <w:left w:val="none" w:sz="0" w:space="0" w:color="auto"/>
                        <w:bottom w:val="none" w:sz="0" w:space="0" w:color="auto"/>
                        <w:right w:val="none" w:sz="0" w:space="0" w:color="auto"/>
                      </w:divBdr>
                    </w:div>
                  </w:divsChild>
                </w:div>
                <w:div w:id="140123875">
                  <w:marLeft w:val="0"/>
                  <w:marRight w:val="0"/>
                  <w:marTop w:val="75"/>
                  <w:marBottom w:val="0"/>
                  <w:divBdr>
                    <w:top w:val="none" w:sz="0" w:space="0" w:color="auto"/>
                    <w:left w:val="none" w:sz="0" w:space="0" w:color="auto"/>
                    <w:bottom w:val="none" w:sz="0" w:space="0" w:color="auto"/>
                    <w:right w:val="none" w:sz="0" w:space="0" w:color="auto"/>
                  </w:divBdr>
                  <w:divsChild>
                    <w:div w:id="1368918747">
                      <w:marLeft w:val="0"/>
                      <w:marRight w:val="0"/>
                      <w:marTop w:val="0"/>
                      <w:marBottom w:val="0"/>
                      <w:divBdr>
                        <w:top w:val="none" w:sz="0" w:space="0" w:color="auto"/>
                        <w:left w:val="none" w:sz="0" w:space="0" w:color="auto"/>
                        <w:bottom w:val="none" w:sz="0" w:space="0" w:color="auto"/>
                        <w:right w:val="none" w:sz="0" w:space="0" w:color="auto"/>
                      </w:divBdr>
                      <w:divsChild>
                        <w:div w:id="682823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6240631">
      <w:bodyDiv w:val="1"/>
      <w:marLeft w:val="0"/>
      <w:marRight w:val="0"/>
      <w:marTop w:val="0"/>
      <w:marBottom w:val="0"/>
      <w:divBdr>
        <w:top w:val="none" w:sz="0" w:space="0" w:color="auto"/>
        <w:left w:val="none" w:sz="0" w:space="0" w:color="auto"/>
        <w:bottom w:val="none" w:sz="0" w:space="0" w:color="auto"/>
        <w:right w:val="none" w:sz="0" w:space="0" w:color="auto"/>
      </w:divBdr>
      <w:divsChild>
        <w:div w:id="258026328">
          <w:marLeft w:val="0"/>
          <w:marRight w:val="0"/>
          <w:marTop w:val="0"/>
          <w:marBottom w:val="0"/>
          <w:divBdr>
            <w:top w:val="none" w:sz="0" w:space="0" w:color="auto"/>
            <w:left w:val="none" w:sz="0" w:space="0" w:color="auto"/>
            <w:bottom w:val="none" w:sz="0" w:space="0" w:color="auto"/>
            <w:right w:val="none" w:sz="0" w:space="0" w:color="auto"/>
          </w:divBdr>
          <w:divsChild>
            <w:div w:id="367415465">
              <w:marLeft w:val="0"/>
              <w:marRight w:val="0"/>
              <w:marTop w:val="0"/>
              <w:marBottom w:val="0"/>
              <w:divBdr>
                <w:top w:val="none" w:sz="0" w:space="0" w:color="auto"/>
                <w:left w:val="none" w:sz="0" w:space="0" w:color="auto"/>
                <w:bottom w:val="none" w:sz="0" w:space="0" w:color="auto"/>
                <w:right w:val="none" w:sz="0" w:space="0" w:color="auto"/>
              </w:divBdr>
              <w:divsChild>
                <w:div w:id="939215270">
                  <w:marLeft w:val="0"/>
                  <w:marRight w:val="0"/>
                  <w:marTop w:val="0"/>
                  <w:marBottom w:val="0"/>
                  <w:divBdr>
                    <w:top w:val="none" w:sz="0" w:space="0" w:color="auto"/>
                    <w:left w:val="none" w:sz="0" w:space="0" w:color="auto"/>
                    <w:bottom w:val="none" w:sz="0" w:space="0" w:color="auto"/>
                    <w:right w:val="none" w:sz="0" w:space="0" w:color="auto"/>
                  </w:divBdr>
                  <w:divsChild>
                    <w:div w:id="579022366">
                      <w:marLeft w:val="0"/>
                      <w:marRight w:val="0"/>
                      <w:marTop w:val="0"/>
                      <w:marBottom w:val="0"/>
                      <w:divBdr>
                        <w:top w:val="none" w:sz="0" w:space="0" w:color="auto"/>
                        <w:left w:val="none" w:sz="0" w:space="0" w:color="auto"/>
                        <w:bottom w:val="none" w:sz="0" w:space="0" w:color="auto"/>
                        <w:right w:val="none" w:sz="0" w:space="0" w:color="auto"/>
                      </w:divBdr>
                      <w:divsChild>
                        <w:div w:id="8417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21988">
          <w:marLeft w:val="0"/>
          <w:marRight w:val="0"/>
          <w:marTop w:val="0"/>
          <w:marBottom w:val="0"/>
          <w:divBdr>
            <w:top w:val="none" w:sz="0" w:space="0" w:color="auto"/>
            <w:left w:val="none" w:sz="0" w:space="0" w:color="auto"/>
            <w:bottom w:val="none" w:sz="0" w:space="0" w:color="auto"/>
            <w:right w:val="none" w:sz="0" w:space="0" w:color="auto"/>
          </w:divBdr>
          <w:divsChild>
            <w:div w:id="634024373">
              <w:marLeft w:val="0"/>
              <w:marRight w:val="0"/>
              <w:marTop w:val="0"/>
              <w:marBottom w:val="0"/>
              <w:divBdr>
                <w:top w:val="none" w:sz="0" w:space="0" w:color="auto"/>
                <w:left w:val="none" w:sz="0" w:space="0" w:color="auto"/>
                <w:bottom w:val="none" w:sz="0" w:space="0" w:color="auto"/>
                <w:right w:val="none" w:sz="0" w:space="0" w:color="auto"/>
              </w:divBdr>
              <w:divsChild>
                <w:div w:id="1075320104">
                  <w:marLeft w:val="0"/>
                  <w:marRight w:val="0"/>
                  <w:marTop w:val="0"/>
                  <w:marBottom w:val="0"/>
                  <w:divBdr>
                    <w:top w:val="none" w:sz="0" w:space="0" w:color="auto"/>
                    <w:left w:val="none" w:sz="0" w:space="0" w:color="auto"/>
                    <w:bottom w:val="none" w:sz="0" w:space="0" w:color="auto"/>
                    <w:right w:val="none" w:sz="0" w:space="0" w:color="auto"/>
                  </w:divBdr>
                  <w:divsChild>
                    <w:div w:id="183132262">
                      <w:marLeft w:val="0"/>
                      <w:marRight w:val="0"/>
                      <w:marTop w:val="0"/>
                      <w:marBottom w:val="0"/>
                      <w:divBdr>
                        <w:top w:val="none" w:sz="0" w:space="0" w:color="auto"/>
                        <w:left w:val="none" w:sz="0" w:space="0" w:color="auto"/>
                        <w:bottom w:val="none" w:sz="0" w:space="0" w:color="auto"/>
                        <w:right w:val="none" w:sz="0" w:space="0" w:color="auto"/>
                      </w:divBdr>
                      <w:divsChild>
                        <w:div w:id="195297412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3144">
          <w:marLeft w:val="0"/>
          <w:marRight w:val="0"/>
          <w:marTop w:val="0"/>
          <w:marBottom w:val="0"/>
          <w:divBdr>
            <w:top w:val="none" w:sz="0" w:space="0" w:color="auto"/>
            <w:left w:val="none" w:sz="0" w:space="0" w:color="auto"/>
            <w:bottom w:val="none" w:sz="0" w:space="0" w:color="auto"/>
            <w:right w:val="none" w:sz="0" w:space="0" w:color="auto"/>
          </w:divBdr>
          <w:divsChild>
            <w:div w:id="440494900">
              <w:marLeft w:val="0"/>
              <w:marRight w:val="0"/>
              <w:marTop w:val="0"/>
              <w:marBottom w:val="0"/>
              <w:divBdr>
                <w:top w:val="none" w:sz="0" w:space="0" w:color="auto"/>
                <w:left w:val="none" w:sz="0" w:space="0" w:color="auto"/>
                <w:bottom w:val="none" w:sz="0" w:space="0" w:color="auto"/>
                <w:right w:val="none" w:sz="0" w:space="0" w:color="auto"/>
              </w:divBdr>
              <w:divsChild>
                <w:div w:id="1116093881">
                  <w:marLeft w:val="0"/>
                  <w:marRight w:val="0"/>
                  <w:marTop w:val="0"/>
                  <w:marBottom w:val="150"/>
                  <w:divBdr>
                    <w:top w:val="none" w:sz="0" w:space="0" w:color="auto"/>
                    <w:left w:val="none" w:sz="0" w:space="0" w:color="auto"/>
                    <w:bottom w:val="none" w:sz="0" w:space="0" w:color="auto"/>
                    <w:right w:val="none" w:sz="0" w:space="0" w:color="auto"/>
                  </w:divBdr>
                  <w:divsChild>
                    <w:div w:id="1804230234">
                      <w:marLeft w:val="0"/>
                      <w:marRight w:val="0"/>
                      <w:marTop w:val="0"/>
                      <w:marBottom w:val="0"/>
                      <w:divBdr>
                        <w:top w:val="none" w:sz="0" w:space="0" w:color="auto"/>
                        <w:left w:val="none" w:sz="0" w:space="0" w:color="auto"/>
                        <w:bottom w:val="none" w:sz="0" w:space="0" w:color="auto"/>
                        <w:right w:val="none" w:sz="0" w:space="0" w:color="auto"/>
                      </w:divBdr>
                    </w:div>
                  </w:divsChild>
                </w:div>
                <w:div w:id="1478762592">
                  <w:marLeft w:val="0"/>
                  <w:marRight w:val="0"/>
                  <w:marTop w:val="75"/>
                  <w:marBottom w:val="0"/>
                  <w:divBdr>
                    <w:top w:val="none" w:sz="0" w:space="0" w:color="auto"/>
                    <w:left w:val="none" w:sz="0" w:space="0" w:color="auto"/>
                    <w:bottom w:val="none" w:sz="0" w:space="0" w:color="auto"/>
                    <w:right w:val="none" w:sz="0" w:space="0" w:color="auto"/>
                  </w:divBdr>
                  <w:divsChild>
                    <w:div w:id="844709024">
                      <w:marLeft w:val="0"/>
                      <w:marRight w:val="0"/>
                      <w:marTop w:val="0"/>
                      <w:marBottom w:val="0"/>
                      <w:divBdr>
                        <w:top w:val="none" w:sz="0" w:space="0" w:color="auto"/>
                        <w:left w:val="none" w:sz="0" w:space="0" w:color="auto"/>
                        <w:bottom w:val="none" w:sz="0" w:space="0" w:color="auto"/>
                        <w:right w:val="none" w:sz="0" w:space="0" w:color="auto"/>
                      </w:divBdr>
                      <w:divsChild>
                        <w:div w:id="1598100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4026838">
      <w:bodyDiv w:val="1"/>
      <w:marLeft w:val="0"/>
      <w:marRight w:val="0"/>
      <w:marTop w:val="0"/>
      <w:marBottom w:val="0"/>
      <w:divBdr>
        <w:top w:val="none" w:sz="0" w:space="0" w:color="auto"/>
        <w:left w:val="none" w:sz="0" w:space="0" w:color="auto"/>
        <w:bottom w:val="none" w:sz="0" w:space="0" w:color="auto"/>
        <w:right w:val="none" w:sz="0" w:space="0" w:color="auto"/>
      </w:divBdr>
      <w:divsChild>
        <w:div w:id="852842922">
          <w:marLeft w:val="0"/>
          <w:marRight w:val="0"/>
          <w:marTop w:val="0"/>
          <w:marBottom w:val="0"/>
          <w:divBdr>
            <w:top w:val="none" w:sz="0" w:space="0" w:color="auto"/>
            <w:left w:val="none" w:sz="0" w:space="0" w:color="auto"/>
            <w:bottom w:val="none" w:sz="0" w:space="0" w:color="auto"/>
            <w:right w:val="none" w:sz="0" w:space="0" w:color="auto"/>
          </w:divBdr>
          <w:divsChild>
            <w:div w:id="2012678396">
              <w:marLeft w:val="0"/>
              <w:marRight w:val="0"/>
              <w:marTop w:val="0"/>
              <w:marBottom w:val="0"/>
              <w:divBdr>
                <w:top w:val="none" w:sz="0" w:space="0" w:color="auto"/>
                <w:left w:val="none" w:sz="0" w:space="0" w:color="auto"/>
                <w:bottom w:val="none" w:sz="0" w:space="0" w:color="auto"/>
                <w:right w:val="none" w:sz="0" w:space="0" w:color="auto"/>
              </w:divBdr>
              <w:divsChild>
                <w:div w:id="343868786">
                  <w:marLeft w:val="0"/>
                  <w:marRight w:val="0"/>
                  <w:marTop w:val="0"/>
                  <w:marBottom w:val="0"/>
                  <w:divBdr>
                    <w:top w:val="none" w:sz="0" w:space="0" w:color="auto"/>
                    <w:left w:val="none" w:sz="0" w:space="0" w:color="auto"/>
                    <w:bottom w:val="none" w:sz="0" w:space="0" w:color="auto"/>
                    <w:right w:val="none" w:sz="0" w:space="0" w:color="auto"/>
                  </w:divBdr>
                  <w:divsChild>
                    <w:div w:id="864095640">
                      <w:marLeft w:val="0"/>
                      <w:marRight w:val="0"/>
                      <w:marTop w:val="0"/>
                      <w:marBottom w:val="0"/>
                      <w:divBdr>
                        <w:top w:val="none" w:sz="0" w:space="0" w:color="auto"/>
                        <w:left w:val="none" w:sz="0" w:space="0" w:color="auto"/>
                        <w:bottom w:val="none" w:sz="0" w:space="0" w:color="auto"/>
                        <w:right w:val="none" w:sz="0" w:space="0" w:color="auto"/>
                      </w:divBdr>
                      <w:divsChild>
                        <w:div w:id="19324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9911">
          <w:marLeft w:val="0"/>
          <w:marRight w:val="0"/>
          <w:marTop w:val="0"/>
          <w:marBottom w:val="0"/>
          <w:divBdr>
            <w:top w:val="none" w:sz="0" w:space="0" w:color="auto"/>
            <w:left w:val="none" w:sz="0" w:space="0" w:color="auto"/>
            <w:bottom w:val="none" w:sz="0" w:space="0" w:color="auto"/>
            <w:right w:val="none" w:sz="0" w:space="0" w:color="auto"/>
          </w:divBdr>
          <w:divsChild>
            <w:div w:id="1515338239">
              <w:marLeft w:val="0"/>
              <w:marRight w:val="0"/>
              <w:marTop w:val="0"/>
              <w:marBottom w:val="0"/>
              <w:divBdr>
                <w:top w:val="none" w:sz="0" w:space="0" w:color="auto"/>
                <w:left w:val="none" w:sz="0" w:space="0" w:color="auto"/>
                <w:bottom w:val="none" w:sz="0" w:space="0" w:color="auto"/>
                <w:right w:val="none" w:sz="0" w:space="0" w:color="auto"/>
              </w:divBdr>
              <w:divsChild>
                <w:div w:id="996804574">
                  <w:marLeft w:val="0"/>
                  <w:marRight w:val="0"/>
                  <w:marTop w:val="0"/>
                  <w:marBottom w:val="0"/>
                  <w:divBdr>
                    <w:top w:val="none" w:sz="0" w:space="0" w:color="auto"/>
                    <w:left w:val="none" w:sz="0" w:space="0" w:color="auto"/>
                    <w:bottom w:val="none" w:sz="0" w:space="0" w:color="auto"/>
                    <w:right w:val="none" w:sz="0" w:space="0" w:color="auto"/>
                  </w:divBdr>
                  <w:divsChild>
                    <w:div w:id="1893300811">
                      <w:marLeft w:val="0"/>
                      <w:marRight w:val="0"/>
                      <w:marTop w:val="0"/>
                      <w:marBottom w:val="0"/>
                      <w:divBdr>
                        <w:top w:val="none" w:sz="0" w:space="0" w:color="auto"/>
                        <w:left w:val="none" w:sz="0" w:space="0" w:color="auto"/>
                        <w:bottom w:val="none" w:sz="0" w:space="0" w:color="auto"/>
                        <w:right w:val="none" w:sz="0" w:space="0" w:color="auto"/>
                      </w:divBdr>
                      <w:divsChild>
                        <w:div w:id="196433838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1293">
          <w:marLeft w:val="0"/>
          <w:marRight w:val="0"/>
          <w:marTop w:val="0"/>
          <w:marBottom w:val="0"/>
          <w:divBdr>
            <w:top w:val="none" w:sz="0" w:space="0" w:color="auto"/>
            <w:left w:val="none" w:sz="0" w:space="0" w:color="auto"/>
            <w:bottom w:val="none" w:sz="0" w:space="0" w:color="auto"/>
            <w:right w:val="none" w:sz="0" w:space="0" w:color="auto"/>
          </w:divBdr>
          <w:divsChild>
            <w:div w:id="634339804">
              <w:marLeft w:val="0"/>
              <w:marRight w:val="0"/>
              <w:marTop w:val="0"/>
              <w:marBottom w:val="0"/>
              <w:divBdr>
                <w:top w:val="none" w:sz="0" w:space="0" w:color="auto"/>
                <w:left w:val="none" w:sz="0" w:space="0" w:color="auto"/>
                <w:bottom w:val="none" w:sz="0" w:space="0" w:color="auto"/>
                <w:right w:val="none" w:sz="0" w:space="0" w:color="auto"/>
              </w:divBdr>
              <w:divsChild>
                <w:div w:id="1340546337">
                  <w:marLeft w:val="0"/>
                  <w:marRight w:val="0"/>
                  <w:marTop w:val="0"/>
                  <w:marBottom w:val="150"/>
                  <w:divBdr>
                    <w:top w:val="none" w:sz="0" w:space="0" w:color="auto"/>
                    <w:left w:val="none" w:sz="0" w:space="0" w:color="auto"/>
                    <w:bottom w:val="none" w:sz="0" w:space="0" w:color="auto"/>
                    <w:right w:val="none" w:sz="0" w:space="0" w:color="auto"/>
                  </w:divBdr>
                  <w:divsChild>
                    <w:div w:id="784082632">
                      <w:marLeft w:val="0"/>
                      <w:marRight w:val="0"/>
                      <w:marTop w:val="0"/>
                      <w:marBottom w:val="0"/>
                      <w:divBdr>
                        <w:top w:val="none" w:sz="0" w:space="0" w:color="auto"/>
                        <w:left w:val="none" w:sz="0" w:space="0" w:color="auto"/>
                        <w:bottom w:val="none" w:sz="0" w:space="0" w:color="auto"/>
                        <w:right w:val="none" w:sz="0" w:space="0" w:color="auto"/>
                      </w:divBdr>
                    </w:div>
                  </w:divsChild>
                </w:div>
                <w:div w:id="118425428">
                  <w:marLeft w:val="0"/>
                  <w:marRight w:val="0"/>
                  <w:marTop w:val="75"/>
                  <w:marBottom w:val="0"/>
                  <w:divBdr>
                    <w:top w:val="none" w:sz="0" w:space="0" w:color="auto"/>
                    <w:left w:val="none" w:sz="0" w:space="0" w:color="auto"/>
                    <w:bottom w:val="none" w:sz="0" w:space="0" w:color="auto"/>
                    <w:right w:val="none" w:sz="0" w:space="0" w:color="auto"/>
                  </w:divBdr>
                  <w:divsChild>
                    <w:div w:id="902521843">
                      <w:marLeft w:val="0"/>
                      <w:marRight w:val="0"/>
                      <w:marTop w:val="0"/>
                      <w:marBottom w:val="0"/>
                      <w:divBdr>
                        <w:top w:val="none" w:sz="0" w:space="0" w:color="auto"/>
                        <w:left w:val="none" w:sz="0" w:space="0" w:color="auto"/>
                        <w:bottom w:val="none" w:sz="0" w:space="0" w:color="auto"/>
                        <w:right w:val="none" w:sz="0" w:space="0" w:color="auto"/>
                      </w:divBdr>
                      <w:divsChild>
                        <w:div w:id="620650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34684397">
      <w:bodyDiv w:val="1"/>
      <w:marLeft w:val="0"/>
      <w:marRight w:val="0"/>
      <w:marTop w:val="0"/>
      <w:marBottom w:val="0"/>
      <w:divBdr>
        <w:top w:val="none" w:sz="0" w:space="0" w:color="auto"/>
        <w:left w:val="none" w:sz="0" w:space="0" w:color="auto"/>
        <w:bottom w:val="none" w:sz="0" w:space="0" w:color="auto"/>
        <w:right w:val="none" w:sz="0" w:space="0" w:color="auto"/>
      </w:divBdr>
      <w:divsChild>
        <w:div w:id="1991906978">
          <w:marLeft w:val="0"/>
          <w:marRight w:val="0"/>
          <w:marTop w:val="0"/>
          <w:marBottom w:val="0"/>
          <w:divBdr>
            <w:top w:val="none" w:sz="0" w:space="0" w:color="auto"/>
            <w:left w:val="none" w:sz="0" w:space="0" w:color="auto"/>
            <w:bottom w:val="none" w:sz="0" w:space="0" w:color="auto"/>
            <w:right w:val="none" w:sz="0" w:space="0" w:color="auto"/>
          </w:divBdr>
          <w:divsChild>
            <w:div w:id="1957055530">
              <w:marLeft w:val="0"/>
              <w:marRight w:val="0"/>
              <w:marTop w:val="0"/>
              <w:marBottom w:val="0"/>
              <w:divBdr>
                <w:top w:val="none" w:sz="0" w:space="0" w:color="auto"/>
                <w:left w:val="none" w:sz="0" w:space="0" w:color="auto"/>
                <w:bottom w:val="none" w:sz="0" w:space="0" w:color="auto"/>
                <w:right w:val="none" w:sz="0" w:space="0" w:color="auto"/>
              </w:divBdr>
              <w:divsChild>
                <w:div w:id="1883782985">
                  <w:marLeft w:val="0"/>
                  <w:marRight w:val="0"/>
                  <w:marTop w:val="0"/>
                  <w:marBottom w:val="0"/>
                  <w:divBdr>
                    <w:top w:val="none" w:sz="0" w:space="0" w:color="auto"/>
                    <w:left w:val="none" w:sz="0" w:space="0" w:color="auto"/>
                    <w:bottom w:val="none" w:sz="0" w:space="0" w:color="auto"/>
                    <w:right w:val="none" w:sz="0" w:space="0" w:color="auto"/>
                  </w:divBdr>
                  <w:divsChild>
                    <w:div w:id="1215190619">
                      <w:marLeft w:val="0"/>
                      <w:marRight w:val="0"/>
                      <w:marTop w:val="0"/>
                      <w:marBottom w:val="0"/>
                      <w:divBdr>
                        <w:top w:val="none" w:sz="0" w:space="0" w:color="auto"/>
                        <w:left w:val="none" w:sz="0" w:space="0" w:color="auto"/>
                        <w:bottom w:val="none" w:sz="0" w:space="0" w:color="auto"/>
                        <w:right w:val="none" w:sz="0" w:space="0" w:color="auto"/>
                      </w:divBdr>
                      <w:divsChild>
                        <w:div w:id="1762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8419">
          <w:marLeft w:val="0"/>
          <w:marRight w:val="0"/>
          <w:marTop w:val="0"/>
          <w:marBottom w:val="0"/>
          <w:divBdr>
            <w:top w:val="none" w:sz="0" w:space="0" w:color="auto"/>
            <w:left w:val="none" w:sz="0" w:space="0" w:color="auto"/>
            <w:bottom w:val="none" w:sz="0" w:space="0" w:color="auto"/>
            <w:right w:val="none" w:sz="0" w:space="0" w:color="auto"/>
          </w:divBdr>
          <w:divsChild>
            <w:div w:id="1819565107">
              <w:marLeft w:val="0"/>
              <w:marRight w:val="0"/>
              <w:marTop w:val="0"/>
              <w:marBottom w:val="0"/>
              <w:divBdr>
                <w:top w:val="none" w:sz="0" w:space="0" w:color="auto"/>
                <w:left w:val="none" w:sz="0" w:space="0" w:color="auto"/>
                <w:bottom w:val="none" w:sz="0" w:space="0" w:color="auto"/>
                <w:right w:val="none" w:sz="0" w:space="0" w:color="auto"/>
              </w:divBdr>
              <w:divsChild>
                <w:div w:id="1941405474">
                  <w:marLeft w:val="0"/>
                  <w:marRight w:val="0"/>
                  <w:marTop w:val="0"/>
                  <w:marBottom w:val="0"/>
                  <w:divBdr>
                    <w:top w:val="none" w:sz="0" w:space="0" w:color="auto"/>
                    <w:left w:val="none" w:sz="0" w:space="0" w:color="auto"/>
                    <w:bottom w:val="none" w:sz="0" w:space="0" w:color="auto"/>
                    <w:right w:val="none" w:sz="0" w:space="0" w:color="auto"/>
                  </w:divBdr>
                  <w:divsChild>
                    <w:div w:id="116725251">
                      <w:marLeft w:val="0"/>
                      <w:marRight w:val="0"/>
                      <w:marTop w:val="0"/>
                      <w:marBottom w:val="0"/>
                      <w:divBdr>
                        <w:top w:val="none" w:sz="0" w:space="0" w:color="auto"/>
                        <w:left w:val="none" w:sz="0" w:space="0" w:color="auto"/>
                        <w:bottom w:val="none" w:sz="0" w:space="0" w:color="auto"/>
                        <w:right w:val="none" w:sz="0" w:space="0" w:color="auto"/>
                      </w:divBdr>
                      <w:divsChild>
                        <w:div w:id="15439748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3345">
          <w:marLeft w:val="0"/>
          <w:marRight w:val="0"/>
          <w:marTop w:val="0"/>
          <w:marBottom w:val="0"/>
          <w:divBdr>
            <w:top w:val="none" w:sz="0" w:space="0" w:color="auto"/>
            <w:left w:val="none" w:sz="0" w:space="0" w:color="auto"/>
            <w:bottom w:val="none" w:sz="0" w:space="0" w:color="auto"/>
            <w:right w:val="none" w:sz="0" w:space="0" w:color="auto"/>
          </w:divBdr>
          <w:divsChild>
            <w:div w:id="1818036768">
              <w:marLeft w:val="0"/>
              <w:marRight w:val="0"/>
              <w:marTop w:val="0"/>
              <w:marBottom w:val="0"/>
              <w:divBdr>
                <w:top w:val="none" w:sz="0" w:space="0" w:color="auto"/>
                <w:left w:val="none" w:sz="0" w:space="0" w:color="auto"/>
                <w:bottom w:val="none" w:sz="0" w:space="0" w:color="auto"/>
                <w:right w:val="none" w:sz="0" w:space="0" w:color="auto"/>
              </w:divBdr>
              <w:divsChild>
                <w:div w:id="2117366817">
                  <w:marLeft w:val="0"/>
                  <w:marRight w:val="0"/>
                  <w:marTop w:val="0"/>
                  <w:marBottom w:val="150"/>
                  <w:divBdr>
                    <w:top w:val="none" w:sz="0" w:space="0" w:color="auto"/>
                    <w:left w:val="none" w:sz="0" w:space="0" w:color="auto"/>
                    <w:bottom w:val="none" w:sz="0" w:space="0" w:color="auto"/>
                    <w:right w:val="none" w:sz="0" w:space="0" w:color="auto"/>
                  </w:divBdr>
                  <w:divsChild>
                    <w:div w:id="958687893">
                      <w:marLeft w:val="0"/>
                      <w:marRight w:val="0"/>
                      <w:marTop w:val="0"/>
                      <w:marBottom w:val="0"/>
                      <w:divBdr>
                        <w:top w:val="none" w:sz="0" w:space="0" w:color="auto"/>
                        <w:left w:val="none" w:sz="0" w:space="0" w:color="auto"/>
                        <w:bottom w:val="none" w:sz="0" w:space="0" w:color="auto"/>
                        <w:right w:val="none" w:sz="0" w:space="0" w:color="auto"/>
                      </w:divBdr>
                    </w:div>
                  </w:divsChild>
                </w:div>
                <w:div w:id="140270441">
                  <w:marLeft w:val="0"/>
                  <w:marRight w:val="0"/>
                  <w:marTop w:val="75"/>
                  <w:marBottom w:val="0"/>
                  <w:divBdr>
                    <w:top w:val="none" w:sz="0" w:space="0" w:color="auto"/>
                    <w:left w:val="none" w:sz="0" w:space="0" w:color="auto"/>
                    <w:bottom w:val="none" w:sz="0" w:space="0" w:color="auto"/>
                    <w:right w:val="none" w:sz="0" w:space="0" w:color="auto"/>
                  </w:divBdr>
                  <w:divsChild>
                    <w:div w:id="1113285416">
                      <w:marLeft w:val="0"/>
                      <w:marRight w:val="0"/>
                      <w:marTop w:val="0"/>
                      <w:marBottom w:val="0"/>
                      <w:divBdr>
                        <w:top w:val="none" w:sz="0" w:space="0" w:color="auto"/>
                        <w:left w:val="none" w:sz="0" w:space="0" w:color="auto"/>
                        <w:bottom w:val="none" w:sz="0" w:space="0" w:color="auto"/>
                        <w:right w:val="none" w:sz="0" w:space="0" w:color="auto"/>
                      </w:divBdr>
                      <w:divsChild>
                        <w:div w:id="1313942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60435879">
      <w:bodyDiv w:val="1"/>
      <w:marLeft w:val="0"/>
      <w:marRight w:val="0"/>
      <w:marTop w:val="0"/>
      <w:marBottom w:val="0"/>
      <w:divBdr>
        <w:top w:val="none" w:sz="0" w:space="0" w:color="auto"/>
        <w:left w:val="none" w:sz="0" w:space="0" w:color="auto"/>
        <w:bottom w:val="none" w:sz="0" w:space="0" w:color="auto"/>
        <w:right w:val="none" w:sz="0" w:space="0" w:color="auto"/>
      </w:divBdr>
      <w:divsChild>
        <w:div w:id="1526478802">
          <w:marLeft w:val="0"/>
          <w:marRight w:val="0"/>
          <w:marTop w:val="0"/>
          <w:marBottom w:val="0"/>
          <w:divBdr>
            <w:top w:val="none" w:sz="0" w:space="0" w:color="auto"/>
            <w:left w:val="none" w:sz="0" w:space="0" w:color="auto"/>
            <w:bottom w:val="none" w:sz="0" w:space="0" w:color="auto"/>
            <w:right w:val="none" w:sz="0" w:space="0" w:color="auto"/>
          </w:divBdr>
          <w:divsChild>
            <w:div w:id="1644694941">
              <w:marLeft w:val="0"/>
              <w:marRight w:val="0"/>
              <w:marTop w:val="0"/>
              <w:marBottom w:val="0"/>
              <w:divBdr>
                <w:top w:val="none" w:sz="0" w:space="0" w:color="auto"/>
                <w:left w:val="none" w:sz="0" w:space="0" w:color="auto"/>
                <w:bottom w:val="none" w:sz="0" w:space="0" w:color="auto"/>
                <w:right w:val="none" w:sz="0" w:space="0" w:color="auto"/>
              </w:divBdr>
              <w:divsChild>
                <w:div w:id="1402825044">
                  <w:marLeft w:val="0"/>
                  <w:marRight w:val="0"/>
                  <w:marTop w:val="0"/>
                  <w:marBottom w:val="0"/>
                  <w:divBdr>
                    <w:top w:val="none" w:sz="0" w:space="0" w:color="auto"/>
                    <w:left w:val="none" w:sz="0" w:space="0" w:color="auto"/>
                    <w:bottom w:val="none" w:sz="0" w:space="0" w:color="auto"/>
                    <w:right w:val="none" w:sz="0" w:space="0" w:color="auto"/>
                  </w:divBdr>
                  <w:divsChild>
                    <w:div w:id="311787337">
                      <w:marLeft w:val="0"/>
                      <w:marRight w:val="0"/>
                      <w:marTop w:val="0"/>
                      <w:marBottom w:val="0"/>
                      <w:divBdr>
                        <w:top w:val="none" w:sz="0" w:space="0" w:color="auto"/>
                        <w:left w:val="none" w:sz="0" w:space="0" w:color="auto"/>
                        <w:bottom w:val="none" w:sz="0" w:space="0" w:color="auto"/>
                        <w:right w:val="none" w:sz="0" w:space="0" w:color="auto"/>
                      </w:divBdr>
                      <w:divsChild>
                        <w:div w:id="21027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85945">
          <w:marLeft w:val="0"/>
          <w:marRight w:val="0"/>
          <w:marTop w:val="0"/>
          <w:marBottom w:val="0"/>
          <w:divBdr>
            <w:top w:val="none" w:sz="0" w:space="0" w:color="auto"/>
            <w:left w:val="none" w:sz="0" w:space="0" w:color="auto"/>
            <w:bottom w:val="none" w:sz="0" w:space="0" w:color="auto"/>
            <w:right w:val="none" w:sz="0" w:space="0" w:color="auto"/>
          </w:divBdr>
          <w:divsChild>
            <w:div w:id="2064519846">
              <w:marLeft w:val="0"/>
              <w:marRight w:val="0"/>
              <w:marTop w:val="0"/>
              <w:marBottom w:val="0"/>
              <w:divBdr>
                <w:top w:val="none" w:sz="0" w:space="0" w:color="auto"/>
                <w:left w:val="none" w:sz="0" w:space="0" w:color="auto"/>
                <w:bottom w:val="none" w:sz="0" w:space="0" w:color="auto"/>
                <w:right w:val="none" w:sz="0" w:space="0" w:color="auto"/>
              </w:divBdr>
              <w:divsChild>
                <w:div w:id="1202667194">
                  <w:marLeft w:val="0"/>
                  <w:marRight w:val="0"/>
                  <w:marTop w:val="0"/>
                  <w:marBottom w:val="0"/>
                  <w:divBdr>
                    <w:top w:val="none" w:sz="0" w:space="0" w:color="auto"/>
                    <w:left w:val="none" w:sz="0" w:space="0" w:color="auto"/>
                    <w:bottom w:val="none" w:sz="0" w:space="0" w:color="auto"/>
                    <w:right w:val="none" w:sz="0" w:space="0" w:color="auto"/>
                  </w:divBdr>
                  <w:divsChild>
                    <w:div w:id="927620618">
                      <w:marLeft w:val="0"/>
                      <w:marRight w:val="0"/>
                      <w:marTop w:val="0"/>
                      <w:marBottom w:val="0"/>
                      <w:divBdr>
                        <w:top w:val="none" w:sz="0" w:space="0" w:color="auto"/>
                        <w:left w:val="none" w:sz="0" w:space="0" w:color="auto"/>
                        <w:bottom w:val="none" w:sz="0" w:space="0" w:color="auto"/>
                        <w:right w:val="none" w:sz="0" w:space="0" w:color="auto"/>
                      </w:divBdr>
                      <w:divsChild>
                        <w:div w:id="46520360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9445">
          <w:marLeft w:val="0"/>
          <w:marRight w:val="0"/>
          <w:marTop w:val="0"/>
          <w:marBottom w:val="0"/>
          <w:divBdr>
            <w:top w:val="none" w:sz="0" w:space="0" w:color="auto"/>
            <w:left w:val="none" w:sz="0" w:space="0" w:color="auto"/>
            <w:bottom w:val="none" w:sz="0" w:space="0" w:color="auto"/>
            <w:right w:val="none" w:sz="0" w:space="0" w:color="auto"/>
          </w:divBdr>
          <w:divsChild>
            <w:div w:id="725372423">
              <w:marLeft w:val="0"/>
              <w:marRight w:val="0"/>
              <w:marTop w:val="0"/>
              <w:marBottom w:val="0"/>
              <w:divBdr>
                <w:top w:val="none" w:sz="0" w:space="0" w:color="auto"/>
                <w:left w:val="none" w:sz="0" w:space="0" w:color="auto"/>
                <w:bottom w:val="none" w:sz="0" w:space="0" w:color="auto"/>
                <w:right w:val="none" w:sz="0" w:space="0" w:color="auto"/>
              </w:divBdr>
              <w:divsChild>
                <w:div w:id="2023823298">
                  <w:marLeft w:val="0"/>
                  <w:marRight w:val="0"/>
                  <w:marTop w:val="0"/>
                  <w:marBottom w:val="150"/>
                  <w:divBdr>
                    <w:top w:val="none" w:sz="0" w:space="0" w:color="auto"/>
                    <w:left w:val="none" w:sz="0" w:space="0" w:color="auto"/>
                    <w:bottom w:val="none" w:sz="0" w:space="0" w:color="auto"/>
                    <w:right w:val="none" w:sz="0" w:space="0" w:color="auto"/>
                  </w:divBdr>
                  <w:divsChild>
                    <w:div w:id="189536024">
                      <w:marLeft w:val="0"/>
                      <w:marRight w:val="0"/>
                      <w:marTop w:val="0"/>
                      <w:marBottom w:val="0"/>
                      <w:divBdr>
                        <w:top w:val="none" w:sz="0" w:space="0" w:color="auto"/>
                        <w:left w:val="none" w:sz="0" w:space="0" w:color="auto"/>
                        <w:bottom w:val="none" w:sz="0" w:space="0" w:color="auto"/>
                        <w:right w:val="none" w:sz="0" w:space="0" w:color="auto"/>
                      </w:divBdr>
                    </w:div>
                  </w:divsChild>
                </w:div>
                <w:div w:id="834491966">
                  <w:marLeft w:val="0"/>
                  <w:marRight w:val="0"/>
                  <w:marTop w:val="75"/>
                  <w:marBottom w:val="0"/>
                  <w:divBdr>
                    <w:top w:val="none" w:sz="0" w:space="0" w:color="auto"/>
                    <w:left w:val="none" w:sz="0" w:space="0" w:color="auto"/>
                    <w:bottom w:val="none" w:sz="0" w:space="0" w:color="auto"/>
                    <w:right w:val="none" w:sz="0" w:space="0" w:color="auto"/>
                  </w:divBdr>
                  <w:divsChild>
                    <w:div w:id="1450321767">
                      <w:marLeft w:val="0"/>
                      <w:marRight w:val="0"/>
                      <w:marTop w:val="0"/>
                      <w:marBottom w:val="0"/>
                      <w:divBdr>
                        <w:top w:val="none" w:sz="0" w:space="0" w:color="auto"/>
                        <w:left w:val="none" w:sz="0" w:space="0" w:color="auto"/>
                        <w:bottom w:val="none" w:sz="0" w:space="0" w:color="auto"/>
                        <w:right w:val="none" w:sz="0" w:space="0" w:color="auto"/>
                      </w:divBdr>
                      <w:divsChild>
                        <w:div w:id="1652490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67493575">
      <w:bodyDiv w:val="1"/>
      <w:marLeft w:val="0"/>
      <w:marRight w:val="0"/>
      <w:marTop w:val="0"/>
      <w:marBottom w:val="0"/>
      <w:divBdr>
        <w:top w:val="none" w:sz="0" w:space="0" w:color="auto"/>
        <w:left w:val="none" w:sz="0" w:space="0" w:color="auto"/>
        <w:bottom w:val="none" w:sz="0" w:space="0" w:color="auto"/>
        <w:right w:val="none" w:sz="0" w:space="0" w:color="auto"/>
      </w:divBdr>
    </w:div>
    <w:div w:id="1590001184">
      <w:bodyDiv w:val="1"/>
      <w:marLeft w:val="0"/>
      <w:marRight w:val="0"/>
      <w:marTop w:val="0"/>
      <w:marBottom w:val="0"/>
      <w:divBdr>
        <w:top w:val="none" w:sz="0" w:space="0" w:color="auto"/>
        <w:left w:val="none" w:sz="0" w:space="0" w:color="auto"/>
        <w:bottom w:val="none" w:sz="0" w:space="0" w:color="auto"/>
        <w:right w:val="none" w:sz="0" w:space="0" w:color="auto"/>
      </w:divBdr>
    </w:div>
    <w:div w:id="1594557983">
      <w:bodyDiv w:val="1"/>
      <w:marLeft w:val="0"/>
      <w:marRight w:val="0"/>
      <w:marTop w:val="0"/>
      <w:marBottom w:val="0"/>
      <w:divBdr>
        <w:top w:val="none" w:sz="0" w:space="0" w:color="auto"/>
        <w:left w:val="none" w:sz="0" w:space="0" w:color="auto"/>
        <w:bottom w:val="none" w:sz="0" w:space="0" w:color="auto"/>
        <w:right w:val="none" w:sz="0" w:space="0" w:color="auto"/>
      </w:divBdr>
    </w:div>
    <w:div w:id="1627274743">
      <w:bodyDiv w:val="1"/>
      <w:marLeft w:val="0"/>
      <w:marRight w:val="0"/>
      <w:marTop w:val="0"/>
      <w:marBottom w:val="0"/>
      <w:divBdr>
        <w:top w:val="none" w:sz="0" w:space="0" w:color="auto"/>
        <w:left w:val="none" w:sz="0" w:space="0" w:color="auto"/>
        <w:bottom w:val="none" w:sz="0" w:space="0" w:color="auto"/>
        <w:right w:val="none" w:sz="0" w:space="0" w:color="auto"/>
      </w:divBdr>
    </w:div>
    <w:div w:id="1636834471">
      <w:bodyDiv w:val="1"/>
      <w:marLeft w:val="0"/>
      <w:marRight w:val="0"/>
      <w:marTop w:val="0"/>
      <w:marBottom w:val="0"/>
      <w:divBdr>
        <w:top w:val="none" w:sz="0" w:space="0" w:color="auto"/>
        <w:left w:val="none" w:sz="0" w:space="0" w:color="auto"/>
        <w:bottom w:val="none" w:sz="0" w:space="0" w:color="auto"/>
        <w:right w:val="none" w:sz="0" w:space="0" w:color="auto"/>
      </w:divBdr>
      <w:divsChild>
        <w:div w:id="1006981942">
          <w:marLeft w:val="0"/>
          <w:marRight w:val="0"/>
          <w:marTop w:val="0"/>
          <w:marBottom w:val="0"/>
          <w:divBdr>
            <w:top w:val="none" w:sz="0" w:space="0" w:color="auto"/>
            <w:left w:val="none" w:sz="0" w:space="0" w:color="auto"/>
            <w:bottom w:val="none" w:sz="0" w:space="0" w:color="auto"/>
            <w:right w:val="none" w:sz="0" w:space="0" w:color="auto"/>
          </w:divBdr>
          <w:divsChild>
            <w:div w:id="299966221">
              <w:marLeft w:val="0"/>
              <w:marRight w:val="0"/>
              <w:marTop w:val="0"/>
              <w:marBottom w:val="0"/>
              <w:divBdr>
                <w:top w:val="none" w:sz="0" w:space="0" w:color="auto"/>
                <w:left w:val="none" w:sz="0" w:space="0" w:color="auto"/>
                <w:bottom w:val="none" w:sz="0" w:space="0" w:color="auto"/>
                <w:right w:val="none" w:sz="0" w:space="0" w:color="auto"/>
              </w:divBdr>
              <w:divsChild>
                <w:div w:id="1561790992">
                  <w:marLeft w:val="0"/>
                  <w:marRight w:val="0"/>
                  <w:marTop w:val="0"/>
                  <w:marBottom w:val="0"/>
                  <w:divBdr>
                    <w:top w:val="none" w:sz="0" w:space="0" w:color="auto"/>
                    <w:left w:val="none" w:sz="0" w:space="0" w:color="auto"/>
                    <w:bottom w:val="none" w:sz="0" w:space="0" w:color="auto"/>
                    <w:right w:val="none" w:sz="0" w:space="0" w:color="auto"/>
                  </w:divBdr>
                  <w:divsChild>
                    <w:div w:id="130252521">
                      <w:marLeft w:val="0"/>
                      <w:marRight w:val="0"/>
                      <w:marTop w:val="0"/>
                      <w:marBottom w:val="0"/>
                      <w:divBdr>
                        <w:top w:val="none" w:sz="0" w:space="0" w:color="auto"/>
                        <w:left w:val="none" w:sz="0" w:space="0" w:color="auto"/>
                        <w:bottom w:val="none" w:sz="0" w:space="0" w:color="auto"/>
                        <w:right w:val="none" w:sz="0" w:space="0" w:color="auto"/>
                      </w:divBdr>
                      <w:divsChild>
                        <w:div w:id="1643466644">
                          <w:marLeft w:val="0"/>
                          <w:marRight w:val="0"/>
                          <w:marTop w:val="0"/>
                          <w:marBottom w:val="0"/>
                          <w:divBdr>
                            <w:top w:val="none" w:sz="0" w:space="0" w:color="auto"/>
                            <w:left w:val="none" w:sz="0" w:space="0" w:color="auto"/>
                            <w:bottom w:val="none" w:sz="0" w:space="0" w:color="auto"/>
                            <w:right w:val="none" w:sz="0" w:space="0" w:color="auto"/>
                          </w:divBdr>
                          <w:divsChild>
                            <w:div w:id="1574777358">
                              <w:marLeft w:val="0"/>
                              <w:marRight w:val="0"/>
                              <w:marTop w:val="0"/>
                              <w:marBottom w:val="0"/>
                              <w:divBdr>
                                <w:top w:val="none" w:sz="0" w:space="0" w:color="auto"/>
                                <w:left w:val="none" w:sz="0" w:space="0" w:color="auto"/>
                                <w:bottom w:val="none" w:sz="0" w:space="0" w:color="auto"/>
                                <w:right w:val="none" w:sz="0" w:space="0" w:color="auto"/>
                              </w:divBdr>
                              <w:divsChild>
                                <w:div w:id="983463289">
                                  <w:marLeft w:val="0"/>
                                  <w:marRight w:val="0"/>
                                  <w:marTop w:val="0"/>
                                  <w:marBottom w:val="0"/>
                                  <w:divBdr>
                                    <w:top w:val="none" w:sz="0" w:space="0" w:color="auto"/>
                                    <w:left w:val="none" w:sz="0" w:space="0" w:color="auto"/>
                                    <w:bottom w:val="none" w:sz="0" w:space="0" w:color="auto"/>
                                    <w:right w:val="none" w:sz="0" w:space="0" w:color="auto"/>
                                  </w:divBdr>
                                  <w:divsChild>
                                    <w:div w:id="1139764283">
                                      <w:marLeft w:val="0"/>
                                      <w:marRight w:val="0"/>
                                      <w:marTop w:val="0"/>
                                      <w:marBottom w:val="0"/>
                                      <w:divBdr>
                                        <w:top w:val="none" w:sz="0" w:space="0" w:color="auto"/>
                                        <w:left w:val="none" w:sz="0" w:space="0" w:color="auto"/>
                                        <w:bottom w:val="none" w:sz="0" w:space="0" w:color="auto"/>
                                        <w:right w:val="none" w:sz="0" w:space="0" w:color="auto"/>
                                      </w:divBdr>
                                      <w:divsChild>
                                        <w:div w:id="1374233254">
                                          <w:marLeft w:val="0"/>
                                          <w:marRight w:val="0"/>
                                          <w:marTop w:val="0"/>
                                          <w:marBottom w:val="0"/>
                                          <w:divBdr>
                                            <w:top w:val="none" w:sz="0" w:space="0" w:color="auto"/>
                                            <w:left w:val="none" w:sz="0" w:space="0" w:color="auto"/>
                                            <w:bottom w:val="none" w:sz="0" w:space="0" w:color="auto"/>
                                            <w:right w:val="none" w:sz="0" w:space="0" w:color="auto"/>
                                          </w:divBdr>
                                          <w:divsChild>
                                            <w:div w:id="718437380">
                                              <w:marLeft w:val="0"/>
                                              <w:marRight w:val="0"/>
                                              <w:marTop w:val="0"/>
                                              <w:marBottom w:val="0"/>
                                              <w:divBdr>
                                                <w:top w:val="none" w:sz="0" w:space="0" w:color="auto"/>
                                                <w:left w:val="none" w:sz="0" w:space="0" w:color="auto"/>
                                                <w:bottom w:val="none" w:sz="0" w:space="0" w:color="auto"/>
                                                <w:right w:val="none" w:sz="0" w:space="0" w:color="auto"/>
                                              </w:divBdr>
                                              <w:divsChild>
                                                <w:div w:id="135227137">
                                                  <w:marLeft w:val="0"/>
                                                  <w:marRight w:val="0"/>
                                                  <w:marTop w:val="0"/>
                                                  <w:marBottom w:val="0"/>
                                                  <w:divBdr>
                                                    <w:top w:val="none" w:sz="0" w:space="0" w:color="auto"/>
                                                    <w:left w:val="none" w:sz="0" w:space="0" w:color="auto"/>
                                                    <w:bottom w:val="none" w:sz="0" w:space="0" w:color="auto"/>
                                                    <w:right w:val="none" w:sz="0" w:space="0" w:color="auto"/>
                                                  </w:divBdr>
                                                  <w:divsChild>
                                                    <w:div w:id="821240538">
                                                      <w:marLeft w:val="0"/>
                                                      <w:marRight w:val="0"/>
                                                      <w:marTop w:val="0"/>
                                                      <w:marBottom w:val="0"/>
                                                      <w:divBdr>
                                                        <w:top w:val="none" w:sz="0" w:space="0" w:color="auto"/>
                                                        <w:left w:val="none" w:sz="0" w:space="0" w:color="auto"/>
                                                        <w:bottom w:val="none" w:sz="0" w:space="0" w:color="auto"/>
                                                        <w:right w:val="none" w:sz="0" w:space="0" w:color="auto"/>
                                                      </w:divBdr>
                                                      <w:divsChild>
                                                        <w:div w:id="1335455283">
                                                          <w:marLeft w:val="0"/>
                                                          <w:marRight w:val="0"/>
                                                          <w:marTop w:val="0"/>
                                                          <w:marBottom w:val="0"/>
                                                          <w:divBdr>
                                                            <w:top w:val="none" w:sz="0" w:space="0" w:color="auto"/>
                                                            <w:left w:val="none" w:sz="0" w:space="0" w:color="auto"/>
                                                            <w:bottom w:val="none" w:sz="0" w:space="0" w:color="auto"/>
                                                            <w:right w:val="none" w:sz="0" w:space="0" w:color="auto"/>
                                                          </w:divBdr>
                                                          <w:divsChild>
                                                            <w:div w:id="2997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692028756">
      <w:bodyDiv w:val="1"/>
      <w:marLeft w:val="0"/>
      <w:marRight w:val="0"/>
      <w:marTop w:val="0"/>
      <w:marBottom w:val="0"/>
      <w:divBdr>
        <w:top w:val="none" w:sz="0" w:space="0" w:color="auto"/>
        <w:left w:val="none" w:sz="0" w:space="0" w:color="auto"/>
        <w:bottom w:val="none" w:sz="0" w:space="0" w:color="auto"/>
        <w:right w:val="none" w:sz="0" w:space="0" w:color="auto"/>
      </w:divBdr>
      <w:divsChild>
        <w:div w:id="95370350">
          <w:marLeft w:val="0"/>
          <w:marRight w:val="0"/>
          <w:marTop w:val="0"/>
          <w:marBottom w:val="0"/>
          <w:divBdr>
            <w:top w:val="none" w:sz="0" w:space="0" w:color="auto"/>
            <w:left w:val="none" w:sz="0" w:space="0" w:color="auto"/>
            <w:bottom w:val="none" w:sz="0" w:space="0" w:color="auto"/>
            <w:right w:val="none" w:sz="0" w:space="0" w:color="auto"/>
          </w:divBdr>
          <w:divsChild>
            <w:div w:id="211037824">
              <w:marLeft w:val="0"/>
              <w:marRight w:val="0"/>
              <w:marTop w:val="0"/>
              <w:marBottom w:val="0"/>
              <w:divBdr>
                <w:top w:val="none" w:sz="0" w:space="0" w:color="auto"/>
                <w:left w:val="none" w:sz="0" w:space="0" w:color="auto"/>
                <w:bottom w:val="none" w:sz="0" w:space="0" w:color="auto"/>
                <w:right w:val="none" w:sz="0" w:space="0" w:color="auto"/>
              </w:divBdr>
              <w:divsChild>
                <w:div w:id="217742005">
                  <w:marLeft w:val="0"/>
                  <w:marRight w:val="0"/>
                  <w:marTop w:val="0"/>
                  <w:marBottom w:val="0"/>
                  <w:divBdr>
                    <w:top w:val="none" w:sz="0" w:space="0" w:color="auto"/>
                    <w:left w:val="none" w:sz="0" w:space="0" w:color="auto"/>
                    <w:bottom w:val="none" w:sz="0" w:space="0" w:color="auto"/>
                    <w:right w:val="none" w:sz="0" w:space="0" w:color="auto"/>
                  </w:divBdr>
                  <w:divsChild>
                    <w:div w:id="865563399">
                      <w:marLeft w:val="0"/>
                      <w:marRight w:val="0"/>
                      <w:marTop w:val="0"/>
                      <w:marBottom w:val="0"/>
                      <w:divBdr>
                        <w:top w:val="none" w:sz="0" w:space="0" w:color="auto"/>
                        <w:left w:val="none" w:sz="0" w:space="0" w:color="auto"/>
                        <w:bottom w:val="none" w:sz="0" w:space="0" w:color="auto"/>
                        <w:right w:val="none" w:sz="0" w:space="0" w:color="auto"/>
                      </w:divBdr>
                      <w:divsChild>
                        <w:div w:id="15067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254381">
          <w:marLeft w:val="0"/>
          <w:marRight w:val="0"/>
          <w:marTop w:val="0"/>
          <w:marBottom w:val="0"/>
          <w:divBdr>
            <w:top w:val="none" w:sz="0" w:space="0" w:color="auto"/>
            <w:left w:val="none" w:sz="0" w:space="0" w:color="auto"/>
            <w:bottom w:val="none" w:sz="0" w:space="0" w:color="auto"/>
            <w:right w:val="none" w:sz="0" w:space="0" w:color="auto"/>
          </w:divBdr>
          <w:divsChild>
            <w:div w:id="1472401983">
              <w:marLeft w:val="0"/>
              <w:marRight w:val="0"/>
              <w:marTop w:val="0"/>
              <w:marBottom w:val="0"/>
              <w:divBdr>
                <w:top w:val="none" w:sz="0" w:space="0" w:color="auto"/>
                <w:left w:val="none" w:sz="0" w:space="0" w:color="auto"/>
                <w:bottom w:val="none" w:sz="0" w:space="0" w:color="auto"/>
                <w:right w:val="none" w:sz="0" w:space="0" w:color="auto"/>
              </w:divBdr>
              <w:divsChild>
                <w:div w:id="1116094961">
                  <w:marLeft w:val="0"/>
                  <w:marRight w:val="0"/>
                  <w:marTop w:val="0"/>
                  <w:marBottom w:val="0"/>
                  <w:divBdr>
                    <w:top w:val="none" w:sz="0" w:space="0" w:color="auto"/>
                    <w:left w:val="none" w:sz="0" w:space="0" w:color="auto"/>
                    <w:bottom w:val="none" w:sz="0" w:space="0" w:color="auto"/>
                    <w:right w:val="none" w:sz="0" w:space="0" w:color="auto"/>
                  </w:divBdr>
                  <w:divsChild>
                    <w:div w:id="1901205654">
                      <w:marLeft w:val="0"/>
                      <w:marRight w:val="0"/>
                      <w:marTop w:val="0"/>
                      <w:marBottom w:val="0"/>
                      <w:divBdr>
                        <w:top w:val="none" w:sz="0" w:space="0" w:color="auto"/>
                        <w:left w:val="none" w:sz="0" w:space="0" w:color="auto"/>
                        <w:bottom w:val="none" w:sz="0" w:space="0" w:color="auto"/>
                        <w:right w:val="none" w:sz="0" w:space="0" w:color="auto"/>
                      </w:divBdr>
                      <w:divsChild>
                        <w:div w:id="191797688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96161">
          <w:marLeft w:val="0"/>
          <w:marRight w:val="0"/>
          <w:marTop w:val="0"/>
          <w:marBottom w:val="0"/>
          <w:divBdr>
            <w:top w:val="none" w:sz="0" w:space="0" w:color="auto"/>
            <w:left w:val="none" w:sz="0" w:space="0" w:color="auto"/>
            <w:bottom w:val="none" w:sz="0" w:space="0" w:color="auto"/>
            <w:right w:val="none" w:sz="0" w:space="0" w:color="auto"/>
          </w:divBdr>
          <w:divsChild>
            <w:div w:id="545291785">
              <w:marLeft w:val="0"/>
              <w:marRight w:val="0"/>
              <w:marTop w:val="0"/>
              <w:marBottom w:val="0"/>
              <w:divBdr>
                <w:top w:val="none" w:sz="0" w:space="0" w:color="auto"/>
                <w:left w:val="none" w:sz="0" w:space="0" w:color="auto"/>
                <w:bottom w:val="none" w:sz="0" w:space="0" w:color="auto"/>
                <w:right w:val="none" w:sz="0" w:space="0" w:color="auto"/>
              </w:divBdr>
              <w:divsChild>
                <w:div w:id="127629681">
                  <w:marLeft w:val="0"/>
                  <w:marRight w:val="0"/>
                  <w:marTop w:val="0"/>
                  <w:marBottom w:val="150"/>
                  <w:divBdr>
                    <w:top w:val="none" w:sz="0" w:space="0" w:color="auto"/>
                    <w:left w:val="none" w:sz="0" w:space="0" w:color="auto"/>
                    <w:bottom w:val="none" w:sz="0" w:space="0" w:color="auto"/>
                    <w:right w:val="none" w:sz="0" w:space="0" w:color="auto"/>
                  </w:divBdr>
                  <w:divsChild>
                    <w:div w:id="1169952219">
                      <w:marLeft w:val="0"/>
                      <w:marRight w:val="0"/>
                      <w:marTop w:val="0"/>
                      <w:marBottom w:val="0"/>
                      <w:divBdr>
                        <w:top w:val="none" w:sz="0" w:space="0" w:color="auto"/>
                        <w:left w:val="none" w:sz="0" w:space="0" w:color="auto"/>
                        <w:bottom w:val="none" w:sz="0" w:space="0" w:color="auto"/>
                        <w:right w:val="none" w:sz="0" w:space="0" w:color="auto"/>
                      </w:divBdr>
                    </w:div>
                  </w:divsChild>
                </w:div>
                <w:div w:id="2045444671">
                  <w:marLeft w:val="0"/>
                  <w:marRight w:val="0"/>
                  <w:marTop w:val="75"/>
                  <w:marBottom w:val="0"/>
                  <w:divBdr>
                    <w:top w:val="none" w:sz="0" w:space="0" w:color="auto"/>
                    <w:left w:val="none" w:sz="0" w:space="0" w:color="auto"/>
                    <w:bottom w:val="none" w:sz="0" w:space="0" w:color="auto"/>
                    <w:right w:val="none" w:sz="0" w:space="0" w:color="auto"/>
                  </w:divBdr>
                  <w:divsChild>
                    <w:div w:id="1737778153">
                      <w:marLeft w:val="0"/>
                      <w:marRight w:val="0"/>
                      <w:marTop w:val="0"/>
                      <w:marBottom w:val="0"/>
                      <w:divBdr>
                        <w:top w:val="none" w:sz="0" w:space="0" w:color="auto"/>
                        <w:left w:val="none" w:sz="0" w:space="0" w:color="auto"/>
                        <w:bottom w:val="none" w:sz="0" w:space="0" w:color="auto"/>
                        <w:right w:val="none" w:sz="0" w:space="0" w:color="auto"/>
                      </w:divBdr>
                      <w:divsChild>
                        <w:div w:id="1604654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6634715">
      <w:bodyDiv w:val="1"/>
      <w:marLeft w:val="0"/>
      <w:marRight w:val="0"/>
      <w:marTop w:val="0"/>
      <w:marBottom w:val="0"/>
      <w:divBdr>
        <w:top w:val="none" w:sz="0" w:space="0" w:color="auto"/>
        <w:left w:val="none" w:sz="0" w:space="0" w:color="auto"/>
        <w:bottom w:val="none" w:sz="0" w:space="0" w:color="auto"/>
        <w:right w:val="none" w:sz="0" w:space="0" w:color="auto"/>
      </w:divBdr>
      <w:divsChild>
        <w:div w:id="1112094726">
          <w:marLeft w:val="0"/>
          <w:marRight w:val="0"/>
          <w:marTop w:val="0"/>
          <w:marBottom w:val="0"/>
          <w:divBdr>
            <w:top w:val="none" w:sz="0" w:space="0" w:color="auto"/>
            <w:left w:val="none" w:sz="0" w:space="0" w:color="auto"/>
            <w:bottom w:val="none" w:sz="0" w:space="0" w:color="auto"/>
            <w:right w:val="none" w:sz="0" w:space="0" w:color="auto"/>
          </w:divBdr>
          <w:divsChild>
            <w:div w:id="1882741711">
              <w:marLeft w:val="0"/>
              <w:marRight w:val="0"/>
              <w:marTop w:val="0"/>
              <w:marBottom w:val="0"/>
              <w:divBdr>
                <w:top w:val="none" w:sz="0" w:space="0" w:color="auto"/>
                <w:left w:val="none" w:sz="0" w:space="0" w:color="auto"/>
                <w:bottom w:val="none" w:sz="0" w:space="0" w:color="auto"/>
                <w:right w:val="none" w:sz="0" w:space="0" w:color="auto"/>
              </w:divBdr>
              <w:divsChild>
                <w:div w:id="58940288">
                  <w:marLeft w:val="0"/>
                  <w:marRight w:val="0"/>
                  <w:marTop w:val="0"/>
                  <w:marBottom w:val="0"/>
                  <w:divBdr>
                    <w:top w:val="none" w:sz="0" w:space="0" w:color="auto"/>
                    <w:left w:val="none" w:sz="0" w:space="0" w:color="auto"/>
                    <w:bottom w:val="none" w:sz="0" w:space="0" w:color="auto"/>
                    <w:right w:val="none" w:sz="0" w:space="0" w:color="auto"/>
                  </w:divBdr>
                  <w:divsChild>
                    <w:div w:id="25955245">
                      <w:marLeft w:val="0"/>
                      <w:marRight w:val="0"/>
                      <w:marTop w:val="0"/>
                      <w:marBottom w:val="0"/>
                      <w:divBdr>
                        <w:top w:val="none" w:sz="0" w:space="0" w:color="auto"/>
                        <w:left w:val="none" w:sz="0" w:space="0" w:color="auto"/>
                        <w:bottom w:val="none" w:sz="0" w:space="0" w:color="auto"/>
                        <w:right w:val="none" w:sz="0" w:space="0" w:color="auto"/>
                      </w:divBdr>
                      <w:divsChild>
                        <w:div w:id="17202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9850">
          <w:marLeft w:val="0"/>
          <w:marRight w:val="0"/>
          <w:marTop w:val="0"/>
          <w:marBottom w:val="0"/>
          <w:divBdr>
            <w:top w:val="none" w:sz="0" w:space="0" w:color="auto"/>
            <w:left w:val="none" w:sz="0" w:space="0" w:color="auto"/>
            <w:bottom w:val="none" w:sz="0" w:space="0" w:color="auto"/>
            <w:right w:val="none" w:sz="0" w:space="0" w:color="auto"/>
          </w:divBdr>
          <w:divsChild>
            <w:div w:id="269119655">
              <w:marLeft w:val="0"/>
              <w:marRight w:val="0"/>
              <w:marTop w:val="0"/>
              <w:marBottom w:val="0"/>
              <w:divBdr>
                <w:top w:val="none" w:sz="0" w:space="0" w:color="auto"/>
                <w:left w:val="none" w:sz="0" w:space="0" w:color="auto"/>
                <w:bottom w:val="none" w:sz="0" w:space="0" w:color="auto"/>
                <w:right w:val="none" w:sz="0" w:space="0" w:color="auto"/>
              </w:divBdr>
              <w:divsChild>
                <w:div w:id="109933129">
                  <w:marLeft w:val="0"/>
                  <w:marRight w:val="0"/>
                  <w:marTop w:val="0"/>
                  <w:marBottom w:val="0"/>
                  <w:divBdr>
                    <w:top w:val="none" w:sz="0" w:space="0" w:color="auto"/>
                    <w:left w:val="none" w:sz="0" w:space="0" w:color="auto"/>
                    <w:bottom w:val="none" w:sz="0" w:space="0" w:color="auto"/>
                    <w:right w:val="none" w:sz="0" w:space="0" w:color="auto"/>
                  </w:divBdr>
                  <w:divsChild>
                    <w:div w:id="1180004687">
                      <w:marLeft w:val="0"/>
                      <w:marRight w:val="0"/>
                      <w:marTop w:val="0"/>
                      <w:marBottom w:val="0"/>
                      <w:divBdr>
                        <w:top w:val="none" w:sz="0" w:space="0" w:color="auto"/>
                        <w:left w:val="none" w:sz="0" w:space="0" w:color="auto"/>
                        <w:bottom w:val="none" w:sz="0" w:space="0" w:color="auto"/>
                        <w:right w:val="none" w:sz="0" w:space="0" w:color="auto"/>
                      </w:divBdr>
                      <w:divsChild>
                        <w:div w:id="121885767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4590">
          <w:marLeft w:val="0"/>
          <w:marRight w:val="0"/>
          <w:marTop w:val="0"/>
          <w:marBottom w:val="0"/>
          <w:divBdr>
            <w:top w:val="none" w:sz="0" w:space="0" w:color="auto"/>
            <w:left w:val="none" w:sz="0" w:space="0" w:color="auto"/>
            <w:bottom w:val="none" w:sz="0" w:space="0" w:color="auto"/>
            <w:right w:val="none" w:sz="0" w:space="0" w:color="auto"/>
          </w:divBdr>
          <w:divsChild>
            <w:div w:id="35085869">
              <w:marLeft w:val="0"/>
              <w:marRight w:val="0"/>
              <w:marTop w:val="0"/>
              <w:marBottom w:val="0"/>
              <w:divBdr>
                <w:top w:val="none" w:sz="0" w:space="0" w:color="auto"/>
                <w:left w:val="none" w:sz="0" w:space="0" w:color="auto"/>
                <w:bottom w:val="none" w:sz="0" w:space="0" w:color="auto"/>
                <w:right w:val="none" w:sz="0" w:space="0" w:color="auto"/>
              </w:divBdr>
              <w:divsChild>
                <w:div w:id="955719320">
                  <w:marLeft w:val="0"/>
                  <w:marRight w:val="0"/>
                  <w:marTop w:val="0"/>
                  <w:marBottom w:val="150"/>
                  <w:divBdr>
                    <w:top w:val="none" w:sz="0" w:space="0" w:color="auto"/>
                    <w:left w:val="none" w:sz="0" w:space="0" w:color="auto"/>
                    <w:bottom w:val="none" w:sz="0" w:space="0" w:color="auto"/>
                    <w:right w:val="none" w:sz="0" w:space="0" w:color="auto"/>
                  </w:divBdr>
                  <w:divsChild>
                    <w:div w:id="1275864121">
                      <w:marLeft w:val="0"/>
                      <w:marRight w:val="0"/>
                      <w:marTop w:val="0"/>
                      <w:marBottom w:val="0"/>
                      <w:divBdr>
                        <w:top w:val="none" w:sz="0" w:space="0" w:color="auto"/>
                        <w:left w:val="none" w:sz="0" w:space="0" w:color="auto"/>
                        <w:bottom w:val="none" w:sz="0" w:space="0" w:color="auto"/>
                        <w:right w:val="none" w:sz="0" w:space="0" w:color="auto"/>
                      </w:divBdr>
                    </w:div>
                  </w:divsChild>
                </w:div>
                <w:div w:id="1507944529">
                  <w:marLeft w:val="0"/>
                  <w:marRight w:val="0"/>
                  <w:marTop w:val="75"/>
                  <w:marBottom w:val="0"/>
                  <w:divBdr>
                    <w:top w:val="none" w:sz="0" w:space="0" w:color="auto"/>
                    <w:left w:val="none" w:sz="0" w:space="0" w:color="auto"/>
                    <w:bottom w:val="none" w:sz="0" w:space="0" w:color="auto"/>
                    <w:right w:val="none" w:sz="0" w:space="0" w:color="auto"/>
                  </w:divBdr>
                  <w:divsChild>
                    <w:div w:id="1453091846">
                      <w:marLeft w:val="0"/>
                      <w:marRight w:val="0"/>
                      <w:marTop w:val="0"/>
                      <w:marBottom w:val="0"/>
                      <w:divBdr>
                        <w:top w:val="none" w:sz="0" w:space="0" w:color="auto"/>
                        <w:left w:val="none" w:sz="0" w:space="0" w:color="auto"/>
                        <w:bottom w:val="none" w:sz="0" w:space="0" w:color="auto"/>
                        <w:right w:val="none" w:sz="0" w:space="0" w:color="auto"/>
                      </w:divBdr>
                      <w:divsChild>
                        <w:div w:id="1131485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8646325">
      <w:bodyDiv w:val="1"/>
      <w:marLeft w:val="0"/>
      <w:marRight w:val="0"/>
      <w:marTop w:val="0"/>
      <w:marBottom w:val="0"/>
      <w:divBdr>
        <w:top w:val="none" w:sz="0" w:space="0" w:color="auto"/>
        <w:left w:val="none" w:sz="0" w:space="0" w:color="auto"/>
        <w:bottom w:val="none" w:sz="0" w:space="0" w:color="auto"/>
        <w:right w:val="none" w:sz="0" w:space="0" w:color="auto"/>
      </w:divBdr>
      <w:divsChild>
        <w:div w:id="438183360">
          <w:marLeft w:val="0"/>
          <w:marRight w:val="0"/>
          <w:marTop w:val="0"/>
          <w:marBottom w:val="0"/>
          <w:divBdr>
            <w:top w:val="none" w:sz="0" w:space="0" w:color="auto"/>
            <w:left w:val="none" w:sz="0" w:space="0" w:color="auto"/>
            <w:bottom w:val="none" w:sz="0" w:space="0" w:color="auto"/>
            <w:right w:val="none" w:sz="0" w:space="0" w:color="auto"/>
          </w:divBdr>
          <w:divsChild>
            <w:div w:id="1185248071">
              <w:marLeft w:val="0"/>
              <w:marRight w:val="0"/>
              <w:marTop w:val="0"/>
              <w:marBottom w:val="0"/>
              <w:divBdr>
                <w:top w:val="none" w:sz="0" w:space="0" w:color="auto"/>
                <w:left w:val="none" w:sz="0" w:space="0" w:color="auto"/>
                <w:bottom w:val="none" w:sz="0" w:space="0" w:color="auto"/>
                <w:right w:val="none" w:sz="0" w:space="0" w:color="auto"/>
              </w:divBdr>
              <w:divsChild>
                <w:div w:id="1479106315">
                  <w:marLeft w:val="0"/>
                  <w:marRight w:val="0"/>
                  <w:marTop w:val="0"/>
                  <w:marBottom w:val="0"/>
                  <w:divBdr>
                    <w:top w:val="none" w:sz="0" w:space="0" w:color="auto"/>
                    <w:left w:val="none" w:sz="0" w:space="0" w:color="auto"/>
                    <w:bottom w:val="none" w:sz="0" w:space="0" w:color="auto"/>
                    <w:right w:val="none" w:sz="0" w:space="0" w:color="auto"/>
                  </w:divBdr>
                  <w:divsChild>
                    <w:div w:id="98336279">
                      <w:marLeft w:val="0"/>
                      <w:marRight w:val="0"/>
                      <w:marTop w:val="0"/>
                      <w:marBottom w:val="0"/>
                      <w:divBdr>
                        <w:top w:val="none" w:sz="0" w:space="0" w:color="auto"/>
                        <w:left w:val="none" w:sz="0" w:space="0" w:color="auto"/>
                        <w:bottom w:val="none" w:sz="0" w:space="0" w:color="auto"/>
                        <w:right w:val="none" w:sz="0" w:space="0" w:color="auto"/>
                      </w:divBdr>
                      <w:divsChild>
                        <w:div w:id="17031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115">
          <w:marLeft w:val="0"/>
          <w:marRight w:val="0"/>
          <w:marTop w:val="0"/>
          <w:marBottom w:val="0"/>
          <w:divBdr>
            <w:top w:val="none" w:sz="0" w:space="0" w:color="auto"/>
            <w:left w:val="none" w:sz="0" w:space="0" w:color="auto"/>
            <w:bottom w:val="none" w:sz="0" w:space="0" w:color="auto"/>
            <w:right w:val="none" w:sz="0" w:space="0" w:color="auto"/>
          </w:divBdr>
          <w:divsChild>
            <w:div w:id="1179588767">
              <w:marLeft w:val="0"/>
              <w:marRight w:val="0"/>
              <w:marTop w:val="0"/>
              <w:marBottom w:val="0"/>
              <w:divBdr>
                <w:top w:val="none" w:sz="0" w:space="0" w:color="auto"/>
                <w:left w:val="none" w:sz="0" w:space="0" w:color="auto"/>
                <w:bottom w:val="none" w:sz="0" w:space="0" w:color="auto"/>
                <w:right w:val="none" w:sz="0" w:space="0" w:color="auto"/>
              </w:divBdr>
              <w:divsChild>
                <w:div w:id="420688881">
                  <w:marLeft w:val="0"/>
                  <w:marRight w:val="0"/>
                  <w:marTop w:val="0"/>
                  <w:marBottom w:val="0"/>
                  <w:divBdr>
                    <w:top w:val="none" w:sz="0" w:space="0" w:color="auto"/>
                    <w:left w:val="none" w:sz="0" w:space="0" w:color="auto"/>
                    <w:bottom w:val="none" w:sz="0" w:space="0" w:color="auto"/>
                    <w:right w:val="none" w:sz="0" w:space="0" w:color="auto"/>
                  </w:divBdr>
                  <w:divsChild>
                    <w:div w:id="787165875">
                      <w:marLeft w:val="0"/>
                      <w:marRight w:val="0"/>
                      <w:marTop w:val="0"/>
                      <w:marBottom w:val="0"/>
                      <w:divBdr>
                        <w:top w:val="none" w:sz="0" w:space="0" w:color="auto"/>
                        <w:left w:val="none" w:sz="0" w:space="0" w:color="auto"/>
                        <w:bottom w:val="none" w:sz="0" w:space="0" w:color="auto"/>
                        <w:right w:val="none" w:sz="0" w:space="0" w:color="auto"/>
                      </w:divBdr>
                      <w:divsChild>
                        <w:div w:id="147653388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6032">
          <w:marLeft w:val="0"/>
          <w:marRight w:val="0"/>
          <w:marTop w:val="0"/>
          <w:marBottom w:val="0"/>
          <w:divBdr>
            <w:top w:val="none" w:sz="0" w:space="0" w:color="auto"/>
            <w:left w:val="none" w:sz="0" w:space="0" w:color="auto"/>
            <w:bottom w:val="none" w:sz="0" w:space="0" w:color="auto"/>
            <w:right w:val="none" w:sz="0" w:space="0" w:color="auto"/>
          </w:divBdr>
          <w:divsChild>
            <w:div w:id="519660357">
              <w:marLeft w:val="0"/>
              <w:marRight w:val="0"/>
              <w:marTop w:val="0"/>
              <w:marBottom w:val="0"/>
              <w:divBdr>
                <w:top w:val="none" w:sz="0" w:space="0" w:color="auto"/>
                <w:left w:val="none" w:sz="0" w:space="0" w:color="auto"/>
                <w:bottom w:val="none" w:sz="0" w:space="0" w:color="auto"/>
                <w:right w:val="none" w:sz="0" w:space="0" w:color="auto"/>
              </w:divBdr>
              <w:divsChild>
                <w:div w:id="2139642392">
                  <w:marLeft w:val="0"/>
                  <w:marRight w:val="0"/>
                  <w:marTop w:val="0"/>
                  <w:marBottom w:val="150"/>
                  <w:divBdr>
                    <w:top w:val="none" w:sz="0" w:space="0" w:color="auto"/>
                    <w:left w:val="none" w:sz="0" w:space="0" w:color="auto"/>
                    <w:bottom w:val="none" w:sz="0" w:space="0" w:color="auto"/>
                    <w:right w:val="none" w:sz="0" w:space="0" w:color="auto"/>
                  </w:divBdr>
                  <w:divsChild>
                    <w:div w:id="1671834767">
                      <w:marLeft w:val="0"/>
                      <w:marRight w:val="0"/>
                      <w:marTop w:val="0"/>
                      <w:marBottom w:val="0"/>
                      <w:divBdr>
                        <w:top w:val="none" w:sz="0" w:space="0" w:color="auto"/>
                        <w:left w:val="none" w:sz="0" w:space="0" w:color="auto"/>
                        <w:bottom w:val="none" w:sz="0" w:space="0" w:color="auto"/>
                        <w:right w:val="none" w:sz="0" w:space="0" w:color="auto"/>
                      </w:divBdr>
                    </w:div>
                  </w:divsChild>
                </w:div>
                <w:div w:id="1627390366">
                  <w:marLeft w:val="0"/>
                  <w:marRight w:val="0"/>
                  <w:marTop w:val="75"/>
                  <w:marBottom w:val="0"/>
                  <w:divBdr>
                    <w:top w:val="none" w:sz="0" w:space="0" w:color="auto"/>
                    <w:left w:val="none" w:sz="0" w:space="0" w:color="auto"/>
                    <w:bottom w:val="none" w:sz="0" w:space="0" w:color="auto"/>
                    <w:right w:val="none" w:sz="0" w:space="0" w:color="auto"/>
                  </w:divBdr>
                  <w:divsChild>
                    <w:div w:id="2109155560">
                      <w:marLeft w:val="0"/>
                      <w:marRight w:val="0"/>
                      <w:marTop w:val="0"/>
                      <w:marBottom w:val="0"/>
                      <w:divBdr>
                        <w:top w:val="none" w:sz="0" w:space="0" w:color="auto"/>
                        <w:left w:val="none" w:sz="0" w:space="0" w:color="auto"/>
                        <w:bottom w:val="none" w:sz="0" w:space="0" w:color="auto"/>
                        <w:right w:val="none" w:sz="0" w:space="0" w:color="auto"/>
                      </w:divBdr>
                      <w:divsChild>
                        <w:div w:id="136915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2186008">
      <w:bodyDiv w:val="1"/>
      <w:marLeft w:val="0"/>
      <w:marRight w:val="0"/>
      <w:marTop w:val="0"/>
      <w:marBottom w:val="0"/>
      <w:divBdr>
        <w:top w:val="none" w:sz="0" w:space="0" w:color="auto"/>
        <w:left w:val="none" w:sz="0" w:space="0" w:color="auto"/>
        <w:bottom w:val="none" w:sz="0" w:space="0" w:color="auto"/>
        <w:right w:val="none" w:sz="0" w:space="0" w:color="auto"/>
      </w:divBdr>
      <w:divsChild>
        <w:div w:id="815344429">
          <w:marLeft w:val="0"/>
          <w:marRight w:val="0"/>
          <w:marTop w:val="0"/>
          <w:marBottom w:val="0"/>
          <w:divBdr>
            <w:top w:val="none" w:sz="0" w:space="0" w:color="auto"/>
            <w:left w:val="none" w:sz="0" w:space="0" w:color="auto"/>
            <w:bottom w:val="none" w:sz="0" w:space="0" w:color="auto"/>
            <w:right w:val="none" w:sz="0" w:space="0" w:color="auto"/>
          </w:divBdr>
          <w:divsChild>
            <w:div w:id="1215893359">
              <w:marLeft w:val="0"/>
              <w:marRight w:val="0"/>
              <w:marTop w:val="0"/>
              <w:marBottom w:val="0"/>
              <w:divBdr>
                <w:top w:val="none" w:sz="0" w:space="0" w:color="auto"/>
                <w:left w:val="none" w:sz="0" w:space="0" w:color="auto"/>
                <w:bottom w:val="none" w:sz="0" w:space="0" w:color="auto"/>
                <w:right w:val="none" w:sz="0" w:space="0" w:color="auto"/>
              </w:divBdr>
              <w:divsChild>
                <w:div w:id="154957684">
                  <w:marLeft w:val="0"/>
                  <w:marRight w:val="0"/>
                  <w:marTop w:val="0"/>
                  <w:marBottom w:val="0"/>
                  <w:divBdr>
                    <w:top w:val="none" w:sz="0" w:space="0" w:color="auto"/>
                    <w:left w:val="none" w:sz="0" w:space="0" w:color="auto"/>
                    <w:bottom w:val="none" w:sz="0" w:space="0" w:color="auto"/>
                    <w:right w:val="none" w:sz="0" w:space="0" w:color="auto"/>
                  </w:divBdr>
                  <w:divsChild>
                    <w:div w:id="1233465281">
                      <w:marLeft w:val="0"/>
                      <w:marRight w:val="0"/>
                      <w:marTop w:val="0"/>
                      <w:marBottom w:val="0"/>
                      <w:divBdr>
                        <w:top w:val="none" w:sz="0" w:space="0" w:color="auto"/>
                        <w:left w:val="none" w:sz="0" w:space="0" w:color="auto"/>
                        <w:bottom w:val="none" w:sz="0" w:space="0" w:color="auto"/>
                        <w:right w:val="none" w:sz="0" w:space="0" w:color="auto"/>
                      </w:divBdr>
                      <w:divsChild>
                        <w:div w:id="305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90985">
          <w:marLeft w:val="0"/>
          <w:marRight w:val="0"/>
          <w:marTop w:val="0"/>
          <w:marBottom w:val="0"/>
          <w:divBdr>
            <w:top w:val="none" w:sz="0" w:space="0" w:color="auto"/>
            <w:left w:val="none" w:sz="0" w:space="0" w:color="auto"/>
            <w:bottom w:val="none" w:sz="0" w:space="0" w:color="auto"/>
            <w:right w:val="none" w:sz="0" w:space="0" w:color="auto"/>
          </w:divBdr>
          <w:divsChild>
            <w:div w:id="1593396960">
              <w:marLeft w:val="0"/>
              <w:marRight w:val="0"/>
              <w:marTop w:val="0"/>
              <w:marBottom w:val="0"/>
              <w:divBdr>
                <w:top w:val="none" w:sz="0" w:space="0" w:color="auto"/>
                <w:left w:val="none" w:sz="0" w:space="0" w:color="auto"/>
                <w:bottom w:val="none" w:sz="0" w:space="0" w:color="auto"/>
                <w:right w:val="none" w:sz="0" w:space="0" w:color="auto"/>
              </w:divBdr>
              <w:divsChild>
                <w:div w:id="93787934">
                  <w:marLeft w:val="0"/>
                  <w:marRight w:val="0"/>
                  <w:marTop w:val="0"/>
                  <w:marBottom w:val="0"/>
                  <w:divBdr>
                    <w:top w:val="none" w:sz="0" w:space="0" w:color="auto"/>
                    <w:left w:val="none" w:sz="0" w:space="0" w:color="auto"/>
                    <w:bottom w:val="none" w:sz="0" w:space="0" w:color="auto"/>
                    <w:right w:val="none" w:sz="0" w:space="0" w:color="auto"/>
                  </w:divBdr>
                  <w:divsChild>
                    <w:div w:id="204409810">
                      <w:marLeft w:val="0"/>
                      <w:marRight w:val="0"/>
                      <w:marTop w:val="0"/>
                      <w:marBottom w:val="0"/>
                      <w:divBdr>
                        <w:top w:val="none" w:sz="0" w:space="0" w:color="auto"/>
                        <w:left w:val="none" w:sz="0" w:space="0" w:color="auto"/>
                        <w:bottom w:val="none" w:sz="0" w:space="0" w:color="auto"/>
                        <w:right w:val="none" w:sz="0" w:space="0" w:color="auto"/>
                      </w:divBdr>
                      <w:divsChild>
                        <w:div w:id="8619949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91307">
          <w:marLeft w:val="0"/>
          <w:marRight w:val="0"/>
          <w:marTop w:val="0"/>
          <w:marBottom w:val="0"/>
          <w:divBdr>
            <w:top w:val="none" w:sz="0" w:space="0" w:color="auto"/>
            <w:left w:val="none" w:sz="0" w:space="0" w:color="auto"/>
            <w:bottom w:val="none" w:sz="0" w:space="0" w:color="auto"/>
            <w:right w:val="none" w:sz="0" w:space="0" w:color="auto"/>
          </w:divBdr>
          <w:divsChild>
            <w:div w:id="429929558">
              <w:marLeft w:val="0"/>
              <w:marRight w:val="0"/>
              <w:marTop w:val="0"/>
              <w:marBottom w:val="0"/>
              <w:divBdr>
                <w:top w:val="none" w:sz="0" w:space="0" w:color="auto"/>
                <w:left w:val="none" w:sz="0" w:space="0" w:color="auto"/>
                <w:bottom w:val="none" w:sz="0" w:space="0" w:color="auto"/>
                <w:right w:val="none" w:sz="0" w:space="0" w:color="auto"/>
              </w:divBdr>
              <w:divsChild>
                <w:div w:id="84152879">
                  <w:marLeft w:val="0"/>
                  <w:marRight w:val="0"/>
                  <w:marTop w:val="0"/>
                  <w:marBottom w:val="150"/>
                  <w:divBdr>
                    <w:top w:val="none" w:sz="0" w:space="0" w:color="auto"/>
                    <w:left w:val="none" w:sz="0" w:space="0" w:color="auto"/>
                    <w:bottom w:val="none" w:sz="0" w:space="0" w:color="auto"/>
                    <w:right w:val="none" w:sz="0" w:space="0" w:color="auto"/>
                  </w:divBdr>
                  <w:divsChild>
                    <w:div w:id="291403975">
                      <w:marLeft w:val="0"/>
                      <w:marRight w:val="0"/>
                      <w:marTop w:val="0"/>
                      <w:marBottom w:val="0"/>
                      <w:divBdr>
                        <w:top w:val="none" w:sz="0" w:space="0" w:color="auto"/>
                        <w:left w:val="none" w:sz="0" w:space="0" w:color="auto"/>
                        <w:bottom w:val="none" w:sz="0" w:space="0" w:color="auto"/>
                        <w:right w:val="none" w:sz="0" w:space="0" w:color="auto"/>
                      </w:divBdr>
                    </w:div>
                  </w:divsChild>
                </w:div>
                <w:div w:id="1505323276">
                  <w:marLeft w:val="0"/>
                  <w:marRight w:val="0"/>
                  <w:marTop w:val="75"/>
                  <w:marBottom w:val="0"/>
                  <w:divBdr>
                    <w:top w:val="none" w:sz="0" w:space="0" w:color="auto"/>
                    <w:left w:val="none" w:sz="0" w:space="0" w:color="auto"/>
                    <w:bottom w:val="none" w:sz="0" w:space="0" w:color="auto"/>
                    <w:right w:val="none" w:sz="0" w:space="0" w:color="auto"/>
                  </w:divBdr>
                  <w:divsChild>
                    <w:div w:id="493299206">
                      <w:marLeft w:val="0"/>
                      <w:marRight w:val="0"/>
                      <w:marTop w:val="0"/>
                      <w:marBottom w:val="0"/>
                      <w:divBdr>
                        <w:top w:val="none" w:sz="0" w:space="0" w:color="auto"/>
                        <w:left w:val="none" w:sz="0" w:space="0" w:color="auto"/>
                        <w:bottom w:val="none" w:sz="0" w:space="0" w:color="auto"/>
                        <w:right w:val="none" w:sz="0" w:space="0" w:color="auto"/>
                      </w:divBdr>
                      <w:divsChild>
                        <w:div w:id="358094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90995363">
      <w:bodyDiv w:val="1"/>
      <w:marLeft w:val="0"/>
      <w:marRight w:val="0"/>
      <w:marTop w:val="0"/>
      <w:marBottom w:val="0"/>
      <w:divBdr>
        <w:top w:val="none" w:sz="0" w:space="0" w:color="auto"/>
        <w:left w:val="none" w:sz="0" w:space="0" w:color="auto"/>
        <w:bottom w:val="none" w:sz="0" w:space="0" w:color="auto"/>
        <w:right w:val="none" w:sz="0" w:space="0" w:color="auto"/>
      </w:divBdr>
    </w:div>
    <w:div w:id="1905484162">
      <w:bodyDiv w:val="1"/>
      <w:marLeft w:val="0"/>
      <w:marRight w:val="0"/>
      <w:marTop w:val="0"/>
      <w:marBottom w:val="0"/>
      <w:divBdr>
        <w:top w:val="none" w:sz="0" w:space="0" w:color="auto"/>
        <w:left w:val="none" w:sz="0" w:space="0" w:color="auto"/>
        <w:bottom w:val="none" w:sz="0" w:space="0" w:color="auto"/>
        <w:right w:val="none" w:sz="0" w:space="0" w:color="auto"/>
      </w:divBdr>
      <w:divsChild>
        <w:div w:id="1469587985">
          <w:marLeft w:val="0"/>
          <w:marRight w:val="0"/>
          <w:marTop w:val="0"/>
          <w:marBottom w:val="0"/>
          <w:divBdr>
            <w:top w:val="none" w:sz="0" w:space="0" w:color="auto"/>
            <w:left w:val="none" w:sz="0" w:space="0" w:color="auto"/>
            <w:bottom w:val="none" w:sz="0" w:space="0" w:color="auto"/>
            <w:right w:val="none" w:sz="0" w:space="0" w:color="auto"/>
          </w:divBdr>
          <w:divsChild>
            <w:div w:id="1389378406">
              <w:marLeft w:val="0"/>
              <w:marRight w:val="0"/>
              <w:marTop w:val="0"/>
              <w:marBottom w:val="0"/>
              <w:divBdr>
                <w:top w:val="none" w:sz="0" w:space="0" w:color="auto"/>
                <w:left w:val="none" w:sz="0" w:space="0" w:color="auto"/>
                <w:bottom w:val="none" w:sz="0" w:space="0" w:color="auto"/>
                <w:right w:val="none" w:sz="0" w:space="0" w:color="auto"/>
              </w:divBdr>
              <w:divsChild>
                <w:div w:id="254171942">
                  <w:marLeft w:val="0"/>
                  <w:marRight w:val="0"/>
                  <w:marTop w:val="0"/>
                  <w:marBottom w:val="0"/>
                  <w:divBdr>
                    <w:top w:val="none" w:sz="0" w:space="0" w:color="auto"/>
                    <w:left w:val="none" w:sz="0" w:space="0" w:color="auto"/>
                    <w:bottom w:val="none" w:sz="0" w:space="0" w:color="auto"/>
                    <w:right w:val="none" w:sz="0" w:space="0" w:color="auto"/>
                  </w:divBdr>
                  <w:divsChild>
                    <w:div w:id="1405950318">
                      <w:marLeft w:val="0"/>
                      <w:marRight w:val="0"/>
                      <w:marTop w:val="0"/>
                      <w:marBottom w:val="0"/>
                      <w:divBdr>
                        <w:top w:val="none" w:sz="0" w:space="0" w:color="auto"/>
                        <w:left w:val="none" w:sz="0" w:space="0" w:color="auto"/>
                        <w:bottom w:val="none" w:sz="0" w:space="0" w:color="auto"/>
                        <w:right w:val="none" w:sz="0" w:space="0" w:color="auto"/>
                      </w:divBdr>
                      <w:divsChild>
                        <w:div w:id="4470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4137">
          <w:marLeft w:val="0"/>
          <w:marRight w:val="0"/>
          <w:marTop w:val="0"/>
          <w:marBottom w:val="0"/>
          <w:divBdr>
            <w:top w:val="none" w:sz="0" w:space="0" w:color="auto"/>
            <w:left w:val="none" w:sz="0" w:space="0" w:color="auto"/>
            <w:bottom w:val="none" w:sz="0" w:space="0" w:color="auto"/>
            <w:right w:val="none" w:sz="0" w:space="0" w:color="auto"/>
          </w:divBdr>
          <w:divsChild>
            <w:div w:id="110168678">
              <w:marLeft w:val="0"/>
              <w:marRight w:val="0"/>
              <w:marTop w:val="0"/>
              <w:marBottom w:val="0"/>
              <w:divBdr>
                <w:top w:val="none" w:sz="0" w:space="0" w:color="auto"/>
                <w:left w:val="none" w:sz="0" w:space="0" w:color="auto"/>
                <w:bottom w:val="none" w:sz="0" w:space="0" w:color="auto"/>
                <w:right w:val="none" w:sz="0" w:space="0" w:color="auto"/>
              </w:divBdr>
              <w:divsChild>
                <w:div w:id="93138157">
                  <w:marLeft w:val="0"/>
                  <w:marRight w:val="0"/>
                  <w:marTop w:val="0"/>
                  <w:marBottom w:val="0"/>
                  <w:divBdr>
                    <w:top w:val="none" w:sz="0" w:space="0" w:color="auto"/>
                    <w:left w:val="none" w:sz="0" w:space="0" w:color="auto"/>
                    <w:bottom w:val="none" w:sz="0" w:space="0" w:color="auto"/>
                    <w:right w:val="none" w:sz="0" w:space="0" w:color="auto"/>
                  </w:divBdr>
                  <w:divsChild>
                    <w:div w:id="654918701">
                      <w:marLeft w:val="0"/>
                      <w:marRight w:val="0"/>
                      <w:marTop w:val="0"/>
                      <w:marBottom w:val="0"/>
                      <w:divBdr>
                        <w:top w:val="none" w:sz="0" w:space="0" w:color="auto"/>
                        <w:left w:val="none" w:sz="0" w:space="0" w:color="auto"/>
                        <w:bottom w:val="none" w:sz="0" w:space="0" w:color="auto"/>
                        <w:right w:val="none" w:sz="0" w:space="0" w:color="auto"/>
                      </w:divBdr>
                      <w:divsChild>
                        <w:div w:id="171029795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2293">
          <w:marLeft w:val="0"/>
          <w:marRight w:val="0"/>
          <w:marTop w:val="0"/>
          <w:marBottom w:val="0"/>
          <w:divBdr>
            <w:top w:val="none" w:sz="0" w:space="0" w:color="auto"/>
            <w:left w:val="none" w:sz="0" w:space="0" w:color="auto"/>
            <w:bottom w:val="none" w:sz="0" w:space="0" w:color="auto"/>
            <w:right w:val="none" w:sz="0" w:space="0" w:color="auto"/>
          </w:divBdr>
          <w:divsChild>
            <w:div w:id="415322145">
              <w:marLeft w:val="0"/>
              <w:marRight w:val="0"/>
              <w:marTop w:val="0"/>
              <w:marBottom w:val="0"/>
              <w:divBdr>
                <w:top w:val="none" w:sz="0" w:space="0" w:color="auto"/>
                <w:left w:val="none" w:sz="0" w:space="0" w:color="auto"/>
                <w:bottom w:val="none" w:sz="0" w:space="0" w:color="auto"/>
                <w:right w:val="none" w:sz="0" w:space="0" w:color="auto"/>
              </w:divBdr>
              <w:divsChild>
                <w:div w:id="1195773828">
                  <w:marLeft w:val="0"/>
                  <w:marRight w:val="0"/>
                  <w:marTop w:val="0"/>
                  <w:marBottom w:val="150"/>
                  <w:divBdr>
                    <w:top w:val="none" w:sz="0" w:space="0" w:color="auto"/>
                    <w:left w:val="none" w:sz="0" w:space="0" w:color="auto"/>
                    <w:bottom w:val="none" w:sz="0" w:space="0" w:color="auto"/>
                    <w:right w:val="none" w:sz="0" w:space="0" w:color="auto"/>
                  </w:divBdr>
                  <w:divsChild>
                    <w:div w:id="2092459527">
                      <w:marLeft w:val="0"/>
                      <w:marRight w:val="0"/>
                      <w:marTop w:val="0"/>
                      <w:marBottom w:val="0"/>
                      <w:divBdr>
                        <w:top w:val="none" w:sz="0" w:space="0" w:color="auto"/>
                        <w:left w:val="none" w:sz="0" w:space="0" w:color="auto"/>
                        <w:bottom w:val="none" w:sz="0" w:space="0" w:color="auto"/>
                        <w:right w:val="none" w:sz="0" w:space="0" w:color="auto"/>
                      </w:divBdr>
                    </w:div>
                  </w:divsChild>
                </w:div>
                <w:div w:id="1042630131">
                  <w:marLeft w:val="0"/>
                  <w:marRight w:val="0"/>
                  <w:marTop w:val="75"/>
                  <w:marBottom w:val="0"/>
                  <w:divBdr>
                    <w:top w:val="none" w:sz="0" w:space="0" w:color="auto"/>
                    <w:left w:val="none" w:sz="0" w:space="0" w:color="auto"/>
                    <w:bottom w:val="none" w:sz="0" w:space="0" w:color="auto"/>
                    <w:right w:val="none" w:sz="0" w:space="0" w:color="auto"/>
                  </w:divBdr>
                  <w:divsChild>
                    <w:div w:id="661785606">
                      <w:marLeft w:val="0"/>
                      <w:marRight w:val="0"/>
                      <w:marTop w:val="0"/>
                      <w:marBottom w:val="0"/>
                      <w:divBdr>
                        <w:top w:val="none" w:sz="0" w:space="0" w:color="auto"/>
                        <w:left w:val="none" w:sz="0" w:space="0" w:color="auto"/>
                        <w:bottom w:val="none" w:sz="0" w:space="0" w:color="auto"/>
                        <w:right w:val="none" w:sz="0" w:space="0" w:color="auto"/>
                      </w:divBdr>
                      <w:divsChild>
                        <w:div w:id="2516708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4022072">
      <w:bodyDiv w:val="1"/>
      <w:marLeft w:val="0"/>
      <w:marRight w:val="0"/>
      <w:marTop w:val="0"/>
      <w:marBottom w:val="0"/>
      <w:divBdr>
        <w:top w:val="none" w:sz="0" w:space="0" w:color="auto"/>
        <w:left w:val="none" w:sz="0" w:space="0" w:color="auto"/>
        <w:bottom w:val="none" w:sz="0" w:space="0" w:color="auto"/>
        <w:right w:val="none" w:sz="0" w:space="0" w:color="auto"/>
      </w:divBdr>
      <w:divsChild>
        <w:div w:id="1421951727">
          <w:marLeft w:val="0"/>
          <w:marRight w:val="0"/>
          <w:marTop w:val="0"/>
          <w:marBottom w:val="0"/>
          <w:divBdr>
            <w:top w:val="none" w:sz="0" w:space="0" w:color="auto"/>
            <w:left w:val="none" w:sz="0" w:space="0" w:color="auto"/>
            <w:bottom w:val="none" w:sz="0" w:space="0" w:color="auto"/>
            <w:right w:val="none" w:sz="0" w:space="0" w:color="auto"/>
          </w:divBdr>
          <w:divsChild>
            <w:div w:id="1727533720">
              <w:marLeft w:val="0"/>
              <w:marRight w:val="0"/>
              <w:marTop w:val="0"/>
              <w:marBottom w:val="0"/>
              <w:divBdr>
                <w:top w:val="none" w:sz="0" w:space="0" w:color="auto"/>
                <w:left w:val="none" w:sz="0" w:space="0" w:color="auto"/>
                <w:bottom w:val="none" w:sz="0" w:space="0" w:color="auto"/>
                <w:right w:val="none" w:sz="0" w:space="0" w:color="auto"/>
              </w:divBdr>
              <w:divsChild>
                <w:div w:id="750279465">
                  <w:marLeft w:val="0"/>
                  <w:marRight w:val="0"/>
                  <w:marTop w:val="0"/>
                  <w:marBottom w:val="0"/>
                  <w:divBdr>
                    <w:top w:val="none" w:sz="0" w:space="0" w:color="auto"/>
                    <w:left w:val="none" w:sz="0" w:space="0" w:color="auto"/>
                    <w:bottom w:val="none" w:sz="0" w:space="0" w:color="auto"/>
                    <w:right w:val="none" w:sz="0" w:space="0" w:color="auto"/>
                  </w:divBdr>
                  <w:divsChild>
                    <w:div w:id="89859426">
                      <w:marLeft w:val="0"/>
                      <w:marRight w:val="0"/>
                      <w:marTop w:val="0"/>
                      <w:marBottom w:val="0"/>
                      <w:divBdr>
                        <w:top w:val="none" w:sz="0" w:space="0" w:color="auto"/>
                        <w:left w:val="none" w:sz="0" w:space="0" w:color="auto"/>
                        <w:bottom w:val="none" w:sz="0" w:space="0" w:color="auto"/>
                        <w:right w:val="none" w:sz="0" w:space="0" w:color="auto"/>
                      </w:divBdr>
                      <w:divsChild>
                        <w:div w:id="15885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11564">
          <w:marLeft w:val="0"/>
          <w:marRight w:val="0"/>
          <w:marTop w:val="0"/>
          <w:marBottom w:val="0"/>
          <w:divBdr>
            <w:top w:val="none" w:sz="0" w:space="0" w:color="auto"/>
            <w:left w:val="none" w:sz="0" w:space="0" w:color="auto"/>
            <w:bottom w:val="none" w:sz="0" w:space="0" w:color="auto"/>
            <w:right w:val="none" w:sz="0" w:space="0" w:color="auto"/>
          </w:divBdr>
          <w:divsChild>
            <w:div w:id="194466685">
              <w:marLeft w:val="0"/>
              <w:marRight w:val="0"/>
              <w:marTop w:val="0"/>
              <w:marBottom w:val="0"/>
              <w:divBdr>
                <w:top w:val="none" w:sz="0" w:space="0" w:color="auto"/>
                <w:left w:val="none" w:sz="0" w:space="0" w:color="auto"/>
                <w:bottom w:val="none" w:sz="0" w:space="0" w:color="auto"/>
                <w:right w:val="none" w:sz="0" w:space="0" w:color="auto"/>
              </w:divBdr>
              <w:divsChild>
                <w:div w:id="103573438">
                  <w:marLeft w:val="0"/>
                  <w:marRight w:val="0"/>
                  <w:marTop w:val="0"/>
                  <w:marBottom w:val="0"/>
                  <w:divBdr>
                    <w:top w:val="none" w:sz="0" w:space="0" w:color="auto"/>
                    <w:left w:val="none" w:sz="0" w:space="0" w:color="auto"/>
                    <w:bottom w:val="none" w:sz="0" w:space="0" w:color="auto"/>
                    <w:right w:val="none" w:sz="0" w:space="0" w:color="auto"/>
                  </w:divBdr>
                  <w:divsChild>
                    <w:div w:id="612706664">
                      <w:marLeft w:val="0"/>
                      <w:marRight w:val="0"/>
                      <w:marTop w:val="0"/>
                      <w:marBottom w:val="0"/>
                      <w:divBdr>
                        <w:top w:val="none" w:sz="0" w:space="0" w:color="auto"/>
                        <w:left w:val="none" w:sz="0" w:space="0" w:color="auto"/>
                        <w:bottom w:val="none" w:sz="0" w:space="0" w:color="auto"/>
                        <w:right w:val="none" w:sz="0" w:space="0" w:color="auto"/>
                      </w:divBdr>
                      <w:divsChild>
                        <w:div w:id="160970442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9442">
          <w:marLeft w:val="0"/>
          <w:marRight w:val="0"/>
          <w:marTop w:val="0"/>
          <w:marBottom w:val="0"/>
          <w:divBdr>
            <w:top w:val="none" w:sz="0" w:space="0" w:color="auto"/>
            <w:left w:val="none" w:sz="0" w:space="0" w:color="auto"/>
            <w:bottom w:val="none" w:sz="0" w:space="0" w:color="auto"/>
            <w:right w:val="none" w:sz="0" w:space="0" w:color="auto"/>
          </w:divBdr>
          <w:divsChild>
            <w:div w:id="48379077">
              <w:marLeft w:val="0"/>
              <w:marRight w:val="0"/>
              <w:marTop w:val="0"/>
              <w:marBottom w:val="0"/>
              <w:divBdr>
                <w:top w:val="none" w:sz="0" w:space="0" w:color="auto"/>
                <w:left w:val="none" w:sz="0" w:space="0" w:color="auto"/>
                <w:bottom w:val="none" w:sz="0" w:space="0" w:color="auto"/>
                <w:right w:val="none" w:sz="0" w:space="0" w:color="auto"/>
              </w:divBdr>
              <w:divsChild>
                <w:div w:id="165753224">
                  <w:marLeft w:val="0"/>
                  <w:marRight w:val="0"/>
                  <w:marTop w:val="0"/>
                  <w:marBottom w:val="150"/>
                  <w:divBdr>
                    <w:top w:val="none" w:sz="0" w:space="0" w:color="auto"/>
                    <w:left w:val="none" w:sz="0" w:space="0" w:color="auto"/>
                    <w:bottom w:val="none" w:sz="0" w:space="0" w:color="auto"/>
                    <w:right w:val="none" w:sz="0" w:space="0" w:color="auto"/>
                  </w:divBdr>
                  <w:divsChild>
                    <w:div w:id="175462713">
                      <w:marLeft w:val="0"/>
                      <w:marRight w:val="0"/>
                      <w:marTop w:val="0"/>
                      <w:marBottom w:val="0"/>
                      <w:divBdr>
                        <w:top w:val="none" w:sz="0" w:space="0" w:color="auto"/>
                        <w:left w:val="none" w:sz="0" w:space="0" w:color="auto"/>
                        <w:bottom w:val="none" w:sz="0" w:space="0" w:color="auto"/>
                        <w:right w:val="none" w:sz="0" w:space="0" w:color="auto"/>
                      </w:divBdr>
                    </w:div>
                  </w:divsChild>
                </w:div>
                <w:div w:id="1395817174">
                  <w:marLeft w:val="0"/>
                  <w:marRight w:val="0"/>
                  <w:marTop w:val="75"/>
                  <w:marBottom w:val="0"/>
                  <w:divBdr>
                    <w:top w:val="none" w:sz="0" w:space="0" w:color="auto"/>
                    <w:left w:val="none" w:sz="0" w:space="0" w:color="auto"/>
                    <w:bottom w:val="none" w:sz="0" w:space="0" w:color="auto"/>
                    <w:right w:val="none" w:sz="0" w:space="0" w:color="auto"/>
                  </w:divBdr>
                  <w:divsChild>
                    <w:div w:id="1877935033">
                      <w:marLeft w:val="0"/>
                      <w:marRight w:val="0"/>
                      <w:marTop w:val="0"/>
                      <w:marBottom w:val="0"/>
                      <w:divBdr>
                        <w:top w:val="none" w:sz="0" w:space="0" w:color="auto"/>
                        <w:left w:val="none" w:sz="0" w:space="0" w:color="auto"/>
                        <w:bottom w:val="none" w:sz="0" w:space="0" w:color="auto"/>
                        <w:right w:val="none" w:sz="0" w:space="0" w:color="auto"/>
                      </w:divBdr>
                      <w:divsChild>
                        <w:div w:id="1419862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3585559">
      <w:bodyDiv w:val="1"/>
      <w:marLeft w:val="0"/>
      <w:marRight w:val="0"/>
      <w:marTop w:val="0"/>
      <w:marBottom w:val="0"/>
      <w:divBdr>
        <w:top w:val="none" w:sz="0" w:space="0" w:color="auto"/>
        <w:left w:val="none" w:sz="0" w:space="0" w:color="auto"/>
        <w:bottom w:val="none" w:sz="0" w:space="0" w:color="auto"/>
        <w:right w:val="none" w:sz="0" w:space="0" w:color="auto"/>
      </w:divBdr>
    </w:div>
    <w:div w:id="1964267544">
      <w:bodyDiv w:val="1"/>
      <w:marLeft w:val="0"/>
      <w:marRight w:val="0"/>
      <w:marTop w:val="0"/>
      <w:marBottom w:val="0"/>
      <w:divBdr>
        <w:top w:val="none" w:sz="0" w:space="0" w:color="auto"/>
        <w:left w:val="none" w:sz="0" w:space="0" w:color="auto"/>
        <w:bottom w:val="none" w:sz="0" w:space="0" w:color="auto"/>
        <w:right w:val="none" w:sz="0" w:space="0" w:color="auto"/>
      </w:divBdr>
      <w:divsChild>
        <w:div w:id="1906723868">
          <w:marLeft w:val="0"/>
          <w:marRight w:val="0"/>
          <w:marTop w:val="0"/>
          <w:marBottom w:val="0"/>
          <w:divBdr>
            <w:top w:val="none" w:sz="0" w:space="0" w:color="auto"/>
            <w:left w:val="none" w:sz="0" w:space="0" w:color="auto"/>
            <w:bottom w:val="none" w:sz="0" w:space="0" w:color="auto"/>
            <w:right w:val="none" w:sz="0" w:space="0" w:color="auto"/>
          </w:divBdr>
          <w:divsChild>
            <w:div w:id="1095400046">
              <w:marLeft w:val="0"/>
              <w:marRight w:val="0"/>
              <w:marTop w:val="0"/>
              <w:marBottom w:val="0"/>
              <w:divBdr>
                <w:top w:val="none" w:sz="0" w:space="0" w:color="auto"/>
                <w:left w:val="none" w:sz="0" w:space="0" w:color="auto"/>
                <w:bottom w:val="none" w:sz="0" w:space="0" w:color="auto"/>
                <w:right w:val="none" w:sz="0" w:space="0" w:color="auto"/>
              </w:divBdr>
              <w:divsChild>
                <w:div w:id="435977663">
                  <w:marLeft w:val="0"/>
                  <w:marRight w:val="0"/>
                  <w:marTop w:val="0"/>
                  <w:marBottom w:val="0"/>
                  <w:divBdr>
                    <w:top w:val="none" w:sz="0" w:space="0" w:color="auto"/>
                    <w:left w:val="none" w:sz="0" w:space="0" w:color="auto"/>
                    <w:bottom w:val="none" w:sz="0" w:space="0" w:color="auto"/>
                    <w:right w:val="none" w:sz="0" w:space="0" w:color="auto"/>
                  </w:divBdr>
                  <w:divsChild>
                    <w:div w:id="345863080">
                      <w:marLeft w:val="0"/>
                      <w:marRight w:val="0"/>
                      <w:marTop w:val="0"/>
                      <w:marBottom w:val="0"/>
                      <w:divBdr>
                        <w:top w:val="none" w:sz="0" w:space="0" w:color="auto"/>
                        <w:left w:val="none" w:sz="0" w:space="0" w:color="auto"/>
                        <w:bottom w:val="none" w:sz="0" w:space="0" w:color="auto"/>
                        <w:right w:val="none" w:sz="0" w:space="0" w:color="auto"/>
                      </w:divBdr>
                      <w:divsChild>
                        <w:div w:id="12928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55657">
          <w:marLeft w:val="0"/>
          <w:marRight w:val="0"/>
          <w:marTop w:val="0"/>
          <w:marBottom w:val="0"/>
          <w:divBdr>
            <w:top w:val="none" w:sz="0" w:space="0" w:color="auto"/>
            <w:left w:val="none" w:sz="0" w:space="0" w:color="auto"/>
            <w:bottom w:val="none" w:sz="0" w:space="0" w:color="auto"/>
            <w:right w:val="none" w:sz="0" w:space="0" w:color="auto"/>
          </w:divBdr>
          <w:divsChild>
            <w:div w:id="831875422">
              <w:marLeft w:val="0"/>
              <w:marRight w:val="0"/>
              <w:marTop w:val="0"/>
              <w:marBottom w:val="0"/>
              <w:divBdr>
                <w:top w:val="none" w:sz="0" w:space="0" w:color="auto"/>
                <w:left w:val="none" w:sz="0" w:space="0" w:color="auto"/>
                <w:bottom w:val="none" w:sz="0" w:space="0" w:color="auto"/>
                <w:right w:val="none" w:sz="0" w:space="0" w:color="auto"/>
              </w:divBdr>
              <w:divsChild>
                <w:div w:id="997924734">
                  <w:marLeft w:val="0"/>
                  <w:marRight w:val="0"/>
                  <w:marTop w:val="0"/>
                  <w:marBottom w:val="0"/>
                  <w:divBdr>
                    <w:top w:val="none" w:sz="0" w:space="0" w:color="auto"/>
                    <w:left w:val="none" w:sz="0" w:space="0" w:color="auto"/>
                    <w:bottom w:val="none" w:sz="0" w:space="0" w:color="auto"/>
                    <w:right w:val="none" w:sz="0" w:space="0" w:color="auto"/>
                  </w:divBdr>
                  <w:divsChild>
                    <w:div w:id="423649465">
                      <w:marLeft w:val="0"/>
                      <w:marRight w:val="0"/>
                      <w:marTop w:val="0"/>
                      <w:marBottom w:val="0"/>
                      <w:divBdr>
                        <w:top w:val="none" w:sz="0" w:space="0" w:color="auto"/>
                        <w:left w:val="none" w:sz="0" w:space="0" w:color="auto"/>
                        <w:bottom w:val="none" w:sz="0" w:space="0" w:color="auto"/>
                        <w:right w:val="none" w:sz="0" w:space="0" w:color="auto"/>
                      </w:divBdr>
                      <w:divsChild>
                        <w:div w:id="20963929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70152">
          <w:marLeft w:val="0"/>
          <w:marRight w:val="0"/>
          <w:marTop w:val="0"/>
          <w:marBottom w:val="0"/>
          <w:divBdr>
            <w:top w:val="none" w:sz="0" w:space="0" w:color="auto"/>
            <w:left w:val="none" w:sz="0" w:space="0" w:color="auto"/>
            <w:bottom w:val="none" w:sz="0" w:space="0" w:color="auto"/>
            <w:right w:val="none" w:sz="0" w:space="0" w:color="auto"/>
          </w:divBdr>
          <w:divsChild>
            <w:div w:id="2134403619">
              <w:marLeft w:val="0"/>
              <w:marRight w:val="0"/>
              <w:marTop w:val="0"/>
              <w:marBottom w:val="0"/>
              <w:divBdr>
                <w:top w:val="none" w:sz="0" w:space="0" w:color="auto"/>
                <w:left w:val="none" w:sz="0" w:space="0" w:color="auto"/>
                <w:bottom w:val="none" w:sz="0" w:space="0" w:color="auto"/>
                <w:right w:val="none" w:sz="0" w:space="0" w:color="auto"/>
              </w:divBdr>
              <w:divsChild>
                <w:div w:id="840506325">
                  <w:marLeft w:val="0"/>
                  <w:marRight w:val="0"/>
                  <w:marTop w:val="0"/>
                  <w:marBottom w:val="150"/>
                  <w:divBdr>
                    <w:top w:val="none" w:sz="0" w:space="0" w:color="auto"/>
                    <w:left w:val="none" w:sz="0" w:space="0" w:color="auto"/>
                    <w:bottom w:val="none" w:sz="0" w:space="0" w:color="auto"/>
                    <w:right w:val="none" w:sz="0" w:space="0" w:color="auto"/>
                  </w:divBdr>
                  <w:divsChild>
                    <w:div w:id="1127315032">
                      <w:marLeft w:val="0"/>
                      <w:marRight w:val="0"/>
                      <w:marTop w:val="0"/>
                      <w:marBottom w:val="0"/>
                      <w:divBdr>
                        <w:top w:val="none" w:sz="0" w:space="0" w:color="auto"/>
                        <w:left w:val="none" w:sz="0" w:space="0" w:color="auto"/>
                        <w:bottom w:val="none" w:sz="0" w:space="0" w:color="auto"/>
                        <w:right w:val="none" w:sz="0" w:space="0" w:color="auto"/>
                      </w:divBdr>
                    </w:div>
                  </w:divsChild>
                </w:div>
                <w:div w:id="574047981">
                  <w:marLeft w:val="0"/>
                  <w:marRight w:val="0"/>
                  <w:marTop w:val="75"/>
                  <w:marBottom w:val="0"/>
                  <w:divBdr>
                    <w:top w:val="none" w:sz="0" w:space="0" w:color="auto"/>
                    <w:left w:val="none" w:sz="0" w:space="0" w:color="auto"/>
                    <w:bottom w:val="none" w:sz="0" w:space="0" w:color="auto"/>
                    <w:right w:val="none" w:sz="0" w:space="0" w:color="auto"/>
                  </w:divBdr>
                  <w:divsChild>
                    <w:div w:id="550460143">
                      <w:marLeft w:val="0"/>
                      <w:marRight w:val="0"/>
                      <w:marTop w:val="0"/>
                      <w:marBottom w:val="0"/>
                      <w:divBdr>
                        <w:top w:val="none" w:sz="0" w:space="0" w:color="auto"/>
                        <w:left w:val="none" w:sz="0" w:space="0" w:color="auto"/>
                        <w:bottom w:val="none" w:sz="0" w:space="0" w:color="auto"/>
                        <w:right w:val="none" w:sz="0" w:space="0" w:color="auto"/>
                      </w:divBdr>
                      <w:divsChild>
                        <w:div w:id="17123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9504203">
      <w:bodyDiv w:val="1"/>
      <w:marLeft w:val="0"/>
      <w:marRight w:val="0"/>
      <w:marTop w:val="0"/>
      <w:marBottom w:val="0"/>
      <w:divBdr>
        <w:top w:val="none" w:sz="0" w:space="0" w:color="auto"/>
        <w:left w:val="none" w:sz="0" w:space="0" w:color="auto"/>
        <w:bottom w:val="none" w:sz="0" w:space="0" w:color="auto"/>
        <w:right w:val="none" w:sz="0" w:space="0" w:color="auto"/>
      </w:divBdr>
    </w:div>
    <w:div w:id="1974405570">
      <w:bodyDiv w:val="1"/>
      <w:marLeft w:val="0"/>
      <w:marRight w:val="0"/>
      <w:marTop w:val="0"/>
      <w:marBottom w:val="0"/>
      <w:divBdr>
        <w:top w:val="none" w:sz="0" w:space="0" w:color="auto"/>
        <w:left w:val="none" w:sz="0" w:space="0" w:color="auto"/>
        <w:bottom w:val="none" w:sz="0" w:space="0" w:color="auto"/>
        <w:right w:val="none" w:sz="0" w:space="0" w:color="auto"/>
      </w:divBdr>
      <w:divsChild>
        <w:div w:id="581718196">
          <w:marLeft w:val="0"/>
          <w:marRight w:val="0"/>
          <w:marTop w:val="0"/>
          <w:marBottom w:val="0"/>
          <w:divBdr>
            <w:top w:val="none" w:sz="0" w:space="0" w:color="auto"/>
            <w:left w:val="none" w:sz="0" w:space="0" w:color="auto"/>
            <w:bottom w:val="none" w:sz="0" w:space="0" w:color="auto"/>
            <w:right w:val="none" w:sz="0" w:space="0" w:color="auto"/>
          </w:divBdr>
          <w:divsChild>
            <w:div w:id="2132628593">
              <w:marLeft w:val="0"/>
              <w:marRight w:val="0"/>
              <w:marTop w:val="0"/>
              <w:marBottom w:val="0"/>
              <w:divBdr>
                <w:top w:val="none" w:sz="0" w:space="0" w:color="auto"/>
                <w:left w:val="none" w:sz="0" w:space="0" w:color="auto"/>
                <w:bottom w:val="none" w:sz="0" w:space="0" w:color="auto"/>
                <w:right w:val="none" w:sz="0" w:space="0" w:color="auto"/>
              </w:divBdr>
              <w:divsChild>
                <w:div w:id="1015108494">
                  <w:marLeft w:val="0"/>
                  <w:marRight w:val="0"/>
                  <w:marTop w:val="0"/>
                  <w:marBottom w:val="0"/>
                  <w:divBdr>
                    <w:top w:val="none" w:sz="0" w:space="0" w:color="auto"/>
                    <w:left w:val="none" w:sz="0" w:space="0" w:color="auto"/>
                    <w:bottom w:val="none" w:sz="0" w:space="0" w:color="auto"/>
                    <w:right w:val="none" w:sz="0" w:space="0" w:color="auto"/>
                  </w:divBdr>
                  <w:divsChild>
                    <w:div w:id="399711539">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82059">
          <w:marLeft w:val="0"/>
          <w:marRight w:val="0"/>
          <w:marTop w:val="0"/>
          <w:marBottom w:val="0"/>
          <w:divBdr>
            <w:top w:val="none" w:sz="0" w:space="0" w:color="auto"/>
            <w:left w:val="none" w:sz="0" w:space="0" w:color="auto"/>
            <w:bottom w:val="none" w:sz="0" w:space="0" w:color="auto"/>
            <w:right w:val="none" w:sz="0" w:space="0" w:color="auto"/>
          </w:divBdr>
          <w:divsChild>
            <w:div w:id="698701321">
              <w:marLeft w:val="0"/>
              <w:marRight w:val="0"/>
              <w:marTop w:val="0"/>
              <w:marBottom w:val="0"/>
              <w:divBdr>
                <w:top w:val="none" w:sz="0" w:space="0" w:color="auto"/>
                <w:left w:val="none" w:sz="0" w:space="0" w:color="auto"/>
                <w:bottom w:val="none" w:sz="0" w:space="0" w:color="auto"/>
                <w:right w:val="none" w:sz="0" w:space="0" w:color="auto"/>
              </w:divBdr>
              <w:divsChild>
                <w:div w:id="397481189">
                  <w:marLeft w:val="0"/>
                  <w:marRight w:val="0"/>
                  <w:marTop w:val="0"/>
                  <w:marBottom w:val="0"/>
                  <w:divBdr>
                    <w:top w:val="none" w:sz="0" w:space="0" w:color="auto"/>
                    <w:left w:val="none" w:sz="0" w:space="0" w:color="auto"/>
                    <w:bottom w:val="none" w:sz="0" w:space="0" w:color="auto"/>
                    <w:right w:val="none" w:sz="0" w:space="0" w:color="auto"/>
                  </w:divBdr>
                  <w:divsChild>
                    <w:div w:id="1556812221">
                      <w:marLeft w:val="0"/>
                      <w:marRight w:val="0"/>
                      <w:marTop w:val="0"/>
                      <w:marBottom w:val="0"/>
                      <w:divBdr>
                        <w:top w:val="none" w:sz="0" w:space="0" w:color="auto"/>
                        <w:left w:val="none" w:sz="0" w:space="0" w:color="auto"/>
                        <w:bottom w:val="none" w:sz="0" w:space="0" w:color="auto"/>
                        <w:right w:val="none" w:sz="0" w:space="0" w:color="auto"/>
                      </w:divBdr>
                      <w:divsChild>
                        <w:div w:id="65591296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78224">
          <w:marLeft w:val="0"/>
          <w:marRight w:val="0"/>
          <w:marTop w:val="0"/>
          <w:marBottom w:val="0"/>
          <w:divBdr>
            <w:top w:val="none" w:sz="0" w:space="0" w:color="auto"/>
            <w:left w:val="none" w:sz="0" w:space="0" w:color="auto"/>
            <w:bottom w:val="none" w:sz="0" w:space="0" w:color="auto"/>
            <w:right w:val="none" w:sz="0" w:space="0" w:color="auto"/>
          </w:divBdr>
          <w:divsChild>
            <w:div w:id="936522690">
              <w:marLeft w:val="0"/>
              <w:marRight w:val="0"/>
              <w:marTop w:val="0"/>
              <w:marBottom w:val="0"/>
              <w:divBdr>
                <w:top w:val="none" w:sz="0" w:space="0" w:color="auto"/>
                <w:left w:val="none" w:sz="0" w:space="0" w:color="auto"/>
                <w:bottom w:val="none" w:sz="0" w:space="0" w:color="auto"/>
                <w:right w:val="none" w:sz="0" w:space="0" w:color="auto"/>
              </w:divBdr>
              <w:divsChild>
                <w:div w:id="2070809895">
                  <w:marLeft w:val="0"/>
                  <w:marRight w:val="0"/>
                  <w:marTop w:val="0"/>
                  <w:marBottom w:val="150"/>
                  <w:divBdr>
                    <w:top w:val="none" w:sz="0" w:space="0" w:color="auto"/>
                    <w:left w:val="none" w:sz="0" w:space="0" w:color="auto"/>
                    <w:bottom w:val="none" w:sz="0" w:space="0" w:color="auto"/>
                    <w:right w:val="none" w:sz="0" w:space="0" w:color="auto"/>
                  </w:divBdr>
                  <w:divsChild>
                    <w:div w:id="779757827">
                      <w:marLeft w:val="0"/>
                      <w:marRight w:val="0"/>
                      <w:marTop w:val="0"/>
                      <w:marBottom w:val="0"/>
                      <w:divBdr>
                        <w:top w:val="none" w:sz="0" w:space="0" w:color="auto"/>
                        <w:left w:val="none" w:sz="0" w:space="0" w:color="auto"/>
                        <w:bottom w:val="none" w:sz="0" w:space="0" w:color="auto"/>
                        <w:right w:val="none" w:sz="0" w:space="0" w:color="auto"/>
                      </w:divBdr>
                    </w:div>
                  </w:divsChild>
                </w:div>
                <w:div w:id="2137597265">
                  <w:marLeft w:val="0"/>
                  <w:marRight w:val="0"/>
                  <w:marTop w:val="75"/>
                  <w:marBottom w:val="0"/>
                  <w:divBdr>
                    <w:top w:val="none" w:sz="0" w:space="0" w:color="auto"/>
                    <w:left w:val="none" w:sz="0" w:space="0" w:color="auto"/>
                    <w:bottom w:val="none" w:sz="0" w:space="0" w:color="auto"/>
                    <w:right w:val="none" w:sz="0" w:space="0" w:color="auto"/>
                  </w:divBdr>
                  <w:divsChild>
                    <w:div w:id="2071883573">
                      <w:marLeft w:val="0"/>
                      <w:marRight w:val="0"/>
                      <w:marTop w:val="0"/>
                      <w:marBottom w:val="0"/>
                      <w:divBdr>
                        <w:top w:val="none" w:sz="0" w:space="0" w:color="auto"/>
                        <w:left w:val="none" w:sz="0" w:space="0" w:color="auto"/>
                        <w:bottom w:val="none" w:sz="0" w:space="0" w:color="auto"/>
                        <w:right w:val="none" w:sz="0" w:space="0" w:color="auto"/>
                      </w:divBdr>
                      <w:divsChild>
                        <w:div w:id="1844053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6739975">
      <w:bodyDiv w:val="1"/>
      <w:marLeft w:val="0"/>
      <w:marRight w:val="0"/>
      <w:marTop w:val="0"/>
      <w:marBottom w:val="0"/>
      <w:divBdr>
        <w:top w:val="none" w:sz="0" w:space="0" w:color="auto"/>
        <w:left w:val="none" w:sz="0" w:space="0" w:color="auto"/>
        <w:bottom w:val="none" w:sz="0" w:space="0" w:color="auto"/>
        <w:right w:val="none" w:sz="0" w:space="0" w:color="auto"/>
      </w:divBdr>
      <w:divsChild>
        <w:div w:id="585842550">
          <w:marLeft w:val="0"/>
          <w:marRight w:val="0"/>
          <w:marTop w:val="0"/>
          <w:marBottom w:val="0"/>
          <w:divBdr>
            <w:top w:val="none" w:sz="0" w:space="0" w:color="auto"/>
            <w:left w:val="none" w:sz="0" w:space="0" w:color="auto"/>
            <w:bottom w:val="none" w:sz="0" w:space="0" w:color="auto"/>
            <w:right w:val="none" w:sz="0" w:space="0" w:color="auto"/>
          </w:divBdr>
          <w:divsChild>
            <w:div w:id="73405709">
              <w:marLeft w:val="0"/>
              <w:marRight w:val="0"/>
              <w:marTop w:val="0"/>
              <w:marBottom w:val="0"/>
              <w:divBdr>
                <w:top w:val="none" w:sz="0" w:space="0" w:color="auto"/>
                <w:left w:val="none" w:sz="0" w:space="0" w:color="auto"/>
                <w:bottom w:val="none" w:sz="0" w:space="0" w:color="auto"/>
                <w:right w:val="none" w:sz="0" w:space="0" w:color="auto"/>
              </w:divBdr>
              <w:divsChild>
                <w:div w:id="1108508291">
                  <w:marLeft w:val="0"/>
                  <w:marRight w:val="0"/>
                  <w:marTop w:val="0"/>
                  <w:marBottom w:val="0"/>
                  <w:divBdr>
                    <w:top w:val="none" w:sz="0" w:space="0" w:color="auto"/>
                    <w:left w:val="none" w:sz="0" w:space="0" w:color="auto"/>
                    <w:bottom w:val="none" w:sz="0" w:space="0" w:color="auto"/>
                    <w:right w:val="none" w:sz="0" w:space="0" w:color="auto"/>
                  </w:divBdr>
                  <w:divsChild>
                    <w:div w:id="219366406">
                      <w:marLeft w:val="0"/>
                      <w:marRight w:val="0"/>
                      <w:marTop w:val="0"/>
                      <w:marBottom w:val="0"/>
                      <w:divBdr>
                        <w:top w:val="none" w:sz="0" w:space="0" w:color="auto"/>
                        <w:left w:val="none" w:sz="0" w:space="0" w:color="auto"/>
                        <w:bottom w:val="none" w:sz="0" w:space="0" w:color="auto"/>
                        <w:right w:val="none" w:sz="0" w:space="0" w:color="auto"/>
                      </w:divBdr>
                      <w:divsChild>
                        <w:div w:id="1470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41844">
          <w:marLeft w:val="0"/>
          <w:marRight w:val="0"/>
          <w:marTop w:val="0"/>
          <w:marBottom w:val="0"/>
          <w:divBdr>
            <w:top w:val="none" w:sz="0" w:space="0" w:color="auto"/>
            <w:left w:val="none" w:sz="0" w:space="0" w:color="auto"/>
            <w:bottom w:val="none" w:sz="0" w:space="0" w:color="auto"/>
            <w:right w:val="none" w:sz="0" w:space="0" w:color="auto"/>
          </w:divBdr>
          <w:divsChild>
            <w:div w:id="456527059">
              <w:marLeft w:val="0"/>
              <w:marRight w:val="0"/>
              <w:marTop w:val="0"/>
              <w:marBottom w:val="0"/>
              <w:divBdr>
                <w:top w:val="none" w:sz="0" w:space="0" w:color="auto"/>
                <w:left w:val="none" w:sz="0" w:space="0" w:color="auto"/>
                <w:bottom w:val="none" w:sz="0" w:space="0" w:color="auto"/>
                <w:right w:val="none" w:sz="0" w:space="0" w:color="auto"/>
              </w:divBdr>
              <w:divsChild>
                <w:div w:id="1595703122">
                  <w:marLeft w:val="0"/>
                  <w:marRight w:val="0"/>
                  <w:marTop w:val="0"/>
                  <w:marBottom w:val="0"/>
                  <w:divBdr>
                    <w:top w:val="none" w:sz="0" w:space="0" w:color="auto"/>
                    <w:left w:val="none" w:sz="0" w:space="0" w:color="auto"/>
                    <w:bottom w:val="none" w:sz="0" w:space="0" w:color="auto"/>
                    <w:right w:val="none" w:sz="0" w:space="0" w:color="auto"/>
                  </w:divBdr>
                  <w:divsChild>
                    <w:div w:id="1877429653">
                      <w:marLeft w:val="0"/>
                      <w:marRight w:val="0"/>
                      <w:marTop w:val="0"/>
                      <w:marBottom w:val="0"/>
                      <w:divBdr>
                        <w:top w:val="none" w:sz="0" w:space="0" w:color="auto"/>
                        <w:left w:val="none" w:sz="0" w:space="0" w:color="auto"/>
                        <w:bottom w:val="none" w:sz="0" w:space="0" w:color="auto"/>
                        <w:right w:val="none" w:sz="0" w:space="0" w:color="auto"/>
                      </w:divBdr>
                      <w:divsChild>
                        <w:div w:id="93185957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6">
          <w:marLeft w:val="0"/>
          <w:marRight w:val="0"/>
          <w:marTop w:val="0"/>
          <w:marBottom w:val="0"/>
          <w:divBdr>
            <w:top w:val="none" w:sz="0" w:space="0" w:color="auto"/>
            <w:left w:val="none" w:sz="0" w:space="0" w:color="auto"/>
            <w:bottom w:val="none" w:sz="0" w:space="0" w:color="auto"/>
            <w:right w:val="none" w:sz="0" w:space="0" w:color="auto"/>
          </w:divBdr>
          <w:divsChild>
            <w:div w:id="87124305">
              <w:marLeft w:val="0"/>
              <w:marRight w:val="0"/>
              <w:marTop w:val="0"/>
              <w:marBottom w:val="0"/>
              <w:divBdr>
                <w:top w:val="none" w:sz="0" w:space="0" w:color="auto"/>
                <w:left w:val="none" w:sz="0" w:space="0" w:color="auto"/>
                <w:bottom w:val="none" w:sz="0" w:space="0" w:color="auto"/>
                <w:right w:val="none" w:sz="0" w:space="0" w:color="auto"/>
              </w:divBdr>
              <w:divsChild>
                <w:div w:id="450053179">
                  <w:marLeft w:val="0"/>
                  <w:marRight w:val="0"/>
                  <w:marTop w:val="0"/>
                  <w:marBottom w:val="150"/>
                  <w:divBdr>
                    <w:top w:val="none" w:sz="0" w:space="0" w:color="auto"/>
                    <w:left w:val="none" w:sz="0" w:space="0" w:color="auto"/>
                    <w:bottom w:val="none" w:sz="0" w:space="0" w:color="auto"/>
                    <w:right w:val="none" w:sz="0" w:space="0" w:color="auto"/>
                  </w:divBdr>
                  <w:divsChild>
                    <w:div w:id="1996563889">
                      <w:marLeft w:val="0"/>
                      <w:marRight w:val="0"/>
                      <w:marTop w:val="0"/>
                      <w:marBottom w:val="0"/>
                      <w:divBdr>
                        <w:top w:val="none" w:sz="0" w:space="0" w:color="auto"/>
                        <w:left w:val="none" w:sz="0" w:space="0" w:color="auto"/>
                        <w:bottom w:val="none" w:sz="0" w:space="0" w:color="auto"/>
                        <w:right w:val="none" w:sz="0" w:space="0" w:color="auto"/>
                      </w:divBdr>
                    </w:div>
                  </w:divsChild>
                </w:div>
                <w:div w:id="1107579419">
                  <w:marLeft w:val="0"/>
                  <w:marRight w:val="0"/>
                  <w:marTop w:val="75"/>
                  <w:marBottom w:val="0"/>
                  <w:divBdr>
                    <w:top w:val="none" w:sz="0" w:space="0" w:color="auto"/>
                    <w:left w:val="none" w:sz="0" w:space="0" w:color="auto"/>
                    <w:bottom w:val="none" w:sz="0" w:space="0" w:color="auto"/>
                    <w:right w:val="none" w:sz="0" w:space="0" w:color="auto"/>
                  </w:divBdr>
                  <w:divsChild>
                    <w:div w:id="1437142749">
                      <w:marLeft w:val="0"/>
                      <w:marRight w:val="0"/>
                      <w:marTop w:val="0"/>
                      <w:marBottom w:val="0"/>
                      <w:divBdr>
                        <w:top w:val="none" w:sz="0" w:space="0" w:color="auto"/>
                        <w:left w:val="none" w:sz="0" w:space="0" w:color="auto"/>
                        <w:bottom w:val="none" w:sz="0" w:space="0" w:color="auto"/>
                        <w:right w:val="none" w:sz="0" w:space="0" w:color="auto"/>
                      </w:divBdr>
                      <w:divsChild>
                        <w:div w:id="776758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30594778">
      <w:bodyDiv w:val="1"/>
      <w:marLeft w:val="0"/>
      <w:marRight w:val="0"/>
      <w:marTop w:val="0"/>
      <w:marBottom w:val="0"/>
      <w:divBdr>
        <w:top w:val="none" w:sz="0" w:space="0" w:color="auto"/>
        <w:left w:val="none" w:sz="0" w:space="0" w:color="auto"/>
        <w:bottom w:val="none" w:sz="0" w:space="0" w:color="auto"/>
        <w:right w:val="none" w:sz="0" w:space="0" w:color="auto"/>
      </w:divBdr>
      <w:divsChild>
        <w:div w:id="1894270380">
          <w:marLeft w:val="0"/>
          <w:marRight w:val="0"/>
          <w:marTop w:val="0"/>
          <w:marBottom w:val="0"/>
          <w:divBdr>
            <w:top w:val="none" w:sz="0" w:space="0" w:color="auto"/>
            <w:left w:val="none" w:sz="0" w:space="0" w:color="auto"/>
            <w:bottom w:val="none" w:sz="0" w:space="0" w:color="auto"/>
            <w:right w:val="none" w:sz="0" w:space="0" w:color="auto"/>
          </w:divBdr>
          <w:divsChild>
            <w:div w:id="2120643698">
              <w:marLeft w:val="0"/>
              <w:marRight w:val="0"/>
              <w:marTop w:val="0"/>
              <w:marBottom w:val="0"/>
              <w:divBdr>
                <w:top w:val="none" w:sz="0" w:space="0" w:color="auto"/>
                <w:left w:val="none" w:sz="0" w:space="0" w:color="auto"/>
                <w:bottom w:val="none" w:sz="0" w:space="0" w:color="auto"/>
                <w:right w:val="none" w:sz="0" w:space="0" w:color="auto"/>
              </w:divBdr>
              <w:divsChild>
                <w:div w:id="447042305">
                  <w:marLeft w:val="0"/>
                  <w:marRight w:val="0"/>
                  <w:marTop w:val="0"/>
                  <w:marBottom w:val="0"/>
                  <w:divBdr>
                    <w:top w:val="none" w:sz="0" w:space="0" w:color="auto"/>
                    <w:left w:val="none" w:sz="0" w:space="0" w:color="auto"/>
                    <w:bottom w:val="none" w:sz="0" w:space="0" w:color="auto"/>
                    <w:right w:val="none" w:sz="0" w:space="0" w:color="auto"/>
                  </w:divBdr>
                  <w:divsChild>
                    <w:div w:id="815222440">
                      <w:marLeft w:val="0"/>
                      <w:marRight w:val="0"/>
                      <w:marTop w:val="0"/>
                      <w:marBottom w:val="0"/>
                      <w:divBdr>
                        <w:top w:val="none" w:sz="0" w:space="0" w:color="auto"/>
                        <w:left w:val="none" w:sz="0" w:space="0" w:color="auto"/>
                        <w:bottom w:val="none" w:sz="0" w:space="0" w:color="auto"/>
                        <w:right w:val="none" w:sz="0" w:space="0" w:color="auto"/>
                      </w:divBdr>
                      <w:divsChild>
                        <w:div w:id="5756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65782">
          <w:marLeft w:val="0"/>
          <w:marRight w:val="0"/>
          <w:marTop w:val="0"/>
          <w:marBottom w:val="0"/>
          <w:divBdr>
            <w:top w:val="none" w:sz="0" w:space="0" w:color="auto"/>
            <w:left w:val="none" w:sz="0" w:space="0" w:color="auto"/>
            <w:bottom w:val="none" w:sz="0" w:space="0" w:color="auto"/>
            <w:right w:val="none" w:sz="0" w:space="0" w:color="auto"/>
          </w:divBdr>
          <w:divsChild>
            <w:div w:id="1095594299">
              <w:marLeft w:val="0"/>
              <w:marRight w:val="0"/>
              <w:marTop w:val="0"/>
              <w:marBottom w:val="0"/>
              <w:divBdr>
                <w:top w:val="none" w:sz="0" w:space="0" w:color="auto"/>
                <w:left w:val="none" w:sz="0" w:space="0" w:color="auto"/>
                <w:bottom w:val="none" w:sz="0" w:space="0" w:color="auto"/>
                <w:right w:val="none" w:sz="0" w:space="0" w:color="auto"/>
              </w:divBdr>
              <w:divsChild>
                <w:div w:id="1458794812">
                  <w:marLeft w:val="0"/>
                  <w:marRight w:val="0"/>
                  <w:marTop w:val="0"/>
                  <w:marBottom w:val="0"/>
                  <w:divBdr>
                    <w:top w:val="none" w:sz="0" w:space="0" w:color="auto"/>
                    <w:left w:val="none" w:sz="0" w:space="0" w:color="auto"/>
                    <w:bottom w:val="none" w:sz="0" w:space="0" w:color="auto"/>
                    <w:right w:val="none" w:sz="0" w:space="0" w:color="auto"/>
                  </w:divBdr>
                  <w:divsChild>
                    <w:div w:id="279604030">
                      <w:marLeft w:val="0"/>
                      <w:marRight w:val="0"/>
                      <w:marTop w:val="0"/>
                      <w:marBottom w:val="0"/>
                      <w:divBdr>
                        <w:top w:val="none" w:sz="0" w:space="0" w:color="auto"/>
                        <w:left w:val="none" w:sz="0" w:space="0" w:color="auto"/>
                        <w:bottom w:val="none" w:sz="0" w:space="0" w:color="auto"/>
                        <w:right w:val="none" w:sz="0" w:space="0" w:color="auto"/>
                      </w:divBdr>
                      <w:divsChild>
                        <w:div w:id="204794700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24193">
          <w:marLeft w:val="0"/>
          <w:marRight w:val="0"/>
          <w:marTop w:val="0"/>
          <w:marBottom w:val="0"/>
          <w:divBdr>
            <w:top w:val="none" w:sz="0" w:space="0" w:color="auto"/>
            <w:left w:val="none" w:sz="0" w:space="0" w:color="auto"/>
            <w:bottom w:val="none" w:sz="0" w:space="0" w:color="auto"/>
            <w:right w:val="none" w:sz="0" w:space="0" w:color="auto"/>
          </w:divBdr>
          <w:divsChild>
            <w:div w:id="1534003795">
              <w:marLeft w:val="0"/>
              <w:marRight w:val="0"/>
              <w:marTop w:val="0"/>
              <w:marBottom w:val="0"/>
              <w:divBdr>
                <w:top w:val="none" w:sz="0" w:space="0" w:color="auto"/>
                <w:left w:val="none" w:sz="0" w:space="0" w:color="auto"/>
                <w:bottom w:val="none" w:sz="0" w:space="0" w:color="auto"/>
                <w:right w:val="none" w:sz="0" w:space="0" w:color="auto"/>
              </w:divBdr>
              <w:divsChild>
                <w:div w:id="375544546">
                  <w:marLeft w:val="0"/>
                  <w:marRight w:val="0"/>
                  <w:marTop w:val="0"/>
                  <w:marBottom w:val="150"/>
                  <w:divBdr>
                    <w:top w:val="none" w:sz="0" w:space="0" w:color="auto"/>
                    <w:left w:val="none" w:sz="0" w:space="0" w:color="auto"/>
                    <w:bottom w:val="none" w:sz="0" w:space="0" w:color="auto"/>
                    <w:right w:val="none" w:sz="0" w:space="0" w:color="auto"/>
                  </w:divBdr>
                  <w:divsChild>
                    <w:div w:id="981543953">
                      <w:marLeft w:val="0"/>
                      <w:marRight w:val="0"/>
                      <w:marTop w:val="0"/>
                      <w:marBottom w:val="0"/>
                      <w:divBdr>
                        <w:top w:val="none" w:sz="0" w:space="0" w:color="auto"/>
                        <w:left w:val="none" w:sz="0" w:space="0" w:color="auto"/>
                        <w:bottom w:val="none" w:sz="0" w:space="0" w:color="auto"/>
                        <w:right w:val="none" w:sz="0" w:space="0" w:color="auto"/>
                      </w:divBdr>
                    </w:div>
                  </w:divsChild>
                </w:div>
                <w:div w:id="879829911">
                  <w:marLeft w:val="0"/>
                  <w:marRight w:val="0"/>
                  <w:marTop w:val="75"/>
                  <w:marBottom w:val="0"/>
                  <w:divBdr>
                    <w:top w:val="none" w:sz="0" w:space="0" w:color="auto"/>
                    <w:left w:val="none" w:sz="0" w:space="0" w:color="auto"/>
                    <w:bottom w:val="none" w:sz="0" w:space="0" w:color="auto"/>
                    <w:right w:val="none" w:sz="0" w:space="0" w:color="auto"/>
                  </w:divBdr>
                  <w:divsChild>
                    <w:div w:id="886332607">
                      <w:marLeft w:val="0"/>
                      <w:marRight w:val="0"/>
                      <w:marTop w:val="0"/>
                      <w:marBottom w:val="0"/>
                      <w:divBdr>
                        <w:top w:val="none" w:sz="0" w:space="0" w:color="auto"/>
                        <w:left w:val="none" w:sz="0" w:space="0" w:color="auto"/>
                        <w:bottom w:val="none" w:sz="0" w:space="0" w:color="auto"/>
                        <w:right w:val="none" w:sz="0" w:space="0" w:color="auto"/>
                      </w:divBdr>
                      <w:divsChild>
                        <w:div w:id="373503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5277717">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 w:id="2114205302">
      <w:bodyDiv w:val="1"/>
      <w:marLeft w:val="0"/>
      <w:marRight w:val="0"/>
      <w:marTop w:val="0"/>
      <w:marBottom w:val="0"/>
      <w:divBdr>
        <w:top w:val="none" w:sz="0" w:space="0" w:color="auto"/>
        <w:left w:val="none" w:sz="0" w:space="0" w:color="auto"/>
        <w:bottom w:val="none" w:sz="0" w:space="0" w:color="auto"/>
        <w:right w:val="none" w:sz="0" w:space="0" w:color="auto"/>
      </w:divBdr>
    </w:div>
    <w:div w:id="2116052346">
      <w:bodyDiv w:val="1"/>
      <w:marLeft w:val="0"/>
      <w:marRight w:val="0"/>
      <w:marTop w:val="0"/>
      <w:marBottom w:val="0"/>
      <w:divBdr>
        <w:top w:val="none" w:sz="0" w:space="0" w:color="auto"/>
        <w:left w:val="none" w:sz="0" w:space="0" w:color="auto"/>
        <w:bottom w:val="none" w:sz="0" w:space="0" w:color="auto"/>
        <w:right w:val="none" w:sz="0" w:space="0" w:color="auto"/>
      </w:divBdr>
    </w:div>
    <w:div w:id="2130582179">
      <w:bodyDiv w:val="1"/>
      <w:marLeft w:val="0"/>
      <w:marRight w:val="0"/>
      <w:marTop w:val="0"/>
      <w:marBottom w:val="0"/>
      <w:divBdr>
        <w:top w:val="none" w:sz="0" w:space="0" w:color="auto"/>
        <w:left w:val="none" w:sz="0" w:space="0" w:color="auto"/>
        <w:bottom w:val="none" w:sz="0" w:space="0" w:color="auto"/>
        <w:right w:val="none" w:sz="0" w:space="0" w:color="auto"/>
      </w:divBdr>
    </w:div>
    <w:div w:id="21434213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51;a&#287;&#305;daki"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hale.ardengida@outloo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hale.ardengida@outlook.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E5B2-793D-46E3-80FC-A201A498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31</Pages>
  <Words>6282</Words>
  <Characters>35812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TEKLİF SAHİPLERİNE TALİMAT</vt:lpstr>
    </vt:vector>
  </TitlesOfParts>
  <Company>European Commission</Company>
  <LinksUpToDate>false</LinksUpToDate>
  <CharactersWithSpaces>42010</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SAHİPLERİNE TALİMAT</dc:title>
  <dc:subject/>
  <dc:creator>ENGSTROM</dc:creator>
  <cp:keywords/>
  <dc:description/>
  <cp:lastModifiedBy>Hamdi Mesaryalı</cp:lastModifiedBy>
  <cp:revision>119</cp:revision>
  <cp:lastPrinted>2025-04-11T08:45:00Z</cp:lastPrinted>
  <dcterms:created xsi:type="dcterms:W3CDTF">2025-03-20T16:13:00Z</dcterms:created>
  <dcterms:modified xsi:type="dcterms:W3CDTF">2025-07-10T13:06:00Z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